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18" w:rsidRDefault="00604018" w:rsidP="00604018">
      <w:pPr>
        <w:tabs>
          <w:tab w:val="left" w:pos="6840"/>
        </w:tabs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-461645</wp:posOffset>
            </wp:positionV>
            <wp:extent cx="7534275" cy="103346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018" w:rsidRDefault="00604018" w:rsidP="00A4076D">
      <w:pPr>
        <w:tabs>
          <w:tab w:val="left" w:pos="6840"/>
        </w:tabs>
        <w:jc w:val="center"/>
        <w:rPr>
          <w:b/>
          <w:color w:val="000000"/>
          <w:sz w:val="28"/>
          <w:szCs w:val="28"/>
        </w:rPr>
      </w:pPr>
    </w:p>
    <w:p w:rsidR="00C16CAB" w:rsidRDefault="00C16CAB" w:rsidP="00A4076D">
      <w:pPr>
        <w:tabs>
          <w:tab w:val="left" w:pos="6840"/>
        </w:tabs>
        <w:jc w:val="center"/>
      </w:pPr>
      <w:r>
        <w:rPr>
          <w:b/>
          <w:color w:val="000000"/>
          <w:sz w:val="28"/>
          <w:szCs w:val="28"/>
        </w:rPr>
        <w:t>Содержание</w:t>
      </w:r>
    </w:p>
    <w:p w:rsidR="00C16CAB" w:rsidRDefault="00C16CAB" w:rsidP="00A4076D">
      <w:pPr>
        <w:ind w:firstLine="709"/>
      </w:pPr>
    </w:p>
    <w:p w:rsidR="00C16CAB" w:rsidRDefault="00C16CAB" w:rsidP="00A4076D">
      <w:pPr>
        <w:ind w:firstLine="709"/>
      </w:pP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3"/>
        <w:gridCol w:w="695"/>
        <w:gridCol w:w="7582"/>
        <w:gridCol w:w="650"/>
      </w:tblGrid>
      <w:tr w:rsidR="00C16CAB" w:rsidTr="00A4076D"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I.</w:t>
              </w:r>
            </w:smartTag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8875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раздел</w:t>
            </w:r>
            <w:proofErr w:type="spellEnd"/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Default="00C16CAB" w:rsidP="00A4076D">
            <w:pPr>
              <w:snapToGrid w:val="0"/>
              <w:rPr>
                <w:sz w:val="28"/>
                <w:szCs w:val="28"/>
              </w:rPr>
            </w:pPr>
          </w:p>
        </w:tc>
      </w:tr>
      <w:tr w:rsidR="00C16CAB" w:rsidTr="00A4076D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4C1667" w:rsidRDefault="00C16CAB" w:rsidP="00A4076D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07005">
              <w:rPr>
                <w:rFonts w:ascii="Times New Roman" w:hAnsi="Times New Roman" w:cs="Times New Roman"/>
                <w:bCs/>
                <w:sz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2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rPr>
                <w:sz w:val="28"/>
                <w:szCs w:val="28"/>
              </w:rPr>
            </w:pPr>
            <w:r w:rsidRPr="00A07005">
              <w:rPr>
                <w:bCs/>
              </w:rPr>
              <w:t>Пояснительная записка</w:t>
            </w:r>
            <w:r>
              <w:rPr>
                <w:bCs/>
              </w:rPr>
              <w:t xml:space="preserve"> (А)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CAB" w:rsidTr="004C1667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shd w:val="clear" w:color="auto" w:fill="FFFFFF"/>
              <w:tabs>
                <w:tab w:val="left" w:leader="dot" w:pos="9346"/>
              </w:tabs>
              <w:jc w:val="both"/>
            </w:pPr>
            <w:r w:rsidRPr="00A07005">
              <w:rPr>
                <w:bCs/>
                <w:spacing w:val="-6"/>
              </w:rPr>
              <w:t>1.1</w:t>
            </w:r>
            <w:r>
              <w:rPr>
                <w:bCs/>
                <w:spacing w:val="-6"/>
              </w:rPr>
              <w:t>.1.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4C1667" w:rsidRDefault="00C16CAB" w:rsidP="004C1667">
            <w:pPr>
              <w:shd w:val="clear" w:color="auto" w:fill="FFFFFF"/>
              <w:tabs>
                <w:tab w:val="left" w:leader="dot" w:pos="9346"/>
              </w:tabs>
              <w:jc w:val="both"/>
            </w:pPr>
            <w:r>
              <w:t>Цели и задачи деятельности ДОУ по реализации образовательной   пр</w:t>
            </w:r>
            <w:r>
              <w:t>о</w:t>
            </w:r>
            <w:r>
              <w:t>граммы дошкольного образования (А,Б).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16CAB" w:rsidTr="004C1667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4C1667" w:rsidRDefault="00C16CAB" w:rsidP="00A4076D">
            <w:pPr>
              <w:shd w:val="clear" w:color="auto" w:fill="FFFFFF"/>
              <w:tabs>
                <w:tab w:val="left" w:leader="dot" w:pos="9346"/>
              </w:tabs>
              <w:jc w:val="both"/>
            </w:pPr>
            <w:r w:rsidRPr="00A07005">
              <w:rPr>
                <w:bCs/>
                <w:spacing w:val="-6"/>
                <w:lang w:val="en-US"/>
              </w:rPr>
              <w:t>1.</w:t>
            </w:r>
            <w:r>
              <w:rPr>
                <w:bCs/>
                <w:spacing w:val="-6"/>
              </w:rPr>
              <w:t>1.2.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shd w:val="clear" w:color="auto" w:fill="FFFFFF"/>
              <w:tabs>
                <w:tab w:val="left" w:leader="dot" w:pos="9346"/>
              </w:tabs>
              <w:jc w:val="both"/>
              <w:rPr>
                <w:sz w:val="28"/>
                <w:szCs w:val="28"/>
              </w:rPr>
            </w:pPr>
            <w:r>
              <w:t>Принципы  и  подходы к формированию программы (А,Б).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16CAB" w:rsidTr="004C1667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jc w:val="both"/>
            </w:pPr>
            <w:r w:rsidRPr="00A07005">
              <w:rPr>
                <w:bCs/>
              </w:rPr>
              <w:t>1.</w:t>
            </w:r>
            <w:r>
              <w:rPr>
                <w:bCs/>
              </w:rPr>
              <w:t>1.</w:t>
            </w:r>
            <w:r w:rsidRPr="00A07005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4C1667" w:rsidRDefault="00C16CAB" w:rsidP="00A4076D">
            <w:pPr>
              <w:jc w:val="both"/>
            </w:pPr>
            <w:r>
              <w:t>Значимые для разработки и реализации программы характеристики, в том числе характеристики особенностей развития детей раннего и д</w:t>
            </w:r>
            <w:r>
              <w:t>о</w:t>
            </w:r>
            <w:r>
              <w:t>школьного возраста (А).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C16CAB" w:rsidTr="00A4076D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1.</w:t>
            </w:r>
            <w:r w:rsidRPr="00A07005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82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jc w:val="both"/>
              <w:rPr>
                <w:bCs/>
              </w:rPr>
            </w:pPr>
            <w:r w:rsidRPr="00A07005">
              <w:rPr>
                <w:bCs/>
              </w:rPr>
              <w:t>Планируемые результаты</w:t>
            </w:r>
            <w:r>
              <w:rPr>
                <w:bCs/>
              </w:rPr>
              <w:t xml:space="preserve"> освоения программы, выраженные целевыми орие</w:t>
            </w:r>
            <w:r>
              <w:rPr>
                <w:bCs/>
              </w:rPr>
              <w:t>н</w:t>
            </w:r>
            <w:r>
              <w:rPr>
                <w:bCs/>
              </w:rPr>
              <w:t>тирами</w:t>
            </w:r>
            <w:r w:rsidRPr="00A07005">
              <w:rPr>
                <w:bCs/>
              </w:rPr>
              <w:t xml:space="preserve">  </w:t>
            </w:r>
            <w:r>
              <w:t>(А,Б).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C16CAB" w:rsidTr="00C54541">
        <w:tc>
          <w:tcPr>
            <w:tcW w:w="9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A4076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D96B1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Содержательный раздел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C16CAB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6CAB" w:rsidTr="00A4076D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4C1667" w:rsidRDefault="00C16CAB" w:rsidP="00A4076D">
            <w:pPr>
              <w:jc w:val="center"/>
              <w:rPr>
                <w:bCs/>
              </w:rPr>
            </w:pPr>
            <w:r w:rsidRPr="004C1667">
              <w:rPr>
                <w:bCs/>
              </w:rPr>
              <w:t>2.1.</w:t>
            </w:r>
          </w:p>
        </w:tc>
        <w:tc>
          <w:tcPr>
            <w:tcW w:w="82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jc w:val="both"/>
              <w:rPr>
                <w:sz w:val="28"/>
                <w:szCs w:val="28"/>
              </w:rPr>
            </w:pPr>
            <w:r w:rsidRPr="00A07005">
              <w:rPr>
                <w:bCs/>
              </w:rPr>
              <w:t xml:space="preserve"> Содержание образовательной деятельности в соответствии с направлениями развития ребёнка по пяти образовательным областям</w:t>
            </w:r>
            <w:r>
              <w:rPr>
                <w:bCs/>
              </w:rPr>
              <w:t xml:space="preserve"> (А).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C16CAB" w:rsidTr="004C1667">
        <w:trPr>
          <w:trHeight w:val="376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snapToGrid w:val="0"/>
              <w:jc w:val="both"/>
            </w:pP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jc w:val="both"/>
            </w:pPr>
            <w:r>
              <w:rPr>
                <w:bCs/>
              </w:rPr>
              <w:t>2.</w:t>
            </w:r>
            <w:r w:rsidRPr="00A07005">
              <w:rPr>
                <w:bCs/>
              </w:rPr>
              <w:t>1.1</w:t>
            </w:r>
            <w:r>
              <w:rPr>
                <w:bCs/>
              </w:rPr>
              <w:t>.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4C1667" w:rsidRDefault="00C16CAB" w:rsidP="00A4076D">
            <w:pPr>
              <w:jc w:val="both"/>
            </w:pPr>
            <w:r>
              <w:t>Образовательная область «Социально-коммуникативное развитие» (А).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C16CAB" w:rsidTr="004C1667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snapToGrid w:val="0"/>
              <w:jc w:val="both"/>
            </w:pP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jc w:val="both"/>
            </w:pPr>
            <w:r>
              <w:rPr>
                <w:bCs/>
              </w:rPr>
              <w:t>2.</w:t>
            </w:r>
            <w:r w:rsidRPr="00A07005">
              <w:rPr>
                <w:bCs/>
              </w:rPr>
              <w:t>1.2</w:t>
            </w:r>
            <w:r>
              <w:rPr>
                <w:bCs/>
              </w:rPr>
              <w:t>.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4C1667" w:rsidRDefault="00C16CAB" w:rsidP="00A4076D">
            <w:pPr>
              <w:jc w:val="both"/>
            </w:pPr>
            <w:r>
              <w:t>Образовательная область «Познавательное развитие» (А).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C16CAB" w:rsidTr="004C1667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snapToGrid w:val="0"/>
              <w:jc w:val="both"/>
            </w:pP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jc w:val="both"/>
            </w:pPr>
            <w:r>
              <w:rPr>
                <w:bCs/>
              </w:rPr>
              <w:t>2.</w:t>
            </w:r>
            <w:r w:rsidRPr="00A07005">
              <w:rPr>
                <w:bCs/>
              </w:rPr>
              <w:t>1.3</w:t>
            </w:r>
            <w:r>
              <w:rPr>
                <w:bCs/>
              </w:rPr>
              <w:t>.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4C1667" w:rsidRDefault="00C16CAB" w:rsidP="00A4076D">
            <w:pPr>
              <w:jc w:val="both"/>
            </w:pPr>
            <w:r>
              <w:t>Образовательная область «Речевое развитие» (А,Б).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C16CAB" w:rsidTr="004C1667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snapToGrid w:val="0"/>
              <w:jc w:val="both"/>
            </w:pP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jc w:val="both"/>
            </w:pPr>
            <w:r w:rsidRPr="00A07005">
              <w:rPr>
                <w:bCs/>
              </w:rPr>
              <w:t>1.4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4C1667" w:rsidRDefault="00C16CAB" w:rsidP="00A4076D">
            <w:pPr>
              <w:jc w:val="both"/>
            </w:pPr>
            <w:r>
              <w:t>Образовательная область «Художественно-эстетическое развитие» (А,Б).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C16CAB" w:rsidTr="004C1667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snapToGrid w:val="0"/>
              <w:jc w:val="both"/>
            </w:pP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jc w:val="both"/>
            </w:pPr>
            <w:r w:rsidRPr="00A07005">
              <w:rPr>
                <w:bCs/>
              </w:rPr>
              <w:t>1.5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A4076D">
            <w:pPr>
              <w:jc w:val="both"/>
            </w:pPr>
            <w:r>
              <w:t>Образовательная область «Физическое развитие» (А,Б).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C16CAB" w:rsidTr="004C1667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A4076D">
            <w:pPr>
              <w:snapToGrid w:val="0"/>
              <w:jc w:val="center"/>
            </w:pPr>
            <w:r w:rsidRPr="00D96B19">
              <w:rPr>
                <w:bCs/>
              </w:rPr>
              <w:t>2.2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jc w:val="both"/>
              <w:rPr>
                <w:bCs/>
              </w:rPr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jc w:val="both"/>
              <w:rPr>
                <w:bCs/>
              </w:rPr>
            </w:pPr>
            <w:r w:rsidRPr="00A07005">
              <w:rPr>
                <w:bCs/>
              </w:rPr>
              <w:t>Описание вариативных форм, способов</w:t>
            </w:r>
            <w:r>
              <w:rPr>
                <w:bCs/>
              </w:rPr>
              <w:t>, методов и средств реализации П</w:t>
            </w:r>
            <w:r w:rsidRPr="00A07005">
              <w:rPr>
                <w:bCs/>
              </w:rPr>
              <w:t>рограммы</w:t>
            </w:r>
            <w:r>
              <w:rPr>
                <w:bCs/>
              </w:rPr>
              <w:t xml:space="preserve"> с учетом возрастных и индивидуальных особенностей во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питанников, специфики их образовательных потребностей и интересов </w:t>
            </w:r>
            <w:r>
              <w:t>(А,Б).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C16CAB" w:rsidTr="004C1667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A4076D">
            <w:pPr>
              <w:snapToGrid w:val="0"/>
              <w:jc w:val="center"/>
              <w:rPr>
                <w:bCs/>
              </w:rPr>
            </w:pPr>
            <w:r w:rsidRPr="00D96B19">
              <w:rPr>
                <w:bCs/>
              </w:rPr>
              <w:t>2.3.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A4076D">
            <w:pPr>
              <w:jc w:val="both"/>
              <w:rPr>
                <w:bCs/>
              </w:rPr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2F7DDB" w:rsidRDefault="00C16CAB" w:rsidP="00A4076D">
            <w:pPr>
              <w:jc w:val="both"/>
              <w:rPr>
                <w:bCs/>
              </w:rPr>
            </w:pPr>
            <w:r w:rsidRPr="002F7DDB">
              <w:rPr>
                <w:bCs/>
              </w:rPr>
              <w:t>Описание образовательной деятельности по профессиональной  корре</w:t>
            </w:r>
            <w:r w:rsidRPr="002F7DDB">
              <w:rPr>
                <w:bCs/>
              </w:rPr>
              <w:t>к</w:t>
            </w:r>
            <w:r w:rsidRPr="002F7DDB">
              <w:rPr>
                <w:bCs/>
              </w:rPr>
              <w:t>ции нарушений развития детей (Коррекционно-развивающее направл</w:t>
            </w:r>
            <w:r w:rsidRPr="002F7DDB">
              <w:rPr>
                <w:bCs/>
              </w:rPr>
              <w:t>е</w:t>
            </w:r>
            <w:r w:rsidRPr="002F7DDB">
              <w:rPr>
                <w:bCs/>
              </w:rPr>
              <w:t>ние деятельности ДОУ)</w:t>
            </w:r>
          </w:p>
          <w:p w:rsidR="00C16CAB" w:rsidRPr="00D96B19" w:rsidRDefault="00C16CAB" w:rsidP="00A4076D">
            <w:pPr>
              <w:jc w:val="both"/>
              <w:rPr>
                <w:bCs/>
              </w:rPr>
            </w:pPr>
            <w:r w:rsidRPr="002F7DDB">
              <w:rPr>
                <w:bCs/>
              </w:rPr>
              <w:t>Логопедическая служба ДОУ (</w:t>
            </w:r>
            <w:proofErr w:type="spellStart"/>
            <w:r w:rsidRPr="002F7DDB">
              <w:rPr>
                <w:bCs/>
              </w:rPr>
              <w:t>Логопункт</w:t>
            </w:r>
            <w:proofErr w:type="spellEnd"/>
            <w:r w:rsidRPr="002F7DDB">
              <w:rPr>
                <w:bCs/>
              </w:rPr>
              <w:t>)(Б)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C16CAB" w:rsidTr="004C1667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D96B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2.3.1. 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A4076D">
            <w:pPr>
              <w:jc w:val="both"/>
              <w:rPr>
                <w:bCs/>
              </w:rPr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A4076D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Психологическая служба ДОУ (Б)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84</w:t>
            </w:r>
          </w:p>
        </w:tc>
      </w:tr>
      <w:tr w:rsidR="00C16CAB" w:rsidTr="004C1667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A4076D">
            <w:pPr>
              <w:snapToGrid w:val="0"/>
              <w:jc w:val="center"/>
              <w:rPr>
                <w:b/>
                <w:bCs/>
              </w:rPr>
            </w:pPr>
            <w:r w:rsidRPr="00D96B19">
              <w:rPr>
                <w:bCs/>
              </w:rPr>
              <w:t>2.4.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jc w:val="both"/>
              <w:rPr>
                <w:b/>
                <w:bCs/>
              </w:rPr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422696" w:rsidRDefault="00C16CAB" w:rsidP="006001AE">
            <w:pPr>
              <w:jc w:val="both"/>
              <w:rPr>
                <w:bCs/>
              </w:rPr>
            </w:pPr>
            <w:r w:rsidRPr="00422696">
              <w:rPr>
                <w:bCs/>
              </w:rPr>
              <w:t>Особенности образовательной деятельности разных видов культурных практик</w:t>
            </w:r>
            <w:r>
              <w:rPr>
                <w:bCs/>
              </w:rPr>
              <w:t xml:space="preserve"> (А).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88</w:t>
            </w:r>
          </w:p>
        </w:tc>
      </w:tr>
      <w:tr w:rsidR="00C16CAB" w:rsidTr="004C1667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A4076D">
            <w:pPr>
              <w:snapToGrid w:val="0"/>
              <w:jc w:val="center"/>
              <w:rPr>
                <w:bCs/>
              </w:rPr>
            </w:pPr>
            <w:r w:rsidRPr="00D96B19">
              <w:rPr>
                <w:bCs/>
              </w:rPr>
              <w:t>2.5.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jc w:val="both"/>
              <w:rPr>
                <w:b/>
                <w:bCs/>
              </w:rPr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422696" w:rsidRDefault="00C16CAB" w:rsidP="006001AE">
            <w:pPr>
              <w:jc w:val="both"/>
              <w:rPr>
                <w:bCs/>
              </w:rPr>
            </w:pPr>
            <w:r w:rsidRPr="00422696">
              <w:rPr>
                <w:bCs/>
              </w:rPr>
              <w:t xml:space="preserve">Способы и направления поддержки детской инициативы </w:t>
            </w:r>
            <w:r>
              <w:rPr>
                <w:bCs/>
              </w:rPr>
              <w:t>(А).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91</w:t>
            </w:r>
          </w:p>
        </w:tc>
      </w:tr>
      <w:tr w:rsidR="00C16CAB" w:rsidTr="004C1667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D96B19">
            <w:pPr>
              <w:snapToGrid w:val="0"/>
              <w:jc w:val="center"/>
              <w:rPr>
                <w:bCs/>
              </w:rPr>
            </w:pPr>
            <w:r w:rsidRPr="00D96B19">
              <w:rPr>
                <w:bCs/>
              </w:rPr>
              <w:t>2.6.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jc w:val="both"/>
              <w:rPr>
                <w:b/>
                <w:bCs/>
              </w:rPr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422696" w:rsidRDefault="00C16CAB" w:rsidP="00A4076D">
            <w:pPr>
              <w:jc w:val="both"/>
              <w:rPr>
                <w:bCs/>
              </w:rPr>
            </w:pPr>
            <w:r w:rsidRPr="00422696">
              <w:rPr>
                <w:bCs/>
              </w:rPr>
              <w:t>Особенности взаимодействия педагогического коллектива с семьями</w:t>
            </w:r>
          </w:p>
          <w:p w:rsidR="00C16CAB" w:rsidRPr="00422696" w:rsidRDefault="00C16CAB" w:rsidP="00A4076D">
            <w:pPr>
              <w:jc w:val="both"/>
              <w:rPr>
                <w:bCs/>
              </w:rPr>
            </w:pPr>
            <w:r>
              <w:t>(А,Б).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101</w:t>
            </w:r>
          </w:p>
        </w:tc>
      </w:tr>
      <w:tr w:rsidR="00C16CAB" w:rsidTr="004C1667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A4076D">
            <w:pPr>
              <w:snapToGrid w:val="0"/>
              <w:jc w:val="center"/>
              <w:rPr>
                <w:bCs/>
              </w:rPr>
            </w:pPr>
            <w:r w:rsidRPr="00D96B19">
              <w:rPr>
                <w:bCs/>
              </w:rPr>
              <w:t>2.7.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jc w:val="both"/>
              <w:rPr>
                <w:b/>
                <w:bCs/>
              </w:rPr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A4076D">
            <w:pPr>
              <w:jc w:val="both"/>
              <w:rPr>
                <w:bCs/>
              </w:rPr>
            </w:pPr>
            <w:r w:rsidRPr="00422696">
              <w:rPr>
                <w:bCs/>
              </w:rPr>
              <w:t>Иные характеристики содержания программы</w:t>
            </w:r>
            <w:r>
              <w:rPr>
                <w:bCs/>
              </w:rPr>
              <w:t xml:space="preserve"> </w:t>
            </w:r>
            <w:r>
              <w:t>(А,Б).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104</w:t>
            </w:r>
          </w:p>
        </w:tc>
      </w:tr>
      <w:tr w:rsidR="00C16CAB" w:rsidTr="00A4076D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jc w:val="both"/>
              <w:rPr>
                <w:b/>
                <w:bCs/>
                <w:sz w:val="28"/>
                <w:szCs w:val="28"/>
              </w:rPr>
            </w:pPr>
            <w:r w:rsidRPr="00A0700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A0700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ind w:left="360"/>
              <w:jc w:val="both"/>
              <w:rPr>
                <w:sz w:val="28"/>
                <w:szCs w:val="28"/>
              </w:rPr>
            </w:pPr>
            <w:r w:rsidRPr="00A07005"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C16CAB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6CAB" w:rsidTr="00D96B19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485EEA">
            <w:pPr>
              <w:snapToGrid w:val="0"/>
            </w:pPr>
            <w:r>
              <w:t>3.1.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jc w:val="both"/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665138" w:rsidRDefault="00C16CAB" w:rsidP="00485EEA">
            <w:pPr>
              <w:tabs>
                <w:tab w:val="left" w:pos="4110"/>
              </w:tabs>
            </w:pPr>
            <w:r w:rsidRPr="00665138">
              <w:t>Материально-техническое обеспечение Программы  (А,Б)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  <w:tr w:rsidR="00C16CAB" w:rsidTr="00D96B19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485EEA">
            <w:pPr>
              <w:snapToGrid w:val="0"/>
            </w:pPr>
            <w:r>
              <w:t>3.2.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jc w:val="both"/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665138" w:rsidRDefault="00C16CAB" w:rsidP="00485EEA">
            <w:pPr>
              <w:tabs>
                <w:tab w:val="left" w:pos="4110"/>
              </w:tabs>
            </w:pPr>
            <w:r w:rsidRPr="00665138">
              <w:t>Программно-методическое обеспечение Программы  (А,Б)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109</w:t>
            </w:r>
          </w:p>
        </w:tc>
      </w:tr>
      <w:tr w:rsidR="00C16CAB" w:rsidTr="00D96B19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485EEA">
            <w:pPr>
              <w:snapToGrid w:val="0"/>
            </w:pPr>
            <w:r>
              <w:t>3.3.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jc w:val="both"/>
              <w:rPr>
                <w:bCs/>
              </w:rPr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665138" w:rsidRDefault="00C16CAB" w:rsidP="00485EEA">
            <w:pPr>
              <w:tabs>
                <w:tab w:val="left" w:pos="4110"/>
              </w:tabs>
            </w:pPr>
            <w:r w:rsidRPr="00665138">
              <w:t>Режим дня (А)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113</w:t>
            </w:r>
          </w:p>
        </w:tc>
      </w:tr>
      <w:tr w:rsidR="00C16CAB" w:rsidTr="00D96B19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485EEA">
            <w:pPr>
              <w:snapToGrid w:val="0"/>
            </w:pPr>
            <w:r>
              <w:lastRenderedPageBreak/>
              <w:t>3.4.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shd w:val="clear" w:color="auto" w:fill="FFFFFF"/>
              <w:tabs>
                <w:tab w:val="left" w:pos="284"/>
              </w:tabs>
              <w:jc w:val="both"/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665138" w:rsidRDefault="00C16CAB" w:rsidP="00485EEA">
            <w:pPr>
              <w:tabs>
                <w:tab w:val="left" w:pos="4110"/>
              </w:tabs>
            </w:pPr>
            <w:r w:rsidRPr="00665138">
              <w:t>Модель организации  образовательного процесса(А)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116</w:t>
            </w:r>
          </w:p>
        </w:tc>
      </w:tr>
      <w:tr w:rsidR="00C16CAB" w:rsidTr="00D96B19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485EEA">
            <w:pPr>
              <w:snapToGrid w:val="0"/>
            </w:pPr>
            <w:r>
              <w:t>3.5.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shd w:val="clear" w:color="auto" w:fill="FFFFFF"/>
              <w:tabs>
                <w:tab w:val="left" w:pos="284"/>
              </w:tabs>
              <w:jc w:val="both"/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665138" w:rsidRDefault="00C16CAB" w:rsidP="00485EEA">
            <w:pPr>
              <w:tabs>
                <w:tab w:val="left" w:pos="4110"/>
              </w:tabs>
            </w:pPr>
            <w:r w:rsidRPr="00665138">
              <w:t>Учебный план (А)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124</w:t>
            </w:r>
          </w:p>
        </w:tc>
      </w:tr>
      <w:tr w:rsidR="00C16CAB" w:rsidTr="00D96B19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485EEA">
            <w:pPr>
              <w:snapToGrid w:val="0"/>
            </w:pPr>
            <w:r>
              <w:t>3.6.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shd w:val="clear" w:color="auto" w:fill="FFFFFF"/>
              <w:tabs>
                <w:tab w:val="left" w:pos="284"/>
              </w:tabs>
              <w:jc w:val="both"/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665138" w:rsidRDefault="00C16CAB" w:rsidP="00485EEA">
            <w:pPr>
              <w:tabs>
                <w:tab w:val="left" w:pos="4110"/>
              </w:tabs>
            </w:pPr>
            <w:r w:rsidRPr="00665138">
              <w:t>Система физкультурно-оздоровительной работы А, Б)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128</w:t>
            </w:r>
          </w:p>
        </w:tc>
      </w:tr>
      <w:tr w:rsidR="00C16CAB" w:rsidTr="00D96B19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485EEA">
            <w:pPr>
              <w:snapToGrid w:val="0"/>
            </w:pPr>
            <w:r>
              <w:t>3.7.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shd w:val="clear" w:color="auto" w:fill="FFFFFF"/>
              <w:tabs>
                <w:tab w:val="left" w:pos="284"/>
              </w:tabs>
              <w:jc w:val="both"/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665138" w:rsidRDefault="00C16CAB" w:rsidP="00485EEA">
            <w:pPr>
              <w:tabs>
                <w:tab w:val="left" w:pos="4110"/>
              </w:tabs>
            </w:pPr>
            <w:r w:rsidRPr="00665138">
              <w:t>Организация развивающей предметно-пространственной среды (А,Б)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131</w:t>
            </w:r>
          </w:p>
        </w:tc>
      </w:tr>
      <w:tr w:rsidR="00C16CAB" w:rsidTr="00D96B19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485EEA">
            <w:pPr>
              <w:snapToGrid w:val="0"/>
            </w:pPr>
            <w:r>
              <w:t>3.8.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shd w:val="clear" w:color="auto" w:fill="FFFFFF"/>
              <w:tabs>
                <w:tab w:val="left" w:pos="284"/>
              </w:tabs>
              <w:jc w:val="both"/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665138" w:rsidRDefault="00C16CAB" w:rsidP="00485EEA">
            <w:pPr>
              <w:tabs>
                <w:tab w:val="left" w:pos="4110"/>
              </w:tabs>
            </w:pPr>
            <w:r w:rsidRPr="00665138">
              <w:t>Особенности традиционных событий и мероприятий (А,Б)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Pr="0059228C" w:rsidRDefault="0059228C" w:rsidP="0059228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228C"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C16CAB" w:rsidTr="00A4076D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jc w:val="both"/>
              <w:rPr>
                <w:b/>
                <w:sz w:val="28"/>
                <w:szCs w:val="28"/>
              </w:rPr>
            </w:pPr>
            <w:r w:rsidRPr="00A07005">
              <w:rPr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82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A07005" w:rsidRDefault="00C16CAB" w:rsidP="00A4076D">
            <w:pPr>
              <w:snapToGrid w:val="0"/>
              <w:jc w:val="both"/>
              <w:rPr>
                <w:sz w:val="28"/>
                <w:szCs w:val="28"/>
              </w:rPr>
            </w:pPr>
            <w:r w:rsidRPr="00A07005">
              <w:rPr>
                <w:b/>
                <w:sz w:val="28"/>
                <w:szCs w:val="28"/>
              </w:rPr>
              <w:t>Дополнительный раздел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Default="00C16CAB" w:rsidP="00A4076D">
            <w:pPr>
              <w:pStyle w:val="ac"/>
              <w:snapToGrid w:val="0"/>
            </w:pPr>
          </w:p>
        </w:tc>
      </w:tr>
      <w:tr w:rsidR="00C16CAB" w:rsidTr="00A4076D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snapToGrid w:val="0"/>
              <w:jc w:val="both"/>
            </w:pPr>
          </w:p>
        </w:tc>
        <w:tc>
          <w:tcPr>
            <w:tcW w:w="82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ind w:left="12"/>
              <w:jc w:val="both"/>
              <w:rPr>
                <w:bCs/>
              </w:rPr>
            </w:pPr>
            <w:r w:rsidRPr="00A07005">
              <w:rPr>
                <w:bCs/>
              </w:rPr>
              <w:t>Краткая презентация Программы</w:t>
            </w:r>
            <w:r>
              <w:rPr>
                <w:bCs/>
              </w:rPr>
              <w:t xml:space="preserve"> на сайте</w:t>
            </w:r>
          </w:p>
          <w:p w:rsidR="00C16CAB" w:rsidRPr="00D12E23" w:rsidRDefault="00C16CAB" w:rsidP="00D12E23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12E23">
              <w:rPr>
                <w:bCs/>
              </w:rPr>
              <w:t xml:space="preserve"> Возрастные и иные категории детей (одаренные дети, дети с ОВЗ и т.д.).</w:t>
            </w:r>
          </w:p>
          <w:p w:rsidR="00C16CAB" w:rsidRPr="00D12E23" w:rsidRDefault="00C16CAB" w:rsidP="00D12E23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12E23">
              <w:rPr>
                <w:bCs/>
              </w:rPr>
              <w:t>Используемые примерные программы</w:t>
            </w:r>
          </w:p>
          <w:p w:rsidR="00C16CAB" w:rsidRPr="00D96B19" w:rsidRDefault="00C16CAB" w:rsidP="00D96B19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12E23">
              <w:rPr>
                <w:bCs/>
              </w:rPr>
              <w:t>Характеристика взаимодействия педагогического коллектива с семьями воспитанников.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Default="00C16CAB" w:rsidP="00A4076D">
            <w:pPr>
              <w:pStyle w:val="ac"/>
              <w:snapToGrid w:val="0"/>
            </w:pPr>
          </w:p>
        </w:tc>
      </w:tr>
      <w:tr w:rsidR="00C16CAB" w:rsidTr="00A4076D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12E23" w:rsidRDefault="00C16CAB" w:rsidP="00A4076D">
            <w:pPr>
              <w:snapToGrid w:val="0"/>
              <w:ind w:left="360"/>
              <w:jc w:val="both"/>
            </w:pPr>
          </w:p>
        </w:tc>
        <w:tc>
          <w:tcPr>
            <w:tcW w:w="82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A4076D">
            <w:pPr>
              <w:jc w:val="both"/>
              <w:rPr>
                <w:b/>
              </w:rPr>
            </w:pPr>
            <w:r w:rsidRPr="00D96B19">
              <w:rPr>
                <w:b/>
                <w:bCs/>
              </w:rPr>
              <w:t>Глоссарий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Default="00C16CAB" w:rsidP="00A4076D">
            <w:pPr>
              <w:pStyle w:val="ac"/>
              <w:snapToGrid w:val="0"/>
            </w:pPr>
          </w:p>
        </w:tc>
      </w:tr>
      <w:tr w:rsidR="00C16CAB" w:rsidTr="00A4076D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C16CAB" w:rsidRDefault="00C16CAB" w:rsidP="00A4076D">
            <w:pPr>
              <w:pStyle w:val="ac"/>
              <w:snapToGrid w:val="0"/>
            </w:pPr>
          </w:p>
        </w:tc>
        <w:tc>
          <w:tcPr>
            <w:tcW w:w="82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6CAB" w:rsidRPr="00D96B19" w:rsidRDefault="00C16CAB" w:rsidP="00A4076D">
            <w:pPr>
              <w:jc w:val="both"/>
              <w:rPr>
                <w:b/>
              </w:rPr>
            </w:pPr>
            <w:r w:rsidRPr="00D96B19">
              <w:rPr>
                <w:b/>
                <w:bCs/>
              </w:rPr>
              <w:t>Приложения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AB" w:rsidRDefault="00C16CAB" w:rsidP="00A4076D">
            <w:pPr>
              <w:pStyle w:val="ac"/>
              <w:snapToGrid w:val="0"/>
            </w:pPr>
          </w:p>
        </w:tc>
      </w:tr>
    </w:tbl>
    <w:p w:rsidR="00C16CAB" w:rsidRDefault="00C16CAB" w:rsidP="00A4076D">
      <w:pPr>
        <w:ind w:firstLine="709"/>
        <w:jc w:val="both"/>
        <w:rPr>
          <w:color w:val="000000"/>
        </w:rPr>
      </w:pPr>
    </w:p>
    <w:p w:rsidR="00C16CAB" w:rsidRDefault="002F7DDB" w:rsidP="00A4076D">
      <w:pPr>
        <w:ind w:firstLine="709"/>
        <w:jc w:val="both"/>
        <w:rPr>
          <w:color w:val="000000"/>
        </w:rPr>
      </w:pPr>
      <w:r>
        <w:rPr>
          <w:color w:val="000000"/>
        </w:rPr>
        <w:t>А - о</w:t>
      </w:r>
      <w:r w:rsidR="00C16CAB">
        <w:rPr>
          <w:color w:val="000000"/>
        </w:rPr>
        <w:t>бязательная часть Программы.</w:t>
      </w:r>
    </w:p>
    <w:p w:rsidR="00C16CAB" w:rsidRDefault="00C16CAB" w:rsidP="00A4076D">
      <w:pPr>
        <w:ind w:firstLine="709"/>
        <w:jc w:val="both"/>
        <w:rPr>
          <w:color w:val="000000"/>
        </w:rPr>
      </w:pPr>
      <w:r>
        <w:rPr>
          <w:color w:val="000000"/>
        </w:rPr>
        <w:t>Б - часть Программы, формируемая участниками образовательных отношений.</w:t>
      </w:r>
    </w:p>
    <w:p w:rsidR="00C16CAB" w:rsidRDefault="00C16CAB" w:rsidP="00A4076D">
      <w:pPr>
        <w:ind w:firstLine="709"/>
        <w:jc w:val="both"/>
        <w:rPr>
          <w:color w:val="000000"/>
        </w:rPr>
      </w:pPr>
    </w:p>
    <w:p w:rsidR="00C16CAB" w:rsidRDefault="00C16CAB" w:rsidP="00A4076D">
      <w:pPr>
        <w:ind w:firstLine="709"/>
        <w:jc w:val="both"/>
        <w:rPr>
          <w:color w:val="000000"/>
        </w:rPr>
      </w:pPr>
    </w:p>
    <w:p w:rsidR="00C16CAB" w:rsidRDefault="00C16CAB" w:rsidP="00A4076D">
      <w:pPr>
        <w:ind w:firstLine="709"/>
        <w:jc w:val="both"/>
        <w:rPr>
          <w:color w:val="000000"/>
        </w:rPr>
      </w:pPr>
    </w:p>
    <w:p w:rsidR="00C16CAB" w:rsidRDefault="00C16CAB" w:rsidP="00A4076D">
      <w:pPr>
        <w:rPr>
          <w:b/>
          <w:sz w:val="28"/>
          <w:szCs w:val="28"/>
        </w:rPr>
      </w:pPr>
    </w:p>
    <w:p w:rsidR="00C16CAB" w:rsidRPr="00ED24FC" w:rsidRDefault="00C16CAB" w:rsidP="00A4076D">
      <w:pPr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59228C" w:rsidRDefault="0059228C" w:rsidP="00A4076D">
      <w:pPr>
        <w:jc w:val="center"/>
        <w:rPr>
          <w:b/>
          <w:sz w:val="28"/>
          <w:szCs w:val="28"/>
        </w:rPr>
      </w:pPr>
    </w:p>
    <w:p w:rsidR="00C16CAB" w:rsidRDefault="00C16CAB" w:rsidP="00A4076D">
      <w:pPr>
        <w:jc w:val="center"/>
        <w:rPr>
          <w:b/>
          <w:sz w:val="28"/>
          <w:szCs w:val="28"/>
        </w:rPr>
      </w:pPr>
    </w:p>
    <w:p w:rsidR="00C16CAB" w:rsidRPr="00031450" w:rsidRDefault="00C16CAB" w:rsidP="00A4076D">
      <w:pPr>
        <w:jc w:val="center"/>
        <w:rPr>
          <w:b/>
          <w:sz w:val="32"/>
          <w:szCs w:val="32"/>
        </w:rPr>
      </w:pPr>
      <w:smartTag w:uri="urn:schemas-microsoft-com:office:smarttags" w:element="place">
        <w:r w:rsidRPr="00031450">
          <w:rPr>
            <w:b/>
            <w:sz w:val="32"/>
            <w:szCs w:val="32"/>
            <w:lang w:val="en-US"/>
          </w:rPr>
          <w:t>I</w:t>
        </w:r>
        <w:r w:rsidRPr="00031450">
          <w:rPr>
            <w:b/>
            <w:sz w:val="32"/>
            <w:szCs w:val="32"/>
          </w:rPr>
          <w:t>.</w:t>
        </w:r>
      </w:smartTag>
      <w:r w:rsidRPr="00031450">
        <w:rPr>
          <w:b/>
          <w:sz w:val="32"/>
          <w:szCs w:val="32"/>
        </w:rPr>
        <w:t xml:space="preserve"> ЦЕЛЕВОЙ РАЗДЕЛ</w:t>
      </w:r>
    </w:p>
    <w:p w:rsidR="00C16CAB" w:rsidRDefault="00C16CAB" w:rsidP="00A4076D"/>
    <w:p w:rsidR="00C16CAB" w:rsidRPr="00031450" w:rsidRDefault="00C16CAB" w:rsidP="00031450">
      <w:pPr>
        <w:pStyle w:val="a5"/>
        <w:ind w:left="0"/>
        <w:rPr>
          <w:b/>
          <w:sz w:val="28"/>
          <w:szCs w:val="28"/>
        </w:rPr>
      </w:pPr>
      <w:r w:rsidRPr="00031450">
        <w:rPr>
          <w:b/>
          <w:sz w:val="28"/>
          <w:szCs w:val="28"/>
        </w:rPr>
        <w:t xml:space="preserve"> 1.1. Пояснительная записка</w:t>
      </w:r>
    </w:p>
    <w:p w:rsidR="00C16CAB" w:rsidRDefault="00C16CAB" w:rsidP="00A4076D">
      <w:pPr>
        <w:ind w:firstLine="709"/>
        <w:jc w:val="both"/>
        <w:rPr>
          <w:color w:val="000000"/>
          <w:spacing w:val="-10"/>
        </w:rPr>
      </w:pPr>
      <w:r>
        <w:rPr>
          <w:color w:val="000000"/>
        </w:rPr>
        <w:t>Основная образовательная программа муниципального дошкольного образовател</w:t>
      </w:r>
      <w:r>
        <w:rPr>
          <w:color w:val="000000"/>
        </w:rPr>
        <w:t>ь</w:t>
      </w:r>
      <w:r>
        <w:rPr>
          <w:color w:val="000000"/>
        </w:rPr>
        <w:t>ного учреждения «Детский сад № 10» г. Ярославля (далее – Программа) разработана на осн</w:t>
      </w:r>
      <w:r w:rsidRPr="00FB33CD">
        <w:t xml:space="preserve">ове </w:t>
      </w:r>
      <w:r>
        <w:t>Федеральных Государственных О</w:t>
      </w:r>
      <w:r w:rsidRPr="00FB33CD">
        <w:t>бразовател</w:t>
      </w:r>
      <w:r>
        <w:t>ьных С</w:t>
      </w:r>
      <w:r w:rsidRPr="00FB33CD">
        <w:t>тандартов</w:t>
      </w:r>
      <w:r>
        <w:t xml:space="preserve"> Дошкольного Обр</w:t>
      </w:r>
      <w:r>
        <w:t>а</w:t>
      </w:r>
      <w:r>
        <w:t>зования</w:t>
      </w:r>
      <w:r w:rsidRPr="00FB33CD">
        <w:t xml:space="preserve"> (далее ФГОС</w:t>
      </w:r>
      <w:r>
        <w:t xml:space="preserve"> ДО</w:t>
      </w:r>
      <w:r w:rsidRPr="00FB33CD">
        <w:t xml:space="preserve">)  </w:t>
      </w:r>
      <w:r>
        <w:rPr>
          <w:color w:val="000000"/>
        </w:rPr>
        <w:t>в соответствии с федеральной и региональной нормативной базой и документацией, а именно:</w:t>
      </w:r>
    </w:p>
    <w:p w:rsidR="00C16CAB" w:rsidRDefault="00C16CAB" w:rsidP="00785FC8">
      <w:pPr>
        <w:widowControl w:val="0"/>
        <w:numPr>
          <w:ilvl w:val="0"/>
          <w:numId w:val="3"/>
        </w:numPr>
        <w:suppressAutoHyphens/>
        <w:jc w:val="both"/>
        <w:rPr>
          <w:color w:val="000000"/>
          <w:spacing w:val="-7"/>
        </w:rPr>
      </w:pPr>
      <w:r>
        <w:rPr>
          <w:color w:val="000000"/>
          <w:spacing w:val="-10"/>
        </w:rPr>
        <w:t>Конвенцией о правах ребенка от 13.12.1989 г.;</w:t>
      </w:r>
    </w:p>
    <w:p w:rsidR="00C16CAB" w:rsidRPr="007D4805" w:rsidRDefault="00C16CAB" w:rsidP="00785FC8">
      <w:pPr>
        <w:widowControl w:val="0"/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  <w:spacing w:val="-7"/>
        </w:rPr>
        <w:t>Законом «Об Образовании Российской Федерации». ФЗ от 29.12.2012г. № 273 – ФЗ;</w:t>
      </w:r>
    </w:p>
    <w:p w:rsidR="00C16CAB" w:rsidRPr="007D4805" w:rsidRDefault="00C16CAB" w:rsidP="00785FC8">
      <w:pPr>
        <w:widowControl w:val="0"/>
        <w:numPr>
          <w:ilvl w:val="0"/>
          <w:numId w:val="3"/>
        </w:numPr>
        <w:suppressAutoHyphens/>
        <w:jc w:val="both"/>
        <w:rPr>
          <w:color w:val="000000"/>
          <w:spacing w:val="-7"/>
        </w:rPr>
      </w:pPr>
      <w:r>
        <w:rPr>
          <w:color w:val="000000"/>
          <w:spacing w:val="-12"/>
        </w:rPr>
        <w:t>Семейным Кодексом Российской Федерации;</w:t>
      </w:r>
    </w:p>
    <w:p w:rsidR="00C16CAB" w:rsidRDefault="00C16CAB" w:rsidP="00785FC8">
      <w:pPr>
        <w:widowControl w:val="0"/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«Санитарно – эпидемиологическими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</w:t>
      </w:r>
      <w:r w:rsidRPr="00384564">
        <w:t>2.4.1.3049 - 13;</w:t>
      </w:r>
      <w:r>
        <w:rPr>
          <w:color w:val="000000"/>
        </w:rPr>
        <w:t xml:space="preserve">  </w:t>
      </w:r>
    </w:p>
    <w:p w:rsidR="00C16CAB" w:rsidRDefault="00C16CAB" w:rsidP="00785FC8">
      <w:pPr>
        <w:widowControl w:val="0"/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 Приказ Министерства образования и науки Российской Федерации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 Августа 2013г. № 1014;</w:t>
      </w:r>
    </w:p>
    <w:p w:rsidR="00C16CAB" w:rsidRDefault="00C16CAB" w:rsidP="00785FC8">
      <w:pPr>
        <w:widowControl w:val="0"/>
        <w:numPr>
          <w:ilvl w:val="0"/>
          <w:numId w:val="3"/>
        </w:numPr>
        <w:suppressAutoHyphens/>
        <w:jc w:val="both"/>
        <w:rPr>
          <w:color w:val="000000"/>
          <w:spacing w:val="-12"/>
        </w:rPr>
      </w:pPr>
      <w:r>
        <w:rPr>
          <w:bCs/>
          <w:color w:val="000000"/>
        </w:rPr>
        <w:t xml:space="preserve">Приказ Министерства образования и науки Российской Федерации </w:t>
      </w:r>
      <w:proofErr w:type="spellStart"/>
      <w:r>
        <w:rPr>
          <w:bCs/>
          <w:color w:val="000000"/>
        </w:rPr>
        <w:t>Минобрнауки</w:t>
      </w:r>
      <w:proofErr w:type="spellEnd"/>
      <w:r>
        <w:rPr>
          <w:bCs/>
          <w:color w:val="000000"/>
        </w:rPr>
        <w:t xml:space="preserve"> России </w:t>
      </w:r>
      <w:r>
        <w:rPr>
          <w:color w:val="000000"/>
        </w:rPr>
        <w:t xml:space="preserve">«Федеральным государственным образовательным стандартом дошкольного образования»  </w:t>
      </w:r>
      <w:r>
        <w:rPr>
          <w:bCs/>
          <w:color w:val="000000"/>
        </w:rP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color w:val="000000"/>
          </w:rPr>
          <w:t>2013 г</w:t>
        </w:r>
      </w:smartTag>
      <w:r>
        <w:rPr>
          <w:bCs/>
          <w:color w:val="000000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>
          <w:rPr>
            <w:bCs/>
            <w:color w:val="000000"/>
          </w:rPr>
          <w:t>1155 г</w:t>
        </w:r>
      </w:smartTag>
      <w:r>
        <w:rPr>
          <w:bCs/>
          <w:color w:val="000000"/>
        </w:rPr>
        <w:t>. Москва "Об утверждении федерального государственного образовательного стандарта дошкольного образования";</w:t>
      </w:r>
    </w:p>
    <w:p w:rsidR="00C16CAB" w:rsidRPr="005842FA" w:rsidRDefault="00C16CAB" w:rsidP="00785FC8">
      <w:pPr>
        <w:widowControl w:val="0"/>
        <w:numPr>
          <w:ilvl w:val="0"/>
          <w:numId w:val="3"/>
        </w:numPr>
        <w:suppressAutoHyphens/>
        <w:jc w:val="both"/>
        <w:rPr>
          <w:color w:val="000000"/>
          <w:spacing w:val="-12"/>
        </w:rPr>
      </w:pPr>
      <w:r w:rsidRPr="005842FA">
        <w:rPr>
          <w:lang w:eastAsia="en-US"/>
        </w:rPr>
        <w:t>П</w:t>
      </w:r>
      <w:r w:rsidRPr="005842FA">
        <w:rPr>
          <w:spacing w:val="1"/>
          <w:lang w:eastAsia="en-US"/>
        </w:rPr>
        <w:t>и</w:t>
      </w:r>
      <w:r w:rsidRPr="005842FA">
        <w:rPr>
          <w:lang w:eastAsia="en-US"/>
        </w:rPr>
        <w:t>с</w:t>
      </w:r>
      <w:r w:rsidRPr="005842FA">
        <w:rPr>
          <w:spacing w:val="1"/>
          <w:lang w:eastAsia="en-US"/>
        </w:rPr>
        <w:t>ь</w:t>
      </w:r>
      <w:r w:rsidRPr="005842FA">
        <w:rPr>
          <w:lang w:eastAsia="en-US"/>
        </w:rPr>
        <w:t>мо</w:t>
      </w:r>
      <w:r w:rsidRPr="005842FA">
        <w:rPr>
          <w:spacing w:val="3"/>
          <w:lang w:eastAsia="en-US"/>
        </w:rPr>
        <w:t xml:space="preserve"> </w:t>
      </w:r>
      <w:r w:rsidRPr="005842FA">
        <w:rPr>
          <w:lang w:eastAsia="en-US"/>
        </w:rPr>
        <w:t>Ми</w:t>
      </w:r>
      <w:r w:rsidRPr="005842FA">
        <w:rPr>
          <w:spacing w:val="1"/>
          <w:lang w:eastAsia="en-US"/>
        </w:rPr>
        <w:t>н</w:t>
      </w:r>
      <w:r w:rsidRPr="005842FA">
        <w:rPr>
          <w:lang w:eastAsia="en-US"/>
        </w:rPr>
        <w:t>и</w:t>
      </w:r>
      <w:r w:rsidRPr="005842FA">
        <w:rPr>
          <w:spacing w:val="1"/>
          <w:lang w:eastAsia="en-US"/>
        </w:rPr>
        <w:t>с</w:t>
      </w:r>
      <w:r w:rsidRPr="005842FA">
        <w:rPr>
          <w:lang w:eastAsia="en-US"/>
        </w:rPr>
        <w:t>терст</w:t>
      </w:r>
      <w:r w:rsidRPr="005842FA">
        <w:rPr>
          <w:spacing w:val="-2"/>
          <w:lang w:eastAsia="en-US"/>
        </w:rPr>
        <w:t>в</w:t>
      </w:r>
      <w:r w:rsidRPr="005842FA">
        <w:rPr>
          <w:lang w:eastAsia="en-US"/>
        </w:rPr>
        <w:t>а</w:t>
      </w:r>
      <w:r w:rsidRPr="005842FA">
        <w:rPr>
          <w:spacing w:val="3"/>
          <w:lang w:eastAsia="en-US"/>
        </w:rPr>
        <w:t xml:space="preserve"> </w:t>
      </w:r>
      <w:r w:rsidRPr="005842FA">
        <w:rPr>
          <w:spacing w:val="-1"/>
          <w:lang w:eastAsia="en-US"/>
        </w:rPr>
        <w:t>о</w:t>
      </w:r>
      <w:r w:rsidRPr="005842FA">
        <w:rPr>
          <w:spacing w:val="-2"/>
          <w:lang w:eastAsia="en-US"/>
        </w:rPr>
        <w:t>б</w:t>
      </w:r>
      <w:r w:rsidRPr="005842FA">
        <w:rPr>
          <w:lang w:eastAsia="en-US"/>
        </w:rPr>
        <w:t>р</w:t>
      </w:r>
      <w:r w:rsidRPr="005842FA">
        <w:rPr>
          <w:spacing w:val="2"/>
          <w:lang w:eastAsia="en-US"/>
        </w:rPr>
        <w:t>а</w:t>
      </w:r>
      <w:r w:rsidRPr="005842FA">
        <w:rPr>
          <w:spacing w:val="1"/>
          <w:lang w:eastAsia="en-US"/>
        </w:rPr>
        <w:t>з</w:t>
      </w:r>
      <w:r w:rsidRPr="005842FA">
        <w:rPr>
          <w:spacing w:val="-1"/>
          <w:lang w:eastAsia="en-US"/>
        </w:rPr>
        <w:t>о</w:t>
      </w:r>
      <w:r w:rsidRPr="005842FA">
        <w:rPr>
          <w:spacing w:val="-2"/>
          <w:lang w:eastAsia="en-US"/>
        </w:rPr>
        <w:t>в</w:t>
      </w:r>
      <w:r w:rsidRPr="005842FA">
        <w:rPr>
          <w:lang w:eastAsia="en-US"/>
        </w:rPr>
        <w:t>а</w:t>
      </w:r>
      <w:r w:rsidRPr="005842FA">
        <w:rPr>
          <w:spacing w:val="1"/>
          <w:lang w:eastAsia="en-US"/>
        </w:rPr>
        <w:t>н</w:t>
      </w:r>
      <w:r w:rsidRPr="005842FA">
        <w:rPr>
          <w:lang w:eastAsia="en-US"/>
        </w:rPr>
        <w:t>ия</w:t>
      </w:r>
      <w:r w:rsidRPr="005842FA">
        <w:rPr>
          <w:spacing w:val="3"/>
          <w:lang w:eastAsia="en-US"/>
        </w:rPr>
        <w:t xml:space="preserve"> </w:t>
      </w:r>
      <w:r w:rsidRPr="005842FA">
        <w:rPr>
          <w:lang w:eastAsia="en-US"/>
        </w:rPr>
        <w:t>и</w:t>
      </w:r>
      <w:r w:rsidRPr="005842FA">
        <w:rPr>
          <w:spacing w:val="4"/>
          <w:lang w:eastAsia="en-US"/>
        </w:rPr>
        <w:t xml:space="preserve"> </w:t>
      </w:r>
      <w:r w:rsidRPr="005842FA">
        <w:rPr>
          <w:lang w:eastAsia="en-US"/>
        </w:rPr>
        <w:t>нау</w:t>
      </w:r>
      <w:r w:rsidRPr="005842FA">
        <w:rPr>
          <w:spacing w:val="-2"/>
          <w:lang w:eastAsia="en-US"/>
        </w:rPr>
        <w:t>к</w:t>
      </w:r>
      <w:r w:rsidRPr="005842FA">
        <w:rPr>
          <w:lang w:eastAsia="en-US"/>
        </w:rPr>
        <w:t>и</w:t>
      </w:r>
      <w:r w:rsidRPr="005842FA">
        <w:rPr>
          <w:spacing w:val="3"/>
          <w:lang w:eastAsia="en-US"/>
        </w:rPr>
        <w:t xml:space="preserve"> </w:t>
      </w:r>
      <w:r w:rsidRPr="005842FA">
        <w:rPr>
          <w:spacing w:val="-1"/>
          <w:lang w:eastAsia="en-US"/>
        </w:rPr>
        <w:t>Р</w:t>
      </w:r>
      <w:r w:rsidRPr="005842FA">
        <w:rPr>
          <w:lang w:eastAsia="en-US"/>
        </w:rPr>
        <w:t>Ф</w:t>
      </w:r>
      <w:r w:rsidRPr="005842FA">
        <w:rPr>
          <w:spacing w:val="3"/>
          <w:lang w:eastAsia="en-US"/>
        </w:rPr>
        <w:t xml:space="preserve"> </w:t>
      </w:r>
      <w:r w:rsidRPr="005842FA">
        <w:rPr>
          <w:lang w:eastAsia="en-US"/>
        </w:rPr>
        <w:t>и</w:t>
      </w:r>
      <w:r w:rsidRPr="005842FA">
        <w:rPr>
          <w:spacing w:val="3"/>
          <w:lang w:eastAsia="en-US"/>
        </w:rPr>
        <w:t xml:space="preserve"> </w:t>
      </w:r>
      <w:r w:rsidRPr="005842FA">
        <w:rPr>
          <w:lang w:eastAsia="en-US"/>
        </w:rPr>
        <w:t>Д</w:t>
      </w:r>
      <w:r w:rsidRPr="005842FA">
        <w:rPr>
          <w:spacing w:val="1"/>
          <w:lang w:eastAsia="en-US"/>
        </w:rPr>
        <w:t>е</w:t>
      </w:r>
      <w:r w:rsidRPr="005842FA">
        <w:rPr>
          <w:lang w:eastAsia="en-US"/>
        </w:rPr>
        <w:t>партам</w:t>
      </w:r>
      <w:r w:rsidRPr="005842FA">
        <w:rPr>
          <w:spacing w:val="2"/>
          <w:lang w:eastAsia="en-US"/>
        </w:rPr>
        <w:t>е</w:t>
      </w:r>
      <w:r w:rsidRPr="005842FA">
        <w:rPr>
          <w:spacing w:val="6"/>
          <w:lang w:eastAsia="en-US"/>
        </w:rPr>
        <w:t>н</w:t>
      </w:r>
      <w:r w:rsidRPr="005842FA">
        <w:rPr>
          <w:lang w:eastAsia="en-US"/>
        </w:rPr>
        <w:t>та</w:t>
      </w:r>
      <w:r w:rsidRPr="005842FA">
        <w:rPr>
          <w:spacing w:val="3"/>
          <w:lang w:eastAsia="en-US"/>
        </w:rPr>
        <w:t xml:space="preserve"> </w:t>
      </w:r>
      <w:r w:rsidRPr="005842FA">
        <w:rPr>
          <w:spacing w:val="-1"/>
          <w:lang w:eastAsia="en-US"/>
        </w:rPr>
        <w:t>о</w:t>
      </w:r>
      <w:r w:rsidRPr="005842FA">
        <w:rPr>
          <w:spacing w:val="1"/>
          <w:lang w:eastAsia="en-US"/>
        </w:rPr>
        <w:t>б</w:t>
      </w:r>
      <w:r w:rsidRPr="005842FA">
        <w:rPr>
          <w:spacing w:val="-2"/>
          <w:lang w:eastAsia="en-US"/>
        </w:rPr>
        <w:t>щ</w:t>
      </w:r>
      <w:r w:rsidRPr="005842FA">
        <w:rPr>
          <w:lang w:eastAsia="en-US"/>
        </w:rPr>
        <w:t>его</w:t>
      </w:r>
      <w:r w:rsidRPr="005842FA">
        <w:rPr>
          <w:spacing w:val="3"/>
          <w:lang w:eastAsia="en-US"/>
        </w:rPr>
        <w:t xml:space="preserve"> </w:t>
      </w:r>
      <w:r w:rsidRPr="005842FA">
        <w:rPr>
          <w:spacing w:val="1"/>
          <w:lang w:eastAsia="en-US"/>
        </w:rPr>
        <w:t>о</w:t>
      </w:r>
      <w:r w:rsidRPr="005842FA">
        <w:rPr>
          <w:spacing w:val="-2"/>
          <w:lang w:eastAsia="en-US"/>
        </w:rPr>
        <w:t>б</w:t>
      </w:r>
      <w:r w:rsidRPr="005842FA">
        <w:rPr>
          <w:lang w:eastAsia="en-US"/>
        </w:rPr>
        <w:t>р</w:t>
      </w:r>
      <w:r w:rsidRPr="005842FA">
        <w:rPr>
          <w:spacing w:val="2"/>
          <w:lang w:eastAsia="en-US"/>
        </w:rPr>
        <w:t>а</w:t>
      </w:r>
      <w:r w:rsidRPr="005842FA">
        <w:rPr>
          <w:spacing w:val="-2"/>
          <w:lang w:eastAsia="en-US"/>
        </w:rPr>
        <w:t>з</w:t>
      </w:r>
      <w:r w:rsidRPr="005842FA">
        <w:rPr>
          <w:spacing w:val="1"/>
          <w:lang w:eastAsia="en-US"/>
        </w:rPr>
        <w:t>ов</w:t>
      </w:r>
      <w:r w:rsidRPr="005842FA">
        <w:rPr>
          <w:lang w:eastAsia="en-US"/>
        </w:rPr>
        <w:t>а</w:t>
      </w:r>
      <w:r w:rsidRPr="005842FA">
        <w:rPr>
          <w:spacing w:val="1"/>
          <w:lang w:eastAsia="en-US"/>
        </w:rPr>
        <w:t>н</w:t>
      </w:r>
      <w:r w:rsidRPr="005842FA">
        <w:rPr>
          <w:lang w:eastAsia="en-US"/>
        </w:rPr>
        <w:t>ия</w:t>
      </w:r>
      <w:r w:rsidRPr="005842FA">
        <w:rPr>
          <w:spacing w:val="3"/>
          <w:lang w:eastAsia="en-US"/>
        </w:rPr>
        <w:t xml:space="preserve"> </w:t>
      </w:r>
      <w:r w:rsidRPr="005842FA">
        <w:rPr>
          <w:spacing w:val="-1"/>
          <w:lang w:eastAsia="en-US"/>
        </w:rPr>
        <w:t>о</w:t>
      </w:r>
      <w:r w:rsidRPr="005842FA">
        <w:rPr>
          <w:lang w:eastAsia="en-US"/>
        </w:rPr>
        <w:t>т</w:t>
      </w:r>
      <w:r w:rsidRPr="005842FA">
        <w:rPr>
          <w:spacing w:val="5"/>
          <w:lang w:eastAsia="en-US"/>
        </w:rPr>
        <w:t xml:space="preserve"> </w:t>
      </w:r>
      <w:r w:rsidRPr="005842FA">
        <w:rPr>
          <w:lang w:eastAsia="en-US"/>
        </w:rPr>
        <w:t>28</w:t>
      </w:r>
      <w:r w:rsidRPr="005842FA">
        <w:rPr>
          <w:spacing w:val="3"/>
          <w:lang w:eastAsia="en-US"/>
        </w:rPr>
        <w:t xml:space="preserve"> </w:t>
      </w:r>
      <w:r w:rsidRPr="005842FA">
        <w:rPr>
          <w:lang w:eastAsia="en-US"/>
        </w:rPr>
        <w:t>февра</w:t>
      </w:r>
      <w:r w:rsidRPr="005842FA">
        <w:rPr>
          <w:spacing w:val="1"/>
          <w:lang w:eastAsia="en-US"/>
        </w:rPr>
        <w:t>л</w:t>
      </w:r>
      <w:r w:rsidRPr="005842FA">
        <w:rPr>
          <w:lang w:eastAsia="en-US"/>
        </w:rPr>
        <w:t>я</w:t>
      </w:r>
      <w:r w:rsidRPr="005842FA">
        <w:rPr>
          <w:spacing w:val="3"/>
          <w:lang w:eastAsia="en-US"/>
        </w:rPr>
        <w:t xml:space="preserve"> </w:t>
      </w:r>
      <w:r w:rsidRPr="005842FA">
        <w:rPr>
          <w:lang w:eastAsia="en-US"/>
        </w:rPr>
        <w:t>2014</w:t>
      </w:r>
      <w:r w:rsidRPr="005842FA">
        <w:rPr>
          <w:spacing w:val="3"/>
          <w:lang w:eastAsia="en-US"/>
        </w:rPr>
        <w:t xml:space="preserve"> </w:t>
      </w:r>
      <w:r w:rsidRPr="005842FA">
        <w:rPr>
          <w:lang w:eastAsia="en-US"/>
        </w:rPr>
        <w:t>г</w:t>
      </w:r>
      <w:r w:rsidRPr="005842FA">
        <w:rPr>
          <w:spacing w:val="-2"/>
          <w:lang w:eastAsia="en-US"/>
        </w:rPr>
        <w:t>о</w:t>
      </w:r>
      <w:r w:rsidRPr="005842FA">
        <w:rPr>
          <w:lang w:eastAsia="en-US"/>
        </w:rPr>
        <w:t>да</w:t>
      </w:r>
      <w:r w:rsidRPr="005842FA">
        <w:rPr>
          <w:spacing w:val="3"/>
          <w:lang w:eastAsia="en-US"/>
        </w:rPr>
        <w:t xml:space="preserve"> </w:t>
      </w:r>
      <w:r w:rsidRPr="005842FA">
        <w:rPr>
          <w:lang w:eastAsia="en-US"/>
        </w:rPr>
        <w:t>0</w:t>
      </w:r>
      <w:r w:rsidRPr="005842FA">
        <w:rPr>
          <w:spacing w:val="2"/>
          <w:lang w:eastAsia="en-US"/>
        </w:rPr>
        <w:t>8</w:t>
      </w:r>
      <w:r w:rsidRPr="005842FA">
        <w:rPr>
          <w:lang w:eastAsia="en-US"/>
        </w:rPr>
        <w:t>-249</w:t>
      </w:r>
      <w:r w:rsidRPr="005842FA">
        <w:rPr>
          <w:color w:val="000000"/>
          <w:spacing w:val="-12"/>
        </w:rPr>
        <w:t xml:space="preserve"> </w:t>
      </w:r>
      <w:r w:rsidRPr="005842FA">
        <w:rPr>
          <w:lang w:eastAsia="en-US"/>
        </w:rPr>
        <w:t>«Комме</w:t>
      </w:r>
      <w:r w:rsidRPr="005842FA">
        <w:rPr>
          <w:spacing w:val="1"/>
          <w:lang w:eastAsia="en-US"/>
        </w:rPr>
        <w:t>н</w:t>
      </w:r>
      <w:r w:rsidRPr="005842FA">
        <w:rPr>
          <w:lang w:eastAsia="en-US"/>
        </w:rPr>
        <w:t>тарии</w:t>
      </w:r>
      <w:r w:rsidRPr="005842FA">
        <w:rPr>
          <w:spacing w:val="-15"/>
          <w:lang w:eastAsia="en-US"/>
        </w:rPr>
        <w:t xml:space="preserve"> </w:t>
      </w:r>
      <w:r w:rsidRPr="005842FA">
        <w:rPr>
          <w:lang w:eastAsia="en-US"/>
        </w:rPr>
        <w:t>к</w:t>
      </w:r>
      <w:r w:rsidRPr="005842FA">
        <w:rPr>
          <w:spacing w:val="-16"/>
          <w:lang w:eastAsia="en-US"/>
        </w:rPr>
        <w:t xml:space="preserve"> </w:t>
      </w:r>
      <w:r w:rsidRPr="005842FA">
        <w:rPr>
          <w:lang w:eastAsia="en-US"/>
        </w:rPr>
        <w:t>Ф</w:t>
      </w:r>
      <w:r w:rsidRPr="005842FA">
        <w:rPr>
          <w:spacing w:val="2"/>
          <w:lang w:eastAsia="en-US"/>
        </w:rPr>
        <w:t>Г</w:t>
      </w:r>
      <w:r w:rsidRPr="005842FA">
        <w:rPr>
          <w:lang w:eastAsia="en-US"/>
        </w:rPr>
        <w:t>ОС</w:t>
      </w:r>
      <w:r w:rsidRPr="005842FA">
        <w:rPr>
          <w:spacing w:val="-15"/>
          <w:lang w:eastAsia="en-US"/>
        </w:rPr>
        <w:t xml:space="preserve"> </w:t>
      </w:r>
      <w:r w:rsidRPr="005842FA">
        <w:rPr>
          <w:lang w:eastAsia="en-US"/>
        </w:rPr>
        <w:t>д</w:t>
      </w:r>
      <w:r w:rsidRPr="005842FA">
        <w:rPr>
          <w:spacing w:val="-2"/>
          <w:lang w:eastAsia="en-US"/>
        </w:rPr>
        <w:t>о</w:t>
      </w:r>
      <w:r w:rsidRPr="005842FA">
        <w:rPr>
          <w:spacing w:val="1"/>
          <w:lang w:eastAsia="en-US"/>
        </w:rPr>
        <w:t>ш</w:t>
      </w:r>
      <w:r w:rsidRPr="005842FA">
        <w:rPr>
          <w:lang w:eastAsia="en-US"/>
        </w:rPr>
        <w:t>ко</w:t>
      </w:r>
      <w:r w:rsidRPr="005842FA">
        <w:rPr>
          <w:spacing w:val="-1"/>
          <w:lang w:eastAsia="en-US"/>
        </w:rPr>
        <w:t>л</w:t>
      </w:r>
      <w:r w:rsidRPr="005842FA">
        <w:rPr>
          <w:spacing w:val="1"/>
          <w:lang w:eastAsia="en-US"/>
        </w:rPr>
        <w:t>ь</w:t>
      </w:r>
      <w:r w:rsidRPr="005842FA">
        <w:rPr>
          <w:lang w:eastAsia="en-US"/>
        </w:rPr>
        <w:t>н</w:t>
      </w:r>
      <w:r w:rsidRPr="005842FA">
        <w:rPr>
          <w:spacing w:val="-1"/>
          <w:lang w:eastAsia="en-US"/>
        </w:rPr>
        <w:t>о</w:t>
      </w:r>
      <w:r w:rsidRPr="005842FA">
        <w:rPr>
          <w:spacing w:val="1"/>
          <w:lang w:eastAsia="en-US"/>
        </w:rPr>
        <w:t>г</w:t>
      </w:r>
      <w:r w:rsidRPr="005842FA">
        <w:rPr>
          <w:lang w:eastAsia="en-US"/>
        </w:rPr>
        <w:t>о</w:t>
      </w:r>
      <w:r w:rsidRPr="005842FA">
        <w:rPr>
          <w:spacing w:val="-15"/>
          <w:lang w:eastAsia="en-US"/>
        </w:rPr>
        <w:t xml:space="preserve"> </w:t>
      </w:r>
      <w:r w:rsidRPr="005842FA">
        <w:rPr>
          <w:spacing w:val="1"/>
          <w:lang w:eastAsia="en-US"/>
        </w:rPr>
        <w:t>о</w:t>
      </w:r>
      <w:r w:rsidRPr="005842FA">
        <w:rPr>
          <w:spacing w:val="-2"/>
          <w:lang w:eastAsia="en-US"/>
        </w:rPr>
        <w:t>б</w:t>
      </w:r>
      <w:r w:rsidRPr="005842FA">
        <w:rPr>
          <w:spacing w:val="2"/>
          <w:lang w:eastAsia="en-US"/>
        </w:rPr>
        <w:t>р</w:t>
      </w:r>
      <w:r w:rsidRPr="005842FA">
        <w:rPr>
          <w:lang w:eastAsia="en-US"/>
        </w:rPr>
        <w:t>азо</w:t>
      </w:r>
      <w:r w:rsidRPr="005842FA">
        <w:rPr>
          <w:spacing w:val="-2"/>
          <w:lang w:eastAsia="en-US"/>
        </w:rPr>
        <w:t>в</w:t>
      </w:r>
      <w:r w:rsidRPr="005842FA">
        <w:rPr>
          <w:lang w:eastAsia="en-US"/>
        </w:rPr>
        <w:t>а</w:t>
      </w:r>
      <w:r w:rsidRPr="005842FA">
        <w:rPr>
          <w:spacing w:val="1"/>
          <w:lang w:eastAsia="en-US"/>
        </w:rPr>
        <w:t>н</w:t>
      </w:r>
      <w:r w:rsidRPr="005842FA">
        <w:rPr>
          <w:lang w:eastAsia="en-US"/>
        </w:rPr>
        <w:t>ия»;</w:t>
      </w:r>
    </w:p>
    <w:p w:rsidR="00C16CAB" w:rsidRPr="006137E3" w:rsidRDefault="00C16CAB" w:rsidP="00785FC8">
      <w:pPr>
        <w:widowControl w:val="0"/>
        <w:numPr>
          <w:ilvl w:val="0"/>
          <w:numId w:val="3"/>
        </w:numPr>
        <w:suppressAutoHyphens/>
        <w:jc w:val="both"/>
        <w:rPr>
          <w:color w:val="000000"/>
          <w:spacing w:val="-12"/>
        </w:rPr>
      </w:pPr>
      <w:r w:rsidRPr="006137E3">
        <w:rPr>
          <w:lang w:eastAsia="en-US"/>
        </w:rPr>
        <w:t>П</w:t>
      </w:r>
      <w:r w:rsidRPr="006137E3">
        <w:rPr>
          <w:spacing w:val="1"/>
          <w:lang w:eastAsia="en-US"/>
        </w:rPr>
        <w:t>и</w:t>
      </w:r>
      <w:r w:rsidRPr="006137E3">
        <w:rPr>
          <w:lang w:eastAsia="en-US"/>
        </w:rPr>
        <w:t>с</w:t>
      </w:r>
      <w:r w:rsidRPr="006137E3">
        <w:rPr>
          <w:spacing w:val="1"/>
          <w:lang w:eastAsia="en-US"/>
        </w:rPr>
        <w:t>ь</w:t>
      </w:r>
      <w:r w:rsidRPr="006137E3">
        <w:rPr>
          <w:lang w:eastAsia="en-US"/>
        </w:rPr>
        <w:t>мо</w:t>
      </w:r>
      <w:r w:rsidRPr="006137E3">
        <w:rPr>
          <w:spacing w:val="-12"/>
          <w:lang w:eastAsia="en-US"/>
        </w:rPr>
        <w:t xml:space="preserve"> </w:t>
      </w:r>
      <w:proofErr w:type="spellStart"/>
      <w:r w:rsidRPr="006137E3">
        <w:rPr>
          <w:lang w:eastAsia="en-US"/>
        </w:rPr>
        <w:t>Мин</w:t>
      </w:r>
      <w:r w:rsidRPr="006137E3">
        <w:rPr>
          <w:spacing w:val="-1"/>
          <w:lang w:eastAsia="en-US"/>
        </w:rPr>
        <w:t>о</w:t>
      </w:r>
      <w:r w:rsidRPr="006137E3">
        <w:rPr>
          <w:spacing w:val="-2"/>
          <w:lang w:eastAsia="en-US"/>
        </w:rPr>
        <w:t>б</w:t>
      </w:r>
      <w:r w:rsidRPr="006137E3">
        <w:rPr>
          <w:lang w:eastAsia="en-US"/>
        </w:rPr>
        <w:t>рна</w:t>
      </w:r>
      <w:r w:rsidRPr="006137E3">
        <w:rPr>
          <w:spacing w:val="1"/>
          <w:lang w:eastAsia="en-US"/>
        </w:rPr>
        <w:t>ук</w:t>
      </w:r>
      <w:r w:rsidRPr="006137E3">
        <w:rPr>
          <w:lang w:eastAsia="en-US"/>
        </w:rPr>
        <w:t>и</w:t>
      </w:r>
      <w:proofErr w:type="spellEnd"/>
      <w:r w:rsidRPr="006137E3">
        <w:rPr>
          <w:spacing w:val="-11"/>
          <w:lang w:eastAsia="en-US"/>
        </w:rPr>
        <w:t xml:space="preserve"> </w:t>
      </w:r>
      <w:r w:rsidRPr="006137E3">
        <w:rPr>
          <w:spacing w:val="-1"/>
          <w:lang w:eastAsia="en-US"/>
        </w:rPr>
        <w:t>Ро</w:t>
      </w:r>
      <w:r w:rsidRPr="006137E3">
        <w:rPr>
          <w:lang w:eastAsia="en-US"/>
        </w:rPr>
        <w:t>ссии</w:t>
      </w:r>
      <w:r w:rsidRPr="006137E3">
        <w:rPr>
          <w:spacing w:val="-11"/>
          <w:lang w:eastAsia="en-US"/>
        </w:rPr>
        <w:t xml:space="preserve"> </w:t>
      </w:r>
      <w:r w:rsidRPr="006137E3">
        <w:rPr>
          <w:lang w:eastAsia="en-US"/>
        </w:rPr>
        <w:t>от</w:t>
      </w:r>
      <w:r w:rsidRPr="006137E3">
        <w:rPr>
          <w:spacing w:val="-11"/>
          <w:lang w:eastAsia="en-US"/>
        </w:rPr>
        <w:t xml:space="preserve"> </w:t>
      </w:r>
      <w:r w:rsidRPr="006137E3">
        <w:rPr>
          <w:lang w:eastAsia="en-US"/>
        </w:rPr>
        <w:t>07.06.2</w:t>
      </w:r>
      <w:r w:rsidRPr="006137E3">
        <w:rPr>
          <w:spacing w:val="2"/>
          <w:lang w:eastAsia="en-US"/>
        </w:rPr>
        <w:t>0</w:t>
      </w:r>
      <w:r w:rsidRPr="006137E3">
        <w:rPr>
          <w:lang w:eastAsia="en-US"/>
        </w:rPr>
        <w:t>13</w:t>
      </w:r>
      <w:r w:rsidRPr="006137E3">
        <w:rPr>
          <w:spacing w:val="-7"/>
          <w:lang w:eastAsia="en-US"/>
        </w:rPr>
        <w:t xml:space="preserve"> </w:t>
      </w:r>
      <w:r w:rsidRPr="006137E3">
        <w:rPr>
          <w:lang w:eastAsia="en-US"/>
        </w:rPr>
        <w:t>г.</w:t>
      </w:r>
      <w:r w:rsidRPr="006137E3">
        <w:rPr>
          <w:spacing w:val="-12"/>
          <w:lang w:eastAsia="en-US"/>
        </w:rPr>
        <w:t xml:space="preserve"> </w:t>
      </w:r>
      <w:r w:rsidRPr="006137E3">
        <w:rPr>
          <w:lang w:eastAsia="en-US"/>
        </w:rPr>
        <w:t>№И</w:t>
      </w:r>
      <w:r w:rsidRPr="006137E3">
        <w:rPr>
          <w:spacing w:val="-1"/>
          <w:lang w:eastAsia="en-US"/>
        </w:rPr>
        <w:t>Р</w:t>
      </w:r>
      <w:r w:rsidRPr="006137E3">
        <w:rPr>
          <w:lang w:eastAsia="en-US"/>
        </w:rPr>
        <w:t>-535/07</w:t>
      </w:r>
      <w:r w:rsidRPr="006137E3">
        <w:rPr>
          <w:spacing w:val="-10"/>
          <w:lang w:eastAsia="en-US"/>
        </w:rPr>
        <w:t xml:space="preserve"> </w:t>
      </w:r>
      <w:r w:rsidRPr="006137E3">
        <w:rPr>
          <w:spacing w:val="3"/>
          <w:lang w:eastAsia="en-US"/>
        </w:rPr>
        <w:t>«</w:t>
      </w:r>
      <w:r w:rsidRPr="006137E3">
        <w:rPr>
          <w:lang w:eastAsia="en-US"/>
        </w:rPr>
        <w:t>О</w:t>
      </w:r>
      <w:r w:rsidRPr="006137E3">
        <w:rPr>
          <w:spacing w:val="-11"/>
          <w:lang w:eastAsia="en-US"/>
        </w:rPr>
        <w:t xml:space="preserve"> </w:t>
      </w:r>
      <w:r w:rsidRPr="006137E3">
        <w:rPr>
          <w:lang w:eastAsia="en-US"/>
        </w:rPr>
        <w:t>к</w:t>
      </w:r>
      <w:r w:rsidRPr="006137E3">
        <w:rPr>
          <w:spacing w:val="-2"/>
          <w:lang w:eastAsia="en-US"/>
        </w:rPr>
        <w:t>о</w:t>
      </w:r>
      <w:r w:rsidRPr="006137E3">
        <w:rPr>
          <w:lang w:eastAsia="en-US"/>
        </w:rPr>
        <w:t>рр</w:t>
      </w:r>
      <w:r w:rsidRPr="006137E3">
        <w:rPr>
          <w:spacing w:val="2"/>
          <w:lang w:eastAsia="en-US"/>
        </w:rPr>
        <w:t>е</w:t>
      </w:r>
      <w:r w:rsidRPr="006137E3">
        <w:rPr>
          <w:lang w:eastAsia="en-US"/>
        </w:rPr>
        <w:t>кци</w:t>
      </w:r>
      <w:r w:rsidRPr="006137E3">
        <w:rPr>
          <w:spacing w:val="-1"/>
          <w:lang w:eastAsia="en-US"/>
        </w:rPr>
        <w:t>о</w:t>
      </w:r>
      <w:r w:rsidRPr="006137E3">
        <w:rPr>
          <w:lang w:eastAsia="en-US"/>
        </w:rPr>
        <w:t>нн</w:t>
      </w:r>
      <w:r w:rsidRPr="006137E3">
        <w:rPr>
          <w:spacing w:val="-1"/>
          <w:lang w:eastAsia="en-US"/>
        </w:rPr>
        <w:t>о</w:t>
      </w:r>
      <w:r w:rsidRPr="006137E3">
        <w:rPr>
          <w:lang w:eastAsia="en-US"/>
        </w:rPr>
        <w:t>м</w:t>
      </w:r>
      <w:r w:rsidRPr="006137E3">
        <w:rPr>
          <w:spacing w:val="-11"/>
          <w:lang w:eastAsia="en-US"/>
        </w:rPr>
        <w:t xml:space="preserve"> </w:t>
      </w:r>
      <w:r w:rsidRPr="006137E3">
        <w:rPr>
          <w:lang w:eastAsia="en-US"/>
        </w:rPr>
        <w:t>и</w:t>
      </w:r>
      <w:r w:rsidRPr="006137E3">
        <w:rPr>
          <w:spacing w:val="-11"/>
          <w:lang w:eastAsia="en-US"/>
        </w:rPr>
        <w:t xml:space="preserve"> </w:t>
      </w:r>
      <w:r w:rsidRPr="006137E3">
        <w:rPr>
          <w:lang w:eastAsia="en-US"/>
        </w:rPr>
        <w:t>и</w:t>
      </w:r>
      <w:r w:rsidRPr="006137E3">
        <w:rPr>
          <w:spacing w:val="1"/>
          <w:lang w:eastAsia="en-US"/>
        </w:rPr>
        <w:t>н</w:t>
      </w:r>
      <w:r w:rsidRPr="006137E3">
        <w:rPr>
          <w:lang w:eastAsia="en-US"/>
        </w:rPr>
        <w:t>к</w:t>
      </w:r>
      <w:r w:rsidRPr="006137E3">
        <w:rPr>
          <w:spacing w:val="-2"/>
          <w:lang w:eastAsia="en-US"/>
        </w:rPr>
        <w:t>л</w:t>
      </w:r>
      <w:r w:rsidRPr="006137E3">
        <w:rPr>
          <w:spacing w:val="2"/>
          <w:lang w:eastAsia="en-US"/>
        </w:rPr>
        <w:t>ю</w:t>
      </w:r>
      <w:r w:rsidRPr="006137E3">
        <w:rPr>
          <w:spacing w:val="-2"/>
          <w:lang w:eastAsia="en-US"/>
        </w:rPr>
        <w:t>з</w:t>
      </w:r>
      <w:r w:rsidRPr="006137E3">
        <w:rPr>
          <w:lang w:eastAsia="en-US"/>
        </w:rPr>
        <w:t>ивном</w:t>
      </w:r>
      <w:r w:rsidRPr="006137E3">
        <w:rPr>
          <w:spacing w:val="-9"/>
          <w:lang w:eastAsia="en-US"/>
        </w:rPr>
        <w:t xml:space="preserve"> </w:t>
      </w:r>
      <w:r w:rsidRPr="006137E3">
        <w:rPr>
          <w:spacing w:val="-1"/>
          <w:lang w:eastAsia="en-US"/>
        </w:rPr>
        <w:t>о</w:t>
      </w:r>
      <w:r w:rsidRPr="006137E3">
        <w:rPr>
          <w:spacing w:val="1"/>
          <w:lang w:eastAsia="en-US"/>
        </w:rPr>
        <w:t>б</w:t>
      </w:r>
      <w:r w:rsidRPr="006137E3">
        <w:rPr>
          <w:lang w:eastAsia="en-US"/>
        </w:rPr>
        <w:t>ра</w:t>
      </w:r>
      <w:r w:rsidRPr="006137E3">
        <w:rPr>
          <w:spacing w:val="1"/>
          <w:lang w:eastAsia="en-US"/>
        </w:rPr>
        <w:t>з</w:t>
      </w:r>
      <w:r w:rsidRPr="006137E3">
        <w:rPr>
          <w:spacing w:val="-1"/>
          <w:lang w:eastAsia="en-US"/>
        </w:rPr>
        <w:t>о</w:t>
      </w:r>
      <w:r w:rsidRPr="006137E3">
        <w:rPr>
          <w:spacing w:val="-2"/>
          <w:lang w:eastAsia="en-US"/>
        </w:rPr>
        <w:t>в</w:t>
      </w:r>
      <w:r w:rsidRPr="006137E3">
        <w:rPr>
          <w:lang w:eastAsia="en-US"/>
        </w:rPr>
        <w:t>а</w:t>
      </w:r>
      <w:r w:rsidRPr="006137E3">
        <w:rPr>
          <w:spacing w:val="1"/>
          <w:lang w:eastAsia="en-US"/>
        </w:rPr>
        <w:t>н</w:t>
      </w:r>
      <w:r w:rsidRPr="006137E3">
        <w:rPr>
          <w:lang w:eastAsia="en-US"/>
        </w:rPr>
        <w:t>ии</w:t>
      </w:r>
      <w:r w:rsidRPr="006137E3">
        <w:rPr>
          <w:spacing w:val="-11"/>
          <w:lang w:eastAsia="en-US"/>
        </w:rPr>
        <w:t xml:space="preserve"> </w:t>
      </w:r>
      <w:r w:rsidRPr="006137E3">
        <w:rPr>
          <w:lang w:eastAsia="en-US"/>
        </w:rPr>
        <w:t>дете</w:t>
      </w:r>
      <w:r w:rsidRPr="006137E3">
        <w:rPr>
          <w:spacing w:val="5"/>
          <w:lang w:eastAsia="en-US"/>
        </w:rPr>
        <w:t>й</w:t>
      </w:r>
      <w:r w:rsidRPr="006137E3">
        <w:rPr>
          <w:lang w:eastAsia="en-US"/>
        </w:rPr>
        <w:t>»;</w:t>
      </w:r>
    </w:p>
    <w:p w:rsidR="00C16CAB" w:rsidRPr="00164088" w:rsidRDefault="00C16CAB" w:rsidP="00785FC8">
      <w:pPr>
        <w:widowControl w:val="0"/>
        <w:numPr>
          <w:ilvl w:val="0"/>
          <w:numId w:val="3"/>
        </w:numPr>
        <w:suppressAutoHyphens/>
        <w:jc w:val="both"/>
      </w:pPr>
      <w:r w:rsidRPr="00164088">
        <w:t>Уставом детского сада от 27.05.2015  № 01-05/350</w:t>
      </w:r>
      <w:r>
        <w:t>;</w:t>
      </w:r>
    </w:p>
    <w:p w:rsidR="00C16CAB" w:rsidRPr="00164088" w:rsidRDefault="00C16CAB" w:rsidP="00785FC8">
      <w:pPr>
        <w:widowControl w:val="0"/>
        <w:numPr>
          <w:ilvl w:val="0"/>
          <w:numId w:val="3"/>
        </w:numPr>
        <w:suppressAutoHyphens/>
        <w:jc w:val="both"/>
        <w:rPr>
          <w:lang w:eastAsia="en-US"/>
        </w:rPr>
      </w:pPr>
      <w:r w:rsidRPr="00164088">
        <w:rPr>
          <w:lang w:eastAsia="en-US"/>
        </w:rPr>
        <w:t xml:space="preserve">Лицензией Департамента образования Ярославской области № 156/15 от 20 июля </w:t>
      </w:r>
      <w:smartTag w:uri="urn:schemas-microsoft-com:office:smarttags" w:element="metricconverter">
        <w:smartTagPr>
          <w:attr w:name="ProductID" w:val="2015 г"/>
        </w:smartTagPr>
        <w:r w:rsidRPr="00164088">
          <w:rPr>
            <w:lang w:eastAsia="en-US"/>
          </w:rPr>
          <w:t>2015 г</w:t>
        </w:r>
      </w:smartTag>
      <w:r w:rsidRPr="00164088">
        <w:rPr>
          <w:lang w:eastAsia="en-US"/>
        </w:rPr>
        <w:t>. серия 76Л02 № 0000397 на основании приказа департамента образования Ярославской области  от 20.06.2015г.</w:t>
      </w:r>
      <w:r w:rsidRPr="00411214">
        <w:rPr>
          <w:b/>
          <w:lang w:eastAsia="en-US"/>
        </w:rPr>
        <w:t xml:space="preserve"> </w:t>
      </w:r>
      <w:r w:rsidRPr="002B3212">
        <w:rPr>
          <w:lang w:eastAsia="en-US"/>
        </w:rPr>
        <w:t>№ 386/05-03.</w:t>
      </w:r>
      <w:r w:rsidRPr="00411214">
        <w:rPr>
          <w:b/>
          <w:lang w:eastAsia="en-US"/>
        </w:rPr>
        <w:t xml:space="preserve"> </w:t>
      </w:r>
      <w:r w:rsidRPr="00164088">
        <w:rPr>
          <w:lang w:eastAsia="en-US"/>
        </w:rPr>
        <w:t>Срок действия: бессрочно</w:t>
      </w:r>
    </w:p>
    <w:p w:rsidR="00C16CAB" w:rsidRPr="00FB33CD" w:rsidRDefault="00C16CAB" w:rsidP="00A4076D">
      <w:pPr>
        <w:shd w:val="clear" w:color="auto" w:fill="FFFFFF"/>
        <w:spacing w:line="240" w:lineRule="atLeast"/>
        <w:ind w:left="180"/>
        <w:rPr>
          <w:color w:val="000000"/>
          <w:spacing w:val="-2"/>
        </w:rPr>
      </w:pPr>
      <w:r w:rsidRPr="00FB33CD">
        <w:rPr>
          <w:color w:val="000000"/>
          <w:spacing w:val="-2"/>
          <w:u w:val="single"/>
        </w:rPr>
        <w:t>Локальные акты:</w:t>
      </w:r>
    </w:p>
    <w:p w:rsidR="00C16CAB" w:rsidRPr="00770ECB" w:rsidRDefault="00C16CAB" w:rsidP="00CE4DCB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900"/>
        </w:tabs>
        <w:suppressAutoHyphens/>
        <w:spacing w:line="240" w:lineRule="atLeast"/>
        <w:ind w:left="900"/>
        <w:rPr>
          <w:spacing w:val="-2"/>
        </w:rPr>
      </w:pPr>
      <w:r w:rsidRPr="00770ECB">
        <w:rPr>
          <w:spacing w:val="-2"/>
        </w:rPr>
        <w:t>Положение о совете родителей (законных предст</w:t>
      </w:r>
      <w:r>
        <w:rPr>
          <w:spacing w:val="-2"/>
        </w:rPr>
        <w:t xml:space="preserve">авителей) МДОУ «Детский сад           № </w:t>
      </w:r>
      <w:r w:rsidRPr="00770ECB">
        <w:rPr>
          <w:spacing w:val="-2"/>
        </w:rPr>
        <w:t>1</w:t>
      </w:r>
      <w:r>
        <w:rPr>
          <w:spacing w:val="-2"/>
        </w:rPr>
        <w:t>0»;</w:t>
      </w:r>
    </w:p>
    <w:p w:rsidR="00C16CAB" w:rsidRPr="00770ECB" w:rsidRDefault="00C16CAB" w:rsidP="00CE4DCB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900"/>
        </w:tabs>
        <w:suppressAutoHyphens/>
        <w:spacing w:line="240" w:lineRule="atLeast"/>
        <w:ind w:left="900"/>
        <w:rPr>
          <w:spacing w:val="-2"/>
        </w:rPr>
      </w:pPr>
      <w:r w:rsidRPr="00770ECB">
        <w:rPr>
          <w:spacing w:val="-2"/>
        </w:rPr>
        <w:t>Положение о педагогическ</w:t>
      </w:r>
      <w:r>
        <w:rPr>
          <w:spacing w:val="-2"/>
        </w:rPr>
        <w:t xml:space="preserve">ом совете МДОУ "Детский сад № </w:t>
      </w:r>
      <w:r w:rsidRPr="00770ECB">
        <w:rPr>
          <w:spacing w:val="-2"/>
        </w:rPr>
        <w:t>1</w:t>
      </w:r>
      <w:r>
        <w:rPr>
          <w:spacing w:val="-2"/>
        </w:rPr>
        <w:t>0</w:t>
      </w:r>
      <w:r w:rsidRPr="00770ECB">
        <w:rPr>
          <w:spacing w:val="-2"/>
        </w:rPr>
        <w:t>"</w:t>
      </w:r>
      <w:r>
        <w:rPr>
          <w:spacing w:val="-2"/>
        </w:rPr>
        <w:t>;</w:t>
      </w:r>
    </w:p>
    <w:p w:rsidR="00C16CAB" w:rsidRPr="00770ECB" w:rsidRDefault="00C16CAB" w:rsidP="00CE4DCB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900"/>
        </w:tabs>
        <w:suppressAutoHyphens/>
        <w:spacing w:line="240" w:lineRule="atLeast"/>
        <w:ind w:left="900"/>
        <w:rPr>
          <w:spacing w:val="-2"/>
        </w:rPr>
      </w:pPr>
      <w:r w:rsidRPr="00770ECB">
        <w:rPr>
          <w:spacing w:val="-2"/>
        </w:rPr>
        <w:t>Положение о нормах профессиональной этики педагогических работников</w:t>
      </w:r>
      <w:r>
        <w:rPr>
          <w:spacing w:val="-2"/>
        </w:rPr>
        <w:t>;</w:t>
      </w:r>
    </w:p>
    <w:p w:rsidR="00C16CAB" w:rsidRPr="00411214" w:rsidRDefault="00C16CAB" w:rsidP="00CE4DCB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900"/>
        </w:tabs>
        <w:suppressAutoHyphens/>
        <w:spacing w:line="240" w:lineRule="atLeast"/>
        <w:ind w:left="900"/>
      </w:pPr>
      <w:r w:rsidRPr="00770ECB">
        <w:rPr>
          <w:spacing w:val="-2"/>
        </w:rPr>
        <w:t>Положение о языках образования в учреж</w:t>
      </w:r>
      <w:r>
        <w:rPr>
          <w:spacing w:val="-2"/>
        </w:rPr>
        <w:t>дении.</w:t>
      </w:r>
    </w:p>
    <w:p w:rsidR="00C16CAB" w:rsidRDefault="00C16CAB" w:rsidP="000E32D5">
      <w:pPr>
        <w:rPr>
          <w:b/>
          <w:bCs/>
          <w:sz w:val="22"/>
          <w:szCs w:val="22"/>
        </w:rPr>
      </w:pPr>
      <w:r>
        <w:t xml:space="preserve"> </w:t>
      </w:r>
      <w:r w:rsidRPr="00411214">
        <w:t>Программа учреждения разработана с учетом примерной основной образовательной пр</w:t>
      </w:r>
      <w:r w:rsidRPr="00411214">
        <w:t>о</w:t>
      </w:r>
      <w:r w:rsidRPr="00411214">
        <w:t xml:space="preserve">граммой дошкольного образования, одобренной решением федерального учебно-методического объединения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411214">
          <w:t>2015 г</w:t>
        </w:r>
      </w:smartTag>
      <w:r w:rsidRPr="00411214">
        <w:t xml:space="preserve">. № 2/15) и авторской комплексной программой  «От рождения до школы», под редакцией </w:t>
      </w:r>
      <w:proofErr w:type="spellStart"/>
      <w:r w:rsidRPr="00411214">
        <w:t>Н.Е.Вераксы</w:t>
      </w:r>
      <w:proofErr w:type="spellEnd"/>
      <w:r w:rsidRPr="00411214">
        <w:t xml:space="preserve">, </w:t>
      </w:r>
      <w:r>
        <w:t>Т.С.Комаровой, М.А.Васильевой (</w:t>
      </w:r>
      <w:r w:rsidRPr="00411214">
        <w:t>М.: МОЗАИКА СИНТЕЗ, 2014. — 368 с.)</w:t>
      </w:r>
      <w:r>
        <w:t>, а так же парциальных программ:</w:t>
      </w:r>
      <w:r w:rsidRPr="000E32D5">
        <w:rPr>
          <w:b/>
          <w:sz w:val="20"/>
          <w:szCs w:val="20"/>
        </w:rPr>
        <w:t xml:space="preserve"> </w:t>
      </w:r>
    </w:p>
    <w:p w:rsidR="00C16CAB" w:rsidRPr="005D7749" w:rsidRDefault="00C16CAB" w:rsidP="005D7749">
      <w:pPr>
        <w:pStyle w:val="a5"/>
        <w:numPr>
          <w:ilvl w:val="0"/>
          <w:numId w:val="63"/>
        </w:numPr>
        <w:rPr>
          <w:sz w:val="20"/>
          <w:szCs w:val="20"/>
        </w:rPr>
      </w:pPr>
      <w:r w:rsidRPr="005D7749">
        <w:rPr>
          <w:bCs/>
        </w:rPr>
        <w:t xml:space="preserve">Программа по музыкальному воспитанию в детском саду «Ладушки», </w:t>
      </w:r>
      <w:proofErr w:type="spellStart"/>
      <w:r w:rsidRPr="005D7749">
        <w:rPr>
          <w:bCs/>
        </w:rPr>
        <w:t>Каплунова</w:t>
      </w:r>
      <w:proofErr w:type="spellEnd"/>
      <w:r w:rsidRPr="005D7749">
        <w:rPr>
          <w:bCs/>
        </w:rPr>
        <w:t xml:space="preserve"> </w:t>
      </w:r>
      <w:r>
        <w:rPr>
          <w:bCs/>
        </w:rPr>
        <w:t>И.М.</w:t>
      </w:r>
    </w:p>
    <w:p w:rsidR="00C16CAB" w:rsidRDefault="00C16CAB" w:rsidP="005D7749">
      <w:pPr>
        <w:pStyle w:val="a5"/>
        <w:numPr>
          <w:ilvl w:val="0"/>
          <w:numId w:val="63"/>
        </w:numPr>
      </w:pPr>
      <w:r w:rsidRPr="005D7749">
        <w:t>«Безопасность»</w:t>
      </w:r>
      <w:r w:rsidRPr="005D7749">
        <w:rPr>
          <w:b/>
        </w:rPr>
        <w:t xml:space="preserve"> </w:t>
      </w:r>
      <w:r w:rsidRPr="005D7749">
        <w:t xml:space="preserve">Авдеева Н.Н, </w:t>
      </w:r>
      <w:proofErr w:type="spellStart"/>
      <w:r w:rsidRPr="005D7749">
        <w:t>Стеркина</w:t>
      </w:r>
      <w:proofErr w:type="spellEnd"/>
      <w:r w:rsidRPr="005D7749">
        <w:t xml:space="preserve"> Р.Б., Князева О.Л. </w:t>
      </w:r>
    </w:p>
    <w:p w:rsidR="00C16CAB" w:rsidRPr="005D7749" w:rsidRDefault="00C16CAB" w:rsidP="005D7749">
      <w:pPr>
        <w:pStyle w:val="a5"/>
        <w:numPr>
          <w:ilvl w:val="0"/>
          <w:numId w:val="63"/>
        </w:numPr>
      </w:pPr>
      <w:r w:rsidRPr="005D7749">
        <w:rPr>
          <w:color w:val="000000"/>
          <w:lang w:eastAsia="en-US"/>
        </w:rPr>
        <w:t xml:space="preserve"> «Программа логопедической работы по преодолению фонетико-фонематического недоразвития речи у детей» Филичева Т.Б., Чиркина Г.В.</w:t>
      </w:r>
    </w:p>
    <w:p w:rsidR="00C16CAB" w:rsidRPr="005D7749" w:rsidRDefault="00C16CAB" w:rsidP="000E32D5">
      <w:pPr>
        <w:jc w:val="both"/>
        <w:rPr>
          <w:b/>
        </w:rPr>
      </w:pPr>
    </w:p>
    <w:p w:rsidR="00C16CAB" w:rsidRPr="00411214" w:rsidRDefault="00C16CAB" w:rsidP="00A4076D">
      <w:pPr>
        <w:ind w:firstLine="709"/>
        <w:jc w:val="both"/>
      </w:pPr>
      <w:r w:rsidRPr="00B9340E">
        <w:lastRenderedPageBreak/>
        <w:t>Выбор парциальных программ обус</w:t>
      </w:r>
      <w:r w:rsidRPr="00384564">
        <w:t xml:space="preserve">ловлен выбором </w:t>
      </w:r>
      <w:r w:rsidRPr="00411214">
        <w:t>законных представителей, возможностями педагогического коллектива МДОУ «Де</w:t>
      </w:r>
      <w:r>
        <w:t>тский сад № 10»</w:t>
      </w:r>
      <w:r w:rsidRPr="00411214">
        <w:t xml:space="preserve"> традициями де</w:t>
      </w:r>
      <w:r w:rsidRPr="00411214">
        <w:t>т</w:t>
      </w:r>
      <w:r w:rsidRPr="00411214">
        <w:t>ского сада.</w:t>
      </w:r>
    </w:p>
    <w:p w:rsidR="00C16CAB" w:rsidRPr="00B9340E" w:rsidRDefault="00C16CAB" w:rsidP="00A4076D">
      <w:pPr>
        <w:ind w:firstLine="709"/>
        <w:jc w:val="both"/>
      </w:pPr>
      <w:r w:rsidRPr="00B9340E">
        <w:t>Разработка программы носит коллегиальный характер</w:t>
      </w:r>
      <w:r>
        <w:t>.</w:t>
      </w:r>
    </w:p>
    <w:p w:rsidR="00C16CAB" w:rsidRPr="00ED24FC" w:rsidRDefault="00C16CAB" w:rsidP="00A4076D">
      <w:pPr>
        <w:spacing w:line="269" w:lineRule="auto"/>
        <w:ind w:firstLine="708"/>
        <w:jc w:val="both"/>
        <w:rPr>
          <w:b/>
          <w:i/>
        </w:rPr>
      </w:pPr>
    </w:p>
    <w:p w:rsidR="00C16CAB" w:rsidRDefault="00C16CAB" w:rsidP="00A4076D">
      <w:pPr>
        <w:tabs>
          <w:tab w:val="left" w:pos="7795"/>
        </w:tabs>
        <w:spacing w:line="269" w:lineRule="auto"/>
        <w:jc w:val="center"/>
        <w:rPr>
          <w:b/>
        </w:rPr>
      </w:pPr>
    </w:p>
    <w:p w:rsidR="00C16CAB" w:rsidRPr="00031450" w:rsidRDefault="00C16CAB" w:rsidP="00031450">
      <w:pPr>
        <w:pStyle w:val="a5"/>
        <w:numPr>
          <w:ilvl w:val="2"/>
          <w:numId w:val="64"/>
        </w:numPr>
        <w:tabs>
          <w:tab w:val="left" w:pos="7795"/>
        </w:tabs>
        <w:spacing w:line="269" w:lineRule="auto"/>
        <w:rPr>
          <w:b/>
          <w:sz w:val="28"/>
          <w:szCs w:val="28"/>
        </w:rPr>
      </w:pPr>
      <w:r w:rsidRPr="00031450">
        <w:rPr>
          <w:b/>
          <w:sz w:val="28"/>
          <w:szCs w:val="28"/>
        </w:rPr>
        <w:t>Цели и задачи Программы</w:t>
      </w:r>
    </w:p>
    <w:p w:rsidR="00C16CAB" w:rsidRDefault="00C16CAB" w:rsidP="00031450">
      <w:pPr>
        <w:ind w:firstLine="709"/>
        <w:jc w:val="both"/>
      </w:pPr>
      <w:r>
        <w:rPr>
          <w:b/>
          <w:bCs/>
        </w:rPr>
        <w:t xml:space="preserve">Целью  Программы </w:t>
      </w:r>
      <w:r>
        <w:t>является накопление ребенком  культурного  опыта  деятел</w:t>
      </w:r>
      <w:r>
        <w:t>ь</w:t>
      </w:r>
      <w:r>
        <w:t xml:space="preserve">ности  и общения  в процессе  активного взаимодействия с окружающим миром, другими детьми и взрослыми, решения задач и  проблем (в соответствии с возрастом)  как основы для формирования в его  сознании  целостной картины  мира, готовности к непрерывному образованию, саморазвитию и успешной самореализации  на  всех этапах жизни. </w:t>
      </w:r>
    </w:p>
    <w:p w:rsidR="00C16CAB" w:rsidRDefault="00C16CAB" w:rsidP="00031450">
      <w:pPr>
        <w:ind w:firstLine="709"/>
        <w:jc w:val="both"/>
      </w:pPr>
      <w:r>
        <w:rPr>
          <w:b/>
        </w:rPr>
        <w:t>А</w:t>
      </w:r>
      <w:r w:rsidRPr="00547E48">
        <w:rPr>
          <w:b/>
        </w:rPr>
        <w:t>)</w:t>
      </w:r>
      <w:r>
        <w:t xml:space="preserve"> </w:t>
      </w:r>
      <w:r>
        <w:rPr>
          <w:b/>
          <w:bCs/>
        </w:rPr>
        <w:t xml:space="preserve">Приоритетные задачи  обязательной части  Программы: </w:t>
      </w:r>
    </w:p>
    <w:p w:rsidR="00C16CAB" w:rsidRDefault="00C16CAB" w:rsidP="00CE4DCB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>
        <w:t>охранять  и укреплять  здоровье детей, обеспечивать их физическую и психологическую безопасность, эмоциональное благополучие; создание комфортных условий жизнедеятельности, в которых ребенок чувствует себя защищенным и уверенным в том, что его любят и принимают таким, какой он есть;</w:t>
      </w:r>
    </w:p>
    <w:p w:rsidR="00C16CAB" w:rsidRDefault="00C16CAB" w:rsidP="00CE4DCB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>
        <w:t>развивать  социальные, нравственные, физические, интеллектуальные, эстетические качества детей, создавать благоприятные условия для гармоничного развития дошкольников в соответствии с их  возрастными и индивидуальными особенностями и склонностями;</w:t>
      </w:r>
    </w:p>
    <w:p w:rsidR="00C16CAB" w:rsidRDefault="00C16CAB" w:rsidP="00CE4DCB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>
        <w:t xml:space="preserve">формировать у ребенка способность и потребность открывать и творить самого себя в основных формах человеческой деятельности, готовность  познавать себя в единстве с миром, в диалоге с ним; </w:t>
      </w:r>
    </w:p>
    <w:p w:rsidR="00C16CAB" w:rsidRDefault="00C16CAB" w:rsidP="00CE4DCB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>
        <w:t xml:space="preserve">формировать  общую культуру личности ребенка, в том числе ценности здорового образа жизни, предпосылки учебной деятельности, инициативности, самостоятельности и ответственности, активной жизненной позиции; </w:t>
      </w:r>
    </w:p>
    <w:p w:rsidR="00C16CAB" w:rsidRDefault="00C16CAB" w:rsidP="00CE4DCB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>
        <w:t>развивать способность и творческий потенциал каждого  ребенка; организовывать  содержательное  взаимодействие 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C16CAB" w:rsidRDefault="00C16CAB" w:rsidP="00CE4DCB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>
        <w:t xml:space="preserve">воспитывать в детях патриотические чувства, любовь к Родине, гордость за ее достижения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общества;   </w:t>
      </w:r>
    </w:p>
    <w:p w:rsidR="00C16CAB" w:rsidRDefault="00C16CAB" w:rsidP="00CE4DCB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>
        <w:t xml:space="preserve">формировать образовательную среду, соответствующую возрастным, индивидуальным, психологическим и физиологическим особенностям детей, с максимальным привлечением к сетевому взаимодействию объектов </w:t>
      </w:r>
      <w:proofErr w:type="spellStart"/>
      <w:r>
        <w:t>социокультурного</w:t>
      </w:r>
      <w:proofErr w:type="spellEnd"/>
      <w:r>
        <w:t xml:space="preserve"> окружения и их ресурсов;</w:t>
      </w:r>
    </w:p>
    <w:p w:rsidR="00C16CAB" w:rsidRDefault="00C16CAB" w:rsidP="00CE4DCB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>
        <w:t xml:space="preserve"> формировать </w:t>
      </w:r>
      <w:proofErr w:type="spellStart"/>
      <w:r>
        <w:t>социокультурную</w:t>
      </w:r>
      <w:proofErr w:type="spellEnd"/>
      <w:r>
        <w:t xml:space="preserve"> среду,  соответствующую возрастным, индивидуальным, психологическим и физиологическим особенностям детей; </w:t>
      </w:r>
    </w:p>
    <w:p w:rsidR="00C16CAB" w:rsidRDefault="00C16CAB" w:rsidP="00CE4DCB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>
        <w:t xml:space="preserve">объединять воспитательно-оздоровительный ресурс семьи и дошкольного учреждения 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C16CAB" w:rsidRPr="00564EEE" w:rsidRDefault="00C16CAB" w:rsidP="00CE4DCB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>
        <w:t xml:space="preserve">обеспечивать преемственности целей, задач, методов и содержания образования с позиций </w:t>
      </w:r>
      <w:proofErr w:type="spellStart"/>
      <w:r>
        <w:t>самоценности</w:t>
      </w:r>
      <w:proofErr w:type="spellEnd"/>
      <w:r>
        <w:t xml:space="preserve"> каждого возраста и непрерывности образования на всех этапах жизни человека.</w:t>
      </w:r>
    </w:p>
    <w:p w:rsidR="00C16CAB" w:rsidRPr="00564EEE" w:rsidRDefault="00C16CAB" w:rsidP="00D72A21">
      <w:pPr>
        <w:widowControl w:val="0"/>
        <w:suppressAutoHyphens/>
        <w:ind w:left="709"/>
        <w:jc w:val="both"/>
        <w:rPr>
          <w:b/>
          <w:bCs/>
        </w:rPr>
      </w:pPr>
      <w:r w:rsidRPr="00547E48">
        <w:rPr>
          <w:color w:val="FF0000"/>
        </w:rPr>
        <w:t xml:space="preserve">  </w:t>
      </w:r>
      <w:r>
        <w:rPr>
          <w:b/>
          <w:bCs/>
        </w:rPr>
        <w:t>Б) Задачи части Программы, формируемой участниками образовательных отношений:</w:t>
      </w:r>
      <w:r>
        <w:t xml:space="preserve"> </w:t>
      </w:r>
    </w:p>
    <w:p w:rsidR="00C16CAB" w:rsidRDefault="00C16CAB" w:rsidP="00031450">
      <w:pPr>
        <w:ind w:firstLine="709"/>
        <w:jc w:val="both"/>
      </w:pPr>
      <w:r>
        <w:t>1. Обеспечить организацию и содержание физкультурно-оздоровительной, корре</w:t>
      </w:r>
      <w:r>
        <w:t>к</w:t>
      </w:r>
      <w:r>
        <w:t>ционно-педагогической, психологической и социальной работы с детьми.</w:t>
      </w:r>
    </w:p>
    <w:p w:rsidR="00C16CAB" w:rsidRDefault="00C16CAB" w:rsidP="00031450">
      <w:pPr>
        <w:ind w:firstLine="708"/>
        <w:jc w:val="both"/>
      </w:pPr>
      <w:r>
        <w:lastRenderedPageBreak/>
        <w:t>2. Осуществлять профилактическую работу, направленную на предупреждение н</w:t>
      </w:r>
      <w:r>
        <w:t>а</w:t>
      </w:r>
      <w:r>
        <w:t>рушений в развитии ребенка; предупреждение рецидива аллергических заболеваний.</w:t>
      </w:r>
    </w:p>
    <w:p w:rsidR="00C16CAB" w:rsidRDefault="00C16CAB" w:rsidP="00031450">
      <w:pPr>
        <w:ind w:firstLine="708"/>
        <w:jc w:val="both"/>
      </w:pPr>
      <w:r>
        <w:t>3. Способствовать улучшению состояния здоровья детей, повышению физиолог</w:t>
      </w:r>
      <w:r>
        <w:t>и</w:t>
      </w:r>
      <w:r>
        <w:t>ческой возможности организма ребенка, обеспечению благоприятного функционирования нервной системы, предотвращению развития тяжелых форм заболевания детей, привод</w:t>
      </w:r>
      <w:r>
        <w:t>я</w:t>
      </w:r>
      <w:r>
        <w:t xml:space="preserve">щих к </w:t>
      </w:r>
      <w:proofErr w:type="spellStart"/>
      <w:r>
        <w:t>инвалидизации</w:t>
      </w:r>
      <w:proofErr w:type="spellEnd"/>
      <w:r>
        <w:t>.</w:t>
      </w:r>
    </w:p>
    <w:p w:rsidR="00C16CAB" w:rsidRDefault="00C16CAB" w:rsidP="00031450">
      <w:pPr>
        <w:ind w:firstLine="708"/>
        <w:jc w:val="both"/>
      </w:pPr>
      <w:r>
        <w:t>4. Обеспечить формирование осознанного отношения ребенка к своему здоровью.</w:t>
      </w:r>
    </w:p>
    <w:p w:rsidR="00C16CAB" w:rsidRPr="00564EEE" w:rsidRDefault="00C16CAB" w:rsidP="00031450">
      <w:pPr>
        <w:ind w:firstLine="708"/>
        <w:jc w:val="both"/>
      </w:pPr>
      <w:r>
        <w:t xml:space="preserve">5. Обеспечить сопровождение семьи, имеющей ребенка с проблемами в здоровье. Через данные задачи </w:t>
      </w:r>
      <w:r w:rsidRPr="00564EEE">
        <w:rPr>
          <w:bCs/>
        </w:rPr>
        <w:t xml:space="preserve">осуществляются </w:t>
      </w:r>
      <w:r w:rsidRPr="00564EEE">
        <w:rPr>
          <w:b/>
          <w:bCs/>
        </w:rPr>
        <w:t xml:space="preserve">приоритетные направления </w:t>
      </w:r>
      <w:r w:rsidRPr="00564EEE">
        <w:rPr>
          <w:bCs/>
        </w:rPr>
        <w:t>деятельности МДОУ «Детский сад № 10»:</w:t>
      </w:r>
    </w:p>
    <w:p w:rsidR="00C16CAB" w:rsidRDefault="00C16CAB" w:rsidP="00031450">
      <w:pPr>
        <w:widowControl w:val="0"/>
        <w:numPr>
          <w:ilvl w:val="0"/>
          <w:numId w:val="56"/>
        </w:numPr>
        <w:suppressAutoHyphens/>
        <w:jc w:val="both"/>
      </w:pPr>
      <w:r>
        <w:t xml:space="preserve">физкультурно-оздоровительное; </w:t>
      </w:r>
    </w:p>
    <w:p w:rsidR="00C16CAB" w:rsidRDefault="00C16CAB" w:rsidP="00031450">
      <w:pPr>
        <w:widowControl w:val="0"/>
        <w:numPr>
          <w:ilvl w:val="0"/>
          <w:numId w:val="56"/>
        </w:numPr>
        <w:suppressAutoHyphens/>
        <w:jc w:val="both"/>
      </w:pPr>
      <w:r>
        <w:t xml:space="preserve">оздоровительное, профилактическое; </w:t>
      </w:r>
    </w:p>
    <w:p w:rsidR="00C16CAB" w:rsidRDefault="00C16CAB" w:rsidP="00031450">
      <w:pPr>
        <w:widowControl w:val="0"/>
        <w:numPr>
          <w:ilvl w:val="0"/>
          <w:numId w:val="56"/>
        </w:numPr>
        <w:suppressAutoHyphens/>
        <w:jc w:val="both"/>
      </w:pPr>
      <w:r>
        <w:t xml:space="preserve">коррекционно-развивающее. </w:t>
      </w:r>
    </w:p>
    <w:p w:rsidR="00C16CAB" w:rsidRDefault="00C16CAB" w:rsidP="00564EEE">
      <w:pPr>
        <w:tabs>
          <w:tab w:val="left" w:pos="7795"/>
        </w:tabs>
        <w:spacing w:line="269" w:lineRule="auto"/>
        <w:rPr>
          <w:b/>
          <w:u w:val="single"/>
        </w:rPr>
      </w:pPr>
    </w:p>
    <w:p w:rsidR="00C16CAB" w:rsidRPr="00031450" w:rsidRDefault="00C16CAB" w:rsidP="00031450">
      <w:pPr>
        <w:spacing w:line="269" w:lineRule="auto"/>
        <w:rPr>
          <w:b/>
          <w:sz w:val="28"/>
          <w:szCs w:val="28"/>
        </w:rPr>
      </w:pPr>
      <w:r w:rsidRPr="00031450">
        <w:rPr>
          <w:b/>
          <w:sz w:val="28"/>
          <w:szCs w:val="28"/>
        </w:rPr>
        <w:t>1.1.2. Принципы и подходы к формированию Программы</w:t>
      </w:r>
    </w:p>
    <w:p w:rsidR="00C16CAB" w:rsidRPr="00222321" w:rsidRDefault="00C16CAB" w:rsidP="00A4076D">
      <w:pPr>
        <w:spacing w:line="269" w:lineRule="auto"/>
        <w:jc w:val="both"/>
        <w:rPr>
          <w:b/>
          <w:color w:val="FF0000"/>
        </w:rPr>
      </w:pPr>
      <w:r w:rsidRPr="00222321">
        <w:rPr>
          <w:b/>
        </w:rPr>
        <w:t>А)  Обязательная часть</w:t>
      </w:r>
    </w:p>
    <w:p w:rsidR="00C16CAB" w:rsidRDefault="00C16CAB" w:rsidP="00A4076D">
      <w:pPr>
        <w:jc w:val="both"/>
        <w:rPr>
          <w:b/>
          <w:bCs/>
        </w:rPr>
      </w:pPr>
      <w:r>
        <w:tab/>
        <w:t>В соответствии с  ФГОС ДО Программа построена на следующих принципах:</w:t>
      </w:r>
    </w:p>
    <w:p w:rsidR="00C16CAB" w:rsidRDefault="00C16CAB" w:rsidP="00031450">
      <w:pPr>
        <w:ind w:firstLine="709"/>
        <w:jc w:val="both"/>
        <w:rPr>
          <w:b/>
          <w:bCs/>
        </w:rPr>
      </w:pPr>
      <w:r>
        <w:rPr>
          <w:b/>
          <w:bCs/>
        </w:rPr>
        <w:t>1. Поддержка разнообразия детства.</w:t>
      </w:r>
    </w:p>
    <w:p w:rsidR="00C16CAB" w:rsidRDefault="00C16CAB" w:rsidP="00A4076D">
      <w:pPr>
        <w:jc w:val="both"/>
        <w:rPr>
          <w:b/>
          <w:bCs/>
        </w:rPr>
      </w:pPr>
      <w:r>
        <w:rPr>
          <w:b/>
          <w:bCs/>
        </w:rPr>
        <w:tab/>
      </w:r>
      <w:r>
        <w:t>Современный мир характеризуется возрастающим многообразием и неопределе</w:t>
      </w:r>
      <w:r>
        <w:t>н</w:t>
      </w:r>
      <w:r>
        <w:t>ностью, отражающимися в самых разных аспектах жизни человека и общества. Многоо</w:t>
      </w:r>
      <w:r>
        <w:t>б</w:t>
      </w:r>
      <w:r>
        <w:t>разие социальных, личностных, культурных, языковых, этнических особенностей, религ</w:t>
      </w:r>
      <w:r>
        <w:t>и</w:t>
      </w:r>
      <w:r>
        <w:t>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</w:t>
      </w:r>
      <w:r>
        <w:t>у</w:t>
      </w:r>
      <w:r>
        <w:t>дарства с огромной территорией, разнообразными природными условиями, объединяющ</w:t>
      </w:r>
      <w:r>
        <w:t>е</w:t>
      </w:r>
      <w:r>
        <w:t>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</w:t>
      </w:r>
      <w:r>
        <w:t>в</w:t>
      </w:r>
      <w:r>
        <w:t>но и конструктивно взаимодействовать с другими людьми, способности выбирать и ув</w:t>
      </w:r>
      <w:r>
        <w:t>а</w:t>
      </w:r>
      <w:r>
        <w:t xml:space="preserve">жать право выбора других ценностей и убеждений, мнений и способов их выражения.  </w:t>
      </w:r>
      <w:r>
        <w:tab/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</w:t>
      </w:r>
      <w:r>
        <w:t>о</w:t>
      </w:r>
      <w:r>
        <w:t>гащения образовательного процесса. Организация выстраивает образовательную деятел</w:t>
      </w:r>
      <w:r>
        <w:t>ь</w:t>
      </w:r>
      <w:r>
        <w:t xml:space="preserve">ность с учетом региональной специфики, </w:t>
      </w:r>
      <w:proofErr w:type="spellStart"/>
      <w:r>
        <w:t>социокультурной</w:t>
      </w:r>
      <w:proofErr w:type="spellEnd"/>
      <w:r>
        <w:t xml:space="preserve"> ситуации развития каждого ребенка, его возрастных и индивидуальных особенностей, ценностей, мнений и</w:t>
      </w:r>
      <w:r>
        <w:rPr>
          <w:b/>
          <w:bCs/>
        </w:rPr>
        <w:t xml:space="preserve"> </w:t>
      </w:r>
      <w:r>
        <w:t xml:space="preserve">способов их выражения. </w:t>
      </w:r>
    </w:p>
    <w:p w:rsidR="00C16CAB" w:rsidRDefault="00C16CAB" w:rsidP="0003145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 Сохранение уникальности и </w:t>
      </w:r>
      <w:proofErr w:type="spellStart"/>
      <w:r>
        <w:rPr>
          <w:b/>
          <w:bCs/>
        </w:rPr>
        <w:t>самоценности</w:t>
      </w:r>
      <w:proofErr w:type="spellEnd"/>
      <w:r>
        <w:rPr>
          <w:b/>
          <w:bCs/>
        </w:rPr>
        <w:t xml:space="preserve"> детства как важного этапа в о</w:t>
      </w:r>
      <w:r>
        <w:rPr>
          <w:b/>
          <w:bCs/>
        </w:rPr>
        <w:t>б</w:t>
      </w:r>
      <w:r>
        <w:rPr>
          <w:b/>
          <w:bCs/>
        </w:rPr>
        <w:t xml:space="preserve">щем развитии человека. </w:t>
      </w:r>
    </w:p>
    <w:p w:rsidR="00C16CAB" w:rsidRDefault="00C16CAB" w:rsidP="00A4076D">
      <w:pPr>
        <w:jc w:val="both"/>
        <w:rPr>
          <w:b/>
          <w:bCs/>
        </w:rPr>
      </w:pPr>
      <w:r>
        <w:tab/>
      </w:r>
      <w:proofErr w:type="spellStart"/>
      <w:r>
        <w:t>Самоценность</w:t>
      </w:r>
      <w:proofErr w:type="spellEnd"/>
      <w: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</w:t>
      </w:r>
      <w:r>
        <w:t>т</w:t>
      </w:r>
      <w:r>
        <w:t>ся подготовкой к последующей жизни. Этот принцип подразумевает полноценное прож</w:t>
      </w:r>
      <w:r>
        <w:t>и</w:t>
      </w:r>
      <w:r>
        <w:t xml:space="preserve">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C16CAB" w:rsidRDefault="00C16CAB" w:rsidP="006B5ED8">
      <w:pPr>
        <w:ind w:firstLine="709"/>
        <w:jc w:val="both"/>
        <w:rPr>
          <w:b/>
          <w:bCs/>
        </w:rPr>
      </w:pPr>
      <w:r>
        <w:rPr>
          <w:b/>
          <w:bCs/>
        </w:rPr>
        <w:t>3. Позитивная социализация ребенка</w:t>
      </w:r>
      <w:r>
        <w:t xml:space="preserve"> предполагает, что освоение ребенком кул</w:t>
      </w:r>
      <w:r>
        <w:t>ь</w:t>
      </w:r>
      <w:r>
        <w:t>турных норм, средств и способов деятельности, культурных образцов поведения и общ</w:t>
      </w:r>
      <w:r>
        <w:t>е</w:t>
      </w:r>
      <w:r>
        <w:t>ния с другими людьми, приобщение к традициям семьи, общества, государства происх</w:t>
      </w:r>
      <w:r>
        <w:t>о</w:t>
      </w:r>
      <w:r>
        <w:t>дят в процессе сотрудничества со взрослыми и другими детьми, направленного на созд</w:t>
      </w:r>
      <w:r>
        <w:t>а</w:t>
      </w:r>
      <w:r>
        <w:t xml:space="preserve">ние предпосылок к полноценной деятельности ребенка в изменяющемся мире. </w:t>
      </w:r>
    </w:p>
    <w:p w:rsidR="00C16CAB" w:rsidRDefault="00C16CAB" w:rsidP="006B5ED8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 Личностно-развивающий и гуманистический характер взаимодействия взрослых (родителей(законных представителей), педагогических и иных работников Организации) и детей. </w:t>
      </w:r>
      <w:r>
        <w:t>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</w:t>
      </w:r>
      <w:r>
        <w:t>а</w:t>
      </w:r>
      <w:r>
        <w:lastRenderedPageBreak/>
        <w:t>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</w:t>
      </w:r>
      <w:r>
        <w:rPr>
          <w:b/>
          <w:bCs/>
        </w:rPr>
        <w:t xml:space="preserve"> </w:t>
      </w:r>
      <w:r>
        <w:t>полноценного развития.</w:t>
      </w:r>
      <w:r>
        <w:rPr>
          <w:b/>
          <w:bCs/>
        </w:rPr>
        <w:t xml:space="preserve">  </w:t>
      </w:r>
    </w:p>
    <w:p w:rsidR="00C16CAB" w:rsidRDefault="00C16CAB" w:rsidP="006B5ED8">
      <w:pPr>
        <w:ind w:firstLine="709"/>
        <w:jc w:val="both"/>
        <w:rPr>
          <w:b/>
          <w:bCs/>
        </w:rPr>
      </w:pPr>
      <w:r>
        <w:rPr>
          <w:b/>
          <w:bCs/>
        </w:rPr>
        <w:t>5. Содействие и сотрудничество детей и взрослых, признание ребенка полн</w:t>
      </w:r>
      <w:r>
        <w:rPr>
          <w:b/>
          <w:bCs/>
        </w:rPr>
        <w:t>о</w:t>
      </w:r>
      <w:r>
        <w:rPr>
          <w:b/>
          <w:bCs/>
        </w:rPr>
        <w:t xml:space="preserve">ценным участником (субъектом) образовательных отношений. </w:t>
      </w:r>
    </w:p>
    <w:p w:rsidR="00C16CAB" w:rsidRDefault="00C16CAB" w:rsidP="00A4076D">
      <w:pPr>
        <w:jc w:val="both"/>
        <w:rPr>
          <w:b/>
          <w:bCs/>
        </w:rPr>
      </w:pPr>
      <w:r>
        <w:rPr>
          <w:b/>
          <w:bCs/>
        </w:rPr>
        <w:tab/>
      </w:r>
      <w:r>
        <w:t>Этот принцип предполагает активное участие всех субъектов образовательных о</w:t>
      </w:r>
      <w:r>
        <w:t>т</w:t>
      </w:r>
      <w:r>
        <w:t>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</w:t>
      </w:r>
      <w:r>
        <w:t>е</w:t>
      </w:r>
      <w:r>
        <w:t>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</w:t>
      </w:r>
      <w:r>
        <w:t>и</w:t>
      </w:r>
      <w:r>
        <w:t xml:space="preserve">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C16CAB" w:rsidRDefault="00C16CAB" w:rsidP="006B5ED8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6. Сотрудничество Организации с семьей. </w:t>
      </w:r>
    </w:p>
    <w:p w:rsidR="00C16CAB" w:rsidRDefault="00C16CAB" w:rsidP="006B5ED8">
      <w:pPr>
        <w:ind w:firstLine="709"/>
        <w:jc w:val="both"/>
        <w:rPr>
          <w:b/>
          <w:bCs/>
        </w:rPr>
      </w:pPr>
      <w:r>
        <w:t>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</w:t>
      </w:r>
      <w:r>
        <w:t>с</w:t>
      </w:r>
      <w:r>
        <w:t xml:space="preserve">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C16CAB" w:rsidRDefault="00C16CAB" w:rsidP="006B5ED8">
      <w:pPr>
        <w:ind w:firstLine="709"/>
        <w:jc w:val="both"/>
      </w:pPr>
      <w:r>
        <w:rPr>
          <w:b/>
          <w:bCs/>
        </w:rPr>
        <w:t xml:space="preserve"> 7. Сетевое взаимодействие с организациями социализации, </w:t>
      </w:r>
      <w:r>
        <w:t>образования, охр</w:t>
      </w:r>
      <w:r>
        <w:t>а</w:t>
      </w:r>
      <w:r>
        <w:t>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</w:t>
      </w:r>
      <w:r>
        <w:t>о</w:t>
      </w:r>
      <w:r>
        <w:t xml:space="preserve">полнительного образования детей для обогащения детского развития. </w:t>
      </w:r>
    </w:p>
    <w:p w:rsidR="00C16CAB" w:rsidRDefault="00C16CAB" w:rsidP="00A4076D">
      <w:pPr>
        <w:jc w:val="both"/>
        <w:rPr>
          <w:b/>
          <w:bCs/>
        </w:rPr>
      </w:pPr>
      <w:r>
        <w:tab/>
        <w:t>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</w:t>
      </w:r>
      <w:r>
        <w:t>о</w:t>
      </w:r>
      <w:r>
        <w:t>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</w:t>
      </w:r>
      <w:r>
        <w:t>и</w:t>
      </w:r>
      <w:r>
        <w:t>тельного образования), к природе и истории родного края; содействовать проведению с</w:t>
      </w:r>
      <w:r>
        <w:t>о</w:t>
      </w:r>
      <w:r>
        <w:t>вместных проектов, экскурсий, праздников, посещению концертов, а также удовлетвор</w:t>
      </w:r>
      <w:r>
        <w:t>е</w:t>
      </w:r>
      <w:r>
        <w:t xml:space="preserve">нию особых потребностей детей, оказанию </w:t>
      </w:r>
      <w:proofErr w:type="spellStart"/>
      <w:r>
        <w:t>психолого</w:t>
      </w:r>
      <w:proofErr w:type="spellEnd"/>
      <w:r>
        <w:t xml:space="preserve"> - педагогической и/или медици</w:t>
      </w:r>
      <w:r>
        <w:t>н</w:t>
      </w:r>
      <w:r>
        <w:t xml:space="preserve">ской поддержки в случае необходимости (центры семейного консультирования и др.).  </w:t>
      </w:r>
    </w:p>
    <w:p w:rsidR="00C16CAB" w:rsidRDefault="00C16CAB" w:rsidP="006B5ED8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 Индивидуализация дошкольного образования </w:t>
      </w:r>
      <w:r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</w:t>
      </w:r>
      <w:r>
        <w:t>е</w:t>
      </w:r>
      <w:r>
        <w:t>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</w:t>
      </w:r>
      <w:r>
        <w:t>к</w:t>
      </w:r>
      <w:r>
        <w:t>тивности. Для реализации этого принципа необходимы регулярное наблюдение за разв</w:t>
      </w:r>
      <w:r>
        <w:t>и</w:t>
      </w:r>
      <w:r>
        <w:t>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</w:t>
      </w:r>
      <w:r>
        <w:t>ь</w:t>
      </w:r>
      <w:r>
        <w:t>ности, акцентирование внимания на инициативности,</w:t>
      </w:r>
      <w:r>
        <w:rPr>
          <w:b/>
          <w:bCs/>
        </w:rPr>
        <w:t xml:space="preserve"> </w:t>
      </w:r>
      <w:r>
        <w:t>самостоятельности и</w:t>
      </w:r>
      <w:r>
        <w:rPr>
          <w:b/>
          <w:bCs/>
        </w:rPr>
        <w:t xml:space="preserve"> </w:t>
      </w:r>
      <w:r>
        <w:t>активности р</w:t>
      </w:r>
      <w:r>
        <w:t>е</w:t>
      </w:r>
      <w:r>
        <w:t>бенка.</w:t>
      </w:r>
      <w:r>
        <w:rPr>
          <w:b/>
          <w:bCs/>
        </w:rPr>
        <w:t xml:space="preserve"> </w:t>
      </w:r>
    </w:p>
    <w:p w:rsidR="00C16CAB" w:rsidRDefault="00C16CAB" w:rsidP="006B5ED8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9. Возрастная адекватность образования. </w:t>
      </w:r>
      <w:r>
        <w:t>Этот принцип предполагает подбор п</w:t>
      </w:r>
      <w:r>
        <w:t>е</w:t>
      </w:r>
      <w:r>
        <w:t>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</w:t>
      </w:r>
      <w:r>
        <w:t>о</w:t>
      </w:r>
      <w:r>
        <w:t>гическим законам развития ребенка, учитывать его индивидуальные интересы, особенн</w:t>
      </w:r>
      <w:r>
        <w:t>о</w:t>
      </w:r>
      <w:r>
        <w:t>сти и склонности.</w:t>
      </w:r>
      <w:r>
        <w:rPr>
          <w:b/>
          <w:bCs/>
        </w:rPr>
        <w:t xml:space="preserve"> </w:t>
      </w:r>
    </w:p>
    <w:p w:rsidR="00C16CAB" w:rsidRDefault="00C16CAB" w:rsidP="006B5ED8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10. Развивающее вариативное образование. </w:t>
      </w:r>
      <w:r>
        <w:t>Этот принцип предполагает, что о</w:t>
      </w:r>
      <w:r>
        <w:t>б</w:t>
      </w:r>
      <w:r>
        <w:t>разовательное содержание предлагается ребенку через разные виды деятельности с уч</w:t>
      </w:r>
      <w:r>
        <w:t>е</w:t>
      </w:r>
      <w:r>
        <w:t>том его актуальных и потенциальных возможностей усвоения этого содержания и сове</w:t>
      </w:r>
      <w:r>
        <w:t>р</w:t>
      </w:r>
      <w:r>
        <w:t>шения им тех или иных действий, с учетом его интересов, мотивов и способностей. Да</w:t>
      </w:r>
      <w:r>
        <w:t>н</w:t>
      </w:r>
      <w:r>
        <w:t xml:space="preserve">ный принцип предполагает работу педагога с ориентацией на зону ближайшего развития ребенка (Л.С. </w:t>
      </w:r>
      <w:proofErr w:type="spellStart"/>
      <w:r>
        <w:t>Выготский</w:t>
      </w:r>
      <w:proofErr w:type="spellEnd"/>
      <w:r>
        <w:t xml:space="preserve">), что способствует развитию, расширению как явных, так и скрытых возможностей ребенка. </w:t>
      </w:r>
    </w:p>
    <w:p w:rsidR="00C16CAB" w:rsidRDefault="00C16CAB" w:rsidP="006B5ED8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11. Полнота содержания и интеграция отдельных образовательных областей. </w:t>
      </w:r>
    </w:p>
    <w:p w:rsidR="00C16CAB" w:rsidRDefault="00C16CAB" w:rsidP="00A4076D">
      <w:pPr>
        <w:jc w:val="both"/>
        <w:rPr>
          <w:b/>
          <w:bCs/>
        </w:rPr>
      </w:pPr>
      <w:r>
        <w:rPr>
          <w:b/>
          <w:bCs/>
        </w:rPr>
        <w:tab/>
      </w:r>
      <w:r>
        <w:t>В соответствии со Стандартом Программа предполагает всестороннее социально-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</w:t>
      </w:r>
      <w:r>
        <w:rPr>
          <w:b/>
          <w:bCs/>
        </w:rPr>
        <w:t xml:space="preserve"> осваивается </w:t>
      </w:r>
      <w:r>
        <w:t>ребенком по отдельности, в форме изолированных занятий по модели школьных предм</w:t>
      </w:r>
      <w:r>
        <w:t>е</w:t>
      </w:r>
      <w:r>
        <w:t>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</w:t>
      </w:r>
      <w:r>
        <w:t>о</w:t>
      </w:r>
      <w:r>
        <w:t>жественно-эстетическое – с познавательным и речевым и т.п. Содержание образовател</w:t>
      </w:r>
      <w:r>
        <w:t>ь</w:t>
      </w:r>
      <w:r>
        <w:t>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</w:t>
      </w:r>
      <w:r>
        <w:t>н</w:t>
      </w:r>
      <w:r>
        <w:t xml:space="preserve">него и дошкольного возраста. </w:t>
      </w:r>
    </w:p>
    <w:p w:rsidR="00C16CAB" w:rsidRDefault="00C16CAB" w:rsidP="006B5ED8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12. Инвариантность ценностей и целей при вариативности средств реализации и достижения целей Программы. </w:t>
      </w:r>
    </w:p>
    <w:p w:rsidR="00C16CAB" w:rsidRDefault="00C16CAB" w:rsidP="00A4076D">
      <w:pPr>
        <w:jc w:val="both"/>
      </w:pPr>
      <w:r>
        <w:rPr>
          <w:b/>
          <w:bCs/>
        </w:rPr>
        <w:tab/>
      </w:r>
      <w:r>
        <w:t>Стандарт и Программа задают инвариантные ценности и ориентиры, с учетом к</w:t>
      </w:r>
      <w:r>
        <w:t>о</w:t>
      </w:r>
      <w:r>
        <w:t>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</w:t>
      </w:r>
      <w:r>
        <w:t>б</w:t>
      </w:r>
      <w:r>
        <w:t xml:space="preserve">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</w:t>
      </w:r>
      <w:proofErr w:type="spellStart"/>
      <w:r>
        <w:t>социокультурных</w:t>
      </w:r>
      <w:proofErr w:type="spellEnd"/>
      <w:r>
        <w:t>, географических, климатических условий реализации Пр</w:t>
      </w:r>
      <w:r>
        <w:t>о</w:t>
      </w:r>
      <w:r>
        <w:t>граммы, разнородность состава групп воспитанников, их особенностей и интересов, з</w:t>
      </w:r>
      <w:r>
        <w:t>а</w:t>
      </w:r>
      <w:r>
        <w:t xml:space="preserve">просов родителей (законных представителей), интересов и предпочтений педагогов и т.п.  </w:t>
      </w:r>
    </w:p>
    <w:p w:rsidR="00C16CAB" w:rsidRDefault="00C16CAB" w:rsidP="00A4076D">
      <w:pPr>
        <w:autoSpaceDE w:val="0"/>
        <w:autoSpaceDN w:val="0"/>
        <w:adjustRightInd w:val="0"/>
        <w:spacing w:line="269" w:lineRule="auto"/>
        <w:ind w:firstLine="708"/>
        <w:jc w:val="both"/>
      </w:pPr>
      <w:r w:rsidRPr="00770ECB">
        <w:t xml:space="preserve">Перечисленным принципам соответствуют культурно-исторический,  личностно-ориентированный, </w:t>
      </w:r>
      <w:proofErr w:type="spellStart"/>
      <w:r w:rsidRPr="00770ECB">
        <w:t>системно-деятельностный</w:t>
      </w:r>
      <w:proofErr w:type="spellEnd"/>
      <w:r w:rsidRPr="00770ECB">
        <w:t xml:space="preserve">, </w:t>
      </w:r>
      <w:r w:rsidRPr="00770ECB">
        <w:rPr>
          <w:bCs/>
        </w:rPr>
        <w:t xml:space="preserve">антропологический, </w:t>
      </w:r>
      <w:proofErr w:type="spellStart"/>
      <w:r w:rsidRPr="00770ECB">
        <w:rPr>
          <w:bCs/>
        </w:rPr>
        <w:t>аксиологический</w:t>
      </w:r>
      <w:proofErr w:type="spellEnd"/>
      <w:r w:rsidRPr="00770ECB">
        <w:rPr>
          <w:bCs/>
        </w:rPr>
        <w:t>,</w:t>
      </w:r>
      <w:r w:rsidRPr="00770ECB">
        <w:t xml:space="preserve">    средовой</w:t>
      </w:r>
      <w:r w:rsidRPr="00770ECB">
        <w:rPr>
          <w:bCs/>
        </w:rPr>
        <w:t xml:space="preserve"> </w:t>
      </w:r>
      <w:r w:rsidRPr="00770ECB">
        <w:t xml:space="preserve">и </w:t>
      </w:r>
      <w:proofErr w:type="spellStart"/>
      <w:r w:rsidRPr="00770ECB">
        <w:t>компетентностный</w:t>
      </w:r>
      <w:proofErr w:type="spellEnd"/>
      <w:r w:rsidRPr="00770ECB">
        <w:t xml:space="preserve"> </w:t>
      </w:r>
      <w:r w:rsidRPr="00770ECB">
        <w:rPr>
          <w:i/>
        </w:rPr>
        <w:t xml:space="preserve">подходы </w:t>
      </w:r>
      <w:r w:rsidRPr="00770ECB">
        <w:t>к организации развивающего взаимодействия м</w:t>
      </w:r>
      <w:r w:rsidRPr="00770ECB">
        <w:t>е</w:t>
      </w:r>
      <w:r w:rsidRPr="00770ECB">
        <w:t xml:space="preserve">жду всеми участниками образовательных отношений.  </w:t>
      </w:r>
    </w:p>
    <w:p w:rsidR="00C16CAB" w:rsidRPr="00F9054D" w:rsidRDefault="00C16CAB" w:rsidP="00A4076D">
      <w:pPr>
        <w:ind w:left="150" w:right="75"/>
        <w:jc w:val="both"/>
      </w:pPr>
      <w:r w:rsidRPr="00F9054D">
        <w:t xml:space="preserve">Согласно  </w:t>
      </w:r>
      <w:r w:rsidRPr="00F9054D">
        <w:rPr>
          <w:b/>
        </w:rPr>
        <w:t>культурно-историческому</w:t>
      </w:r>
      <w:r w:rsidRPr="00F9054D">
        <w:t xml:space="preserve">  подходу  развитие  человека происходит  путем  присвоения  исторически  выработанных  (культурных) форм  и  способов  деятельн</w:t>
      </w:r>
      <w:r w:rsidRPr="00F9054D">
        <w:t>о</w:t>
      </w:r>
      <w:r w:rsidRPr="00F9054D">
        <w:t xml:space="preserve">сти.  Основоположник  данного  подхода Л.С. </w:t>
      </w:r>
      <w:proofErr w:type="spellStart"/>
      <w:r w:rsidRPr="00F9054D">
        <w:t>Выготский</w:t>
      </w:r>
      <w:proofErr w:type="spellEnd"/>
      <w:r w:rsidRPr="00F9054D">
        <w:t xml:space="preserve">  отмечал,  что  развитие  мышления  и  других  психических функций  ребенка  в  первую  очередь  происходит  через  освоение  им «культурных» знаков (речи, языка и пр.).</w:t>
      </w:r>
    </w:p>
    <w:p w:rsidR="00C16CAB" w:rsidRPr="00F9054D" w:rsidRDefault="00C16CAB" w:rsidP="00A4076D">
      <w:pPr>
        <w:pStyle w:val="a9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F9054D">
        <w:tab/>
      </w:r>
      <w:r w:rsidRPr="00F9054D">
        <w:rPr>
          <w:b/>
        </w:rPr>
        <w:t>Личностно-ориентированный подход</w:t>
      </w:r>
      <w:r w:rsidRPr="00F9054D">
        <w:t xml:space="preserve"> предполагает не формирование личности с заданными свойствами, а создание условий для полноценного проявления и соответстве</w:t>
      </w:r>
      <w:r w:rsidRPr="00F9054D">
        <w:t>н</w:t>
      </w:r>
      <w:r w:rsidRPr="00F9054D">
        <w:t>но развития личностных функций субъектов образовательного процесса. Личностный подход как направление деятельности педагога – это базовая ценностная ориентация п</w:t>
      </w:r>
      <w:r w:rsidRPr="00F9054D">
        <w:t>е</w:t>
      </w:r>
      <w:r w:rsidRPr="00F9054D">
        <w:t>дагога, определяющая его позицию во взаимодействии с каждым ребенком в коллективе. Личностный подход предполагает помощь педагогу и ребенку в осознании себя личн</w:t>
      </w:r>
      <w:r w:rsidRPr="00F9054D">
        <w:t>о</w:t>
      </w:r>
      <w:r w:rsidRPr="00F9054D">
        <w:t>стью, выявлении, раскрытии их возможностей, становлении самосознания, в осуществл</w:t>
      </w:r>
      <w:r w:rsidRPr="00F9054D">
        <w:t>е</w:t>
      </w:r>
      <w:r w:rsidRPr="00F9054D">
        <w:t>нии личностно-значимых и общественно приемлемых способов самоопределения, сам</w:t>
      </w:r>
      <w:r w:rsidRPr="00F9054D">
        <w:t>о</w:t>
      </w:r>
      <w:r w:rsidRPr="00F9054D">
        <w:t>реализации и самоутверждения.</w:t>
      </w:r>
    </w:p>
    <w:p w:rsidR="00C16CAB" w:rsidRPr="00F9054D" w:rsidRDefault="00C16CAB" w:rsidP="00A4076D">
      <w:pPr>
        <w:pStyle w:val="a9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F9054D">
        <w:tab/>
        <w:t xml:space="preserve">В  основе  </w:t>
      </w:r>
      <w:proofErr w:type="spellStart"/>
      <w:r w:rsidRPr="00F9054D">
        <w:rPr>
          <w:b/>
        </w:rPr>
        <w:t>системно-деятельностного</w:t>
      </w:r>
      <w:proofErr w:type="spellEnd"/>
      <w:r w:rsidRPr="00F9054D">
        <w:rPr>
          <w:b/>
        </w:rPr>
        <w:t xml:space="preserve">  </w:t>
      </w:r>
      <w:r w:rsidRPr="00F9054D">
        <w:t xml:space="preserve">подхода  лежит  представление  о том,  что  развитие  всех  сторон  личности  ребенка  определяется  характером организации  его  деятельности.  Организация  образовательного  процесса согласно  данному  подходу  (А.Г. </w:t>
      </w:r>
      <w:proofErr w:type="spellStart"/>
      <w:r w:rsidRPr="00F9054D">
        <w:t>Асмолов</w:t>
      </w:r>
      <w:proofErr w:type="spellEnd"/>
      <w:r w:rsidRPr="00F9054D">
        <w:t>,  П.Я. Гальперин,  В.В. Давыдов, А.В. Запорожец,  А.Н. Леонтьев,  С.Л. Р</w:t>
      </w:r>
      <w:r w:rsidRPr="00F9054D">
        <w:t>у</w:t>
      </w:r>
      <w:r w:rsidRPr="00F9054D">
        <w:t>бинштейн  и  др.)  предполагает развитие  самой  деятельности,  ее  основных  компоне</w:t>
      </w:r>
      <w:r w:rsidRPr="00F9054D">
        <w:t>н</w:t>
      </w:r>
      <w:r w:rsidRPr="00F9054D">
        <w:lastRenderedPageBreak/>
        <w:t>тов  (мотивов,  целей, действий,  способов  действий  или  операций),  в  результате  чего  ребенок развивается как субъект этой деятельности (деятель).</w:t>
      </w:r>
    </w:p>
    <w:p w:rsidR="00C16CAB" w:rsidRPr="00F9054D" w:rsidRDefault="00C16CAB" w:rsidP="00A4076D">
      <w:pPr>
        <w:ind w:left="150" w:right="75"/>
        <w:jc w:val="both"/>
      </w:pPr>
      <w:r w:rsidRPr="00F9054D">
        <w:rPr>
          <w:b/>
          <w:bCs/>
        </w:rPr>
        <w:tab/>
        <w:t xml:space="preserve">Антропологический подход </w:t>
      </w:r>
      <w:r w:rsidRPr="00F9054D">
        <w:t>впервые разработал и обосновал К.Д.Ушинский (1824–1870 г.г.). В его понимании – это системное использование данных всех наук о человеке и их учет при построении и осуществлении педагогического процесса.</w:t>
      </w:r>
    </w:p>
    <w:p w:rsidR="00C16CAB" w:rsidRPr="00F9054D" w:rsidRDefault="00C16CAB" w:rsidP="00A4076D">
      <w:pPr>
        <w:ind w:left="150" w:right="75"/>
        <w:jc w:val="both"/>
      </w:pPr>
      <w:r w:rsidRPr="00F9054D">
        <w:t>«Если педагогика хочет воспитывать человека во всех отношениях, то она должна пр</w:t>
      </w:r>
      <w:r w:rsidRPr="00F9054D">
        <w:t>е</w:t>
      </w:r>
      <w:r w:rsidRPr="00F9054D">
        <w:t>жде узнать его тоже во всех отношениях». Это положение К.Д. Ушинского остается а</w:t>
      </w:r>
      <w:r w:rsidRPr="00F9054D">
        <w:t>к</w:t>
      </w:r>
      <w:r w:rsidRPr="00F9054D">
        <w:t>туальным для современной педагогики.</w:t>
      </w:r>
    </w:p>
    <w:p w:rsidR="00C16CAB" w:rsidRDefault="00C16CAB" w:rsidP="00A4076D">
      <w:pPr>
        <w:ind w:left="150" w:right="75"/>
        <w:jc w:val="both"/>
      </w:pPr>
      <w:r w:rsidRPr="00F9054D">
        <w:tab/>
        <w:t>Основные идеи современной педагогической антропологии, которые являются м</w:t>
      </w:r>
      <w:r w:rsidRPr="00F9054D">
        <w:t>е</w:t>
      </w:r>
      <w:r w:rsidRPr="00F9054D">
        <w:t>тодологическими основаниями исследования в области педагогики:</w:t>
      </w:r>
    </w:p>
    <w:p w:rsidR="00C16CAB" w:rsidRDefault="00C16CAB" w:rsidP="00D72A21">
      <w:pPr>
        <w:ind w:firstLine="709"/>
        <w:jc w:val="both"/>
      </w:pPr>
      <w:r>
        <w:t xml:space="preserve">- </w:t>
      </w:r>
      <w:r w:rsidRPr="00F9054D">
        <w:t>образование – атрибут человеческого бытия (бытие человека рассматривается в образовании);</w:t>
      </w:r>
    </w:p>
    <w:p w:rsidR="00C16CAB" w:rsidRPr="00F9054D" w:rsidRDefault="00C16CAB" w:rsidP="00D72A21">
      <w:pPr>
        <w:ind w:firstLine="709"/>
        <w:jc w:val="both"/>
      </w:pPr>
      <w:r>
        <w:t xml:space="preserve">- </w:t>
      </w:r>
      <w:r w:rsidRPr="00F9054D">
        <w:t>цели и средства образования выводятся из сущности человека; расширение тр</w:t>
      </w:r>
      <w:r w:rsidRPr="00F9054D">
        <w:t>а</w:t>
      </w:r>
      <w:r w:rsidRPr="00F9054D">
        <w:t>диционных понятий такими категориями, как «жизнь», «свобода», «смысл», «творчество», «событие», «антропологическое пространство», «антропологическое время», «</w:t>
      </w:r>
      <w:proofErr w:type="spellStart"/>
      <w:r w:rsidRPr="00F9054D">
        <w:t>самост</w:t>
      </w:r>
      <w:r w:rsidRPr="00F9054D">
        <w:t>а</w:t>
      </w:r>
      <w:r w:rsidRPr="00F9054D">
        <w:t>новление</w:t>
      </w:r>
      <w:proofErr w:type="spellEnd"/>
      <w:r w:rsidRPr="00F9054D">
        <w:t>»;</w:t>
      </w:r>
    </w:p>
    <w:p w:rsidR="00C16CAB" w:rsidRDefault="00C16CAB" w:rsidP="00A4076D">
      <w:pPr>
        <w:ind w:left="150" w:right="75"/>
        <w:jc w:val="both"/>
      </w:pPr>
      <w:r w:rsidRPr="00F9054D">
        <w:rPr>
          <w:b/>
          <w:bCs/>
        </w:rPr>
        <w:tab/>
      </w:r>
      <w:proofErr w:type="spellStart"/>
      <w:r w:rsidRPr="00F9054D">
        <w:rPr>
          <w:b/>
          <w:bCs/>
        </w:rPr>
        <w:t>Аксиологический</w:t>
      </w:r>
      <w:proofErr w:type="spellEnd"/>
      <w:r w:rsidRPr="00F9054D">
        <w:rPr>
          <w:b/>
          <w:bCs/>
        </w:rPr>
        <w:t xml:space="preserve"> (или ценностный) подход</w:t>
      </w:r>
      <w:r w:rsidRPr="00F9054D">
        <w:t xml:space="preserve"> выступает своеобразным «мостом» между теорией и практикой, т.е. выполняет роль механизма связи между практическим и </w:t>
      </w:r>
      <w:proofErr w:type="spellStart"/>
      <w:r w:rsidRPr="00F9054D">
        <w:t>абстракно-теоретическим</w:t>
      </w:r>
      <w:proofErr w:type="spellEnd"/>
      <w:r w:rsidRPr="00F9054D">
        <w:t xml:space="preserve"> уровнями познания и отношений к окружающему миру (обществу, природе, культуре, самому себе). </w:t>
      </w:r>
    </w:p>
    <w:p w:rsidR="00C16CAB" w:rsidRPr="00F9054D" w:rsidRDefault="00C16CAB" w:rsidP="00D72A21">
      <w:pPr>
        <w:ind w:firstLine="709"/>
        <w:jc w:val="both"/>
      </w:pPr>
      <w:r w:rsidRPr="00F9054D">
        <w:t xml:space="preserve">1) </w:t>
      </w:r>
      <w:proofErr w:type="spellStart"/>
      <w:r w:rsidRPr="00F9054D">
        <w:t>Аксиологический</w:t>
      </w:r>
      <w:proofErr w:type="spellEnd"/>
      <w:r w:rsidRPr="00F9054D">
        <w:t xml:space="preserve"> подход в педагогике означает признание и реализацию в о</w:t>
      </w:r>
      <w:r w:rsidRPr="00F9054D">
        <w:t>б</w:t>
      </w:r>
      <w:r w:rsidRPr="00F9054D">
        <w:t>ществе ценностей человеческой жизни, воспитания и обучения, педагогической деятел</w:t>
      </w:r>
      <w:r w:rsidRPr="00F9054D">
        <w:t>ь</w:t>
      </w:r>
      <w:r w:rsidRPr="00F9054D">
        <w:t xml:space="preserve">ности, образования в целом. </w:t>
      </w:r>
    </w:p>
    <w:p w:rsidR="00C16CAB" w:rsidRPr="00F9054D" w:rsidRDefault="00C16CAB" w:rsidP="00D72A21">
      <w:pPr>
        <w:ind w:firstLine="709"/>
        <w:jc w:val="both"/>
      </w:pPr>
      <w:r w:rsidRPr="00F9054D">
        <w:t>2) Значимую ценность представляет собой идея гармонично развитой личности, связанная с идеей справедливого общества, которое способно реально обеспечить кажд</w:t>
      </w:r>
      <w:r w:rsidRPr="00F9054D">
        <w:t>о</w:t>
      </w:r>
      <w:r w:rsidRPr="00F9054D">
        <w:t xml:space="preserve">му человеку условия для максимальной реализации заложенных в нем возможностей. </w:t>
      </w:r>
    </w:p>
    <w:p w:rsidR="00C16CAB" w:rsidRPr="00F9054D" w:rsidRDefault="00C16CAB" w:rsidP="00D72A21">
      <w:pPr>
        <w:ind w:firstLine="709"/>
        <w:jc w:val="both"/>
      </w:pPr>
      <w:r w:rsidRPr="00F9054D">
        <w:t>3) С изменением социально-экономических условий жизни трансформируются и педагогические ценности. Так, в процессе развития педагогической науки и практики в</w:t>
      </w:r>
      <w:r w:rsidRPr="00F9054D">
        <w:t>ы</w:t>
      </w:r>
      <w:r w:rsidRPr="00F9054D">
        <w:t>деляются изменения, связанные, во-первых, со сменой схоластических теорий обучения на объяснительно-иллюстративное и позже на проблемно-развивающее и личностно-ориентированное; во-вторых, с переходом от командно-регулирующего воспитания к ли</w:t>
      </w:r>
      <w:r w:rsidRPr="00F9054D">
        <w:t>ч</w:t>
      </w:r>
      <w:r w:rsidRPr="00F9054D">
        <w:t xml:space="preserve">ностно-гуманному. </w:t>
      </w:r>
      <w:proofErr w:type="spellStart"/>
      <w:r w:rsidRPr="00F9054D">
        <w:t>Аксиологические</w:t>
      </w:r>
      <w:proofErr w:type="spellEnd"/>
      <w:r w:rsidRPr="00F9054D">
        <w:t xml:space="preserve"> подходы в педагогике, основанные на гуманистич</w:t>
      </w:r>
      <w:r w:rsidRPr="00F9054D">
        <w:t>е</w:t>
      </w:r>
      <w:r w:rsidRPr="00F9054D">
        <w:t>ских ценностях, являются методологической основой развития педагогической науки и совершенствования образовательной практики.</w:t>
      </w:r>
    </w:p>
    <w:p w:rsidR="00C16CAB" w:rsidRPr="00F9054D" w:rsidRDefault="00C16CAB" w:rsidP="00A4076D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F9054D">
        <w:rPr>
          <w:bdr w:val="none" w:sz="0" w:space="0" w:color="auto" w:frame="1"/>
        </w:rPr>
        <w:tab/>
      </w:r>
      <w:r w:rsidRPr="00F9054D">
        <w:rPr>
          <w:b/>
          <w:bdr w:val="none" w:sz="0" w:space="0" w:color="auto" w:frame="1"/>
        </w:rPr>
        <w:t>Средовой подход</w:t>
      </w:r>
      <w:r w:rsidRPr="00F9054D">
        <w:rPr>
          <w:bdr w:val="none" w:sz="0" w:space="0" w:color="auto" w:frame="1"/>
        </w:rPr>
        <w:t xml:space="preserve"> как теория разработан учеником академика РАО Л.И. Новиковой руководителем лаборатории среды и средовых исследований в образовании Нижегоро</w:t>
      </w:r>
      <w:r w:rsidRPr="00F9054D">
        <w:rPr>
          <w:bdr w:val="none" w:sz="0" w:space="0" w:color="auto" w:frame="1"/>
        </w:rPr>
        <w:t>д</w:t>
      </w:r>
      <w:r w:rsidRPr="00F9054D">
        <w:rPr>
          <w:bdr w:val="none" w:sz="0" w:space="0" w:color="auto" w:frame="1"/>
        </w:rPr>
        <w:t>ского института развития образования доктором педагогических наук Мануйловым Ю.С.</w:t>
      </w:r>
    </w:p>
    <w:p w:rsidR="00C16CAB" w:rsidRPr="00F9054D" w:rsidRDefault="00C16CAB" w:rsidP="00A4076D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F9054D">
        <w:rPr>
          <w:bdr w:val="none" w:sz="0" w:space="0" w:color="auto" w:frame="1"/>
        </w:rPr>
        <w:tab/>
        <w:t>Средовой подход представляет собой теорию осуществляемого через специально формируемую среду управления процессом формирования и развития воспитанника.</w:t>
      </w:r>
    </w:p>
    <w:p w:rsidR="00C16CAB" w:rsidRPr="00F9054D" w:rsidRDefault="00C16CAB" w:rsidP="00A4076D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F9054D">
        <w:rPr>
          <w:bdr w:val="none" w:sz="0" w:space="0" w:color="auto" w:frame="1"/>
        </w:rPr>
        <w:tab/>
        <w:t>Система действий со средой должна превращать её в средство комплексного цел</w:t>
      </w:r>
      <w:r w:rsidRPr="00F9054D">
        <w:rPr>
          <w:bdr w:val="none" w:sz="0" w:space="0" w:color="auto" w:frame="1"/>
        </w:rPr>
        <w:t>е</w:t>
      </w:r>
      <w:r w:rsidRPr="00F9054D">
        <w:rPr>
          <w:bdr w:val="none" w:sz="0" w:space="0" w:color="auto" w:frame="1"/>
        </w:rPr>
        <w:t>направленного воздействия на личность воспитанника. Среда формирует воспитанника по своему образу и подобию. Среда раскрывает те или иные возможности для развития ли</w:t>
      </w:r>
      <w:r w:rsidRPr="00F9054D">
        <w:rPr>
          <w:bdr w:val="none" w:sz="0" w:space="0" w:color="auto" w:frame="1"/>
        </w:rPr>
        <w:t>ч</w:t>
      </w:r>
      <w:r w:rsidRPr="00F9054D">
        <w:rPr>
          <w:bdr w:val="none" w:sz="0" w:space="0" w:color="auto" w:frame="1"/>
        </w:rPr>
        <w:t xml:space="preserve">ности ребенка. Среда представляет возможности </w:t>
      </w:r>
      <w:proofErr w:type="spellStart"/>
      <w:r w:rsidRPr="00F9054D">
        <w:rPr>
          <w:bdr w:val="none" w:sz="0" w:space="0" w:color="auto" w:frame="1"/>
        </w:rPr>
        <w:t>со-бытийного</w:t>
      </w:r>
      <w:proofErr w:type="spellEnd"/>
      <w:r w:rsidRPr="00F9054D">
        <w:rPr>
          <w:bdr w:val="none" w:sz="0" w:space="0" w:color="auto" w:frame="1"/>
        </w:rPr>
        <w:t xml:space="preserve"> статуса: сообщаться, </w:t>
      </w:r>
      <w:proofErr w:type="spellStart"/>
      <w:r w:rsidRPr="00F9054D">
        <w:rPr>
          <w:bdr w:val="none" w:sz="0" w:space="0" w:color="auto" w:frame="1"/>
        </w:rPr>
        <w:t>с</w:t>
      </w:r>
      <w:r w:rsidRPr="00F9054D">
        <w:rPr>
          <w:bdr w:val="none" w:sz="0" w:space="0" w:color="auto" w:frame="1"/>
        </w:rPr>
        <w:t>о</w:t>
      </w:r>
      <w:r w:rsidRPr="00F9054D">
        <w:rPr>
          <w:bdr w:val="none" w:sz="0" w:space="0" w:color="auto" w:frame="1"/>
        </w:rPr>
        <w:t>дружествовать</w:t>
      </w:r>
      <w:proofErr w:type="spellEnd"/>
      <w:r w:rsidRPr="00F9054D">
        <w:rPr>
          <w:bdr w:val="none" w:sz="0" w:space="0" w:color="auto" w:frame="1"/>
        </w:rPr>
        <w:t xml:space="preserve"> с другими людьми, сотрудничать с ними, соперничать, сопереживать и т.д., быть соратниками, современниками и т.д. Среда предоставляет возможности что-либо иметь или уметь</w:t>
      </w:r>
    </w:p>
    <w:p w:rsidR="00C16CAB" w:rsidRPr="00F9054D" w:rsidRDefault="00C16CAB" w:rsidP="00A4076D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dr w:val="none" w:sz="0" w:space="0" w:color="auto" w:frame="1"/>
        </w:rPr>
      </w:pPr>
      <w:r w:rsidRPr="00F9054D">
        <w:rPr>
          <w:bdr w:val="none" w:sz="0" w:space="0" w:color="auto" w:frame="1"/>
        </w:rPr>
        <w:tab/>
        <w:t>Среда влияет на образ жизни воспитанников, задавая те или иные стереотипы, м</w:t>
      </w:r>
      <w:r w:rsidRPr="00F9054D">
        <w:rPr>
          <w:bdr w:val="none" w:sz="0" w:space="0" w:color="auto" w:frame="1"/>
        </w:rPr>
        <w:t>о</w:t>
      </w:r>
      <w:r w:rsidRPr="00F9054D">
        <w:rPr>
          <w:bdr w:val="none" w:sz="0" w:space="0" w:color="auto" w:frame="1"/>
        </w:rPr>
        <w:t>дели, «коридоры»</w:t>
      </w:r>
      <w:r w:rsidRPr="00F9054D">
        <w:rPr>
          <w:rStyle w:val="apple-converted-space"/>
          <w:bdr w:val="none" w:sz="0" w:space="0" w:color="auto" w:frame="1"/>
          <w:lang w:val="en-US"/>
        </w:rPr>
        <w:t> </w:t>
      </w:r>
      <w:r w:rsidRPr="00F9054D">
        <w:rPr>
          <w:bdr w:val="none" w:sz="0" w:space="0" w:color="auto" w:frame="1"/>
        </w:rPr>
        <w:t>движения по жизни.</w:t>
      </w:r>
      <w:r w:rsidRPr="00F9054D">
        <w:rPr>
          <w:rStyle w:val="apple-converted-space"/>
          <w:bdr w:val="none" w:sz="0" w:space="0" w:color="auto" w:frame="1"/>
          <w:lang w:val="en-US"/>
        </w:rPr>
        <w:t> </w:t>
      </w:r>
      <w:r w:rsidRPr="00F9054D">
        <w:rPr>
          <w:bdr w:val="none" w:sz="0" w:space="0" w:color="auto" w:frame="1"/>
        </w:rPr>
        <w:t>В итоге среда типизирует личность и тем самым позволяет обществу через воспитание реализовывать в широкой практике те или иные идеалы, получать тот или иной тип личности. При этом индивидуальность, неповтор</w:t>
      </w:r>
      <w:r w:rsidRPr="00F9054D">
        <w:rPr>
          <w:bdr w:val="none" w:sz="0" w:space="0" w:color="auto" w:frame="1"/>
        </w:rPr>
        <w:t>и</w:t>
      </w:r>
      <w:r w:rsidRPr="00F9054D">
        <w:rPr>
          <w:bdr w:val="none" w:sz="0" w:space="0" w:color="auto" w:frame="1"/>
        </w:rPr>
        <w:t xml:space="preserve">мость, уникальность человека не страдает, т.к. поле проявления индивидуального остается исключительно широким. </w:t>
      </w:r>
    </w:p>
    <w:p w:rsidR="00C16CAB" w:rsidRPr="00F9054D" w:rsidRDefault="00C16CAB" w:rsidP="00A4076D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F9054D">
        <w:rPr>
          <w:bdr w:val="none" w:sz="0" w:space="0" w:color="auto" w:frame="1"/>
        </w:rPr>
        <w:lastRenderedPageBreak/>
        <w:tab/>
        <w:t>Главная методологическая линия –</w:t>
      </w:r>
      <w:r w:rsidRPr="00F9054D">
        <w:rPr>
          <w:rStyle w:val="apple-converted-space"/>
          <w:bdr w:val="none" w:sz="0" w:space="0" w:color="auto" w:frame="1"/>
        </w:rPr>
        <w:t> </w:t>
      </w:r>
      <w:r w:rsidRPr="00F9054D">
        <w:rPr>
          <w:rStyle w:val="aa"/>
          <w:bdr w:val="none" w:sz="0" w:space="0" w:color="auto" w:frame="1"/>
        </w:rPr>
        <w:t>опосредованное средой</w:t>
      </w:r>
      <w:r w:rsidRPr="00F9054D">
        <w:rPr>
          <w:rStyle w:val="apple-converted-space"/>
          <w:bdr w:val="none" w:sz="0" w:space="0" w:color="auto" w:frame="1"/>
        </w:rPr>
        <w:t> </w:t>
      </w:r>
      <w:r w:rsidRPr="00F9054D">
        <w:rPr>
          <w:bdr w:val="none" w:sz="0" w:space="0" w:color="auto" w:frame="1"/>
        </w:rPr>
        <w:t>управление становл</w:t>
      </w:r>
      <w:r w:rsidRPr="00F9054D">
        <w:rPr>
          <w:bdr w:val="none" w:sz="0" w:space="0" w:color="auto" w:frame="1"/>
        </w:rPr>
        <w:t>е</w:t>
      </w:r>
      <w:r w:rsidRPr="00F9054D">
        <w:rPr>
          <w:bdr w:val="none" w:sz="0" w:space="0" w:color="auto" w:frame="1"/>
        </w:rPr>
        <w:t>нием и развитием личности воспитанника.</w:t>
      </w:r>
    </w:p>
    <w:p w:rsidR="00C16CAB" w:rsidRPr="00F9054D" w:rsidRDefault="00C16CAB" w:rsidP="00A4076D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dr w:val="none" w:sz="0" w:space="0" w:color="auto" w:frame="1"/>
        </w:rPr>
      </w:pPr>
      <w:r w:rsidRPr="00F9054D">
        <w:rPr>
          <w:bdr w:val="none" w:sz="0" w:space="0" w:color="auto" w:frame="1"/>
        </w:rPr>
        <w:t>Таким образом, теория средового подхода разрабатывает свой собственный универсал</w:t>
      </w:r>
      <w:r w:rsidRPr="00F9054D">
        <w:rPr>
          <w:bdr w:val="none" w:sz="0" w:space="0" w:color="auto" w:frame="1"/>
        </w:rPr>
        <w:t>ь</w:t>
      </w:r>
      <w:r w:rsidRPr="00F9054D">
        <w:rPr>
          <w:bdr w:val="none" w:sz="0" w:space="0" w:color="auto" w:frame="1"/>
        </w:rPr>
        <w:t>ный способ достижения социально значимых концептуальных педагогических целей.</w:t>
      </w:r>
    </w:p>
    <w:p w:rsidR="00C16CAB" w:rsidRPr="00F36182" w:rsidRDefault="00C16CAB" w:rsidP="00A4076D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dr w:val="none" w:sz="0" w:space="0" w:color="auto" w:frame="1"/>
        </w:rPr>
      </w:pPr>
      <w:r w:rsidRPr="00F9054D">
        <w:rPr>
          <w:bdr w:val="none" w:sz="0" w:space="0" w:color="auto" w:frame="1"/>
        </w:rPr>
        <w:tab/>
      </w:r>
      <w:proofErr w:type="spellStart"/>
      <w:r w:rsidRPr="00F36182">
        <w:rPr>
          <w:b/>
          <w:bdr w:val="none" w:sz="0" w:space="0" w:color="auto" w:frame="1"/>
        </w:rPr>
        <w:t>Компетентностный</w:t>
      </w:r>
      <w:proofErr w:type="spellEnd"/>
      <w:r w:rsidRPr="00F36182">
        <w:rPr>
          <w:b/>
          <w:bdr w:val="none" w:sz="0" w:space="0" w:color="auto" w:frame="1"/>
        </w:rPr>
        <w:t xml:space="preserve"> подход</w:t>
      </w:r>
      <w:r w:rsidRPr="00F36182">
        <w:rPr>
          <w:bdr w:val="none" w:sz="0" w:space="0" w:color="auto" w:frame="1"/>
        </w:rPr>
        <w:t xml:space="preserve"> во всех своих смыслах и аспектах наиболее глубоко отражает основные аспекты процесса модернизации. Именно в рамках этой «прогрессис</w:t>
      </w:r>
      <w:r w:rsidRPr="00F36182">
        <w:rPr>
          <w:bdr w:val="none" w:sz="0" w:space="0" w:color="auto" w:frame="1"/>
        </w:rPr>
        <w:t>т</w:t>
      </w:r>
      <w:r w:rsidRPr="00F36182">
        <w:rPr>
          <w:bdr w:val="none" w:sz="0" w:space="0" w:color="auto" w:frame="1"/>
        </w:rPr>
        <w:t>ской» установки делаются утверждения:</w:t>
      </w:r>
    </w:p>
    <w:p w:rsidR="00C16CAB" w:rsidRPr="00F36182" w:rsidRDefault="00C16CAB" w:rsidP="00183051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dr w:val="none" w:sz="0" w:space="0" w:color="auto" w:frame="1"/>
        </w:rPr>
      </w:pPr>
      <w:proofErr w:type="spellStart"/>
      <w:r w:rsidRPr="00F36182">
        <w:rPr>
          <w:bdr w:val="none" w:sz="0" w:space="0" w:color="auto" w:frame="1"/>
        </w:rPr>
        <w:t>компетентностный</w:t>
      </w:r>
      <w:proofErr w:type="spellEnd"/>
      <w:r w:rsidRPr="00F36182">
        <w:rPr>
          <w:bdr w:val="none" w:sz="0" w:space="0" w:color="auto" w:frame="1"/>
        </w:rPr>
        <w:t xml:space="preserve"> подход как обобщенное условие способности человека эффе</w:t>
      </w:r>
      <w:r w:rsidRPr="00F36182">
        <w:rPr>
          <w:bdr w:val="none" w:sz="0" w:space="0" w:color="auto" w:frame="1"/>
        </w:rPr>
        <w:t>к</w:t>
      </w:r>
      <w:r w:rsidRPr="00F36182">
        <w:rPr>
          <w:bdr w:val="none" w:sz="0" w:space="0" w:color="auto" w:frame="1"/>
        </w:rPr>
        <w:t>тивно действовать за пределами учебных сюжетов и учебн</w:t>
      </w:r>
      <w:r w:rsidRPr="00F9054D">
        <w:rPr>
          <w:bdr w:val="none" w:sz="0" w:space="0" w:color="auto" w:frame="1"/>
        </w:rPr>
        <w:t>ых ситуаций (В. А. </w:t>
      </w:r>
      <w:proofErr w:type="spellStart"/>
      <w:r w:rsidRPr="00F9054D">
        <w:rPr>
          <w:bdr w:val="none" w:sz="0" w:space="0" w:color="auto" w:frame="1"/>
        </w:rPr>
        <w:t>Болотов</w:t>
      </w:r>
      <w:proofErr w:type="spellEnd"/>
      <w:r w:rsidRPr="00F9054D">
        <w:rPr>
          <w:bdr w:val="none" w:sz="0" w:space="0" w:color="auto" w:frame="1"/>
        </w:rPr>
        <w:t>)</w:t>
      </w:r>
      <w:r w:rsidRPr="00F36182">
        <w:rPr>
          <w:bdr w:val="none" w:sz="0" w:space="0" w:color="auto" w:frame="1"/>
        </w:rPr>
        <w:t>;</w:t>
      </w:r>
    </w:p>
    <w:p w:rsidR="00C16CAB" w:rsidRPr="00F36182" w:rsidRDefault="00C16CAB" w:rsidP="00183051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dr w:val="none" w:sz="0" w:space="0" w:color="auto" w:frame="1"/>
        </w:rPr>
      </w:pPr>
      <w:r w:rsidRPr="00F36182">
        <w:rPr>
          <w:bdr w:val="none" w:sz="0" w:space="0" w:color="auto" w:frame="1"/>
        </w:rPr>
        <w:t>компетентность представляется радикальным средством модернизации (Б. Д. </w:t>
      </w:r>
      <w:proofErr w:type="spellStart"/>
      <w:r w:rsidRPr="00F36182">
        <w:rPr>
          <w:bdr w:val="none" w:sz="0" w:space="0" w:color="auto" w:frame="1"/>
        </w:rPr>
        <w:t>Эльконин</w:t>
      </w:r>
      <w:proofErr w:type="spellEnd"/>
      <w:r w:rsidRPr="00F36182">
        <w:rPr>
          <w:bdr w:val="none" w:sz="0" w:space="0" w:color="auto" w:frame="1"/>
        </w:rPr>
        <w:t>);</w:t>
      </w:r>
    </w:p>
    <w:p w:rsidR="00C16CAB" w:rsidRPr="00F36182" w:rsidRDefault="00C16CAB" w:rsidP="00183051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dr w:val="none" w:sz="0" w:space="0" w:color="auto" w:frame="1"/>
        </w:rPr>
      </w:pPr>
      <w:r w:rsidRPr="00F36182">
        <w:rPr>
          <w:bdr w:val="none" w:sz="0" w:space="0" w:color="auto" w:frame="1"/>
        </w:rPr>
        <w:t>компетентность характеризуется возможностью переноса способности в условия, отличные от тех, в которых эта компетентность из</w:t>
      </w:r>
      <w:r w:rsidRPr="00F9054D">
        <w:rPr>
          <w:bdr w:val="none" w:sz="0" w:space="0" w:color="auto" w:frame="1"/>
        </w:rPr>
        <w:t>начально возникла (В. В. </w:t>
      </w:r>
      <w:proofErr w:type="spellStart"/>
      <w:r w:rsidRPr="00F9054D">
        <w:rPr>
          <w:bdr w:val="none" w:sz="0" w:space="0" w:color="auto" w:frame="1"/>
        </w:rPr>
        <w:t>Башев</w:t>
      </w:r>
      <w:proofErr w:type="spellEnd"/>
      <w:r w:rsidRPr="00F9054D">
        <w:rPr>
          <w:bdr w:val="none" w:sz="0" w:space="0" w:color="auto" w:frame="1"/>
        </w:rPr>
        <w:t>).</w:t>
      </w:r>
    </w:p>
    <w:p w:rsidR="00C16CAB" w:rsidRPr="00F36182" w:rsidRDefault="00C16CAB" w:rsidP="00A4076D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dr w:val="none" w:sz="0" w:space="0" w:color="auto" w:frame="1"/>
        </w:rPr>
      </w:pPr>
      <w:r w:rsidRPr="00F9054D">
        <w:rPr>
          <w:bdr w:val="none" w:sz="0" w:space="0" w:color="auto" w:frame="1"/>
        </w:rPr>
        <w:tab/>
      </w:r>
      <w:proofErr w:type="spellStart"/>
      <w:r w:rsidRPr="00F9054D">
        <w:rPr>
          <w:bdr w:val="none" w:sz="0" w:space="0" w:color="auto" w:frame="1"/>
        </w:rPr>
        <w:t>К</w:t>
      </w:r>
      <w:r w:rsidRPr="00F36182">
        <w:rPr>
          <w:bdr w:val="none" w:sz="0" w:space="0" w:color="auto" w:frame="1"/>
        </w:rPr>
        <w:t>омпетентностный</w:t>
      </w:r>
      <w:proofErr w:type="spellEnd"/>
      <w:r w:rsidRPr="00F36182">
        <w:rPr>
          <w:bdr w:val="none" w:sz="0" w:space="0" w:color="auto" w:frame="1"/>
        </w:rPr>
        <w:t xml:space="preserve"> подход – это приоритетная ориентация на цели – векторы обр</w:t>
      </w:r>
      <w:r w:rsidRPr="00F36182">
        <w:rPr>
          <w:bdr w:val="none" w:sz="0" w:space="0" w:color="auto" w:frame="1"/>
        </w:rPr>
        <w:t>а</w:t>
      </w:r>
      <w:r w:rsidRPr="00F36182">
        <w:rPr>
          <w:bdr w:val="none" w:sz="0" w:space="0" w:color="auto" w:frame="1"/>
        </w:rPr>
        <w:t xml:space="preserve">зования: </w:t>
      </w:r>
      <w:proofErr w:type="spellStart"/>
      <w:r w:rsidRPr="00F36182">
        <w:rPr>
          <w:bdr w:val="none" w:sz="0" w:space="0" w:color="auto" w:frame="1"/>
        </w:rPr>
        <w:t>обучаемость</w:t>
      </w:r>
      <w:proofErr w:type="spellEnd"/>
      <w:r w:rsidRPr="00F36182">
        <w:rPr>
          <w:bdr w:val="none" w:sz="0" w:space="0" w:color="auto" w:frame="1"/>
        </w:rPr>
        <w:t>, са</w:t>
      </w:r>
      <w:r>
        <w:rPr>
          <w:bdr w:val="none" w:sz="0" w:space="0" w:color="auto" w:frame="1"/>
        </w:rPr>
        <w:t>моопределение</w:t>
      </w:r>
      <w:r w:rsidRPr="00F36182">
        <w:rPr>
          <w:bdr w:val="none" w:sz="0" w:space="0" w:color="auto" w:frame="1"/>
        </w:rPr>
        <w:t xml:space="preserve">, </w:t>
      </w:r>
      <w:proofErr w:type="spellStart"/>
      <w:r w:rsidRPr="00F36182">
        <w:rPr>
          <w:bdr w:val="none" w:sz="0" w:space="0" w:color="auto" w:frame="1"/>
        </w:rPr>
        <w:t>самоактуализацию</w:t>
      </w:r>
      <w:proofErr w:type="spellEnd"/>
      <w:r w:rsidRPr="00F36182">
        <w:rPr>
          <w:bdr w:val="none" w:sz="0" w:space="0" w:color="auto" w:frame="1"/>
        </w:rPr>
        <w:t>, социализаци</w:t>
      </w:r>
      <w:r w:rsidRPr="00F9054D">
        <w:rPr>
          <w:bdr w:val="none" w:sz="0" w:space="0" w:color="auto" w:frame="1"/>
        </w:rPr>
        <w:t>ю и развитие и</w:t>
      </w:r>
      <w:r w:rsidRPr="00F9054D">
        <w:rPr>
          <w:bdr w:val="none" w:sz="0" w:space="0" w:color="auto" w:frame="1"/>
        </w:rPr>
        <w:t>н</w:t>
      </w:r>
      <w:r w:rsidRPr="00F9054D">
        <w:rPr>
          <w:bdr w:val="none" w:sz="0" w:space="0" w:color="auto" w:frame="1"/>
        </w:rPr>
        <w:t>дивидуальности</w:t>
      </w:r>
      <w:r w:rsidRPr="00F36182">
        <w:rPr>
          <w:bdr w:val="none" w:sz="0" w:space="0" w:color="auto" w:frame="1"/>
        </w:rPr>
        <w:t>.</w:t>
      </w:r>
    </w:p>
    <w:p w:rsidR="00C16CAB" w:rsidRPr="00F9054D" w:rsidRDefault="00C16CAB" w:rsidP="00A4076D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dr w:val="none" w:sz="0" w:space="0" w:color="auto" w:frame="1"/>
        </w:rPr>
      </w:pPr>
      <w:r w:rsidRPr="00F9054D">
        <w:rPr>
          <w:bdr w:val="none" w:sz="0" w:space="0" w:color="auto" w:frame="1"/>
        </w:rPr>
        <w:tab/>
      </w:r>
      <w:r w:rsidRPr="00F36182">
        <w:rPr>
          <w:bdr w:val="none" w:sz="0" w:space="0" w:color="auto" w:frame="1"/>
        </w:rPr>
        <w:t xml:space="preserve">При </w:t>
      </w:r>
      <w:proofErr w:type="spellStart"/>
      <w:r w:rsidRPr="00F36182">
        <w:rPr>
          <w:bdr w:val="none" w:sz="0" w:space="0" w:color="auto" w:frame="1"/>
        </w:rPr>
        <w:t>компетентностном</w:t>
      </w:r>
      <w:proofErr w:type="spellEnd"/>
      <w:r w:rsidRPr="00F36182">
        <w:rPr>
          <w:bdr w:val="none" w:sz="0" w:space="0" w:color="auto" w:frame="1"/>
        </w:rPr>
        <w:t xml:space="preserve"> подходе проблема качества дошкольного образования ст</w:t>
      </w:r>
      <w:r w:rsidRPr="00F36182">
        <w:rPr>
          <w:bdr w:val="none" w:sz="0" w:space="0" w:color="auto" w:frame="1"/>
        </w:rPr>
        <w:t>а</w:t>
      </w:r>
      <w:r w:rsidRPr="00F36182">
        <w:rPr>
          <w:bdr w:val="none" w:sz="0" w:space="0" w:color="auto" w:frame="1"/>
        </w:rPr>
        <w:t>вится и решается не только с точки зрения знаний, усвоенными дети, а еще с точки зрения достижений в их психическом развитии, которые на каждой возрастной ступени форм</w:t>
      </w:r>
      <w:r w:rsidRPr="00F36182">
        <w:rPr>
          <w:bdr w:val="none" w:sz="0" w:space="0" w:color="auto" w:frame="1"/>
        </w:rPr>
        <w:t>и</w:t>
      </w:r>
      <w:r w:rsidRPr="00F36182">
        <w:rPr>
          <w:bdr w:val="none" w:sz="0" w:space="0" w:color="auto" w:frame="1"/>
        </w:rPr>
        <w:t>руются как набор соответствующих компетентностей. Например, итогом дошкольного обучения и воспитания является не только учебное содержание самих программ, т. е. зн</w:t>
      </w:r>
      <w:r w:rsidRPr="00F36182">
        <w:rPr>
          <w:bdr w:val="none" w:sz="0" w:space="0" w:color="auto" w:frame="1"/>
        </w:rPr>
        <w:t>а</w:t>
      </w:r>
      <w:r w:rsidRPr="00F36182">
        <w:rPr>
          <w:bdr w:val="none" w:sz="0" w:space="0" w:color="auto" w:frame="1"/>
        </w:rPr>
        <w:t xml:space="preserve">ния и информация, которые ребенок усваивает в детском саду, но и </w:t>
      </w:r>
      <w:proofErr w:type="spellStart"/>
      <w:r w:rsidRPr="00F36182">
        <w:rPr>
          <w:bdr w:val="none" w:sz="0" w:space="0" w:color="auto" w:frame="1"/>
        </w:rPr>
        <w:t>сформированность</w:t>
      </w:r>
      <w:proofErr w:type="spellEnd"/>
      <w:r w:rsidRPr="00F36182">
        <w:rPr>
          <w:bdr w:val="none" w:sz="0" w:space="0" w:color="auto" w:frame="1"/>
        </w:rPr>
        <w:t xml:space="preserve"> у детей этого возраста необходимого уровня развития воображения, знаково-символической функции, замещения, умения действовать в соответствии с ролью и правилами (что ник</w:t>
      </w:r>
      <w:r w:rsidRPr="00F36182">
        <w:rPr>
          <w:bdr w:val="none" w:sz="0" w:space="0" w:color="auto" w:frame="1"/>
        </w:rPr>
        <w:t>а</w:t>
      </w:r>
      <w:r w:rsidRPr="00F36182">
        <w:rPr>
          <w:bdr w:val="none" w:sz="0" w:space="0" w:color="auto" w:frame="1"/>
        </w:rPr>
        <w:t>кими тестами на усвоение знаний не определяется). Перечисленные функции формирую</w:t>
      </w:r>
      <w:r w:rsidRPr="00F36182">
        <w:rPr>
          <w:bdr w:val="none" w:sz="0" w:space="0" w:color="auto" w:frame="1"/>
        </w:rPr>
        <w:t>т</w:t>
      </w:r>
      <w:r w:rsidRPr="00F36182">
        <w:rPr>
          <w:bdr w:val="none" w:sz="0" w:space="0" w:color="auto" w:frame="1"/>
        </w:rPr>
        <w:t>ся у ребенка в ходе его игровой деятельности со сверстниками, организованной воспит</w:t>
      </w:r>
      <w:r w:rsidRPr="00F36182">
        <w:rPr>
          <w:bdr w:val="none" w:sz="0" w:space="0" w:color="auto" w:frame="1"/>
        </w:rPr>
        <w:t>а</w:t>
      </w:r>
      <w:r w:rsidRPr="00F36182">
        <w:rPr>
          <w:bdr w:val="none" w:sz="0" w:space="0" w:color="auto" w:frame="1"/>
        </w:rPr>
        <w:t xml:space="preserve">телем. Особое значение при организации работы с детьми в условиях </w:t>
      </w:r>
      <w:proofErr w:type="spellStart"/>
      <w:r w:rsidRPr="00F36182">
        <w:rPr>
          <w:bdr w:val="none" w:sz="0" w:space="0" w:color="auto" w:frame="1"/>
        </w:rPr>
        <w:t>компетентностного</w:t>
      </w:r>
      <w:proofErr w:type="spellEnd"/>
      <w:r w:rsidRPr="00F36182">
        <w:rPr>
          <w:bdr w:val="none" w:sz="0" w:space="0" w:color="auto" w:frame="1"/>
        </w:rPr>
        <w:t xml:space="preserve"> подхода имеет то, что дети могут сделать выбор – работать одному в подгруппе, то есть в партнерстве с другими детьми или взрослыми, могут самостоятельно выбрать, кто из взр</w:t>
      </w:r>
      <w:r w:rsidRPr="00F9054D">
        <w:rPr>
          <w:bdr w:val="none" w:sz="0" w:space="0" w:color="auto" w:frame="1"/>
        </w:rPr>
        <w:t xml:space="preserve">ослых станет для них партнером, </w:t>
      </w:r>
      <w:r w:rsidRPr="00F36182">
        <w:rPr>
          <w:bdr w:val="none" w:sz="0" w:space="0" w:color="auto" w:frame="1"/>
        </w:rPr>
        <w:t>в случае, ели это не противоречит их собственным планам. Право самоопределения в сотрудничестве как с взрослыми, так и с детьми, дает ребенку возможность приобретения опыта установления и расширения социальных ко</w:t>
      </w:r>
      <w:r w:rsidRPr="00F36182">
        <w:rPr>
          <w:bdr w:val="none" w:sz="0" w:space="0" w:color="auto" w:frame="1"/>
        </w:rPr>
        <w:t>н</w:t>
      </w:r>
      <w:r w:rsidRPr="00F36182">
        <w:rPr>
          <w:bdr w:val="none" w:sz="0" w:space="0" w:color="auto" w:frame="1"/>
        </w:rPr>
        <w:t>тактов с разными людьми, опыта достижения договоренностей, распределения полном</w:t>
      </w:r>
      <w:r w:rsidRPr="00F36182">
        <w:rPr>
          <w:bdr w:val="none" w:sz="0" w:space="0" w:color="auto" w:frame="1"/>
        </w:rPr>
        <w:t>о</w:t>
      </w:r>
      <w:r w:rsidRPr="00F36182">
        <w:rPr>
          <w:bdr w:val="none" w:sz="0" w:space="0" w:color="auto" w:frame="1"/>
        </w:rPr>
        <w:t>чий в сложившейся подгруппе, управления действиями других людей (в случае, их согл</w:t>
      </w:r>
      <w:r w:rsidRPr="00F36182">
        <w:rPr>
          <w:bdr w:val="none" w:sz="0" w:space="0" w:color="auto" w:frame="1"/>
        </w:rPr>
        <w:t>а</w:t>
      </w:r>
      <w:r w:rsidRPr="00F36182">
        <w:rPr>
          <w:bdr w:val="none" w:sz="0" w:space="0" w:color="auto" w:frame="1"/>
        </w:rPr>
        <w:t>сия), опыта достижения общего результата и «пре</w:t>
      </w:r>
      <w:r w:rsidRPr="00F9054D">
        <w:rPr>
          <w:bdr w:val="none" w:sz="0" w:space="0" w:color="auto" w:frame="1"/>
        </w:rPr>
        <w:t>зентации» общего результата.</w:t>
      </w:r>
    </w:p>
    <w:p w:rsidR="00C16CAB" w:rsidRPr="00B84FA0" w:rsidRDefault="00C16CAB" w:rsidP="00A4076D">
      <w:pPr>
        <w:jc w:val="both"/>
        <w:rPr>
          <w:b/>
          <w:bCs/>
        </w:rPr>
      </w:pPr>
    </w:p>
    <w:p w:rsidR="00C16CAB" w:rsidRPr="00894EFA" w:rsidRDefault="00C16CAB" w:rsidP="00A4076D">
      <w:pPr>
        <w:autoSpaceDE w:val="0"/>
        <w:autoSpaceDN w:val="0"/>
        <w:adjustRightInd w:val="0"/>
        <w:spacing w:line="269" w:lineRule="auto"/>
        <w:rPr>
          <w:b/>
          <w:i/>
        </w:rPr>
      </w:pPr>
      <w:r>
        <w:rPr>
          <w:b/>
          <w:i/>
        </w:rPr>
        <w:t>Б)  Часть, формируемая участниками образовательных отношений</w:t>
      </w:r>
    </w:p>
    <w:p w:rsidR="00C16CAB" w:rsidRPr="00115FA9" w:rsidRDefault="00C16CAB" w:rsidP="00A4076D">
      <w:pPr>
        <w:ind w:firstLine="708"/>
        <w:jc w:val="both"/>
      </w:pPr>
      <w:r w:rsidRPr="00115FA9">
        <w:t xml:space="preserve">При разработке Программы учитывались принципы и подходы </w:t>
      </w:r>
      <w:proofErr w:type="spellStart"/>
      <w:r w:rsidRPr="00115FA9">
        <w:t>деятельностной</w:t>
      </w:r>
      <w:proofErr w:type="spellEnd"/>
      <w:r w:rsidRPr="00115FA9">
        <w:t xml:space="preserve"> п</w:t>
      </w:r>
      <w:r w:rsidRPr="00115FA9">
        <w:t>е</w:t>
      </w:r>
      <w:r w:rsidRPr="00115FA9">
        <w:t>дагогики: всестороннее развитие,</w:t>
      </w:r>
      <w:r w:rsidRPr="00115FA9">
        <w:rPr>
          <w:color w:val="FF0000"/>
        </w:rPr>
        <w:t xml:space="preserve"> </w:t>
      </w:r>
      <w:r w:rsidRPr="00115FA9">
        <w:t xml:space="preserve">формирование у ребенка способностей к </w:t>
      </w:r>
      <w:proofErr w:type="spellStart"/>
      <w:r w:rsidRPr="00115FA9">
        <w:t>самоизмен</w:t>
      </w:r>
      <w:r w:rsidRPr="00115FA9">
        <w:t>е</w:t>
      </w:r>
      <w:r w:rsidRPr="00115FA9">
        <w:t>нию</w:t>
      </w:r>
      <w:proofErr w:type="spellEnd"/>
      <w:r w:rsidRPr="00115FA9">
        <w:t xml:space="preserve"> и саморазвитию, картины мира и нравственных качеств, создающих условия для у</w:t>
      </w:r>
      <w:r w:rsidRPr="00115FA9">
        <w:t>с</w:t>
      </w:r>
      <w:r w:rsidRPr="00115FA9">
        <w:t>пешного вхождения в культуру и созидательную жизнь общества, самоопределения и с</w:t>
      </w:r>
      <w:r w:rsidRPr="00115FA9">
        <w:t>а</w:t>
      </w:r>
      <w:r w:rsidRPr="00115FA9">
        <w:t xml:space="preserve">мореализации личности. </w:t>
      </w:r>
    </w:p>
    <w:p w:rsidR="00C16CAB" w:rsidRPr="00115FA9" w:rsidRDefault="00C16CAB" w:rsidP="00A4076D">
      <w:pPr>
        <w:autoSpaceDE w:val="0"/>
        <w:autoSpaceDN w:val="0"/>
        <w:adjustRightInd w:val="0"/>
        <w:ind w:firstLine="708"/>
        <w:jc w:val="both"/>
      </w:pPr>
      <w:r w:rsidRPr="00115FA9">
        <w:t xml:space="preserve">  Данная цель определяет систему психолого-педагогических принципов, отр</w:t>
      </w:r>
      <w:r w:rsidRPr="00115FA9">
        <w:t>а</w:t>
      </w:r>
      <w:r w:rsidRPr="00115FA9">
        <w:t>жающих наше представление о значении дошкольного возраста для становления и разв</w:t>
      </w:r>
      <w:r w:rsidRPr="00115FA9">
        <w:t>и</w:t>
      </w:r>
      <w:r w:rsidRPr="00115FA9">
        <w:t xml:space="preserve">тия личности ребёнка: </w:t>
      </w:r>
    </w:p>
    <w:p w:rsidR="00C16CAB" w:rsidRPr="00115FA9" w:rsidRDefault="00C16CAB" w:rsidP="00A4076D">
      <w:pPr>
        <w:autoSpaceDE w:val="0"/>
        <w:autoSpaceDN w:val="0"/>
        <w:adjustRightInd w:val="0"/>
        <w:ind w:firstLine="708"/>
        <w:jc w:val="both"/>
      </w:pPr>
      <w:r w:rsidRPr="00115FA9">
        <w:t>- принцип минимакса (обеспечивается возможность продвижения каждого ребенка своим темпом)</w:t>
      </w:r>
    </w:p>
    <w:p w:rsidR="00C16CAB" w:rsidRPr="00115FA9" w:rsidRDefault="00C16CAB" w:rsidP="00A4076D">
      <w:pPr>
        <w:autoSpaceDE w:val="0"/>
        <w:autoSpaceDN w:val="0"/>
        <w:adjustRightInd w:val="0"/>
        <w:ind w:firstLine="708"/>
        <w:jc w:val="both"/>
      </w:pPr>
      <w:r w:rsidRPr="00115FA9">
        <w:t>Изложенные выше принципы интегрируют современные научные взгляды об осн</w:t>
      </w:r>
      <w:r w:rsidRPr="00115FA9">
        <w:t>о</w:t>
      </w:r>
      <w:r w:rsidRPr="00115FA9">
        <w:t>вах организации развивающего обучения в непрерывной сфере образования, обеспечив</w:t>
      </w:r>
      <w:r w:rsidRPr="00115FA9">
        <w:t>а</w:t>
      </w:r>
      <w:r w:rsidRPr="00115FA9">
        <w:lastRenderedPageBreak/>
        <w:t>ют решение поставленных задач интеллектуального и личностного развития детей, фо</w:t>
      </w:r>
      <w:r w:rsidRPr="00115FA9">
        <w:t>р</w:t>
      </w:r>
      <w:r w:rsidRPr="00115FA9">
        <w:t xml:space="preserve">мирования у них </w:t>
      </w:r>
      <w:proofErr w:type="spellStart"/>
      <w:r w:rsidRPr="00115FA9">
        <w:t>деятельностных</w:t>
      </w:r>
      <w:proofErr w:type="spellEnd"/>
      <w:r w:rsidRPr="00115FA9">
        <w:t xml:space="preserve"> способностей.</w:t>
      </w:r>
    </w:p>
    <w:p w:rsidR="00C16CAB" w:rsidRDefault="00C16CAB" w:rsidP="00A4076D">
      <w:pPr>
        <w:autoSpaceDE w:val="0"/>
        <w:autoSpaceDN w:val="0"/>
        <w:adjustRightInd w:val="0"/>
        <w:spacing w:line="269" w:lineRule="auto"/>
        <w:ind w:firstLine="708"/>
        <w:jc w:val="both"/>
        <w:rPr>
          <w:b/>
          <w:u w:val="single"/>
        </w:rPr>
      </w:pPr>
    </w:p>
    <w:p w:rsidR="00C16CAB" w:rsidRPr="00D72A21" w:rsidRDefault="002F7DDB" w:rsidP="00D72A21">
      <w:pPr>
        <w:autoSpaceDE w:val="0"/>
        <w:autoSpaceDN w:val="0"/>
        <w:adjustRightInd w:val="0"/>
        <w:spacing w:line="26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16CAB" w:rsidRPr="00D72A21">
        <w:rPr>
          <w:b/>
          <w:sz w:val="28"/>
          <w:szCs w:val="28"/>
        </w:rPr>
        <w:t>1.3. Значимые для реализации Программы характеристики, в том чи</w:t>
      </w:r>
      <w:r w:rsidR="00C16CAB" w:rsidRPr="00D72A21">
        <w:rPr>
          <w:b/>
          <w:sz w:val="28"/>
          <w:szCs w:val="28"/>
        </w:rPr>
        <w:t>с</w:t>
      </w:r>
      <w:r w:rsidR="00C16CAB" w:rsidRPr="00D72A21">
        <w:rPr>
          <w:b/>
          <w:sz w:val="28"/>
          <w:szCs w:val="28"/>
        </w:rPr>
        <w:t>ле возрастные характеристики детей</w:t>
      </w:r>
    </w:p>
    <w:p w:rsidR="00C16CAB" w:rsidRDefault="00C16CAB" w:rsidP="00A4076D">
      <w:pPr>
        <w:autoSpaceDE w:val="0"/>
        <w:autoSpaceDN w:val="0"/>
        <w:adjustRightInd w:val="0"/>
        <w:spacing w:line="269" w:lineRule="auto"/>
        <w:ind w:firstLine="708"/>
        <w:jc w:val="both"/>
        <w:rPr>
          <w:b/>
        </w:rPr>
      </w:pPr>
      <w:r w:rsidRPr="00B219A2">
        <w:rPr>
          <w:b/>
        </w:rPr>
        <w:t>Краткая справка об Организации</w:t>
      </w:r>
    </w:p>
    <w:p w:rsidR="00C16CAB" w:rsidRPr="00B219A2" w:rsidRDefault="00C16CAB" w:rsidP="00A4076D">
      <w:pPr>
        <w:autoSpaceDE w:val="0"/>
        <w:autoSpaceDN w:val="0"/>
        <w:adjustRightInd w:val="0"/>
        <w:spacing w:line="269" w:lineRule="auto"/>
        <w:ind w:firstLine="708"/>
        <w:jc w:val="both"/>
        <w:rPr>
          <w:b/>
        </w:rPr>
      </w:pPr>
      <w:r w:rsidRPr="00B219A2">
        <w:rPr>
          <w:b/>
        </w:rPr>
        <w:t>Основные участники реализации Программы</w:t>
      </w:r>
    </w:p>
    <w:p w:rsidR="00C16CAB" w:rsidRDefault="00C16CAB" w:rsidP="00A4076D">
      <w:pPr>
        <w:autoSpaceDE w:val="0"/>
        <w:autoSpaceDN w:val="0"/>
        <w:adjustRightInd w:val="0"/>
        <w:ind w:firstLine="708"/>
        <w:jc w:val="both"/>
      </w:pPr>
      <w:r w:rsidRPr="009D52C5">
        <w:t>Основные участники реализации Программы: дети дошкольного возраста, педаг</w:t>
      </w:r>
      <w:r w:rsidRPr="009D52C5">
        <w:t>о</w:t>
      </w:r>
      <w:r w:rsidRPr="009D52C5">
        <w:t xml:space="preserve">ги, родители (законные представители). Содержание Программы учитывает особенности контингента семей, возрастные и индивидуальные особенности детей. </w:t>
      </w:r>
    </w:p>
    <w:p w:rsidR="00C16CAB" w:rsidRPr="00B219A2" w:rsidRDefault="00C16CAB" w:rsidP="00A4076D">
      <w:pPr>
        <w:autoSpaceDE w:val="0"/>
        <w:autoSpaceDN w:val="0"/>
        <w:adjustRightInd w:val="0"/>
        <w:ind w:firstLine="708"/>
        <w:jc w:val="both"/>
        <w:rPr>
          <w:b/>
        </w:rPr>
      </w:pPr>
      <w:r w:rsidRPr="00B219A2">
        <w:rPr>
          <w:b/>
        </w:rPr>
        <w:t>Сведения о контингенте воспитанников</w:t>
      </w:r>
    </w:p>
    <w:p w:rsidR="00C16CAB" w:rsidRDefault="00C16CAB" w:rsidP="00A4076D">
      <w:pPr>
        <w:jc w:val="both"/>
      </w:pPr>
      <w:r>
        <w:tab/>
        <w:t>В организации воспитывается 232 ребенка от 1 года</w:t>
      </w:r>
      <w:r w:rsidRPr="009D52C5">
        <w:t xml:space="preserve"> до 7 лет с подавляющим пр</w:t>
      </w:r>
      <w:r w:rsidRPr="009D52C5">
        <w:t>е</w:t>
      </w:r>
      <w:r w:rsidRPr="009D52C5">
        <w:t>обладанием русской национально</w:t>
      </w:r>
      <w:r>
        <w:t>сти. Общее количество групп – 10.   Все</w:t>
      </w:r>
      <w:r w:rsidRPr="009D52C5">
        <w:t xml:space="preserve"> группы  </w:t>
      </w:r>
      <w:r>
        <w:t>оздор</w:t>
      </w:r>
      <w:r>
        <w:t>о</w:t>
      </w:r>
      <w:r>
        <w:t>вительной направленности.</w:t>
      </w:r>
      <w:r w:rsidRPr="009D52C5">
        <w:t xml:space="preserve"> </w:t>
      </w:r>
      <w:r>
        <w:t xml:space="preserve">МДОУ «Детский сад № 10» </w:t>
      </w:r>
      <w:r w:rsidRPr="009D52C5">
        <w:t>работает по графику, утвержде</w:t>
      </w:r>
      <w:r w:rsidRPr="009D52C5">
        <w:t>н</w:t>
      </w:r>
      <w:r w:rsidRPr="009D52C5">
        <w:t>ному учредителем (12-часовое пребывание). Группы функционируют в режиме 5-дневной рабочей недели. Все группы однород</w:t>
      </w:r>
      <w:r>
        <w:t xml:space="preserve">ны по возрастному составу детей. </w:t>
      </w:r>
      <w:r w:rsidRPr="00973555">
        <w:rPr>
          <w:b/>
        </w:rPr>
        <w:t>(Приложение №1).</w:t>
      </w:r>
      <w:r w:rsidRPr="00973555">
        <w:tab/>
      </w:r>
      <w:r>
        <w:t xml:space="preserve"> </w:t>
      </w:r>
    </w:p>
    <w:p w:rsidR="00C16CAB" w:rsidRPr="00BA4FF4" w:rsidRDefault="00C16CAB" w:rsidP="00A4076D">
      <w:pPr>
        <w:jc w:val="both"/>
      </w:pPr>
      <w:r>
        <w:t xml:space="preserve">            Воспитание и обучение в детском саду носит светский, общедоступный характер и ведется на русском языке.</w:t>
      </w:r>
    </w:p>
    <w:p w:rsidR="00C16CAB" w:rsidRPr="00B219A2" w:rsidRDefault="00C16CAB" w:rsidP="00A4076D">
      <w:pPr>
        <w:ind w:firstLine="709"/>
        <w:jc w:val="both"/>
        <w:rPr>
          <w:b/>
        </w:rPr>
      </w:pPr>
      <w:r w:rsidRPr="00B219A2">
        <w:rPr>
          <w:b/>
        </w:rPr>
        <w:t>Сведения о кадрово</w:t>
      </w:r>
      <w:r>
        <w:rPr>
          <w:b/>
        </w:rPr>
        <w:t xml:space="preserve">м составе МДОУ «Детский сад № </w:t>
      </w:r>
      <w:r w:rsidRPr="00B219A2">
        <w:rPr>
          <w:b/>
        </w:rPr>
        <w:t>1</w:t>
      </w:r>
      <w:r>
        <w:rPr>
          <w:b/>
        </w:rPr>
        <w:t>0»</w:t>
      </w:r>
    </w:p>
    <w:p w:rsidR="00C16CAB" w:rsidRDefault="00C16CAB" w:rsidP="00A4076D">
      <w:pPr>
        <w:ind w:firstLine="709"/>
        <w:jc w:val="both"/>
      </w:pPr>
      <w:r>
        <w:t>В учреждении сформирован профессиональный коллектив педагогических и мед</w:t>
      </w:r>
      <w:r>
        <w:t>и</w:t>
      </w:r>
      <w:r>
        <w:t>цинских работников, который прогнозирует дальнейшее развитие детского сада, напра</w:t>
      </w:r>
      <w:r>
        <w:t>в</w:t>
      </w:r>
      <w:r>
        <w:t>ленное на совершенствование условий жизнедеятельности, успешную организацию обр</w:t>
      </w:r>
      <w:r>
        <w:t>а</w:t>
      </w:r>
      <w:r>
        <w:t>зовательного пространства:</w:t>
      </w:r>
    </w:p>
    <w:p w:rsidR="00C16CAB" w:rsidRDefault="00C16CAB" w:rsidP="00785FC8">
      <w:pPr>
        <w:widowControl w:val="0"/>
        <w:numPr>
          <w:ilvl w:val="0"/>
          <w:numId w:val="5"/>
        </w:numPr>
        <w:suppressAutoHyphens/>
        <w:jc w:val="both"/>
      </w:pPr>
      <w:r>
        <w:t>Старший воспитатель -1</w:t>
      </w:r>
    </w:p>
    <w:p w:rsidR="00C16CAB" w:rsidRDefault="00C16CAB" w:rsidP="00785FC8">
      <w:pPr>
        <w:widowControl w:val="0"/>
        <w:numPr>
          <w:ilvl w:val="0"/>
          <w:numId w:val="5"/>
        </w:numPr>
        <w:suppressAutoHyphens/>
        <w:jc w:val="both"/>
      </w:pPr>
      <w:r>
        <w:t>Педагоги – воспитатели -20</w:t>
      </w:r>
    </w:p>
    <w:p w:rsidR="00C16CAB" w:rsidRDefault="00C16CAB" w:rsidP="00785FC8">
      <w:pPr>
        <w:widowControl w:val="0"/>
        <w:numPr>
          <w:ilvl w:val="0"/>
          <w:numId w:val="5"/>
        </w:numPr>
        <w:suppressAutoHyphens/>
        <w:jc w:val="both"/>
      </w:pPr>
      <w:r>
        <w:t>Учитель – логопед -1</w:t>
      </w:r>
    </w:p>
    <w:p w:rsidR="00C16CAB" w:rsidRDefault="00C16CAB" w:rsidP="00785FC8">
      <w:pPr>
        <w:widowControl w:val="0"/>
        <w:numPr>
          <w:ilvl w:val="0"/>
          <w:numId w:val="5"/>
        </w:numPr>
        <w:suppressAutoHyphens/>
        <w:jc w:val="both"/>
      </w:pPr>
      <w:r>
        <w:t>Музыкальные руководители -2</w:t>
      </w:r>
    </w:p>
    <w:p w:rsidR="00C16CAB" w:rsidRDefault="00C16CAB" w:rsidP="00785FC8">
      <w:pPr>
        <w:widowControl w:val="0"/>
        <w:numPr>
          <w:ilvl w:val="0"/>
          <w:numId w:val="5"/>
        </w:numPr>
        <w:suppressAutoHyphens/>
        <w:jc w:val="both"/>
      </w:pPr>
      <w:r>
        <w:t>Инструкторы по физическому воспитанию - 2</w:t>
      </w:r>
    </w:p>
    <w:p w:rsidR="00C16CAB" w:rsidRPr="00890282" w:rsidRDefault="00C16CAB" w:rsidP="00785FC8">
      <w:pPr>
        <w:widowControl w:val="0"/>
        <w:numPr>
          <w:ilvl w:val="0"/>
          <w:numId w:val="5"/>
        </w:numPr>
        <w:suppressAutoHyphens/>
        <w:jc w:val="both"/>
      </w:pPr>
      <w:r>
        <w:t>Педагог – психолог - 1</w:t>
      </w:r>
    </w:p>
    <w:p w:rsidR="00C16CAB" w:rsidRPr="00627B98" w:rsidRDefault="00C16CAB" w:rsidP="00785FC8">
      <w:pPr>
        <w:widowControl w:val="0"/>
        <w:numPr>
          <w:ilvl w:val="0"/>
          <w:numId w:val="5"/>
        </w:numPr>
        <w:suppressAutoHyphens/>
        <w:jc w:val="both"/>
        <w:rPr>
          <w:b/>
          <w:i/>
          <w:u w:val="single"/>
        </w:rPr>
      </w:pPr>
      <w:r>
        <w:t>Старшая медицинская сестра - 1</w:t>
      </w:r>
    </w:p>
    <w:p w:rsidR="00C16CAB" w:rsidRDefault="00C16CAB" w:rsidP="00973555">
      <w:pPr>
        <w:spacing w:line="269" w:lineRule="auto"/>
        <w:jc w:val="center"/>
        <w:rPr>
          <w:b/>
        </w:rPr>
      </w:pPr>
    </w:p>
    <w:p w:rsidR="00C16CAB" w:rsidRDefault="00C16CAB" w:rsidP="00973555">
      <w:pPr>
        <w:spacing w:line="269" w:lineRule="auto"/>
        <w:jc w:val="center"/>
        <w:rPr>
          <w:b/>
        </w:rPr>
      </w:pPr>
    </w:p>
    <w:p w:rsidR="00C16CAB" w:rsidRPr="007773E5" w:rsidRDefault="00C16CAB" w:rsidP="00973555">
      <w:pPr>
        <w:spacing w:line="269" w:lineRule="auto"/>
        <w:jc w:val="center"/>
        <w:rPr>
          <w:b/>
        </w:rPr>
      </w:pPr>
      <w:r w:rsidRPr="007773E5">
        <w:rPr>
          <w:b/>
        </w:rPr>
        <w:t>Социальный статус семей воспитанников</w:t>
      </w:r>
    </w:p>
    <w:p w:rsidR="00C16CAB" w:rsidRDefault="00C16CAB" w:rsidP="00D72A21">
      <w:pPr>
        <w:ind w:firstLine="709"/>
        <w:jc w:val="both"/>
      </w:pPr>
      <w:r>
        <w:t xml:space="preserve">Анализ социального статуса семей воспитанников показывает, что в основном: </w:t>
      </w:r>
    </w:p>
    <w:p w:rsidR="00C16CAB" w:rsidRDefault="00C16CAB" w:rsidP="00D72A21">
      <w:pPr>
        <w:ind w:firstLine="709"/>
        <w:jc w:val="both"/>
      </w:pPr>
      <w:r>
        <w:t xml:space="preserve">- воспитанники живут в полных семьях – 75%; </w:t>
      </w:r>
    </w:p>
    <w:p w:rsidR="00C16CAB" w:rsidRDefault="00C16CAB" w:rsidP="00D72A21">
      <w:pPr>
        <w:ind w:firstLine="709"/>
        <w:jc w:val="both"/>
      </w:pPr>
      <w:r>
        <w:t xml:space="preserve"> - родители (3аконные представители)  имеют высшее и среднее специальное обр</w:t>
      </w:r>
      <w:r>
        <w:t>а</w:t>
      </w:r>
      <w:r>
        <w:t xml:space="preserve">зование – 74%; </w:t>
      </w:r>
    </w:p>
    <w:p w:rsidR="00C16CAB" w:rsidRDefault="00C16CAB" w:rsidP="00D72A21">
      <w:pPr>
        <w:ind w:firstLine="709"/>
        <w:jc w:val="both"/>
      </w:pPr>
      <w:r>
        <w:t xml:space="preserve">- возрастная категория родителей от 20 до 30 лет – 64%; </w:t>
      </w:r>
    </w:p>
    <w:p w:rsidR="00C16CAB" w:rsidRDefault="00C16CAB" w:rsidP="00D72A21">
      <w:pPr>
        <w:ind w:firstLine="709"/>
        <w:jc w:val="both"/>
      </w:pPr>
      <w:r>
        <w:t>- основной контингент детей проживает в пределах района – 91%.</w:t>
      </w:r>
    </w:p>
    <w:p w:rsidR="00C16CAB" w:rsidRDefault="00C16CAB" w:rsidP="00A4076D">
      <w:pPr>
        <w:spacing w:line="269" w:lineRule="auto"/>
        <w:jc w:val="both"/>
        <w:rPr>
          <w:color w:val="FF0000"/>
        </w:rPr>
      </w:pPr>
      <w:r>
        <w:rPr>
          <w:color w:val="FF0000"/>
        </w:rPr>
        <w:tab/>
      </w:r>
    </w:p>
    <w:p w:rsidR="00C16CAB" w:rsidRDefault="00C16CAB" w:rsidP="00A4076D">
      <w:pPr>
        <w:spacing w:line="269" w:lineRule="auto"/>
        <w:jc w:val="both"/>
        <w:rPr>
          <w:color w:val="FF0000"/>
        </w:rPr>
      </w:pPr>
    </w:p>
    <w:p w:rsidR="00C16CAB" w:rsidRDefault="00C16CAB" w:rsidP="00973555">
      <w:pPr>
        <w:spacing w:line="269" w:lineRule="auto"/>
        <w:jc w:val="center"/>
        <w:rPr>
          <w:b/>
        </w:rPr>
      </w:pPr>
      <w:r w:rsidRPr="00406D26">
        <w:rPr>
          <w:b/>
        </w:rPr>
        <w:t xml:space="preserve">Окружающий социум </w:t>
      </w:r>
      <w:r>
        <w:rPr>
          <w:b/>
        </w:rPr>
        <w:t>МДОУ «Детский сад № 10»</w:t>
      </w:r>
    </w:p>
    <w:p w:rsidR="00C16CAB" w:rsidRPr="00695B9A" w:rsidRDefault="00C16CAB" w:rsidP="00D72A21">
      <w:pPr>
        <w:pStyle w:val="2"/>
        <w:spacing w:before="0"/>
        <w:ind w:firstLine="709"/>
        <w:jc w:val="both"/>
        <w:textAlignment w:val="baseline"/>
        <w:rPr>
          <w:rStyle w:val="apple-converted-space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695B9A">
        <w:rPr>
          <w:rFonts w:ascii="Times New Roman" w:hAnsi="Times New Roman"/>
          <w:b w:val="0"/>
          <w:color w:val="auto"/>
          <w:sz w:val="24"/>
          <w:szCs w:val="24"/>
        </w:rPr>
        <w:t>МОУ СОШ № 27, МДОУ «Детский сад № 1</w:t>
      </w:r>
      <w:r>
        <w:rPr>
          <w:rFonts w:ascii="Times New Roman" w:hAnsi="Times New Roman"/>
          <w:b w:val="0"/>
          <w:color w:val="auto"/>
          <w:sz w:val="24"/>
          <w:szCs w:val="24"/>
        </w:rPr>
        <w:t>20», МДОУ «Детский сад № 193», д</w:t>
      </w:r>
      <w:r w:rsidRPr="00695B9A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695B9A">
        <w:rPr>
          <w:rFonts w:ascii="Times New Roman" w:hAnsi="Times New Roman"/>
          <w:b w:val="0"/>
          <w:color w:val="auto"/>
          <w:sz w:val="24"/>
          <w:szCs w:val="24"/>
        </w:rPr>
        <w:t>т</w:t>
      </w:r>
      <w:r w:rsidRPr="00695B9A">
        <w:rPr>
          <w:rFonts w:ascii="Times New Roman" w:hAnsi="Times New Roman"/>
          <w:b w:val="0"/>
          <w:color w:val="auto"/>
          <w:sz w:val="24"/>
          <w:szCs w:val="24"/>
        </w:rPr>
        <w:t>ская поликлиника №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95B9A">
        <w:rPr>
          <w:rFonts w:ascii="Times New Roman" w:hAnsi="Times New Roman"/>
          <w:b w:val="0"/>
          <w:color w:val="auto"/>
          <w:sz w:val="24"/>
          <w:szCs w:val="24"/>
        </w:rPr>
        <w:t>1.</w:t>
      </w:r>
    </w:p>
    <w:p w:rsidR="008875E5" w:rsidRDefault="008875E5" w:rsidP="00A4076D">
      <w:pPr>
        <w:jc w:val="center"/>
        <w:rPr>
          <w:b/>
        </w:rPr>
      </w:pPr>
    </w:p>
    <w:p w:rsidR="00C16CAB" w:rsidRDefault="00C16CAB" w:rsidP="00A4076D">
      <w:pPr>
        <w:jc w:val="center"/>
        <w:rPr>
          <w:b/>
        </w:rPr>
      </w:pPr>
      <w:r w:rsidRPr="00D51AC7">
        <w:rPr>
          <w:b/>
        </w:rPr>
        <w:t>Возрастные характеристики развития детей</w:t>
      </w:r>
    </w:p>
    <w:tbl>
      <w:tblPr>
        <w:tblW w:w="10368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69"/>
        <w:gridCol w:w="1440"/>
        <w:gridCol w:w="1800"/>
        <w:gridCol w:w="1800"/>
        <w:gridCol w:w="1620"/>
        <w:gridCol w:w="1739"/>
      </w:tblGrid>
      <w:tr w:rsidR="00C16CAB" w:rsidRPr="00D72A21" w:rsidTr="00D72A21"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A4076D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3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A4076D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Возраст детей (лет)</w:t>
            </w:r>
          </w:p>
        </w:tc>
      </w:tr>
      <w:tr w:rsidR="00C16CAB" w:rsidRPr="00D72A21" w:rsidTr="00D72A21"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CAB" w:rsidRPr="00D72A21" w:rsidRDefault="00C16CAB" w:rsidP="00A407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A4076D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A4076D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A4076D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4-5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A4076D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5-6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A4076D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6-7</w:t>
            </w:r>
          </w:p>
        </w:tc>
      </w:tr>
      <w:tr w:rsidR="00C16CAB" w:rsidRPr="00D72A21" w:rsidTr="00D72A21">
        <w:trPr>
          <w:trHeight w:val="1717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b/>
                <w:sz w:val="20"/>
                <w:szCs w:val="20"/>
              </w:rPr>
            </w:pPr>
            <w:r w:rsidRPr="00D72A21">
              <w:rPr>
                <w:b/>
                <w:sz w:val="20"/>
                <w:szCs w:val="20"/>
              </w:rPr>
              <w:lastRenderedPageBreak/>
              <w:t>Мышление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Наглядно-действенное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Наглядно-образное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Наглядно-образное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Наглядно-образное, нач</w:t>
            </w:r>
            <w:r w:rsidRPr="00D72A21">
              <w:rPr>
                <w:sz w:val="20"/>
                <w:szCs w:val="20"/>
              </w:rPr>
              <w:t>а</w:t>
            </w:r>
            <w:r w:rsidRPr="00D72A21">
              <w:rPr>
                <w:sz w:val="20"/>
                <w:szCs w:val="20"/>
              </w:rPr>
              <w:t>ло формиров</w:t>
            </w:r>
            <w:r w:rsidRPr="00D72A21">
              <w:rPr>
                <w:sz w:val="20"/>
                <w:szCs w:val="20"/>
              </w:rPr>
              <w:t>а</w:t>
            </w:r>
            <w:r w:rsidRPr="00D72A21">
              <w:rPr>
                <w:sz w:val="20"/>
                <w:szCs w:val="20"/>
              </w:rPr>
              <w:t>ния образно-схематического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Элементы лог</w:t>
            </w:r>
            <w:r w:rsidRPr="00D72A21">
              <w:rPr>
                <w:sz w:val="20"/>
                <w:szCs w:val="20"/>
              </w:rPr>
              <w:t>и</w:t>
            </w:r>
            <w:r w:rsidRPr="00D72A21">
              <w:rPr>
                <w:sz w:val="20"/>
                <w:szCs w:val="20"/>
              </w:rPr>
              <w:t>ческого, разв</w:t>
            </w:r>
            <w:r w:rsidRPr="00D72A21">
              <w:rPr>
                <w:sz w:val="20"/>
                <w:szCs w:val="20"/>
              </w:rPr>
              <w:t>и</w:t>
            </w:r>
            <w:r w:rsidRPr="00D72A21">
              <w:rPr>
                <w:sz w:val="20"/>
                <w:szCs w:val="20"/>
              </w:rPr>
              <w:t>ваются</w:t>
            </w:r>
          </w:p>
          <w:p w:rsidR="00C16CAB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 xml:space="preserve">на основе </w:t>
            </w:r>
          </w:p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наглядно-образного</w:t>
            </w:r>
          </w:p>
        </w:tc>
      </w:tr>
      <w:tr w:rsidR="00C16CAB" w:rsidRPr="00D72A21" w:rsidTr="00D72A21"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Речь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Увеличение словарного запаса</w:t>
            </w:r>
          </w:p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Способность понимать обобщённое значение слов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Начало формир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вания связной речи, начинает понимать прил</w:t>
            </w:r>
            <w:r w:rsidRPr="00D72A21">
              <w:rPr>
                <w:sz w:val="20"/>
                <w:szCs w:val="20"/>
              </w:rPr>
              <w:t>а</w:t>
            </w:r>
            <w:r w:rsidRPr="00D72A21">
              <w:rPr>
                <w:sz w:val="20"/>
                <w:szCs w:val="20"/>
              </w:rPr>
              <w:t>гательные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Завершение ст</w:t>
            </w:r>
            <w:r w:rsidRPr="00D72A21">
              <w:rPr>
                <w:sz w:val="20"/>
                <w:szCs w:val="20"/>
              </w:rPr>
              <w:t>а</w:t>
            </w:r>
            <w:r w:rsidRPr="00D72A21">
              <w:rPr>
                <w:sz w:val="20"/>
                <w:szCs w:val="20"/>
              </w:rPr>
              <w:t>дии формиров</w:t>
            </w:r>
            <w:r w:rsidRPr="00D72A21">
              <w:rPr>
                <w:sz w:val="20"/>
                <w:szCs w:val="20"/>
              </w:rPr>
              <w:t>а</w:t>
            </w:r>
            <w:r w:rsidRPr="00D72A21">
              <w:rPr>
                <w:sz w:val="20"/>
                <w:szCs w:val="20"/>
              </w:rPr>
              <w:t>ния активной р</w:t>
            </w:r>
            <w:r w:rsidRPr="00D72A21">
              <w:rPr>
                <w:sz w:val="20"/>
                <w:szCs w:val="20"/>
              </w:rPr>
              <w:t>е</w:t>
            </w:r>
            <w:r w:rsidRPr="00D72A21">
              <w:rPr>
                <w:sz w:val="20"/>
                <w:szCs w:val="20"/>
              </w:rPr>
              <w:t>чи, учится изл</w:t>
            </w:r>
            <w:r w:rsidRPr="00D72A21">
              <w:rPr>
                <w:sz w:val="20"/>
                <w:szCs w:val="20"/>
              </w:rPr>
              <w:t>а</w:t>
            </w:r>
            <w:r w:rsidRPr="00D72A21">
              <w:rPr>
                <w:sz w:val="20"/>
                <w:szCs w:val="20"/>
              </w:rPr>
              <w:t>гать мысли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Формирование планирующей функции речи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Развитие вну</w:t>
            </w:r>
            <w:r w:rsidRPr="00D72A21">
              <w:rPr>
                <w:sz w:val="20"/>
                <w:szCs w:val="20"/>
              </w:rPr>
              <w:t>т</w:t>
            </w:r>
            <w:r w:rsidRPr="00D72A21">
              <w:rPr>
                <w:sz w:val="20"/>
                <w:szCs w:val="20"/>
              </w:rPr>
              <w:t>ренней речи</w:t>
            </w:r>
          </w:p>
        </w:tc>
      </w:tr>
      <w:tr w:rsidR="00C16CAB" w:rsidRPr="00D72A21" w:rsidTr="00D72A21"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Произвольность познавательных процессов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Внимание и память н</w:t>
            </w:r>
            <w:r w:rsidRPr="00D72A21">
              <w:rPr>
                <w:sz w:val="20"/>
                <w:szCs w:val="20"/>
              </w:rPr>
              <w:t>е</w:t>
            </w:r>
            <w:r w:rsidRPr="00D72A21">
              <w:rPr>
                <w:sz w:val="20"/>
                <w:szCs w:val="20"/>
              </w:rPr>
              <w:t>произвольные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Внимание и п</w:t>
            </w:r>
            <w:r w:rsidRPr="00D72A21">
              <w:rPr>
                <w:sz w:val="20"/>
                <w:szCs w:val="20"/>
              </w:rPr>
              <w:t>а</w:t>
            </w:r>
            <w:r w:rsidRPr="00D72A21">
              <w:rPr>
                <w:sz w:val="20"/>
                <w:szCs w:val="20"/>
              </w:rPr>
              <w:t>мять непрои</w:t>
            </w:r>
            <w:r w:rsidRPr="00D72A21">
              <w:rPr>
                <w:sz w:val="20"/>
                <w:szCs w:val="20"/>
              </w:rPr>
              <w:t>з</w:t>
            </w:r>
            <w:r w:rsidRPr="00D72A21">
              <w:rPr>
                <w:sz w:val="20"/>
                <w:szCs w:val="20"/>
              </w:rPr>
              <w:t>вольные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Внимание и п</w:t>
            </w:r>
            <w:r w:rsidRPr="00D72A21">
              <w:rPr>
                <w:sz w:val="20"/>
                <w:szCs w:val="20"/>
              </w:rPr>
              <w:t>а</w:t>
            </w:r>
            <w:r w:rsidRPr="00D72A21">
              <w:rPr>
                <w:sz w:val="20"/>
                <w:szCs w:val="20"/>
              </w:rPr>
              <w:t>мять непрои</w:t>
            </w:r>
            <w:r w:rsidRPr="00D72A21">
              <w:rPr>
                <w:sz w:val="20"/>
                <w:szCs w:val="20"/>
              </w:rPr>
              <w:t>з</w:t>
            </w:r>
            <w:r w:rsidRPr="00D72A21">
              <w:rPr>
                <w:sz w:val="20"/>
                <w:szCs w:val="20"/>
              </w:rPr>
              <w:t>вольные; начин</w:t>
            </w:r>
            <w:r w:rsidRPr="00D72A21">
              <w:rPr>
                <w:sz w:val="20"/>
                <w:szCs w:val="20"/>
              </w:rPr>
              <w:t>а</w:t>
            </w:r>
            <w:r w:rsidRPr="00D72A21">
              <w:rPr>
                <w:sz w:val="20"/>
                <w:szCs w:val="20"/>
              </w:rPr>
              <w:t>ет развиваться произвольное внимание в игре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Развитие цел</w:t>
            </w:r>
            <w:r w:rsidRPr="00D72A21">
              <w:rPr>
                <w:sz w:val="20"/>
                <w:szCs w:val="20"/>
              </w:rPr>
              <w:t>е</w:t>
            </w:r>
            <w:r w:rsidRPr="00D72A21">
              <w:rPr>
                <w:sz w:val="20"/>
                <w:szCs w:val="20"/>
              </w:rPr>
              <w:t>направленного запоминания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Начало форм</w:t>
            </w:r>
            <w:r w:rsidRPr="00D72A21">
              <w:rPr>
                <w:sz w:val="20"/>
                <w:szCs w:val="20"/>
              </w:rPr>
              <w:t>и</w:t>
            </w:r>
            <w:r w:rsidRPr="00D72A21">
              <w:rPr>
                <w:sz w:val="20"/>
                <w:szCs w:val="20"/>
              </w:rPr>
              <w:t>рования прои</w:t>
            </w:r>
            <w:r w:rsidRPr="00D72A21">
              <w:rPr>
                <w:sz w:val="20"/>
                <w:szCs w:val="20"/>
              </w:rPr>
              <w:t>з</w:t>
            </w:r>
            <w:r w:rsidRPr="00D72A21">
              <w:rPr>
                <w:sz w:val="20"/>
                <w:szCs w:val="20"/>
              </w:rPr>
              <w:t>вольности как умения прил</w:t>
            </w:r>
            <w:r w:rsidRPr="00D72A21">
              <w:rPr>
                <w:sz w:val="20"/>
                <w:szCs w:val="20"/>
              </w:rPr>
              <w:t>а</w:t>
            </w:r>
            <w:r w:rsidRPr="00D72A21">
              <w:rPr>
                <w:sz w:val="20"/>
                <w:szCs w:val="20"/>
              </w:rPr>
              <w:t>гать усилия и концентрировать процесс усвоения</w:t>
            </w:r>
          </w:p>
        </w:tc>
      </w:tr>
      <w:tr w:rsidR="00C16CAB" w:rsidRPr="00D72A21" w:rsidTr="00D72A21"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Физиологическая чувствительность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Высокая чу</w:t>
            </w:r>
            <w:r w:rsidRPr="00D72A21">
              <w:rPr>
                <w:sz w:val="20"/>
                <w:szCs w:val="20"/>
              </w:rPr>
              <w:t>в</w:t>
            </w:r>
            <w:r w:rsidRPr="00D72A21">
              <w:rPr>
                <w:sz w:val="20"/>
                <w:szCs w:val="20"/>
              </w:rPr>
              <w:t>ствительность к физическ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му диско</w:t>
            </w:r>
            <w:r w:rsidRPr="00D72A21">
              <w:rPr>
                <w:sz w:val="20"/>
                <w:szCs w:val="20"/>
              </w:rPr>
              <w:t>м</w:t>
            </w:r>
            <w:r w:rsidRPr="00D72A21">
              <w:rPr>
                <w:sz w:val="20"/>
                <w:szCs w:val="20"/>
              </w:rPr>
              <w:t>форту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Высокая чувств</w:t>
            </w:r>
            <w:r w:rsidRPr="00D72A21">
              <w:rPr>
                <w:sz w:val="20"/>
                <w:szCs w:val="20"/>
              </w:rPr>
              <w:t>и</w:t>
            </w:r>
            <w:r w:rsidRPr="00D72A21">
              <w:rPr>
                <w:sz w:val="20"/>
                <w:szCs w:val="20"/>
              </w:rPr>
              <w:t>тельность к физ</w:t>
            </w:r>
            <w:r w:rsidRPr="00D72A21">
              <w:rPr>
                <w:sz w:val="20"/>
                <w:szCs w:val="20"/>
              </w:rPr>
              <w:t>и</w:t>
            </w:r>
            <w:r w:rsidRPr="00D72A21">
              <w:rPr>
                <w:sz w:val="20"/>
                <w:szCs w:val="20"/>
              </w:rPr>
              <w:t>ческому диско</w:t>
            </w:r>
            <w:r w:rsidRPr="00D72A21">
              <w:rPr>
                <w:sz w:val="20"/>
                <w:szCs w:val="20"/>
              </w:rPr>
              <w:t>м</w:t>
            </w:r>
            <w:r w:rsidRPr="00D72A21">
              <w:rPr>
                <w:sz w:val="20"/>
                <w:szCs w:val="20"/>
              </w:rPr>
              <w:t>форту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Уменьшение чу</w:t>
            </w:r>
            <w:r w:rsidRPr="00D72A21">
              <w:rPr>
                <w:sz w:val="20"/>
                <w:szCs w:val="20"/>
              </w:rPr>
              <w:t>в</w:t>
            </w:r>
            <w:r w:rsidRPr="00D72A21">
              <w:rPr>
                <w:sz w:val="20"/>
                <w:szCs w:val="20"/>
              </w:rPr>
              <w:t>ствительности к дискомфорту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Уменьшение чувствительн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сти к диско</w:t>
            </w:r>
            <w:r w:rsidRPr="00D72A21">
              <w:rPr>
                <w:sz w:val="20"/>
                <w:szCs w:val="20"/>
              </w:rPr>
              <w:t>м</w:t>
            </w:r>
            <w:r w:rsidRPr="00D72A21">
              <w:rPr>
                <w:sz w:val="20"/>
                <w:szCs w:val="20"/>
              </w:rPr>
              <w:t>форту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Индивидуально, у большинства низкая</w:t>
            </w:r>
          </w:p>
        </w:tc>
      </w:tr>
      <w:tr w:rsidR="00C16CAB" w:rsidRPr="00D72A21" w:rsidTr="00D72A21"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Объект познания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Непосредс</w:t>
            </w:r>
            <w:r w:rsidRPr="00D72A21">
              <w:rPr>
                <w:sz w:val="20"/>
                <w:szCs w:val="20"/>
              </w:rPr>
              <w:t>т</w:t>
            </w:r>
            <w:r w:rsidRPr="00D72A21">
              <w:rPr>
                <w:sz w:val="20"/>
                <w:szCs w:val="20"/>
              </w:rPr>
              <w:t>венно окр</w:t>
            </w:r>
            <w:r w:rsidRPr="00D72A21">
              <w:rPr>
                <w:sz w:val="20"/>
                <w:szCs w:val="20"/>
              </w:rPr>
              <w:t>у</w:t>
            </w:r>
            <w:r w:rsidRPr="00D72A21">
              <w:rPr>
                <w:sz w:val="20"/>
                <w:szCs w:val="20"/>
              </w:rPr>
              <w:t>жающие предметы, их внутреннее 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Непосредствен -но окружающие предметы, их свойства и назн</w:t>
            </w:r>
            <w:r w:rsidRPr="00D72A21">
              <w:rPr>
                <w:sz w:val="20"/>
                <w:szCs w:val="20"/>
              </w:rPr>
              <w:t>а</w:t>
            </w:r>
            <w:r w:rsidRPr="00D72A21">
              <w:rPr>
                <w:sz w:val="20"/>
                <w:szCs w:val="20"/>
              </w:rPr>
              <w:t>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Предметы и явл</w:t>
            </w:r>
            <w:r w:rsidRPr="00D72A21">
              <w:rPr>
                <w:sz w:val="20"/>
                <w:szCs w:val="20"/>
              </w:rPr>
              <w:t>е</w:t>
            </w:r>
            <w:r w:rsidRPr="00D72A21">
              <w:rPr>
                <w:sz w:val="20"/>
                <w:szCs w:val="20"/>
              </w:rPr>
              <w:t>ния, непосредс</w:t>
            </w:r>
            <w:r w:rsidRPr="00D72A21">
              <w:rPr>
                <w:sz w:val="20"/>
                <w:szCs w:val="20"/>
              </w:rPr>
              <w:t>т</w:t>
            </w:r>
            <w:r w:rsidRPr="00D72A21">
              <w:rPr>
                <w:sz w:val="20"/>
                <w:szCs w:val="20"/>
              </w:rPr>
              <w:t>венно не воспр</w:t>
            </w:r>
            <w:r w:rsidRPr="00D72A21">
              <w:rPr>
                <w:sz w:val="20"/>
                <w:szCs w:val="20"/>
              </w:rPr>
              <w:t>и</w:t>
            </w:r>
            <w:r w:rsidRPr="00D72A21">
              <w:rPr>
                <w:sz w:val="20"/>
                <w:szCs w:val="20"/>
              </w:rPr>
              <w:t>нимаемые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Предметы и явления, неп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средственно не воспринима</w:t>
            </w:r>
            <w:r w:rsidRPr="00D72A21">
              <w:rPr>
                <w:sz w:val="20"/>
                <w:szCs w:val="20"/>
              </w:rPr>
              <w:t>е</w:t>
            </w:r>
            <w:r w:rsidRPr="00D72A21">
              <w:rPr>
                <w:sz w:val="20"/>
                <w:szCs w:val="20"/>
              </w:rPr>
              <w:t>мые, нравс</w:t>
            </w:r>
            <w:r w:rsidRPr="00D72A21">
              <w:rPr>
                <w:sz w:val="20"/>
                <w:szCs w:val="20"/>
              </w:rPr>
              <w:t>т</w:t>
            </w:r>
            <w:r w:rsidRPr="00D72A21">
              <w:rPr>
                <w:sz w:val="20"/>
                <w:szCs w:val="20"/>
              </w:rPr>
              <w:t>венные нормы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Причинно-следственные связи между предметами и явлениями</w:t>
            </w:r>
          </w:p>
        </w:tc>
      </w:tr>
      <w:tr w:rsidR="00C16CAB" w:rsidRPr="00D72A21" w:rsidTr="00D72A21"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Способ познания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Манипулир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вание пре</w:t>
            </w:r>
            <w:r w:rsidRPr="00D72A21">
              <w:rPr>
                <w:sz w:val="20"/>
                <w:szCs w:val="20"/>
              </w:rPr>
              <w:t>д</w:t>
            </w:r>
            <w:r w:rsidRPr="00D72A21">
              <w:rPr>
                <w:sz w:val="20"/>
                <w:szCs w:val="20"/>
              </w:rPr>
              <w:t>метами, ра</w:t>
            </w:r>
            <w:r w:rsidRPr="00D72A21">
              <w:rPr>
                <w:sz w:val="20"/>
                <w:szCs w:val="20"/>
              </w:rPr>
              <w:t>з</w:t>
            </w:r>
            <w:r w:rsidRPr="00D72A21">
              <w:rPr>
                <w:sz w:val="20"/>
                <w:szCs w:val="20"/>
              </w:rPr>
              <w:t>бор предм</w:t>
            </w:r>
            <w:r w:rsidRPr="00D72A21">
              <w:rPr>
                <w:sz w:val="20"/>
                <w:szCs w:val="20"/>
              </w:rPr>
              <w:t>е</w:t>
            </w:r>
            <w:r w:rsidRPr="00D72A21">
              <w:rPr>
                <w:sz w:val="20"/>
                <w:szCs w:val="20"/>
              </w:rPr>
              <w:t>тов на части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Экспериментир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вание, констру</w:t>
            </w:r>
            <w:r w:rsidRPr="00D72A21">
              <w:rPr>
                <w:sz w:val="20"/>
                <w:szCs w:val="20"/>
              </w:rPr>
              <w:t>и</w:t>
            </w:r>
            <w:r w:rsidRPr="00D72A21">
              <w:rPr>
                <w:sz w:val="20"/>
                <w:szCs w:val="20"/>
              </w:rPr>
              <w:t>рование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Рассказы взросл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го, конструиров</w:t>
            </w:r>
            <w:r w:rsidRPr="00D72A21">
              <w:rPr>
                <w:sz w:val="20"/>
                <w:szCs w:val="20"/>
              </w:rPr>
              <w:t>а</w:t>
            </w:r>
            <w:r w:rsidRPr="00D72A21">
              <w:rPr>
                <w:sz w:val="20"/>
                <w:szCs w:val="20"/>
              </w:rPr>
              <w:t>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Общение со взрослыми, сверстником, самостоятел</w:t>
            </w:r>
            <w:r w:rsidRPr="00D72A21">
              <w:rPr>
                <w:sz w:val="20"/>
                <w:szCs w:val="20"/>
              </w:rPr>
              <w:t>ь</w:t>
            </w:r>
            <w:r w:rsidRPr="00D72A21">
              <w:rPr>
                <w:sz w:val="20"/>
                <w:szCs w:val="20"/>
              </w:rPr>
              <w:t>ная деятел</w:t>
            </w:r>
            <w:r w:rsidRPr="00D72A21">
              <w:rPr>
                <w:sz w:val="20"/>
                <w:szCs w:val="20"/>
              </w:rPr>
              <w:t>ь</w:t>
            </w:r>
            <w:r w:rsidRPr="00D72A21">
              <w:rPr>
                <w:sz w:val="20"/>
                <w:szCs w:val="20"/>
              </w:rPr>
              <w:t>ность, экспер</w:t>
            </w:r>
            <w:r w:rsidRPr="00D72A21">
              <w:rPr>
                <w:sz w:val="20"/>
                <w:szCs w:val="20"/>
              </w:rPr>
              <w:t>и</w:t>
            </w:r>
            <w:r w:rsidRPr="00D72A21">
              <w:rPr>
                <w:sz w:val="20"/>
                <w:szCs w:val="20"/>
              </w:rPr>
              <w:t>ментирование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Самостоятельная деятельность, познавательное общение со взрослыми и сверстником</w:t>
            </w:r>
          </w:p>
        </w:tc>
      </w:tr>
      <w:tr w:rsidR="00C16CAB" w:rsidRPr="00D72A21" w:rsidTr="00D72A21"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Default="00C16CAB" w:rsidP="00D7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 xml:space="preserve">Условия </w:t>
            </w:r>
          </w:p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успешности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Разнообразие развивающей сферы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Развивающая сфера и партне</w:t>
            </w:r>
            <w:r w:rsidRPr="00D72A21">
              <w:rPr>
                <w:sz w:val="20"/>
                <w:szCs w:val="20"/>
              </w:rPr>
              <w:t>р</w:t>
            </w:r>
            <w:r w:rsidRPr="00D72A21">
              <w:rPr>
                <w:sz w:val="20"/>
                <w:szCs w:val="20"/>
              </w:rPr>
              <w:t>ские отношения со взрослыми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Кругозор взро</w:t>
            </w:r>
            <w:r w:rsidRPr="00D72A21">
              <w:rPr>
                <w:sz w:val="20"/>
                <w:szCs w:val="20"/>
              </w:rPr>
              <w:t>с</w:t>
            </w:r>
            <w:r w:rsidRPr="00D72A21">
              <w:rPr>
                <w:sz w:val="20"/>
                <w:szCs w:val="20"/>
              </w:rPr>
              <w:t>лого и хорошо развитая речь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Собственный широкий круг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зор, хорошо развитая речь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Собственный широкий круг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зор, умелость в каком-либо деле</w:t>
            </w:r>
          </w:p>
        </w:tc>
      </w:tr>
      <w:tr w:rsidR="00C16CAB" w:rsidRPr="00D72A21" w:rsidTr="00D72A21"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Формы общения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Ситуативно-личное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Ситуативно-деловое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proofErr w:type="spellStart"/>
            <w:r w:rsidRPr="00D72A21">
              <w:rPr>
                <w:sz w:val="20"/>
                <w:szCs w:val="20"/>
              </w:rPr>
              <w:t>Внеситуативно-деловое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proofErr w:type="spellStart"/>
            <w:r w:rsidRPr="00D72A21">
              <w:rPr>
                <w:sz w:val="20"/>
                <w:szCs w:val="20"/>
              </w:rPr>
              <w:t>Внеситуативно-деловое</w:t>
            </w:r>
            <w:proofErr w:type="spellEnd"/>
            <w:r w:rsidRPr="00D72A21">
              <w:rPr>
                <w:sz w:val="20"/>
                <w:szCs w:val="20"/>
              </w:rPr>
              <w:t xml:space="preserve"> + </w:t>
            </w:r>
            <w:proofErr w:type="spellStart"/>
            <w:r w:rsidRPr="00D72A21">
              <w:rPr>
                <w:sz w:val="20"/>
                <w:szCs w:val="20"/>
              </w:rPr>
              <w:t>вн</w:t>
            </w:r>
            <w:r w:rsidRPr="00D72A21">
              <w:rPr>
                <w:sz w:val="20"/>
                <w:szCs w:val="20"/>
              </w:rPr>
              <w:t>е</w:t>
            </w:r>
            <w:r w:rsidRPr="00D72A21">
              <w:rPr>
                <w:sz w:val="20"/>
                <w:szCs w:val="20"/>
              </w:rPr>
              <w:t>ситуативно-личностное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proofErr w:type="spellStart"/>
            <w:r w:rsidRPr="00D72A21">
              <w:rPr>
                <w:sz w:val="20"/>
                <w:szCs w:val="20"/>
              </w:rPr>
              <w:t>Внеситуативно-личностное</w:t>
            </w:r>
            <w:proofErr w:type="spellEnd"/>
          </w:p>
        </w:tc>
      </w:tr>
      <w:tr w:rsidR="00C16CAB" w:rsidRPr="00D72A21" w:rsidTr="00D72A21"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Отношения со сверстником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Мало интер</w:t>
            </w:r>
            <w:r w:rsidRPr="00D72A21">
              <w:rPr>
                <w:sz w:val="20"/>
                <w:szCs w:val="20"/>
              </w:rPr>
              <w:t>е</w:t>
            </w:r>
            <w:r w:rsidRPr="00D72A21">
              <w:rPr>
                <w:sz w:val="20"/>
                <w:szCs w:val="20"/>
              </w:rPr>
              <w:t>сен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Мало</w:t>
            </w:r>
          </w:p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интересен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Интересен как партнер по с</w:t>
            </w:r>
            <w:r w:rsidRPr="00D72A21">
              <w:rPr>
                <w:sz w:val="20"/>
                <w:szCs w:val="20"/>
              </w:rPr>
              <w:t>ю</w:t>
            </w:r>
            <w:r w:rsidRPr="00D72A21">
              <w:rPr>
                <w:sz w:val="20"/>
                <w:szCs w:val="20"/>
              </w:rPr>
              <w:t>жетной игре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Углубление интереса как к партнеру по играм, так и предпочтение в общении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Собеседник, партнер деятел</w:t>
            </w:r>
            <w:r w:rsidRPr="00D72A21">
              <w:rPr>
                <w:sz w:val="20"/>
                <w:szCs w:val="20"/>
              </w:rPr>
              <w:t>ь</w:t>
            </w:r>
            <w:r w:rsidRPr="00D72A21">
              <w:rPr>
                <w:sz w:val="20"/>
                <w:szCs w:val="20"/>
              </w:rPr>
              <w:t>ности</w:t>
            </w:r>
          </w:p>
        </w:tc>
      </w:tr>
      <w:tr w:rsidR="00C16CAB" w:rsidRPr="00D72A21" w:rsidTr="00D72A21"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Default="00C16CAB" w:rsidP="00D7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Отношения со взрослым</w:t>
            </w:r>
          </w:p>
          <w:p w:rsidR="00C16CAB" w:rsidRDefault="00C16CAB" w:rsidP="00D7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6CAB" w:rsidRDefault="00C16CAB" w:rsidP="00D7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Источник защиты, ла</w:t>
            </w:r>
            <w:r w:rsidRPr="00D72A21">
              <w:rPr>
                <w:sz w:val="20"/>
                <w:szCs w:val="20"/>
              </w:rPr>
              <w:t>с</w:t>
            </w:r>
            <w:r w:rsidRPr="00D72A21">
              <w:rPr>
                <w:sz w:val="20"/>
                <w:szCs w:val="20"/>
              </w:rPr>
              <w:t>ки и помощи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Источник спос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бов деятельности, партнер по игре и творчеству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Источник инфо</w:t>
            </w:r>
            <w:r w:rsidRPr="00D72A21">
              <w:rPr>
                <w:sz w:val="20"/>
                <w:szCs w:val="20"/>
              </w:rPr>
              <w:t>р</w:t>
            </w:r>
            <w:r w:rsidRPr="00D72A21">
              <w:rPr>
                <w:sz w:val="20"/>
                <w:szCs w:val="20"/>
              </w:rPr>
              <w:t>мации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Источник и</w:t>
            </w:r>
            <w:r w:rsidRPr="00D72A21">
              <w:rPr>
                <w:sz w:val="20"/>
                <w:szCs w:val="20"/>
              </w:rPr>
              <w:t>н</w:t>
            </w:r>
            <w:r w:rsidRPr="00D72A21">
              <w:rPr>
                <w:sz w:val="20"/>
                <w:szCs w:val="20"/>
              </w:rPr>
              <w:t>формации, с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беседник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Источник эм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циональной по</w:t>
            </w:r>
            <w:r w:rsidRPr="00D72A21">
              <w:rPr>
                <w:sz w:val="20"/>
                <w:szCs w:val="20"/>
              </w:rPr>
              <w:t>д</w:t>
            </w:r>
            <w:r w:rsidRPr="00D72A21">
              <w:rPr>
                <w:sz w:val="20"/>
                <w:szCs w:val="20"/>
              </w:rPr>
              <w:t>держки</w:t>
            </w:r>
          </w:p>
        </w:tc>
      </w:tr>
      <w:tr w:rsidR="00C16CAB" w:rsidRPr="00D72A21" w:rsidTr="00D72A21"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Default="00C16CAB" w:rsidP="00D7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 xml:space="preserve">Наличие </w:t>
            </w:r>
          </w:p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конфликтов со взрослыми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«</w:t>
            </w:r>
            <w:proofErr w:type="spellStart"/>
            <w:r w:rsidRPr="00D72A21">
              <w:rPr>
                <w:sz w:val="20"/>
                <w:szCs w:val="20"/>
              </w:rPr>
              <w:t>Я-сам</w:t>
            </w:r>
            <w:proofErr w:type="spellEnd"/>
            <w:r w:rsidRPr="00D72A21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Со взрослыми как продолжение («</w:t>
            </w:r>
            <w:proofErr w:type="spellStart"/>
            <w:r w:rsidRPr="00D72A21">
              <w:rPr>
                <w:sz w:val="20"/>
                <w:szCs w:val="20"/>
              </w:rPr>
              <w:t>Я-сам</w:t>
            </w:r>
            <w:proofErr w:type="spellEnd"/>
            <w:r w:rsidRPr="00D72A21">
              <w:rPr>
                <w:sz w:val="20"/>
                <w:szCs w:val="20"/>
              </w:rPr>
              <w:t>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К 7 годам – кр</w:t>
            </w:r>
            <w:r w:rsidRPr="00D72A21">
              <w:rPr>
                <w:sz w:val="20"/>
                <w:szCs w:val="20"/>
              </w:rPr>
              <w:t>и</w:t>
            </w:r>
            <w:r w:rsidRPr="00D72A21">
              <w:rPr>
                <w:sz w:val="20"/>
                <w:szCs w:val="20"/>
              </w:rPr>
              <w:t>зис, смена соц</w:t>
            </w:r>
            <w:r w:rsidRPr="00D72A21">
              <w:rPr>
                <w:sz w:val="20"/>
                <w:szCs w:val="20"/>
              </w:rPr>
              <w:t>и</w:t>
            </w:r>
            <w:r w:rsidRPr="00D72A21">
              <w:rPr>
                <w:sz w:val="20"/>
                <w:szCs w:val="20"/>
              </w:rPr>
              <w:t>альной роли</w:t>
            </w:r>
          </w:p>
        </w:tc>
      </w:tr>
      <w:tr w:rsidR="00C16CAB" w:rsidRPr="00D72A21" w:rsidTr="00D72A21"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t>Эмоции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Сильной м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lastRenderedPageBreak/>
              <w:t>дальности, резкие пер</w:t>
            </w:r>
            <w:r w:rsidRPr="00D72A21">
              <w:rPr>
                <w:sz w:val="20"/>
                <w:szCs w:val="20"/>
              </w:rPr>
              <w:t>е</w:t>
            </w:r>
            <w:r w:rsidRPr="00D72A21">
              <w:rPr>
                <w:sz w:val="20"/>
                <w:szCs w:val="20"/>
              </w:rPr>
              <w:t>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lastRenderedPageBreak/>
              <w:t>Сильной модал</w:t>
            </w:r>
            <w:r w:rsidRPr="00D72A21">
              <w:rPr>
                <w:sz w:val="20"/>
                <w:szCs w:val="20"/>
              </w:rPr>
              <w:t>ь</w:t>
            </w:r>
            <w:r w:rsidRPr="00D72A21">
              <w:rPr>
                <w:sz w:val="20"/>
                <w:szCs w:val="20"/>
              </w:rPr>
              <w:lastRenderedPageBreak/>
              <w:t>ности, резкие п</w:t>
            </w:r>
            <w:r w:rsidRPr="00D72A21">
              <w:rPr>
                <w:sz w:val="20"/>
                <w:szCs w:val="20"/>
              </w:rPr>
              <w:t>е</w:t>
            </w:r>
            <w:r w:rsidRPr="00D72A21">
              <w:rPr>
                <w:sz w:val="20"/>
                <w:szCs w:val="20"/>
              </w:rPr>
              <w:t>реключения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lastRenderedPageBreak/>
              <w:t xml:space="preserve">Более ровные, </w:t>
            </w:r>
            <w:r w:rsidRPr="00D72A21">
              <w:rPr>
                <w:sz w:val="20"/>
                <w:szCs w:val="20"/>
              </w:rPr>
              <w:lastRenderedPageBreak/>
              <w:t>старается контр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лировать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lastRenderedPageBreak/>
              <w:t xml:space="preserve">Преобладание </w:t>
            </w:r>
            <w:r w:rsidRPr="00D72A21">
              <w:rPr>
                <w:sz w:val="20"/>
                <w:szCs w:val="20"/>
              </w:rPr>
              <w:lastRenderedPageBreak/>
              <w:t>оптимистич</w:t>
            </w:r>
            <w:r w:rsidRPr="00D72A21">
              <w:rPr>
                <w:sz w:val="20"/>
                <w:szCs w:val="20"/>
              </w:rPr>
              <w:t>е</w:t>
            </w:r>
            <w:r w:rsidRPr="00D72A21">
              <w:rPr>
                <w:sz w:val="20"/>
                <w:szCs w:val="20"/>
              </w:rPr>
              <w:t>ского настро</w:t>
            </w:r>
            <w:r w:rsidRPr="00D72A21">
              <w:rPr>
                <w:sz w:val="20"/>
                <w:szCs w:val="20"/>
              </w:rPr>
              <w:t>е</w:t>
            </w:r>
            <w:r w:rsidRPr="00D72A21">
              <w:rPr>
                <w:sz w:val="20"/>
                <w:szCs w:val="20"/>
              </w:rPr>
              <w:t>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lastRenderedPageBreak/>
              <w:t xml:space="preserve">Развитие высших </w:t>
            </w:r>
            <w:r w:rsidRPr="00D72A21">
              <w:rPr>
                <w:sz w:val="20"/>
                <w:szCs w:val="20"/>
              </w:rPr>
              <w:lastRenderedPageBreak/>
              <w:t>чувств</w:t>
            </w:r>
          </w:p>
        </w:tc>
      </w:tr>
      <w:tr w:rsidR="00C16CAB" w:rsidRPr="00D72A21" w:rsidTr="00D72A21"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ind w:right="-108"/>
              <w:jc w:val="center"/>
              <w:rPr>
                <w:sz w:val="20"/>
                <w:szCs w:val="20"/>
              </w:rPr>
            </w:pPr>
            <w:r w:rsidRPr="00D72A21">
              <w:rPr>
                <w:b/>
                <w:bCs/>
                <w:sz w:val="20"/>
                <w:szCs w:val="20"/>
              </w:rPr>
              <w:lastRenderedPageBreak/>
              <w:t>Игровая деятел</w:t>
            </w:r>
            <w:r w:rsidRPr="00D72A21">
              <w:rPr>
                <w:b/>
                <w:bCs/>
                <w:sz w:val="20"/>
                <w:szCs w:val="20"/>
              </w:rPr>
              <w:t>ь</w:t>
            </w:r>
            <w:r w:rsidRPr="00D72A21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proofErr w:type="spellStart"/>
            <w:r w:rsidRPr="00D72A21">
              <w:rPr>
                <w:sz w:val="20"/>
                <w:szCs w:val="20"/>
              </w:rPr>
              <w:t>Предметно-манипул</w:t>
            </w:r>
            <w:r w:rsidRPr="00D72A21">
              <w:rPr>
                <w:sz w:val="20"/>
                <w:szCs w:val="20"/>
              </w:rPr>
              <w:t>я</w:t>
            </w:r>
            <w:r w:rsidRPr="00D72A21">
              <w:rPr>
                <w:sz w:val="20"/>
                <w:szCs w:val="20"/>
              </w:rPr>
              <w:t>тивная</w:t>
            </w:r>
            <w:proofErr w:type="spellEnd"/>
            <w:r w:rsidRPr="00D72A21">
              <w:rPr>
                <w:sz w:val="20"/>
                <w:szCs w:val="20"/>
              </w:rPr>
              <w:t>, игра «рядом»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Партнерская со взрослыми, инд</w:t>
            </w:r>
            <w:r w:rsidRPr="00D72A21">
              <w:rPr>
                <w:sz w:val="20"/>
                <w:szCs w:val="20"/>
              </w:rPr>
              <w:t>и</w:t>
            </w:r>
            <w:r w:rsidRPr="00D72A21">
              <w:rPr>
                <w:sz w:val="20"/>
                <w:szCs w:val="20"/>
              </w:rPr>
              <w:t>видуальная с и</w:t>
            </w:r>
            <w:r w:rsidRPr="00D72A21">
              <w:rPr>
                <w:sz w:val="20"/>
                <w:szCs w:val="20"/>
              </w:rPr>
              <w:t>г</w:t>
            </w:r>
            <w:r w:rsidRPr="00D72A21">
              <w:rPr>
                <w:sz w:val="20"/>
                <w:szCs w:val="20"/>
              </w:rPr>
              <w:t>рушками; игровое действие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Коллективная со сверстниками; ролевой диалог, игровая ситуация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Усложнение игровых зам</w:t>
            </w:r>
            <w:r w:rsidRPr="00D72A21">
              <w:rPr>
                <w:sz w:val="20"/>
                <w:szCs w:val="20"/>
              </w:rPr>
              <w:t>ы</w:t>
            </w:r>
            <w:r w:rsidRPr="00D72A21">
              <w:rPr>
                <w:sz w:val="20"/>
                <w:szCs w:val="20"/>
              </w:rPr>
              <w:t>слов; длител</w:t>
            </w:r>
            <w:r w:rsidRPr="00D72A21">
              <w:rPr>
                <w:sz w:val="20"/>
                <w:szCs w:val="20"/>
              </w:rPr>
              <w:t>ь</w:t>
            </w:r>
            <w:r w:rsidRPr="00D72A21">
              <w:rPr>
                <w:sz w:val="20"/>
                <w:szCs w:val="20"/>
              </w:rPr>
              <w:t>ные игровые объединения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B" w:rsidRPr="00D72A21" w:rsidRDefault="00C16CAB" w:rsidP="00D72A21">
            <w:pPr>
              <w:jc w:val="center"/>
              <w:rPr>
                <w:sz w:val="20"/>
                <w:szCs w:val="20"/>
              </w:rPr>
            </w:pPr>
            <w:r w:rsidRPr="00D72A21">
              <w:rPr>
                <w:sz w:val="20"/>
                <w:szCs w:val="20"/>
              </w:rPr>
              <w:t>Длительные и</w:t>
            </w:r>
            <w:r w:rsidRPr="00D72A21">
              <w:rPr>
                <w:sz w:val="20"/>
                <w:szCs w:val="20"/>
              </w:rPr>
              <w:t>г</w:t>
            </w:r>
            <w:r w:rsidRPr="00D72A21">
              <w:rPr>
                <w:sz w:val="20"/>
                <w:szCs w:val="20"/>
              </w:rPr>
              <w:t>ровые объедин</w:t>
            </w:r>
            <w:r w:rsidRPr="00D72A21">
              <w:rPr>
                <w:sz w:val="20"/>
                <w:szCs w:val="20"/>
              </w:rPr>
              <w:t>е</w:t>
            </w:r>
            <w:r w:rsidRPr="00D72A21">
              <w:rPr>
                <w:sz w:val="20"/>
                <w:szCs w:val="20"/>
              </w:rPr>
              <w:t>ния; умения с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гласовывать свое поведение в с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ответствии с р</w:t>
            </w:r>
            <w:r w:rsidRPr="00D72A21">
              <w:rPr>
                <w:sz w:val="20"/>
                <w:szCs w:val="20"/>
              </w:rPr>
              <w:t>о</w:t>
            </w:r>
            <w:r w:rsidRPr="00D72A21">
              <w:rPr>
                <w:sz w:val="20"/>
                <w:szCs w:val="20"/>
              </w:rPr>
              <w:t>лью</w:t>
            </w:r>
          </w:p>
        </w:tc>
      </w:tr>
    </w:tbl>
    <w:p w:rsidR="00C16CAB" w:rsidRPr="00D72A21" w:rsidRDefault="00C16CAB" w:rsidP="00956EEE">
      <w:pPr>
        <w:pStyle w:val="a9"/>
        <w:shd w:val="clear" w:color="auto" w:fill="FFFFFF"/>
        <w:spacing w:before="69" w:beforeAutospacing="0" w:after="69" w:afterAutospacing="0" w:line="339" w:lineRule="atLeast"/>
        <w:rPr>
          <w:rStyle w:val="aa"/>
          <w:rFonts w:ascii="Arial" w:hAnsi="Arial" w:cs="Arial"/>
          <w:color w:val="000000"/>
          <w:sz w:val="20"/>
          <w:szCs w:val="20"/>
        </w:rPr>
      </w:pPr>
    </w:p>
    <w:p w:rsidR="00C16CAB" w:rsidRDefault="00C16CAB" w:rsidP="00502D4A">
      <w:pPr>
        <w:pStyle w:val="a9"/>
        <w:shd w:val="clear" w:color="auto" w:fill="FFFFFF"/>
        <w:spacing w:before="69" w:beforeAutospacing="0" w:after="69" w:afterAutospacing="0" w:line="339" w:lineRule="atLeast"/>
        <w:rPr>
          <w:rFonts w:ascii="Arial" w:hAnsi="Arial" w:cs="Arial"/>
          <w:color w:val="000000"/>
          <w:sz w:val="19"/>
          <w:szCs w:val="19"/>
        </w:rPr>
      </w:pPr>
      <w:r w:rsidRPr="00502D4A">
        <w:rPr>
          <w:rStyle w:val="aa"/>
          <w:color w:val="000000"/>
        </w:rPr>
        <w:t>Возрастные особенности развития детей раннего возраста (от 1 до 2 лет)</w:t>
      </w:r>
      <w:r>
        <w:rPr>
          <w:rFonts w:ascii="Arial" w:hAnsi="Arial" w:cs="Arial"/>
          <w:color w:val="000000"/>
          <w:sz w:val="19"/>
          <w:szCs w:val="19"/>
        </w:rPr>
        <w:t>    </w:t>
      </w:r>
    </w:p>
    <w:tbl>
      <w:tblPr>
        <w:tblW w:w="106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993"/>
        <w:gridCol w:w="1489"/>
        <w:gridCol w:w="873"/>
        <w:gridCol w:w="1134"/>
        <w:gridCol w:w="992"/>
        <w:gridCol w:w="851"/>
        <w:gridCol w:w="1134"/>
        <w:gridCol w:w="992"/>
        <w:gridCol w:w="1383"/>
      </w:tblGrid>
      <w:tr w:rsidR="00C16CAB" w:rsidTr="00D72A21">
        <w:tc>
          <w:tcPr>
            <w:tcW w:w="803" w:type="dxa"/>
            <w:vMerge w:val="restar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B63A4C">
              <w:rPr>
                <w:b/>
                <w:sz w:val="22"/>
                <w:szCs w:val="22"/>
              </w:rPr>
              <w:t>Во</w:t>
            </w:r>
            <w:r w:rsidRPr="00B63A4C">
              <w:rPr>
                <w:b/>
                <w:sz w:val="22"/>
                <w:szCs w:val="22"/>
              </w:rPr>
              <w:t>з</w:t>
            </w:r>
            <w:r w:rsidRPr="00B63A4C">
              <w:rPr>
                <w:b/>
                <w:sz w:val="22"/>
                <w:szCs w:val="22"/>
              </w:rPr>
              <w:t>раст</w:t>
            </w:r>
          </w:p>
        </w:tc>
        <w:tc>
          <w:tcPr>
            <w:tcW w:w="9841" w:type="dxa"/>
            <w:gridSpan w:val="9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Линии развития</w:t>
            </w:r>
          </w:p>
        </w:tc>
      </w:tr>
      <w:tr w:rsidR="00C16CAB" w:rsidTr="00D72A21">
        <w:tc>
          <w:tcPr>
            <w:tcW w:w="803" w:type="dxa"/>
            <w:vMerge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16CAB" w:rsidRDefault="00C16CAB" w:rsidP="00B63A4C">
            <w:pPr>
              <w:jc w:val="center"/>
            </w:pPr>
            <w:proofErr w:type="spellStart"/>
            <w:r w:rsidRPr="00B63A4C">
              <w:rPr>
                <w:sz w:val="22"/>
                <w:szCs w:val="22"/>
              </w:rPr>
              <w:t>Понима</w:t>
            </w:r>
            <w:proofErr w:type="spellEnd"/>
            <w:r w:rsidRPr="00B63A4C">
              <w:rPr>
                <w:sz w:val="22"/>
                <w:szCs w:val="22"/>
              </w:rPr>
              <w:t xml:space="preserve"> </w:t>
            </w:r>
            <w:proofErr w:type="spellStart"/>
            <w:r w:rsidRPr="00B63A4C">
              <w:rPr>
                <w:sz w:val="22"/>
                <w:szCs w:val="22"/>
              </w:rPr>
              <w:t>ние</w:t>
            </w:r>
            <w:proofErr w:type="spellEnd"/>
            <w:r w:rsidRPr="00B63A4C">
              <w:rPr>
                <w:sz w:val="22"/>
                <w:szCs w:val="22"/>
              </w:rPr>
              <w:t xml:space="preserve"> </w:t>
            </w:r>
          </w:p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sz w:val="22"/>
                <w:szCs w:val="22"/>
              </w:rPr>
              <w:t>речи</w:t>
            </w:r>
          </w:p>
        </w:tc>
        <w:tc>
          <w:tcPr>
            <w:tcW w:w="1489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sz w:val="22"/>
                <w:szCs w:val="22"/>
              </w:rPr>
              <w:t>Активная речь</w:t>
            </w:r>
          </w:p>
        </w:tc>
        <w:tc>
          <w:tcPr>
            <w:tcW w:w="873" w:type="dxa"/>
          </w:tcPr>
          <w:p w:rsidR="00C16CAB" w:rsidRPr="00B63A4C" w:rsidRDefault="00C16CAB" w:rsidP="00B63A4C">
            <w:pPr>
              <w:jc w:val="center"/>
            </w:pPr>
            <w:r w:rsidRPr="00B63A4C">
              <w:rPr>
                <w:sz w:val="22"/>
                <w:szCs w:val="22"/>
              </w:rPr>
              <w:t>Се</w:t>
            </w:r>
            <w:r w:rsidRPr="00B63A4C">
              <w:rPr>
                <w:sz w:val="22"/>
                <w:szCs w:val="22"/>
              </w:rPr>
              <w:t>н</w:t>
            </w:r>
            <w:r w:rsidRPr="00B63A4C">
              <w:rPr>
                <w:sz w:val="22"/>
                <w:szCs w:val="22"/>
              </w:rPr>
              <w:t xml:space="preserve">сорное </w:t>
            </w:r>
          </w:p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sz w:val="22"/>
                <w:szCs w:val="22"/>
              </w:rPr>
              <w:t>разв</w:t>
            </w:r>
            <w:r w:rsidRPr="00B63A4C">
              <w:rPr>
                <w:sz w:val="22"/>
                <w:szCs w:val="22"/>
              </w:rPr>
              <w:t>и</w:t>
            </w:r>
            <w:r w:rsidRPr="00B63A4C">
              <w:rPr>
                <w:sz w:val="22"/>
                <w:szCs w:val="22"/>
              </w:rPr>
              <w:t>тие</w:t>
            </w:r>
          </w:p>
        </w:tc>
        <w:tc>
          <w:tcPr>
            <w:tcW w:w="1134" w:type="dxa"/>
          </w:tcPr>
          <w:p w:rsidR="00C16CAB" w:rsidRPr="00B63A4C" w:rsidRDefault="00C16CAB" w:rsidP="00B63A4C">
            <w:pPr>
              <w:jc w:val="center"/>
            </w:pPr>
            <w:r w:rsidRPr="00B63A4C">
              <w:rPr>
                <w:sz w:val="22"/>
                <w:szCs w:val="22"/>
              </w:rPr>
              <w:t>Игра и действия с пре</w:t>
            </w:r>
            <w:r w:rsidRPr="00B63A4C">
              <w:rPr>
                <w:sz w:val="22"/>
                <w:szCs w:val="22"/>
              </w:rPr>
              <w:t>д</w:t>
            </w:r>
            <w:r w:rsidRPr="00B63A4C">
              <w:rPr>
                <w:sz w:val="22"/>
                <w:szCs w:val="22"/>
              </w:rPr>
              <w:t>метами</w:t>
            </w:r>
          </w:p>
        </w:tc>
        <w:tc>
          <w:tcPr>
            <w:tcW w:w="992" w:type="dxa"/>
          </w:tcPr>
          <w:p w:rsidR="00C16CAB" w:rsidRPr="00B63A4C" w:rsidRDefault="00C16CAB" w:rsidP="00B63A4C">
            <w:pPr>
              <w:jc w:val="center"/>
            </w:pPr>
            <w:r w:rsidRPr="00B63A4C">
              <w:rPr>
                <w:sz w:val="22"/>
                <w:szCs w:val="22"/>
              </w:rPr>
              <w:t>Движ</w:t>
            </w:r>
            <w:r w:rsidRPr="00B63A4C">
              <w:rPr>
                <w:sz w:val="22"/>
                <w:szCs w:val="22"/>
              </w:rPr>
              <w:t>е</w:t>
            </w:r>
            <w:r w:rsidRPr="00B63A4C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851" w:type="dxa"/>
          </w:tcPr>
          <w:p w:rsidR="00C16CAB" w:rsidRPr="00B63A4C" w:rsidRDefault="00C16CAB" w:rsidP="00B63A4C">
            <w:pPr>
              <w:jc w:val="center"/>
            </w:pPr>
            <w:r w:rsidRPr="00B63A4C">
              <w:rPr>
                <w:sz w:val="22"/>
                <w:szCs w:val="22"/>
              </w:rPr>
              <w:t>Нав</w:t>
            </w:r>
            <w:r w:rsidRPr="00B63A4C">
              <w:rPr>
                <w:sz w:val="22"/>
                <w:szCs w:val="22"/>
              </w:rPr>
              <w:t>ы</w:t>
            </w:r>
            <w:r w:rsidRPr="00B63A4C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</w:tcPr>
          <w:p w:rsidR="00C16CAB" w:rsidRPr="00B63A4C" w:rsidRDefault="00C16CAB" w:rsidP="00B63A4C">
            <w:pPr>
              <w:jc w:val="center"/>
            </w:pPr>
            <w:proofErr w:type="spellStart"/>
            <w:r w:rsidRPr="00B63A4C">
              <w:rPr>
                <w:sz w:val="22"/>
                <w:szCs w:val="22"/>
              </w:rPr>
              <w:t>Констр</w:t>
            </w:r>
            <w:proofErr w:type="spellEnd"/>
            <w:r w:rsidRPr="00B63A4C">
              <w:rPr>
                <w:sz w:val="22"/>
                <w:szCs w:val="22"/>
              </w:rPr>
              <w:t xml:space="preserve">. </w:t>
            </w:r>
            <w:proofErr w:type="spellStart"/>
            <w:r w:rsidRPr="00B63A4C">
              <w:rPr>
                <w:sz w:val="22"/>
                <w:szCs w:val="22"/>
              </w:rPr>
              <w:t>дея-ть</w:t>
            </w:r>
            <w:proofErr w:type="spellEnd"/>
          </w:p>
        </w:tc>
        <w:tc>
          <w:tcPr>
            <w:tcW w:w="992" w:type="dxa"/>
          </w:tcPr>
          <w:p w:rsidR="00C16CAB" w:rsidRPr="00B63A4C" w:rsidRDefault="00C16CAB" w:rsidP="00B63A4C">
            <w:pPr>
              <w:jc w:val="center"/>
            </w:pPr>
            <w:proofErr w:type="spellStart"/>
            <w:r w:rsidRPr="00B63A4C">
              <w:rPr>
                <w:sz w:val="22"/>
                <w:szCs w:val="22"/>
              </w:rPr>
              <w:t>Изобр</w:t>
            </w:r>
            <w:proofErr w:type="spellEnd"/>
            <w:r w:rsidRPr="00B63A4C">
              <w:rPr>
                <w:sz w:val="22"/>
                <w:szCs w:val="22"/>
              </w:rPr>
              <w:t>.</w:t>
            </w:r>
          </w:p>
          <w:p w:rsidR="00C16CAB" w:rsidRPr="00B63A4C" w:rsidRDefault="00C16CAB" w:rsidP="00B63A4C">
            <w:pPr>
              <w:jc w:val="center"/>
            </w:pPr>
            <w:proofErr w:type="spellStart"/>
            <w:r w:rsidRPr="00B63A4C">
              <w:rPr>
                <w:sz w:val="22"/>
                <w:szCs w:val="22"/>
              </w:rPr>
              <w:t>дея-сть</w:t>
            </w:r>
            <w:proofErr w:type="spellEnd"/>
          </w:p>
        </w:tc>
        <w:tc>
          <w:tcPr>
            <w:tcW w:w="1383" w:type="dxa"/>
          </w:tcPr>
          <w:p w:rsidR="00C16CAB" w:rsidRPr="00B63A4C" w:rsidRDefault="00C16CAB" w:rsidP="00B63A4C">
            <w:pPr>
              <w:jc w:val="center"/>
            </w:pPr>
            <w:r w:rsidRPr="00B63A4C">
              <w:rPr>
                <w:sz w:val="22"/>
                <w:szCs w:val="22"/>
              </w:rPr>
              <w:t>Социальное развитие</w:t>
            </w:r>
          </w:p>
        </w:tc>
      </w:tr>
      <w:tr w:rsidR="00C16CAB" w:rsidTr="00D72A21">
        <w:tc>
          <w:tcPr>
            <w:tcW w:w="80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 xml:space="preserve">1 год З </w:t>
            </w:r>
            <w:proofErr w:type="spellStart"/>
            <w:r w:rsidRPr="00B63A4C">
              <w:rPr>
                <w:b/>
                <w:sz w:val="22"/>
                <w:szCs w:val="22"/>
              </w:rPr>
              <w:t>мес</w:t>
            </w:r>
            <w:proofErr w:type="spellEnd"/>
          </w:p>
          <w:p w:rsidR="00C16CAB" w:rsidRPr="00B63A4C" w:rsidRDefault="00C16CAB" w:rsidP="00B63A4C">
            <w:pPr>
              <w:jc w:val="center"/>
            </w:pPr>
          </w:p>
          <w:p w:rsidR="00C16CAB" w:rsidRPr="00B63A4C" w:rsidRDefault="00C16CAB" w:rsidP="00B63A4C">
            <w:pPr>
              <w:jc w:val="center"/>
            </w:pPr>
          </w:p>
          <w:p w:rsidR="00C16CAB" w:rsidRPr="00B63A4C" w:rsidRDefault="00C16CAB" w:rsidP="00B63A4C">
            <w:pPr>
              <w:jc w:val="center"/>
            </w:pPr>
          </w:p>
          <w:p w:rsidR="00C16CAB" w:rsidRPr="00B63A4C" w:rsidRDefault="00C16CAB" w:rsidP="00B63A4C">
            <w:pPr>
              <w:jc w:val="center"/>
            </w:pPr>
          </w:p>
          <w:p w:rsidR="00C16CAB" w:rsidRPr="00B63A4C" w:rsidRDefault="00C16CAB" w:rsidP="00502D4A">
            <w:pPr>
              <w:rPr>
                <w:b/>
              </w:rPr>
            </w:pPr>
          </w:p>
        </w:tc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Запас пон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маемых слов быстро увел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чивается</w:t>
            </w:r>
          </w:p>
        </w:tc>
        <w:tc>
          <w:tcPr>
            <w:tcW w:w="1489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Пользуется лепетом, о</w:t>
            </w:r>
            <w:r w:rsidRPr="00B63A4C">
              <w:rPr>
                <w:sz w:val="20"/>
                <w:szCs w:val="20"/>
              </w:rPr>
              <w:t>б</w:t>
            </w:r>
            <w:r w:rsidRPr="00B63A4C">
              <w:rPr>
                <w:sz w:val="20"/>
                <w:szCs w:val="20"/>
              </w:rPr>
              <w:t>легчёнными словами</w:t>
            </w:r>
          </w:p>
        </w:tc>
        <w:tc>
          <w:tcPr>
            <w:tcW w:w="873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Орие</w:t>
            </w:r>
            <w:r w:rsidRPr="00B63A4C">
              <w:rPr>
                <w:sz w:val="20"/>
                <w:szCs w:val="20"/>
              </w:rPr>
              <w:t>н</w:t>
            </w:r>
            <w:r w:rsidRPr="00B63A4C">
              <w:rPr>
                <w:sz w:val="20"/>
                <w:szCs w:val="20"/>
              </w:rPr>
              <w:t>тир</w:t>
            </w:r>
            <w:r w:rsidRPr="00B63A4C">
              <w:rPr>
                <w:sz w:val="20"/>
                <w:szCs w:val="20"/>
              </w:rPr>
              <w:t>у</w:t>
            </w:r>
            <w:r w:rsidRPr="00B63A4C">
              <w:rPr>
                <w:sz w:val="20"/>
                <w:szCs w:val="20"/>
              </w:rPr>
              <w:t xml:space="preserve">ется в двух </w:t>
            </w:r>
            <w:proofErr w:type="spellStart"/>
            <w:r w:rsidRPr="00B63A4C">
              <w:rPr>
                <w:sz w:val="20"/>
                <w:szCs w:val="20"/>
              </w:rPr>
              <w:t>величи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нах</w:t>
            </w:r>
            <w:proofErr w:type="spellEnd"/>
            <w:r w:rsidRPr="00B63A4C">
              <w:rPr>
                <w:sz w:val="20"/>
                <w:szCs w:val="20"/>
              </w:rPr>
              <w:t xml:space="preserve"> пре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 xml:space="preserve">мет </w:t>
            </w:r>
            <w:proofErr w:type="spellStart"/>
            <w:r w:rsidRPr="00B63A4C">
              <w:rPr>
                <w:sz w:val="20"/>
                <w:szCs w:val="20"/>
              </w:rPr>
              <w:t>ов</w:t>
            </w:r>
            <w:proofErr w:type="spellEnd"/>
            <w:r w:rsidRPr="00B63A4C">
              <w:rPr>
                <w:sz w:val="20"/>
                <w:szCs w:val="20"/>
              </w:rPr>
              <w:t xml:space="preserve"> (2 к</w:t>
            </w:r>
            <w:r w:rsidRPr="00B63A4C">
              <w:rPr>
                <w:sz w:val="20"/>
                <w:szCs w:val="20"/>
              </w:rPr>
              <w:t>у</w:t>
            </w:r>
            <w:r w:rsidRPr="00B63A4C">
              <w:rPr>
                <w:sz w:val="20"/>
                <w:szCs w:val="20"/>
              </w:rPr>
              <w:t>ба)</w:t>
            </w:r>
          </w:p>
        </w:tc>
        <w:tc>
          <w:tcPr>
            <w:tcW w:w="1134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3A4C">
              <w:rPr>
                <w:sz w:val="20"/>
                <w:szCs w:val="20"/>
              </w:rPr>
              <w:t>Воспрои</w:t>
            </w:r>
            <w:r w:rsidRPr="00B63A4C">
              <w:rPr>
                <w:sz w:val="20"/>
                <w:szCs w:val="20"/>
              </w:rPr>
              <w:t>з</w:t>
            </w:r>
            <w:r w:rsidRPr="00B63A4C">
              <w:rPr>
                <w:sz w:val="20"/>
                <w:szCs w:val="20"/>
              </w:rPr>
              <w:t>во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дит</w:t>
            </w:r>
            <w:proofErr w:type="spellEnd"/>
            <w:r w:rsidRPr="00B63A4C">
              <w:rPr>
                <w:sz w:val="20"/>
                <w:szCs w:val="20"/>
              </w:rPr>
              <w:t xml:space="preserve"> в игре раз</w:t>
            </w:r>
            <w:r w:rsidRPr="00B63A4C">
              <w:rPr>
                <w:sz w:val="20"/>
                <w:szCs w:val="20"/>
              </w:rPr>
              <w:t>у</w:t>
            </w:r>
            <w:r w:rsidRPr="00B63A4C">
              <w:rPr>
                <w:sz w:val="20"/>
                <w:szCs w:val="20"/>
              </w:rPr>
              <w:t>ченные действия</w:t>
            </w:r>
          </w:p>
        </w:tc>
        <w:tc>
          <w:tcPr>
            <w:tcW w:w="992" w:type="dxa"/>
          </w:tcPr>
          <w:p w:rsidR="00C16CAB" w:rsidRPr="00B63A4C" w:rsidRDefault="00C16CAB" w:rsidP="00B63A4C">
            <w:pPr>
              <w:jc w:val="center"/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Ходит дл </w:t>
            </w:r>
            <w:proofErr w:type="spellStart"/>
            <w:r w:rsidRPr="00B63A4C">
              <w:rPr>
                <w:sz w:val="20"/>
                <w:szCs w:val="20"/>
              </w:rPr>
              <w:t>ительно</w:t>
            </w:r>
            <w:proofErr w:type="spellEnd"/>
            <w:r w:rsidRPr="00B63A4C">
              <w:rPr>
                <w:sz w:val="20"/>
                <w:szCs w:val="20"/>
              </w:rPr>
              <w:t xml:space="preserve">, меняя положен </w:t>
            </w:r>
            <w:proofErr w:type="spellStart"/>
            <w:r w:rsidRPr="00B63A4C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851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3A4C">
              <w:rPr>
                <w:sz w:val="20"/>
                <w:szCs w:val="20"/>
              </w:rPr>
              <w:t>Сам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стоя</w:t>
            </w:r>
            <w:proofErr w:type="spellEnd"/>
            <w:r w:rsidRPr="00B63A4C">
              <w:rPr>
                <w:sz w:val="20"/>
                <w:szCs w:val="20"/>
              </w:rPr>
              <w:t xml:space="preserve">- </w:t>
            </w:r>
            <w:proofErr w:type="spellStart"/>
            <w:r w:rsidRPr="00B63A4C">
              <w:rPr>
                <w:sz w:val="20"/>
                <w:szCs w:val="20"/>
              </w:rPr>
              <w:t>тельно</w:t>
            </w:r>
            <w:proofErr w:type="spellEnd"/>
            <w:r w:rsidRPr="00B63A4C">
              <w:rPr>
                <w:sz w:val="20"/>
                <w:szCs w:val="20"/>
              </w:rPr>
              <w:t xml:space="preserve"> ест густую пищу</w:t>
            </w:r>
          </w:p>
        </w:tc>
        <w:tc>
          <w:tcPr>
            <w:tcW w:w="1134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3A4C">
              <w:rPr>
                <w:sz w:val="20"/>
                <w:szCs w:val="20"/>
              </w:rPr>
              <w:t>Наклад</w:t>
            </w:r>
            <w:r w:rsidRPr="00B63A4C">
              <w:rPr>
                <w:sz w:val="20"/>
                <w:szCs w:val="20"/>
              </w:rPr>
              <w:t>ы</w:t>
            </w:r>
            <w:r w:rsidRPr="00B63A4C">
              <w:rPr>
                <w:sz w:val="20"/>
                <w:szCs w:val="20"/>
              </w:rPr>
              <w:t>вае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тодин</w:t>
            </w:r>
            <w:proofErr w:type="spellEnd"/>
            <w:r w:rsidRPr="00B63A4C">
              <w:rPr>
                <w:sz w:val="20"/>
                <w:szCs w:val="20"/>
              </w:rPr>
              <w:t xml:space="preserve"> кубик </w:t>
            </w:r>
            <w:proofErr w:type="spellStart"/>
            <w:r w:rsidRPr="00B63A4C">
              <w:rPr>
                <w:sz w:val="20"/>
                <w:szCs w:val="20"/>
              </w:rPr>
              <w:t>надругой</w:t>
            </w:r>
            <w:proofErr w:type="spellEnd"/>
            <w:r w:rsidRPr="00B63A4C">
              <w:rPr>
                <w:sz w:val="20"/>
                <w:szCs w:val="20"/>
              </w:rPr>
              <w:t>, кладет плашмя, воспрои</w:t>
            </w:r>
            <w:r w:rsidRPr="00B63A4C">
              <w:rPr>
                <w:sz w:val="20"/>
                <w:szCs w:val="20"/>
              </w:rPr>
              <w:t>з</w:t>
            </w:r>
            <w:r w:rsidRPr="00B63A4C">
              <w:rPr>
                <w:sz w:val="20"/>
                <w:szCs w:val="20"/>
              </w:rPr>
              <w:t>водит действия взрослых</w:t>
            </w:r>
          </w:p>
        </w:tc>
        <w:tc>
          <w:tcPr>
            <w:tcW w:w="992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Оста</w:t>
            </w:r>
            <w:r w:rsidRPr="00B63A4C">
              <w:rPr>
                <w:sz w:val="20"/>
                <w:szCs w:val="20"/>
              </w:rPr>
              <w:t>в</w:t>
            </w:r>
            <w:r w:rsidRPr="00B63A4C">
              <w:rPr>
                <w:sz w:val="20"/>
                <w:szCs w:val="20"/>
              </w:rPr>
              <w:t xml:space="preserve">ляет </w:t>
            </w:r>
            <w:proofErr w:type="spellStart"/>
            <w:r w:rsidRPr="00B63A4C">
              <w:rPr>
                <w:sz w:val="20"/>
                <w:szCs w:val="20"/>
              </w:rPr>
              <w:t>к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ран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шом</w:t>
            </w:r>
            <w:proofErr w:type="spellEnd"/>
            <w:r w:rsidRPr="00B63A4C">
              <w:rPr>
                <w:sz w:val="20"/>
                <w:szCs w:val="20"/>
              </w:rPr>
              <w:t xml:space="preserve"> след на бумаге</w:t>
            </w:r>
          </w:p>
        </w:tc>
        <w:tc>
          <w:tcPr>
            <w:tcW w:w="1383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Легко отв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чает на ко</w:t>
            </w:r>
            <w:r w:rsidRPr="00B63A4C">
              <w:rPr>
                <w:sz w:val="20"/>
                <w:szCs w:val="20"/>
              </w:rPr>
              <w:t>н</w:t>
            </w:r>
            <w:r w:rsidRPr="00B63A4C">
              <w:rPr>
                <w:sz w:val="20"/>
                <w:szCs w:val="20"/>
              </w:rPr>
              <w:t>такты взро</w:t>
            </w:r>
            <w:r w:rsidRPr="00B63A4C">
              <w:rPr>
                <w:sz w:val="20"/>
                <w:szCs w:val="20"/>
              </w:rPr>
              <w:t>с</w:t>
            </w:r>
            <w:r w:rsidRPr="00B63A4C">
              <w:rPr>
                <w:sz w:val="20"/>
                <w:szCs w:val="20"/>
              </w:rPr>
              <w:t>лого в совм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стной де</w:t>
            </w:r>
            <w:r w:rsidRPr="00B63A4C">
              <w:rPr>
                <w:sz w:val="20"/>
                <w:szCs w:val="20"/>
              </w:rPr>
              <w:t>я</w:t>
            </w:r>
            <w:r w:rsidRPr="00B63A4C">
              <w:rPr>
                <w:sz w:val="20"/>
                <w:szCs w:val="20"/>
              </w:rPr>
              <w:t>тельности, иногда пр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 xml:space="preserve">являет             с </w:t>
            </w:r>
            <w:proofErr w:type="spellStart"/>
            <w:r w:rsidRPr="00B63A4C">
              <w:rPr>
                <w:sz w:val="20"/>
                <w:szCs w:val="20"/>
              </w:rPr>
              <w:t>обственную</w:t>
            </w:r>
            <w:proofErr w:type="spellEnd"/>
            <w:r w:rsidRPr="00B63A4C">
              <w:rPr>
                <w:sz w:val="20"/>
                <w:szCs w:val="20"/>
              </w:rPr>
              <w:t xml:space="preserve"> инициативу</w:t>
            </w:r>
          </w:p>
        </w:tc>
      </w:tr>
      <w:tr w:rsidR="00C16CAB" w:rsidTr="00D72A21">
        <w:tc>
          <w:tcPr>
            <w:tcW w:w="80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 xml:space="preserve">1 год 6 </w:t>
            </w:r>
            <w:proofErr w:type="spellStart"/>
            <w:r w:rsidRPr="00B63A4C">
              <w:rPr>
                <w:b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Отыск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вает по слову взросл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го одн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родные предм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ты</w:t>
            </w:r>
          </w:p>
        </w:tc>
        <w:tc>
          <w:tcPr>
            <w:tcW w:w="1489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Пользует </w:t>
            </w:r>
            <w:proofErr w:type="spellStart"/>
            <w:r w:rsidRPr="00B63A4C">
              <w:rPr>
                <w:sz w:val="20"/>
                <w:szCs w:val="20"/>
              </w:rPr>
              <w:t>ся</w:t>
            </w:r>
            <w:proofErr w:type="spellEnd"/>
            <w:r w:rsidRPr="00B63A4C">
              <w:rPr>
                <w:sz w:val="20"/>
                <w:szCs w:val="20"/>
              </w:rPr>
              <w:t xml:space="preserve"> словом в м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 xml:space="preserve">мент сильной </w:t>
            </w:r>
            <w:proofErr w:type="spellStart"/>
            <w:r w:rsidRPr="00B63A4C">
              <w:rPr>
                <w:sz w:val="20"/>
                <w:szCs w:val="20"/>
              </w:rPr>
              <w:t>заинтерес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ованности</w:t>
            </w:r>
            <w:proofErr w:type="spellEnd"/>
          </w:p>
        </w:tc>
        <w:tc>
          <w:tcPr>
            <w:tcW w:w="873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Орие</w:t>
            </w:r>
            <w:r w:rsidRPr="00B63A4C">
              <w:rPr>
                <w:sz w:val="20"/>
                <w:szCs w:val="20"/>
              </w:rPr>
              <w:t>н</w:t>
            </w:r>
            <w:r w:rsidRPr="00B63A4C">
              <w:rPr>
                <w:sz w:val="20"/>
                <w:szCs w:val="20"/>
              </w:rPr>
              <w:t>тир</w:t>
            </w:r>
            <w:r w:rsidRPr="00B63A4C">
              <w:rPr>
                <w:sz w:val="20"/>
                <w:szCs w:val="20"/>
              </w:rPr>
              <w:t>у</w:t>
            </w:r>
            <w:r w:rsidRPr="00B63A4C">
              <w:rPr>
                <w:sz w:val="20"/>
                <w:szCs w:val="20"/>
              </w:rPr>
              <w:t>ется в чет</w:t>
            </w:r>
            <w:r w:rsidRPr="00B63A4C">
              <w:rPr>
                <w:sz w:val="20"/>
                <w:szCs w:val="20"/>
              </w:rPr>
              <w:t>ы</w:t>
            </w:r>
            <w:r w:rsidRPr="00B63A4C">
              <w:rPr>
                <w:sz w:val="20"/>
                <w:szCs w:val="20"/>
              </w:rPr>
              <w:t>рех ко</w:t>
            </w:r>
            <w:r w:rsidRPr="00B63A4C">
              <w:rPr>
                <w:sz w:val="20"/>
                <w:szCs w:val="20"/>
              </w:rPr>
              <w:t>н</w:t>
            </w:r>
            <w:r w:rsidRPr="00B63A4C">
              <w:rPr>
                <w:sz w:val="20"/>
                <w:szCs w:val="20"/>
              </w:rPr>
              <w:t>трас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ных формах пре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метов (шар, куб, кирп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чик, при</w:t>
            </w:r>
            <w:r w:rsidRPr="00B63A4C">
              <w:rPr>
                <w:sz w:val="20"/>
                <w:szCs w:val="20"/>
              </w:rPr>
              <w:t>з</w:t>
            </w:r>
            <w:r w:rsidRPr="00B63A4C">
              <w:rPr>
                <w:sz w:val="20"/>
                <w:szCs w:val="20"/>
              </w:rPr>
              <w:t>ма)</w:t>
            </w:r>
          </w:p>
        </w:tc>
        <w:tc>
          <w:tcPr>
            <w:tcW w:w="1134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Отобр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жает о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дельные действия</w:t>
            </w:r>
          </w:p>
        </w:tc>
        <w:tc>
          <w:tcPr>
            <w:tcW w:w="992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Переш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 xml:space="preserve">гивает </w:t>
            </w:r>
            <w:proofErr w:type="spellStart"/>
            <w:r w:rsidRPr="00B63A4C">
              <w:rPr>
                <w:sz w:val="20"/>
                <w:szCs w:val="20"/>
              </w:rPr>
              <w:t>препятс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твия</w:t>
            </w:r>
            <w:proofErr w:type="spellEnd"/>
            <w:r w:rsidRPr="00B63A4C">
              <w:rPr>
                <w:sz w:val="20"/>
                <w:szCs w:val="20"/>
              </w:rPr>
              <w:t xml:space="preserve"> пристав </w:t>
            </w:r>
            <w:proofErr w:type="spellStart"/>
            <w:r w:rsidRPr="00B63A4C">
              <w:rPr>
                <w:sz w:val="20"/>
                <w:szCs w:val="20"/>
              </w:rPr>
              <w:t>ным</w:t>
            </w:r>
            <w:proofErr w:type="spellEnd"/>
            <w:r w:rsidRPr="00B63A4C">
              <w:rPr>
                <w:sz w:val="20"/>
                <w:szCs w:val="20"/>
              </w:rPr>
              <w:t xml:space="preserve"> ш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гом</w:t>
            </w:r>
          </w:p>
        </w:tc>
        <w:tc>
          <w:tcPr>
            <w:tcW w:w="851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3A4C">
              <w:rPr>
                <w:sz w:val="20"/>
                <w:szCs w:val="20"/>
              </w:rPr>
              <w:t>Сам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стояте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льно</w:t>
            </w:r>
            <w:proofErr w:type="spellEnd"/>
            <w:r w:rsidRPr="00B63A4C">
              <w:rPr>
                <w:sz w:val="20"/>
                <w:szCs w:val="20"/>
              </w:rPr>
              <w:t xml:space="preserve"> ест жи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кую кашу</w:t>
            </w:r>
          </w:p>
        </w:tc>
        <w:tc>
          <w:tcPr>
            <w:tcW w:w="1134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Воспрои</w:t>
            </w:r>
            <w:r w:rsidRPr="00B63A4C">
              <w:rPr>
                <w:sz w:val="20"/>
                <w:szCs w:val="20"/>
              </w:rPr>
              <w:t>з</w:t>
            </w:r>
            <w:r w:rsidRPr="00B63A4C">
              <w:rPr>
                <w:sz w:val="20"/>
                <w:szCs w:val="20"/>
              </w:rPr>
              <w:t>водя де</w:t>
            </w:r>
            <w:r w:rsidRPr="00B63A4C">
              <w:rPr>
                <w:sz w:val="20"/>
                <w:szCs w:val="20"/>
              </w:rPr>
              <w:t>й</w:t>
            </w:r>
            <w:r w:rsidRPr="00B63A4C">
              <w:rPr>
                <w:sz w:val="20"/>
                <w:szCs w:val="20"/>
              </w:rPr>
              <w:t>ствия взрослых, ребенок, ставит кирпичик на узкую грань (д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лает з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бор)</w:t>
            </w:r>
          </w:p>
        </w:tc>
        <w:tc>
          <w:tcPr>
            <w:tcW w:w="992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Действу я </w:t>
            </w:r>
            <w:proofErr w:type="spellStart"/>
            <w:r w:rsidRPr="00B63A4C">
              <w:rPr>
                <w:sz w:val="20"/>
                <w:szCs w:val="20"/>
              </w:rPr>
              <w:t>кара</w:t>
            </w:r>
            <w:r w:rsidRPr="00B63A4C">
              <w:rPr>
                <w:sz w:val="20"/>
                <w:szCs w:val="20"/>
              </w:rPr>
              <w:t>н</w:t>
            </w:r>
            <w:r w:rsidRPr="00B63A4C">
              <w:rPr>
                <w:sz w:val="20"/>
                <w:szCs w:val="20"/>
              </w:rPr>
              <w:t>да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шом</w:t>
            </w:r>
            <w:proofErr w:type="spellEnd"/>
            <w:r w:rsidRPr="00B63A4C">
              <w:rPr>
                <w:sz w:val="20"/>
                <w:szCs w:val="20"/>
              </w:rPr>
              <w:t xml:space="preserve">, </w:t>
            </w:r>
            <w:proofErr w:type="spellStart"/>
            <w:r w:rsidRPr="00B63A4C">
              <w:rPr>
                <w:sz w:val="20"/>
                <w:szCs w:val="20"/>
              </w:rPr>
              <w:t>пытаетс</w:t>
            </w:r>
            <w:proofErr w:type="spellEnd"/>
            <w:r w:rsidRPr="00B63A4C">
              <w:rPr>
                <w:sz w:val="20"/>
                <w:szCs w:val="20"/>
              </w:rPr>
              <w:t xml:space="preserve"> я </w:t>
            </w:r>
            <w:proofErr w:type="spellStart"/>
            <w:r w:rsidRPr="00B63A4C">
              <w:rPr>
                <w:sz w:val="20"/>
                <w:szCs w:val="20"/>
              </w:rPr>
              <w:t>цел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нап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ра</w:t>
            </w:r>
            <w:r w:rsidRPr="00B63A4C">
              <w:rPr>
                <w:sz w:val="20"/>
                <w:szCs w:val="20"/>
              </w:rPr>
              <w:t>в</w:t>
            </w:r>
            <w:r w:rsidRPr="00B63A4C">
              <w:rPr>
                <w:sz w:val="20"/>
                <w:szCs w:val="20"/>
              </w:rPr>
              <w:t>ленн</w:t>
            </w:r>
            <w:proofErr w:type="spellEnd"/>
            <w:r w:rsidRPr="00B63A4C">
              <w:rPr>
                <w:sz w:val="20"/>
                <w:szCs w:val="20"/>
              </w:rPr>
              <w:t xml:space="preserve"> о оставить след на бумаге</w:t>
            </w:r>
          </w:p>
        </w:tc>
        <w:tc>
          <w:tcPr>
            <w:tcW w:w="1383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Постоянно проявляет инициативу при общении со взрослым по разным поводам</w:t>
            </w:r>
          </w:p>
        </w:tc>
      </w:tr>
      <w:tr w:rsidR="00C16CAB" w:rsidTr="00D72A21">
        <w:tc>
          <w:tcPr>
            <w:tcW w:w="80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1 год 9</w:t>
            </w:r>
          </w:p>
          <w:p w:rsidR="00C16CAB" w:rsidRPr="00B63A4C" w:rsidRDefault="00C16CAB" w:rsidP="00B63A4C">
            <w:pPr>
              <w:jc w:val="center"/>
              <w:rPr>
                <w:b/>
              </w:rPr>
            </w:pPr>
            <w:proofErr w:type="spellStart"/>
            <w:r w:rsidRPr="00B63A4C">
              <w:rPr>
                <w:b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По сл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ву взросл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го от</w:t>
            </w:r>
            <w:r w:rsidRPr="00B63A4C">
              <w:rPr>
                <w:sz w:val="20"/>
                <w:szCs w:val="20"/>
              </w:rPr>
              <w:t>ы</w:t>
            </w:r>
            <w:r w:rsidRPr="00B63A4C">
              <w:rPr>
                <w:sz w:val="20"/>
                <w:szCs w:val="20"/>
              </w:rPr>
              <w:t>скивает изобр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жения знак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мых дейс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вий</w:t>
            </w:r>
          </w:p>
        </w:tc>
        <w:tc>
          <w:tcPr>
            <w:tcW w:w="1489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3A4C">
              <w:rPr>
                <w:sz w:val="20"/>
                <w:szCs w:val="20"/>
              </w:rPr>
              <w:t>Пользуетс</w:t>
            </w:r>
            <w:proofErr w:type="spellEnd"/>
            <w:r w:rsidRPr="00B63A4C">
              <w:rPr>
                <w:sz w:val="20"/>
                <w:szCs w:val="20"/>
              </w:rPr>
              <w:t xml:space="preserve"> я </w:t>
            </w:r>
            <w:proofErr w:type="spellStart"/>
            <w:r w:rsidRPr="00B63A4C">
              <w:rPr>
                <w:sz w:val="20"/>
                <w:szCs w:val="20"/>
              </w:rPr>
              <w:t>двухсловн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ыми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предложе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ниями</w:t>
            </w:r>
            <w:proofErr w:type="spellEnd"/>
            <w:r w:rsidRPr="00B63A4C">
              <w:rPr>
                <w:sz w:val="20"/>
                <w:szCs w:val="20"/>
              </w:rPr>
              <w:t>. Обле</w:t>
            </w:r>
            <w:r w:rsidRPr="00B63A4C">
              <w:rPr>
                <w:sz w:val="20"/>
                <w:szCs w:val="20"/>
              </w:rPr>
              <w:t>г</w:t>
            </w:r>
            <w:r w:rsidRPr="00B63A4C">
              <w:rPr>
                <w:sz w:val="20"/>
                <w:szCs w:val="20"/>
              </w:rPr>
              <w:t xml:space="preserve">чен </w:t>
            </w:r>
            <w:proofErr w:type="spellStart"/>
            <w:r w:rsidRPr="00B63A4C">
              <w:rPr>
                <w:sz w:val="20"/>
                <w:szCs w:val="20"/>
              </w:rPr>
              <w:t>ные</w:t>
            </w:r>
            <w:proofErr w:type="spellEnd"/>
            <w:r w:rsidRPr="00B63A4C">
              <w:rPr>
                <w:sz w:val="20"/>
                <w:szCs w:val="20"/>
              </w:rPr>
              <w:t xml:space="preserve"> слова заменяет пр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вильными</w:t>
            </w:r>
          </w:p>
        </w:tc>
        <w:tc>
          <w:tcPr>
            <w:tcW w:w="873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3A4C">
              <w:rPr>
                <w:sz w:val="20"/>
                <w:szCs w:val="20"/>
              </w:rPr>
              <w:t>Орие</w:t>
            </w:r>
            <w:r w:rsidRPr="00B63A4C">
              <w:rPr>
                <w:sz w:val="20"/>
                <w:szCs w:val="20"/>
              </w:rPr>
              <w:t>н</w:t>
            </w:r>
            <w:r w:rsidRPr="00B63A4C">
              <w:rPr>
                <w:sz w:val="20"/>
                <w:szCs w:val="20"/>
              </w:rPr>
              <w:t>тируе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тся</w:t>
            </w:r>
            <w:proofErr w:type="spellEnd"/>
            <w:r w:rsidRPr="00B63A4C">
              <w:rPr>
                <w:sz w:val="20"/>
                <w:szCs w:val="20"/>
              </w:rPr>
              <w:t xml:space="preserve"> в трех ко</w:t>
            </w:r>
            <w:r w:rsidRPr="00B63A4C">
              <w:rPr>
                <w:sz w:val="20"/>
                <w:szCs w:val="20"/>
              </w:rPr>
              <w:t>н</w:t>
            </w:r>
            <w:r w:rsidRPr="00B63A4C">
              <w:rPr>
                <w:sz w:val="20"/>
                <w:szCs w:val="20"/>
              </w:rPr>
              <w:t xml:space="preserve">траст </w:t>
            </w:r>
            <w:proofErr w:type="spellStart"/>
            <w:r w:rsidRPr="00B63A4C">
              <w:rPr>
                <w:sz w:val="20"/>
                <w:szCs w:val="20"/>
              </w:rPr>
              <w:t>ных</w:t>
            </w:r>
            <w:proofErr w:type="spellEnd"/>
            <w:r w:rsidRPr="00B63A4C">
              <w:rPr>
                <w:sz w:val="20"/>
                <w:szCs w:val="20"/>
              </w:rPr>
              <w:t xml:space="preserve"> вел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чинах пре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метов</w:t>
            </w:r>
          </w:p>
        </w:tc>
        <w:tc>
          <w:tcPr>
            <w:tcW w:w="1134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Использ</w:t>
            </w:r>
            <w:r w:rsidRPr="00B63A4C">
              <w:rPr>
                <w:sz w:val="20"/>
                <w:szCs w:val="20"/>
              </w:rPr>
              <w:t>у</w:t>
            </w:r>
            <w:r w:rsidRPr="00B63A4C">
              <w:rPr>
                <w:sz w:val="20"/>
                <w:szCs w:val="20"/>
              </w:rPr>
              <w:t>ет в игре предметы- замест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тели</w:t>
            </w:r>
          </w:p>
        </w:tc>
        <w:tc>
          <w:tcPr>
            <w:tcW w:w="992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Умеет ходить по узкой доске (шир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ной 15- 20 см, высокой от пола)</w:t>
            </w:r>
          </w:p>
        </w:tc>
        <w:tc>
          <w:tcPr>
            <w:tcW w:w="851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Умеет ча</w:t>
            </w:r>
            <w:r w:rsidRPr="00B63A4C">
              <w:rPr>
                <w:sz w:val="20"/>
                <w:szCs w:val="20"/>
              </w:rPr>
              <w:t>с</w:t>
            </w:r>
            <w:r w:rsidRPr="00B63A4C">
              <w:rPr>
                <w:sz w:val="20"/>
                <w:szCs w:val="20"/>
              </w:rPr>
              <w:t>тично разд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ваться с н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бол</w:t>
            </w:r>
            <w:r w:rsidRPr="00B63A4C">
              <w:rPr>
                <w:sz w:val="20"/>
                <w:szCs w:val="20"/>
              </w:rPr>
              <w:t>ь</w:t>
            </w:r>
            <w:r w:rsidRPr="00B63A4C">
              <w:rPr>
                <w:sz w:val="20"/>
                <w:szCs w:val="20"/>
              </w:rPr>
              <w:t>шой пом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щью взро</w:t>
            </w:r>
            <w:r w:rsidRPr="00B63A4C">
              <w:rPr>
                <w:sz w:val="20"/>
                <w:szCs w:val="20"/>
              </w:rPr>
              <w:t>с</w:t>
            </w:r>
            <w:r w:rsidRPr="00B63A4C">
              <w:rPr>
                <w:sz w:val="20"/>
                <w:szCs w:val="20"/>
              </w:rPr>
              <w:t>лого</w:t>
            </w:r>
          </w:p>
        </w:tc>
        <w:tc>
          <w:tcPr>
            <w:tcW w:w="1134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Воспрои</w:t>
            </w:r>
            <w:r w:rsidRPr="00B63A4C">
              <w:rPr>
                <w:sz w:val="20"/>
                <w:szCs w:val="20"/>
              </w:rPr>
              <w:t>з</w:t>
            </w:r>
            <w:r w:rsidRPr="00B63A4C">
              <w:rPr>
                <w:sz w:val="20"/>
                <w:szCs w:val="20"/>
              </w:rPr>
              <w:t xml:space="preserve">водит </w:t>
            </w:r>
            <w:proofErr w:type="spellStart"/>
            <w:r w:rsidRPr="00B63A4C">
              <w:rPr>
                <w:sz w:val="20"/>
                <w:szCs w:val="20"/>
              </w:rPr>
              <w:t>н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сложн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ые</w:t>
            </w:r>
            <w:proofErr w:type="spellEnd"/>
            <w:r w:rsidRPr="00B63A4C">
              <w:rPr>
                <w:sz w:val="20"/>
                <w:szCs w:val="20"/>
              </w:rPr>
              <w:t xml:space="preserve"> постройки (скамейка)</w:t>
            </w:r>
          </w:p>
        </w:tc>
        <w:tc>
          <w:tcPr>
            <w:tcW w:w="992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3A4C">
              <w:rPr>
                <w:sz w:val="20"/>
                <w:szCs w:val="20"/>
              </w:rPr>
              <w:t>Оставля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ет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каран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дашом</w:t>
            </w:r>
            <w:proofErr w:type="spellEnd"/>
            <w:r w:rsidRPr="00B63A4C">
              <w:rPr>
                <w:sz w:val="20"/>
                <w:szCs w:val="20"/>
              </w:rPr>
              <w:t xml:space="preserve"> след на бумаге, не в</w:t>
            </w:r>
            <w:r w:rsidRPr="00B63A4C">
              <w:rPr>
                <w:sz w:val="20"/>
                <w:szCs w:val="20"/>
              </w:rPr>
              <w:t>ы</w:t>
            </w:r>
            <w:r w:rsidRPr="00B63A4C">
              <w:rPr>
                <w:sz w:val="20"/>
                <w:szCs w:val="20"/>
              </w:rPr>
              <w:t>ходя за пределы листа</w:t>
            </w:r>
          </w:p>
        </w:tc>
        <w:tc>
          <w:tcPr>
            <w:tcW w:w="1383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3A4C">
              <w:rPr>
                <w:sz w:val="20"/>
                <w:szCs w:val="20"/>
              </w:rPr>
              <w:t>Эмоционал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ьно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конта</w:t>
            </w:r>
            <w:r w:rsidRPr="00B63A4C">
              <w:rPr>
                <w:sz w:val="20"/>
                <w:szCs w:val="20"/>
              </w:rPr>
              <w:t>к</w:t>
            </w:r>
            <w:r w:rsidRPr="00B63A4C">
              <w:rPr>
                <w:sz w:val="20"/>
                <w:szCs w:val="20"/>
              </w:rPr>
              <w:t>тиру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ет</w:t>
            </w:r>
            <w:proofErr w:type="spellEnd"/>
            <w:r w:rsidRPr="00B63A4C">
              <w:rPr>
                <w:sz w:val="20"/>
                <w:szCs w:val="20"/>
              </w:rPr>
              <w:t xml:space="preserve"> со сверстника ми</w:t>
            </w:r>
          </w:p>
        </w:tc>
      </w:tr>
      <w:tr w:rsidR="00C16CAB" w:rsidTr="00D72A21">
        <w:trPr>
          <w:cantSplit/>
          <w:trHeight w:val="1134"/>
        </w:trPr>
        <w:tc>
          <w:tcPr>
            <w:tcW w:w="803" w:type="dxa"/>
          </w:tcPr>
          <w:p w:rsidR="00C16CAB" w:rsidRDefault="00C16CAB" w:rsidP="00D72A21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lastRenderedPageBreak/>
              <w:t xml:space="preserve">2 </w:t>
            </w:r>
          </w:p>
          <w:p w:rsidR="00C16CAB" w:rsidRPr="00B63A4C" w:rsidRDefault="00C16CAB" w:rsidP="00D72A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года</w:t>
            </w:r>
          </w:p>
          <w:p w:rsidR="00C16CAB" w:rsidRPr="00B63A4C" w:rsidRDefault="00C16CAB" w:rsidP="00D72A21">
            <w:pPr>
              <w:jc w:val="center"/>
              <w:rPr>
                <w:b/>
              </w:rPr>
            </w:pPr>
          </w:p>
          <w:p w:rsidR="00C16CAB" w:rsidRPr="00B63A4C" w:rsidRDefault="00C16CAB" w:rsidP="00D72A2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Поним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ет к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роткий рассказ</w:t>
            </w:r>
          </w:p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(без п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каза) о событ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ях , мн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 xml:space="preserve">гократно повторяв </w:t>
            </w:r>
            <w:proofErr w:type="spellStart"/>
            <w:r w:rsidRPr="00B63A4C">
              <w:rPr>
                <w:sz w:val="20"/>
                <w:szCs w:val="20"/>
              </w:rPr>
              <w:t>шихся</w:t>
            </w:r>
            <w:proofErr w:type="spellEnd"/>
            <w:r w:rsidRPr="00B63A4C">
              <w:rPr>
                <w:sz w:val="20"/>
                <w:szCs w:val="20"/>
              </w:rPr>
              <w:t>, име</w:t>
            </w:r>
            <w:r w:rsidRPr="00B63A4C">
              <w:rPr>
                <w:sz w:val="20"/>
                <w:szCs w:val="20"/>
              </w:rPr>
              <w:t>в</w:t>
            </w:r>
            <w:r w:rsidRPr="00B63A4C">
              <w:rPr>
                <w:sz w:val="20"/>
                <w:szCs w:val="20"/>
              </w:rPr>
              <w:t>ших м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сто в собс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венном опыте</w:t>
            </w:r>
          </w:p>
        </w:tc>
        <w:tc>
          <w:tcPr>
            <w:tcW w:w="1489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Пользует </w:t>
            </w:r>
            <w:proofErr w:type="spellStart"/>
            <w:r w:rsidRPr="00B63A4C">
              <w:rPr>
                <w:sz w:val="20"/>
                <w:szCs w:val="20"/>
              </w:rPr>
              <w:t>ся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предложе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ниями</w:t>
            </w:r>
            <w:proofErr w:type="spellEnd"/>
            <w:r w:rsidRPr="00B63A4C">
              <w:rPr>
                <w:sz w:val="20"/>
                <w:szCs w:val="20"/>
              </w:rPr>
              <w:t xml:space="preserve"> из 3 слов</w:t>
            </w:r>
          </w:p>
        </w:tc>
        <w:tc>
          <w:tcPr>
            <w:tcW w:w="873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3A4C">
              <w:rPr>
                <w:sz w:val="20"/>
                <w:szCs w:val="20"/>
              </w:rPr>
              <w:t>Орие</w:t>
            </w:r>
            <w:r w:rsidRPr="00B63A4C">
              <w:rPr>
                <w:sz w:val="20"/>
                <w:szCs w:val="20"/>
              </w:rPr>
              <w:t>н</w:t>
            </w:r>
            <w:r w:rsidRPr="00B63A4C">
              <w:rPr>
                <w:sz w:val="20"/>
                <w:szCs w:val="20"/>
              </w:rPr>
              <w:t>тируе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тся</w:t>
            </w:r>
            <w:proofErr w:type="spellEnd"/>
            <w:r w:rsidRPr="00B63A4C">
              <w:rPr>
                <w:sz w:val="20"/>
                <w:szCs w:val="20"/>
              </w:rPr>
              <w:t xml:space="preserve"> в трех ко</w:t>
            </w:r>
            <w:r w:rsidRPr="00B63A4C">
              <w:rPr>
                <w:sz w:val="20"/>
                <w:szCs w:val="20"/>
              </w:rPr>
              <w:t>н</w:t>
            </w:r>
            <w:r w:rsidRPr="00B63A4C">
              <w:rPr>
                <w:sz w:val="20"/>
                <w:szCs w:val="20"/>
              </w:rPr>
              <w:t>трас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ных цветах, подб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рает к обра</w:t>
            </w:r>
            <w:r w:rsidRPr="00B63A4C">
              <w:rPr>
                <w:sz w:val="20"/>
                <w:szCs w:val="20"/>
              </w:rPr>
              <w:t>з</w:t>
            </w:r>
            <w:r w:rsidRPr="00B63A4C">
              <w:rPr>
                <w:sz w:val="20"/>
                <w:szCs w:val="20"/>
              </w:rPr>
              <w:t>цу парные пре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меты одного цвета</w:t>
            </w:r>
          </w:p>
        </w:tc>
        <w:tc>
          <w:tcPr>
            <w:tcW w:w="1134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В игре воспрои</w:t>
            </w:r>
            <w:r w:rsidRPr="00B63A4C">
              <w:rPr>
                <w:sz w:val="20"/>
                <w:szCs w:val="20"/>
              </w:rPr>
              <w:t>з</w:t>
            </w:r>
            <w:r w:rsidRPr="00B63A4C">
              <w:rPr>
                <w:sz w:val="20"/>
                <w:szCs w:val="20"/>
              </w:rPr>
              <w:t xml:space="preserve">водит ряд </w:t>
            </w:r>
            <w:proofErr w:type="spellStart"/>
            <w:r w:rsidRPr="00B63A4C">
              <w:rPr>
                <w:sz w:val="20"/>
                <w:szCs w:val="20"/>
              </w:rPr>
              <w:t>послед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ват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ел</w:t>
            </w:r>
            <w:r w:rsidRPr="00B63A4C">
              <w:rPr>
                <w:sz w:val="20"/>
                <w:szCs w:val="20"/>
              </w:rPr>
              <w:t>ь</w:t>
            </w:r>
            <w:r w:rsidRPr="00B63A4C">
              <w:rPr>
                <w:sz w:val="20"/>
                <w:szCs w:val="20"/>
              </w:rPr>
              <w:t>ных</w:t>
            </w:r>
            <w:proofErr w:type="spellEnd"/>
            <w:r w:rsidRPr="00B63A4C">
              <w:rPr>
                <w:sz w:val="20"/>
                <w:szCs w:val="20"/>
              </w:rPr>
              <w:t xml:space="preserve"> де</w:t>
            </w:r>
            <w:r w:rsidRPr="00B63A4C">
              <w:rPr>
                <w:sz w:val="20"/>
                <w:szCs w:val="20"/>
              </w:rPr>
              <w:t>й</w:t>
            </w:r>
            <w:r w:rsidRPr="00B63A4C">
              <w:rPr>
                <w:sz w:val="20"/>
                <w:szCs w:val="20"/>
              </w:rPr>
              <w:t>ствий</w:t>
            </w:r>
          </w:p>
        </w:tc>
        <w:tc>
          <w:tcPr>
            <w:tcW w:w="992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Переш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 xml:space="preserve">гивает через </w:t>
            </w:r>
            <w:proofErr w:type="spellStart"/>
            <w:r w:rsidRPr="00B63A4C">
              <w:rPr>
                <w:sz w:val="20"/>
                <w:szCs w:val="20"/>
              </w:rPr>
              <w:t>препятс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твия</w:t>
            </w:r>
            <w:proofErr w:type="spellEnd"/>
            <w:r w:rsidRPr="00B63A4C">
              <w:rPr>
                <w:sz w:val="20"/>
                <w:szCs w:val="20"/>
              </w:rPr>
              <w:t xml:space="preserve"> чередую </w:t>
            </w:r>
            <w:proofErr w:type="spellStart"/>
            <w:r w:rsidRPr="00B63A4C">
              <w:rPr>
                <w:sz w:val="20"/>
                <w:szCs w:val="20"/>
              </w:rPr>
              <w:t>щимся</w:t>
            </w:r>
            <w:proofErr w:type="spellEnd"/>
            <w:r w:rsidRPr="00B63A4C">
              <w:rPr>
                <w:sz w:val="20"/>
                <w:szCs w:val="20"/>
              </w:rPr>
              <w:t xml:space="preserve"> шагом</w:t>
            </w:r>
          </w:p>
        </w:tc>
        <w:tc>
          <w:tcPr>
            <w:tcW w:w="851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Умеет ча</w:t>
            </w:r>
            <w:r w:rsidRPr="00B63A4C">
              <w:rPr>
                <w:sz w:val="20"/>
                <w:szCs w:val="20"/>
              </w:rPr>
              <w:t>с</w:t>
            </w:r>
            <w:r w:rsidRPr="00B63A4C">
              <w:rPr>
                <w:sz w:val="20"/>
                <w:szCs w:val="20"/>
              </w:rPr>
              <w:t>тично над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вать одежду с п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мощью взро</w:t>
            </w:r>
            <w:r w:rsidRPr="00B63A4C">
              <w:rPr>
                <w:sz w:val="20"/>
                <w:szCs w:val="20"/>
              </w:rPr>
              <w:t>с</w:t>
            </w:r>
            <w:r w:rsidRPr="00B63A4C">
              <w:rPr>
                <w:sz w:val="20"/>
                <w:szCs w:val="20"/>
              </w:rPr>
              <w:t>лого (ша</w:t>
            </w:r>
            <w:r w:rsidRPr="00B63A4C">
              <w:rPr>
                <w:sz w:val="20"/>
                <w:szCs w:val="20"/>
              </w:rPr>
              <w:t>п</w:t>
            </w:r>
            <w:r w:rsidRPr="00B63A4C">
              <w:rPr>
                <w:sz w:val="20"/>
                <w:szCs w:val="20"/>
              </w:rPr>
              <w:t>ку, боти</w:t>
            </w:r>
            <w:r w:rsidRPr="00B63A4C">
              <w:rPr>
                <w:sz w:val="20"/>
                <w:szCs w:val="20"/>
              </w:rPr>
              <w:t>н</w:t>
            </w:r>
            <w:r w:rsidRPr="00B63A4C">
              <w:rPr>
                <w:sz w:val="20"/>
                <w:szCs w:val="20"/>
              </w:rPr>
              <w:t>ки)</w:t>
            </w:r>
          </w:p>
        </w:tc>
        <w:tc>
          <w:tcPr>
            <w:tcW w:w="1134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3A4C">
              <w:rPr>
                <w:sz w:val="20"/>
                <w:szCs w:val="20"/>
              </w:rPr>
              <w:t>Воспрои</w:t>
            </w:r>
            <w:r w:rsidRPr="00B63A4C">
              <w:rPr>
                <w:sz w:val="20"/>
                <w:szCs w:val="20"/>
              </w:rPr>
              <w:t>з</w:t>
            </w:r>
            <w:r w:rsidRPr="00B63A4C">
              <w:rPr>
                <w:sz w:val="20"/>
                <w:szCs w:val="20"/>
              </w:rPr>
              <w:t>во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дитн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сложные</w:t>
            </w:r>
            <w:proofErr w:type="spellEnd"/>
            <w:r w:rsidRPr="00B63A4C">
              <w:rPr>
                <w:sz w:val="20"/>
                <w:szCs w:val="20"/>
              </w:rPr>
              <w:t xml:space="preserve"> постройки (стол, стул, кр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вать)</w:t>
            </w:r>
          </w:p>
        </w:tc>
        <w:tc>
          <w:tcPr>
            <w:tcW w:w="992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3A4C">
              <w:rPr>
                <w:sz w:val="20"/>
                <w:szCs w:val="20"/>
              </w:rPr>
              <w:t>Подраж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ая</w:t>
            </w:r>
            <w:proofErr w:type="spellEnd"/>
            <w:r w:rsidRPr="00B63A4C">
              <w:rPr>
                <w:sz w:val="20"/>
                <w:szCs w:val="20"/>
              </w:rPr>
              <w:t xml:space="preserve"> взросло </w:t>
            </w:r>
            <w:proofErr w:type="spellStart"/>
            <w:r w:rsidRPr="00B63A4C">
              <w:rPr>
                <w:sz w:val="20"/>
                <w:szCs w:val="20"/>
              </w:rPr>
              <w:t>му</w:t>
            </w:r>
            <w:proofErr w:type="spellEnd"/>
            <w:r w:rsidRPr="00B63A4C">
              <w:rPr>
                <w:sz w:val="20"/>
                <w:szCs w:val="20"/>
              </w:rPr>
              <w:t xml:space="preserve"> рис</w:t>
            </w:r>
            <w:r w:rsidRPr="00B63A4C">
              <w:rPr>
                <w:sz w:val="20"/>
                <w:szCs w:val="20"/>
              </w:rPr>
              <w:t>у</w:t>
            </w:r>
            <w:r w:rsidRPr="00B63A4C">
              <w:rPr>
                <w:sz w:val="20"/>
                <w:szCs w:val="20"/>
              </w:rPr>
              <w:t xml:space="preserve">ет </w:t>
            </w:r>
            <w:proofErr w:type="spellStart"/>
            <w:r w:rsidRPr="00B63A4C">
              <w:rPr>
                <w:sz w:val="20"/>
                <w:szCs w:val="20"/>
              </w:rPr>
              <w:t>гор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зон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тальные</w:t>
            </w:r>
            <w:proofErr w:type="spellEnd"/>
            <w:r w:rsidRPr="00B63A4C">
              <w:rPr>
                <w:sz w:val="20"/>
                <w:szCs w:val="20"/>
              </w:rPr>
              <w:t xml:space="preserve"> и </w:t>
            </w:r>
            <w:proofErr w:type="spellStart"/>
            <w:r w:rsidRPr="00B63A4C">
              <w:rPr>
                <w:sz w:val="20"/>
                <w:szCs w:val="20"/>
              </w:rPr>
              <w:t>верт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ка</w:t>
            </w:r>
            <w:proofErr w:type="spellEnd"/>
            <w:r w:rsidRPr="00B63A4C">
              <w:rPr>
                <w:sz w:val="20"/>
                <w:szCs w:val="20"/>
              </w:rPr>
              <w:t xml:space="preserve"> </w:t>
            </w:r>
            <w:proofErr w:type="spellStart"/>
            <w:r w:rsidRPr="00B63A4C">
              <w:rPr>
                <w:sz w:val="20"/>
                <w:szCs w:val="20"/>
              </w:rPr>
              <w:t>льные</w:t>
            </w:r>
            <w:proofErr w:type="spellEnd"/>
            <w:r w:rsidRPr="00B63A4C">
              <w:rPr>
                <w:sz w:val="20"/>
                <w:szCs w:val="20"/>
              </w:rPr>
              <w:t xml:space="preserve"> линии</w:t>
            </w:r>
          </w:p>
        </w:tc>
        <w:tc>
          <w:tcPr>
            <w:tcW w:w="1383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Проявляет интерес к играм </w:t>
            </w:r>
            <w:proofErr w:type="spellStart"/>
            <w:r w:rsidRPr="00B63A4C">
              <w:rPr>
                <w:sz w:val="20"/>
                <w:szCs w:val="20"/>
              </w:rPr>
              <w:t>све</w:t>
            </w:r>
            <w:r w:rsidRPr="00B63A4C">
              <w:rPr>
                <w:sz w:val="20"/>
                <w:szCs w:val="20"/>
              </w:rPr>
              <w:t>р</w:t>
            </w:r>
            <w:r w:rsidRPr="00B63A4C">
              <w:rPr>
                <w:sz w:val="20"/>
                <w:szCs w:val="20"/>
              </w:rPr>
              <w:t>стнико</w:t>
            </w:r>
            <w:proofErr w:type="spellEnd"/>
            <w:r w:rsidRPr="00B63A4C">
              <w:rPr>
                <w:sz w:val="20"/>
                <w:szCs w:val="20"/>
              </w:rPr>
              <w:t xml:space="preserve"> в, играет р</w:t>
            </w:r>
            <w:r w:rsidRPr="00B63A4C">
              <w:rPr>
                <w:sz w:val="20"/>
                <w:szCs w:val="20"/>
              </w:rPr>
              <w:t>я</w:t>
            </w:r>
            <w:r w:rsidRPr="00B63A4C">
              <w:rPr>
                <w:sz w:val="20"/>
                <w:szCs w:val="20"/>
              </w:rPr>
              <w:t>дом, заним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 xml:space="preserve">ется одним видом </w:t>
            </w:r>
            <w:proofErr w:type="spellStart"/>
            <w:r w:rsidRPr="00B63A4C">
              <w:rPr>
                <w:sz w:val="20"/>
                <w:szCs w:val="20"/>
              </w:rPr>
              <w:t>де</w:t>
            </w:r>
            <w:r w:rsidRPr="00B63A4C">
              <w:rPr>
                <w:sz w:val="20"/>
                <w:szCs w:val="20"/>
              </w:rPr>
              <w:t>я</w:t>
            </w:r>
            <w:r w:rsidRPr="00B63A4C">
              <w:rPr>
                <w:sz w:val="20"/>
                <w:szCs w:val="20"/>
              </w:rPr>
              <w:t>тельност</w:t>
            </w:r>
            <w:proofErr w:type="spellEnd"/>
            <w:r w:rsidRPr="00B63A4C">
              <w:rPr>
                <w:sz w:val="20"/>
                <w:szCs w:val="20"/>
              </w:rPr>
              <w:t xml:space="preserve"> и (как другие дети, кормит кукол, вт</w:t>
            </w:r>
            <w:r w:rsidRPr="00B63A4C">
              <w:rPr>
                <w:sz w:val="20"/>
                <w:szCs w:val="20"/>
              </w:rPr>
              <w:t>ы</w:t>
            </w:r>
            <w:r w:rsidRPr="00B63A4C">
              <w:rPr>
                <w:sz w:val="20"/>
                <w:szCs w:val="20"/>
              </w:rPr>
              <w:t>кает грибо</w:t>
            </w:r>
            <w:r w:rsidRPr="00B63A4C">
              <w:rPr>
                <w:sz w:val="20"/>
                <w:szCs w:val="20"/>
              </w:rPr>
              <w:t>ч</w:t>
            </w:r>
            <w:r w:rsidRPr="00B63A4C">
              <w:rPr>
                <w:sz w:val="20"/>
                <w:szCs w:val="20"/>
              </w:rPr>
              <w:t>ки в отве</w:t>
            </w:r>
            <w:r w:rsidRPr="00B63A4C">
              <w:rPr>
                <w:sz w:val="20"/>
                <w:szCs w:val="20"/>
              </w:rPr>
              <w:t>р</w:t>
            </w:r>
            <w:r w:rsidRPr="00B63A4C">
              <w:rPr>
                <w:sz w:val="20"/>
                <w:szCs w:val="20"/>
              </w:rPr>
              <w:t>стие, строит)</w:t>
            </w:r>
          </w:p>
        </w:tc>
      </w:tr>
    </w:tbl>
    <w:p w:rsidR="00C16CAB" w:rsidRDefault="00C16CAB" w:rsidP="00A4076D">
      <w:pPr>
        <w:jc w:val="center"/>
        <w:rPr>
          <w:b/>
        </w:rPr>
      </w:pPr>
    </w:p>
    <w:p w:rsidR="00C16CAB" w:rsidRDefault="00C16CAB" w:rsidP="00D72A21">
      <w:pPr>
        <w:jc w:val="both"/>
        <w:rPr>
          <w:color w:val="FF0000"/>
        </w:rPr>
      </w:pPr>
      <w:r>
        <w:tab/>
      </w:r>
      <w:r w:rsidRPr="00222321">
        <w:t>Описательные  характеристики особенностей развития детей раннего и дошкольн</w:t>
      </w:r>
      <w:r w:rsidRPr="00222321">
        <w:t>о</w:t>
      </w:r>
      <w:r w:rsidRPr="00222321">
        <w:t>го возраста</w:t>
      </w:r>
      <w:r w:rsidRPr="00284838">
        <w:t xml:space="preserve"> </w:t>
      </w:r>
      <w:r>
        <w:rPr>
          <w:b/>
        </w:rPr>
        <w:t>(Приложение № 2</w:t>
      </w:r>
      <w:r w:rsidRPr="00973555">
        <w:rPr>
          <w:b/>
        </w:rPr>
        <w:t>).</w:t>
      </w:r>
    </w:p>
    <w:p w:rsidR="00C16CAB" w:rsidRDefault="00C16CAB" w:rsidP="00D72A21">
      <w:pPr>
        <w:jc w:val="both"/>
        <w:rPr>
          <w:color w:val="FF0000"/>
        </w:rPr>
      </w:pPr>
    </w:p>
    <w:p w:rsidR="00C16CAB" w:rsidRDefault="00C16CAB" w:rsidP="00D72A21">
      <w:pPr>
        <w:ind w:firstLine="709"/>
        <w:jc w:val="both"/>
        <w:rPr>
          <w:b/>
        </w:rPr>
      </w:pPr>
      <w:r w:rsidRPr="00AC49CB">
        <w:rPr>
          <w:b/>
        </w:rPr>
        <w:t>Характеристика социальной ситуации развития ребенка в современных усл</w:t>
      </w:r>
      <w:r w:rsidRPr="00AC49CB">
        <w:rPr>
          <w:b/>
        </w:rPr>
        <w:t>о</w:t>
      </w:r>
      <w:r w:rsidRPr="00AC49CB">
        <w:rPr>
          <w:b/>
        </w:rPr>
        <w:t>вия</w:t>
      </w:r>
      <w:r>
        <w:rPr>
          <w:b/>
        </w:rPr>
        <w:t>х</w:t>
      </w:r>
    </w:p>
    <w:p w:rsidR="00C16CAB" w:rsidRDefault="00C16CAB" w:rsidP="00D72A21">
      <w:pPr>
        <w:ind w:firstLine="709"/>
        <w:jc w:val="both"/>
      </w:pPr>
      <w:r w:rsidRPr="00AC49CB">
        <w:t>Современный ребенок  —  это житель  XXI  века, на которого оказывают влияние все  признаки  настоящего  времени.  Многолетние  исследования, позволяют  нам  нам</w:t>
      </w:r>
      <w:r w:rsidRPr="00AC49CB">
        <w:t>е</w:t>
      </w:r>
      <w:r w:rsidRPr="00AC49CB">
        <w:t>тить  штрихи  современного  дошкольного  детства, которые нельзя не учитывать, орган</w:t>
      </w:r>
      <w:r w:rsidRPr="00AC49CB">
        <w:t>и</w:t>
      </w:r>
      <w:r w:rsidRPr="00AC49CB">
        <w:t>зуя образовательный процесс детского сада.</w:t>
      </w:r>
    </w:p>
    <w:p w:rsidR="00C16CAB" w:rsidRDefault="00C16CAB" w:rsidP="00D72A21">
      <w:pPr>
        <w:ind w:firstLine="709"/>
        <w:jc w:val="both"/>
      </w:pPr>
      <w:r w:rsidRPr="00AC49CB">
        <w:t>Современный  ребенок  —  маленький  гражданин,  осознающий  себя  в совреме</w:t>
      </w:r>
      <w:r w:rsidRPr="00AC49CB">
        <w:t>н</w:t>
      </w:r>
      <w:r w:rsidRPr="00AC49CB">
        <w:t xml:space="preserve">ном  пространстве  страны  и  города.  Он  любит  свою  Родину,  свою  семью, своих  сверстников  и  друзей,  желает  сделать  жизнь  лучше,  достойнее  и  красивее. </w:t>
      </w:r>
    </w:p>
    <w:p w:rsidR="00C16CAB" w:rsidRDefault="00C16CAB" w:rsidP="00D72A21">
      <w:pPr>
        <w:ind w:firstLine="709"/>
        <w:jc w:val="both"/>
      </w:pPr>
      <w:r w:rsidRPr="00AC49CB">
        <w:t>Современный дошкольник ориентирован на познание человека и природы. Он н</w:t>
      </w:r>
      <w:r w:rsidRPr="00AC49CB">
        <w:t>е</w:t>
      </w:r>
      <w:r w:rsidRPr="00AC49CB">
        <w:t>плохо ориентируется в себе, своем ближайшем окружении, своем настоящем и будущем. Он готов  оценивать  явления  и  события  жизни  с  разных  точек  зрения:  интереса, ут</w:t>
      </w:r>
      <w:r w:rsidRPr="00AC49CB">
        <w:t>и</w:t>
      </w:r>
      <w:r w:rsidRPr="00AC49CB">
        <w:t>литарности, полезности, эстетичности, познания. Современные дети ориентированы на будущее. Это яркая отличительная черта маленьких граждан современности — они с ув</w:t>
      </w:r>
      <w:r w:rsidRPr="00AC49CB">
        <w:t>е</w:t>
      </w:r>
      <w:r w:rsidRPr="00AC49CB">
        <w:t>ренностью смотрят в будущее.</w:t>
      </w:r>
    </w:p>
    <w:p w:rsidR="00C16CAB" w:rsidRDefault="00C16CAB" w:rsidP="00D72A21">
      <w:pPr>
        <w:ind w:firstLine="709"/>
        <w:jc w:val="both"/>
      </w:pPr>
      <w:r w:rsidRPr="00AC49CB">
        <w:t>Внутренние  резервы  современного  ребенка  раскрываются  в  разных  видах предпочитаемой  им  деятельности:  изобразительной,  игровой,  музыкальной, литерату</w:t>
      </w:r>
      <w:r w:rsidRPr="00AC49CB">
        <w:t>р</w:t>
      </w:r>
      <w:r w:rsidRPr="00AC49CB">
        <w:t>ной. Но в отличие от сверстников прошлых лет он уверенно комбинирует их, объединяет  между  собой,  потому  что  ему  так  комфортнее  и  все  можно  успеть.  Он органично  вплетает  свои  представления  об  этом  мире  в  разные  сферы жизнедеятельности.  Он  —  носитель  субкультуры,  присущей  только  дошкольнику  и отличающей его от детей другого возраста и взрослых.</w:t>
      </w:r>
    </w:p>
    <w:p w:rsidR="00C16CAB" w:rsidRDefault="00C16CAB" w:rsidP="00D72A21">
      <w:pPr>
        <w:ind w:firstLine="709"/>
        <w:jc w:val="both"/>
      </w:pPr>
      <w:r w:rsidRPr="00AC49CB">
        <w:t>Современному  дошкольнику  часто  не  хватает  общения  с  мамой  и  папой, све</w:t>
      </w:r>
      <w:r w:rsidRPr="00AC49CB">
        <w:t>р</w:t>
      </w:r>
      <w:r w:rsidRPr="00AC49CB">
        <w:t>стниками,  он  теряется  в  мире  объемной  информации,  ему  хочется  больше разговар</w:t>
      </w:r>
      <w:r w:rsidRPr="00AC49CB">
        <w:t>и</w:t>
      </w:r>
      <w:r w:rsidRPr="00AC49CB">
        <w:t>вать и совместно действовать. Группа детского сада  —  как раз то место, где он  реализ</w:t>
      </w:r>
      <w:r w:rsidRPr="00AC49CB">
        <w:t>у</w:t>
      </w:r>
      <w:r w:rsidRPr="00AC49CB">
        <w:t>ет  принципиальные  для  себя  потребности.  Поэтому  детский  сад  —  это вторая семья ребенка, в которой ему благополучно и интересно живется. Современные дети с удовол</w:t>
      </w:r>
      <w:r w:rsidRPr="00AC49CB">
        <w:t>ь</w:t>
      </w:r>
      <w:r w:rsidRPr="00AC49CB">
        <w:t>ствием идут в детский сад, любят его!</w:t>
      </w:r>
    </w:p>
    <w:p w:rsidR="00C16CAB" w:rsidRPr="00AC49CB" w:rsidRDefault="00C16CAB" w:rsidP="00D72A21">
      <w:pPr>
        <w:ind w:firstLine="709"/>
        <w:jc w:val="both"/>
      </w:pPr>
      <w:r w:rsidRPr="00AC49CB">
        <w:t>Жизнь  ребенка  XXI  века  очень  сильно  изменилась  и  тесно  связана  с возмо</w:t>
      </w:r>
      <w:r w:rsidRPr="00AC49CB">
        <w:t>ж</w:t>
      </w:r>
      <w:r w:rsidRPr="00AC49CB">
        <w:t>ностями  родителей.  Он  быстрее,  чем  взрослый,  успевает  освоить  мобильный телефон  и  компьютер,  телевизор  и  магнитофон.  Он  слушает  и  смотрит  с  родителями одни  и  те  же  песни  и  телепередачи;  ходит  вместе  с  семьей  в  кафе  и  рестораны, выезжает за границу на отдых, путешествует; ориентируется в марках автомобилей, в рекламе. Он многим интересуется и о многом рассуждает.  В то же время ребенок по</w:t>
      </w:r>
      <w:r>
        <w:t xml:space="preserve"> </w:t>
      </w:r>
      <w:r w:rsidRPr="00AC49CB">
        <w:t>прежнему сор</w:t>
      </w:r>
      <w:r w:rsidRPr="00AC49CB">
        <w:t>и</w:t>
      </w:r>
      <w:r w:rsidRPr="00AC49CB">
        <w:t>ентирован на самоценные, детские виды деятельности. Он любит играть, сочинять,  фа</w:t>
      </w:r>
      <w:r w:rsidRPr="00AC49CB">
        <w:t>н</w:t>
      </w:r>
      <w:r w:rsidRPr="00AC49CB">
        <w:lastRenderedPageBreak/>
        <w:t>тазировать,  радоваться  и  рассуждать.  В  детской  деятельности современного  ребенка  можно  увидеть  и  стремление  к  интеграции,  то  есть объединению, разных видов де</w:t>
      </w:r>
      <w:r w:rsidRPr="00AC49CB">
        <w:t>я</w:t>
      </w:r>
      <w:r w:rsidRPr="00AC49CB">
        <w:t xml:space="preserve">тельности в один процесс. В новых видах деятельности, таких  как  экспериментирование,  создание  микро-  и  </w:t>
      </w:r>
      <w:proofErr w:type="spellStart"/>
      <w:r w:rsidRPr="00AC49CB">
        <w:t>макропроектов</w:t>
      </w:r>
      <w:proofErr w:type="spellEnd"/>
      <w:r w:rsidRPr="00AC49CB">
        <w:t>, коллекционирование,  импровизация,  современных  детей  привлекают  сам  процесс, возможность  проявления  самостоятельности  и  своб</w:t>
      </w:r>
      <w:r w:rsidRPr="00AC49CB">
        <w:t>о</w:t>
      </w:r>
      <w:r w:rsidRPr="00AC49CB">
        <w:t>ды,  реализации  замыслов, возможность выбирать и менять что-то самому.</w:t>
      </w:r>
    </w:p>
    <w:p w:rsidR="00C16CAB" w:rsidRPr="00AC49CB" w:rsidRDefault="00C16CAB" w:rsidP="00A4076D">
      <w:pPr>
        <w:jc w:val="both"/>
      </w:pPr>
      <w:r w:rsidRPr="00AC49CB">
        <w:tab/>
        <w:t>Все  эти  новые  черты  современного  дошкольного  детства  нашли  отражение  в программе.</w:t>
      </w:r>
    </w:p>
    <w:p w:rsidR="00C16CAB" w:rsidRPr="00AC49CB" w:rsidRDefault="00C16CAB" w:rsidP="00A407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16CAB" w:rsidRDefault="00C16CAB" w:rsidP="003275C8">
      <w:pPr>
        <w:numPr>
          <w:ilvl w:val="1"/>
          <w:numId w:val="64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3275C8">
        <w:rPr>
          <w:b/>
          <w:sz w:val="32"/>
          <w:szCs w:val="32"/>
        </w:rPr>
        <w:t xml:space="preserve">ПЛАНИРУЕМЫЕ РЕЗУЛЬТАТЫ ОСВОЕНИЯ </w:t>
      </w:r>
    </w:p>
    <w:p w:rsidR="00C16CAB" w:rsidRPr="003275C8" w:rsidRDefault="00C16CAB" w:rsidP="003275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3275C8">
        <w:rPr>
          <w:b/>
          <w:sz w:val="32"/>
          <w:szCs w:val="32"/>
        </w:rPr>
        <w:t>ПРОГРАММЫ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</w:p>
    <w:p w:rsidR="00C16CAB" w:rsidRDefault="00C16CAB" w:rsidP="003275C8">
      <w:pPr>
        <w:autoSpaceDE w:val="0"/>
        <w:autoSpaceDN w:val="0"/>
        <w:adjustRightInd w:val="0"/>
        <w:ind w:firstLine="709"/>
        <w:jc w:val="both"/>
      </w:pPr>
      <w:r w:rsidRPr="00AC49CB">
        <w:t>Специфика дошкольного детства (гибкость, пластичность развития ребенка, выс</w:t>
      </w:r>
      <w:r w:rsidRPr="00AC49CB">
        <w:t>о</w:t>
      </w:r>
      <w:r w:rsidRPr="00AC49CB">
        <w:t>кий разброс вариантов его развития, его непосредственность и непроизвольность) не п</w:t>
      </w:r>
      <w:r w:rsidRPr="00AC49CB">
        <w:t>о</w:t>
      </w:r>
      <w:r w:rsidRPr="00AC49CB">
        <w:t>зволяет требовать от ребенка дошкольного возраста достижения конкретных образов</w:t>
      </w:r>
      <w:r w:rsidRPr="00AC49CB">
        <w:t>а</w:t>
      </w:r>
      <w:r w:rsidRPr="00AC49CB">
        <w:t>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C16CAB" w:rsidRDefault="00C16CAB" w:rsidP="003275C8">
      <w:pPr>
        <w:autoSpaceDE w:val="0"/>
        <w:autoSpaceDN w:val="0"/>
        <w:adjustRightInd w:val="0"/>
        <w:ind w:firstLine="709"/>
        <w:jc w:val="both"/>
      </w:pPr>
      <w:r w:rsidRPr="00AC49CB">
        <w:t>Согласно Приказа Министерства образования и науки Российской Федерации от 17 октября 2013 г. N 1155 г. "Об утверждении федерального государственного образовател</w:t>
      </w:r>
      <w:r w:rsidRPr="00AC49CB">
        <w:t>ь</w:t>
      </w:r>
      <w:r w:rsidRPr="00AC49CB">
        <w:t>ного стандарта дошкольного образования"  результаты освоения Программы представл</w:t>
      </w:r>
      <w:r w:rsidRPr="00AC49CB">
        <w:t>е</w:t>
      </w:r>
      <w:r w:rsidRPr="00AC49CB">
        <w:t>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Это ориентир для педагогов и род</w:t>
      </w:r>
      <w:r w:rsidRPr="00AC49CB">
        <w:t>и</w:t>
      </w:r>
      <w:r w:rsidRPr="00AC49CB">
        <w:t>телей, обозначающий направленность воспитательной деятельности взрослых.</w:t>
      </w:r>
    </w:p>
    <w:p w:rsidR="00C16CAB" w:rsidRDefault="00C16CAB" w:rsidP="003275C8">
      <w:pPr>
        <w:autoSpaceDE w:val="0"/>
        <w:autoSpaceDN w:val="0"/>
        <w:adjustRightInd w:val="0"/>
        <w:ind w:firstLine="709"/>
        <w:jc w:val="both"/>
      </w:pPr>
      <w:r w:rsidRPr="00AC49CB">
        <w:t>Целевые ориентиры, обозначенные в ФГОС ДО, являются общими для всего обр</w:t>
      </w:r>
      <w:r w:rsidRPr="00AC49CB">
        <w:t>а</w:t>
      </w:r>
      <w:r w:rsidRPr="00AC49CB">
        <w:t>зовательного пространства Российской Федерации, однако Программа имеет свои отлич</w:t>
      </w:r>
      <w:r w:rsidRPr="00AC49CB">
        <w:t>и</w:t>
      </w:r>
      <w:r w:rsidRPr="00AC49CB">
        <w:t>тельные особенности, свои приоритеты, целевые ориентиры, которые не противоречат ФГОС ДО, но могут углублять и дополнять его требования.</w:t>
      </w:r>
    </w:p>
    <w:p w:rsidR="00C16CAB" w:rsidRDefault="00C16CAB" w:rsidP="003275C8">
      <w:pPr>
        <w:autoSpaceDE w:val="0"/>
        <w:autoSpaceDN w:val="0"/>
        <w:adjustRightInd w:val="0"/>
        <w:ind w:firstLine="709"/>
        <w:jc w:val="both"/>
      </w:pPr>
      <w:r w:rsidRPr="00AC49CB">
        <w:t>Таким образом, целевые ориентиры Программы базируются на ФГОС ДО и целях и задачах, обозначенных в пояснительной записке к программе «От рождения до школы», и в той части, которая совпадает со Стандартами, даются по тексту ФГОС.</w:t>
      </w:r>
    </w:p>
    <w:p w:rsidR="00C16CAB" w:rsidRDefault="00C16CAB" w:rsidP="003275C8">
      <w:pPr>
        <w:autoSpaceDE w:val="0"/>
        <w:autoSpaceDN w:val="0"/>
        <w:adjustRightInd w:val="0"/>
        <w:ind w:firstLine="709"/>
        <w:jc w:val="both"/>
      </w:pPr>
    </w:p>
    <w:p w:rsidR="00C16CAB" w:rsidRPr="00AC49CB" w:rsidRDefault="00C16CAB" w:rsidP="003275C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C49CB">
        <w:rPr>
          <w:b/>
          <w:i/>
        </w:rPr>
        <w:t>Целевые ориентиры образования в младенческом и раннем возрасте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</w:t>
      </w:r>
      <w:r w:rsidRPr="00AC49CB">
        <w:t>в</w:t>
      </w:r>
      <w:r w:rsidRPr="00AC49CB">
        <w:t>лять настойчивость в достижении результата своих действий.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</w:t>
      </w:r>
      <w:r w:rsidRPr="00AC49CB">
        <w:t>о</w:t>
      </w:r>
      <w:r w:rsidRPr="00AC49CB">
        <w:t>ваться ими. Владеет простейшими навыками самообслуживания; стремится проявлять с</w:t>
      </w:r>
      <w:r w:rsidRPr="00AC49CB">
        <w:t>а</w:t>
      </w:r>
      <w:r w:rsidRPr="00AC49CB">
        <w:t>мостоятельность в бытовом и игровом поведении; проявляет навыки опрятности.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Проявляет отрицательное отношение к грубости, жадности.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Соблюдает правила элементарной вежливости (самостоятельно или по напомин</w:t>
      </w:r>
      <w:r w:rsidRPr="00AC49CB">
        <w:t>а</w:t>
      </w:r>
      <w:r w:rsidRPr="00AC49CB">
        <w:t>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C16CAB" w:rsidRPr="00AC49CB" w:rsidRDefault="00C16CAB" w:rsidP="00A4076D">
      <w:pPr>
        <w:autoSpaceDE w:val="0"/>
        <w:autoSpaceDN w:val="0"/>
        <w:adjustRightInd w:val="0"/>
        <w:jc w:val="both"/>
      </w:pPr>
      <w:r w:rsidRPr="00AC49CB">
        <w:tab/>
        <w:t>• Стремится к общению со взрослыми и активно подражает им в движениях и де</w:t>
      </w:r>
      <w:r w:rsidRPr="00AC49CB">
        <w:t>й</w:t>
      </w:r>
      <w:r w:rsidRPr="00AC49CB">
        <w:t>ствиях; появляются игры, в которых ребенок воспроизводит действия взрослого. Эмоци</w:t>
      </w:r>
      <w:r w:rsidRPr="00AC49CB">
        <w:t>о</w:t>
      </w:r>
      <w:r w:rsidRPr="00AC49CB">
        <w:t>нально откликается на игру, предложенную взрослым, принимает игровую задачу.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lastRenderedPageBreak/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</w:t>
      </w:r>
      <w:r w:rsidRPr="00AC49CB">
        <w:t>г</w:t>
      </w:r>
      <w:r w:rsidRPr="00AC49CB">
        <w:t>рам небольшими группами.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Проявляет интерес к окружающему миру природы, с интересом участвует в с</w:t>
      </w:r>
      <w:r w:rsidRPr="00AC49CB">
        <w:t>е</w:t>
      </w:r>
      <w:r w:rsidRPr="00AC49CB">
        <w:t>зонных наблюдениях.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Проявляет интерес к стихам, песням и сказкам, рассматриванию картинок, стр</w:t>
      </w:r>
      <w:r w:rsidRPr="00AC49CB">
        <w:t>е</w:t>
      </w:r>
      <w:r w:rsidRPr="00AC49CB">
        <w:t>мится двигаться под музыку; эмоционально откликается на различные произведения кул</w:t>
      </w:r>
      <w:r w:rsidRPr="00AC49CB">
        <w:t>ь</w:t>
      </w:r>
      <w:r w:rsidRPr="00AC49CB">
        <w:t>туры и искусства.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С пониманием следит за действиями героев кукольного театра; проявляет жел</w:t>
      </w:r>
      <w:r w:rsidRPr="00AC49CB">
        <w:t>а</w:t>
      </w:r>
      <w:r w:rsidRPr="00AC49CB">
        <w:t>ние участвовать в театрализованных и сюжетно-ролевых играх.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Проявляет интерес к продуктивной деятельности (рисование, лепка, конструир</w:t>
      </w:r>
      <w:r w:rsidRPr="00AC49CB">
        <w:t>о</w:t>
      </w:r>
      <w:r w:rsidRPr="00AC49CB">
        <w:t>вание, аппликация).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C16CAB" w:rsidRPr="00AC49CB" w:rsidRDefault="00C16CAB" w:rsidP="00A4076D">
      <w:pPr>
        <w:autoSpaceDE w:val="0"/>
        <w:autoSpaceDN w:val="0"/>
        <w:adjustRightInd w:val="0"/>
        <w:jc w:val="both"/>
        <w:rPr>
          <w:b/>
          <w:i/>
        </w:rPr>
      </w:pPr>
    </w:p>
    <w:p w:rsidR="00C16CAB" w:rsidRPr="00AC49CB" w:rsidRDefault="00C16CAB" w:rsidP="003275C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C49CB">
        <w:rPr>
          <w:b/>
          <w:i/>
        </w:rPr>
        <w:t>Целевые ориентиры на этапе завершения дошкольного образования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Ребенок овладевает основными культурными средствами, способами деятельн</w:t>
      </w:r>
      <w:r w:rsidRPr="00AC49CB">
        <w:t>о</w:t>
      </w:r>
      <w:r w:rsidRPr="00AC49CB">
        <w:t>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</w:t>
      </w:r>
      <w:r w:rsidRPr="00AC49CB">
        <w:t>о</w:t>
      </w:r>
      <w:r w:rsidRPr="00AC49CB">
        <w:t>бен выбирать себе род занятий, участников по совместной деятельности.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</w:t>
      </w:r>
      <w:r w:rsidRPr="00AC49CB">
        <w:t>в</w:t>
      </w:r>
      <w:r w:rsidRPr="00AC49CB">
        <w:t>но взаимодействует со сверстниками и взрослыми, участвует в совместных играх.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Способен сотрудничать и выполнять как лидерские, так и исполнительские фун</w:t>
      </w:r>
      <w:r w:rsidRPr="00AC49CB">
        <w:t>к</w:t>
      </w:r>
      <w:r w:rsidRPr="00AC49CB">
        <w:t>ции в совместной деятельности.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Понимает, что все люди равны вне зависимости от их социального происхожд</w:t>
      </w:r>
      <w:r w:rsidRPr="00AC49CB">
        <w:t>е</w:t>
      </w:r>
      <w:r w:rsidRPr="00AC49CB">
        <w:t>ния, этнической принадлежности, религиозных и других верований, их физических и пс</w:t>
      </w:r>
      <w:r w:rsidRPr="00AC49CB">
        <w:t>и</w:t>
      </w:r>
      <w:r w:rsidRPr="00AC49CB">
        <w:t>хических особенностей.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 xml:space="preserve">• Проявляет </w:t>
      </w:r>
      <w:proofErr w:type="spellStart"/>
      <w:r w:rsidRPr="00AC49CB">
        <w:t>эмпатию</w:t>
      </w:r>
      <w:proofErr w:type="spellEnd"/>
      <w:r w:rsidRPr="00AC49CB">
        <w:t xml:space="preserve"> по отношению к другим людям, готовность прийти на п</w:t>
      </w:r>
      <w:r w:rsidRPr="00AC49CB">
        <w:t>о</w:t>
      </w:r>
      <w:r w:rsidRPr="00AC49CB">
        <w:t>мощь тем, кто в этом нуждается.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Проявляет умение слышать других и стремление быть понятым другими.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</w:t>
      </w:r>
      <w:r w:rsidRPr="00AC49CB">
        <w:t>р</w:t>
      </w:r>
      <w:r w:rsidRPr="00AC49CB">
        <w:t>мам. Умеет распознавать различные ситуации и адекватно их оценивать.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</w:t>
      </w:r>
      <w:r w:rsidRPr="00AC49CB">
        <w:t>ы</w:t>
      </w:r>
      <w:r w:rsidRPr="00AC49CB">
        <w:t>ваются предпосылки грамотности.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Ребенок способен к волевым усилиям, может следовать социальным нормам п</w:t>
      </w:r>
      <w:r w:rsidRPr="00AC49CB">
        <w:t>о</w:t>
      </w:r>
      <w:r w:rsidRPr="00AC49CB">
        <w:t>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</w:t>
      </w:r>
      <w:r w:rsidRPr="00AC49CB">
        <w:t>е</w:t>
      </w:r>
      <w:r w:rsidRPr="00AC49CB">
        <w:t>ны.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Проявляет ответственность за начатое дело.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</w:t>
      </w:r>
      <w:r w:rsidRPr="00AC49CB">
        <w:lastRenderedPageBreak/>
        <w:t>объяснения явлениям природы и поступкам людей; склонен наблюдать, экспериментир</w:t>
      </w:r>
      <w:r w:rsidRPr="00AC49CB">
        <w:t>о</w:t>
      </w:r>
      <w:r w:rsidRPr="00AC49CB">
        <w:t>вать. Обладает начальными знаниями о себе, о природном и социальном мире, в котором</w:t>
      </w:r>
    </w:p>
    <w:p w:rsidR="00C16CAB" w:rsidRPr="00AC49CB" w:rsidRDefault="00C16CAB" w:rsidP="00A4076D">
      <w:pPr>
        <w:autoSpaceDE w:val="0"/>
        <w:autoSpaceDN w:val="0"/>
        <w:adjustRightInd w:val="0"/>
        <w:jc w:val="both"/>
      </w:pPr>
      <w:r w:rsidRPr="00AC49CB">
        <w:t>он живет; знаком с произведениями детской литературы, обладает элементарными пре</w:t>
      </w:r>
      <w:r w:rsidRPr="00AC49CB">
        <w:t>д</w:t>
      </w:r>
      <w:r w:rsidRPr="00AC49CB">
        <w:t>ставлениями из области живой природы, естествознания, математики, истории и т.п.; сп</w:t>
      </w:r>
      <w:r w:rsidRPr="00AC49CB">
        <w:t>о</w:t>
      </w:r>
      <w:r w:rsidRPr="00AC49CB">
        <w:t>собен к принятию собственных решений, опираясь на свои знания и умения в различных видах деятельности.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Открыт новому, то есть проявляет желание узнавать новое, самостоятельно доб</w:t>
      </w:r>
      <w:r w:rsidRPr="00AC49CB">
        <w:t>ы</w:t>
      </w:r>
      <w:r w:rsidRPr="00AC49CB">
        <w:t>вать новые знания; положительно относится к обучению в школе.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Проявляет уважение к жизни (в различных ее формах) и заботу об окружающей среде.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Эмоционально отзывается на красоту окружающего мира, произведения народн</w:t>
      </w:r>
      <w:r w:rsidRPr="00AC49CB">
        <w:t>о</w:t>
      </w:r>
      <w:r w:rsidRPr="00AC49CB">
        <w:t>го и профессионального искусства (музыку, танцы, театральную деятельность, изобраз</w:t>
      </w:r>
      <w:r w:rsidRPr="00AC49CB">
        <w:t>и</w:t>
      </w:r>
      <w:r w:rsidRPr="00AC49CB">
        <w:t>тельную деятельность и т. д.).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Проявляет патриотические чувства, ощущает гордость за свою страну, ее дост</w:t>
      </w:r>
      <w:r w:rsidRPr="00AC49CB">
        <w:t>и</w:t>
      </w:r>
      <w:r w:rsidRPr="00AC49CB">
        <w:t>жения, имеет представление о ее географическом разнообразии, многонациональности, важнейших исторических событиях.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Имеет первичные представления о себе, семье, традиционных семейных ценн</w:t>
      </w:r>
      <w:r w:rsidRPr="00AC49CB">
        <w:t>о</w:t>
      </w:r>
      <w:r w:rsidRPr="00AC49CB">
        <w:t xml:space="preserve">стях, включая традиционные </w:t>
      </w:r>
      <w:proofErr w:type="spellStart"/>
      <w:r w:rsidRPr="00AC49CB">
        <w:t>гендерные</w:t>
      </w:r>
      <w:proofErr w:type="spellEnd"/>
      <w:r w:rsidRPr="00AC49CB">
        <w:t xml:space="preserve"> ориентации, проявляет уважение к своему и пр</w:t>
      </w:r>
      <w:r w:rsidRPr="00AC49CB">
        <w:t>о</w:t>
      </w:r>
      <w:r w:rsidRPr="00AC49CB">
        <w:t>тивоположному полу.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C16CAB" w:rsidRPr="00973555" w:rsidRDefault="00C16CAB" w:rsidP="00973555">
      <w:pPr>
        <w:autoSpaceDE w:val="0"/>
        <w:autoSpaceDN w:val="0"/>
        <w:adjustRightInd w:val="0"/>
        <w:ind w:firstLine="708"/>
        <w:jc w:val="both"/>
        <w:rPr>
          <w:b/>
          <w:bCs/>
          <w:color w:val="303030"/>
        </w:rPr>
      </w:pPr>
      <w:r w:rsidRPr="00AC49CB">
        <w:t>• Имеет начальные представления о здоровом образе жизни. Воспринимает здор</w:t>
      </w:r>
      <w:r w:rsidRPr="00AC49CB">
        <w:t>о</w:t>
      </w:r>
      <w:r w:rsidRPr="00AC49CB">
        <w:t>вый образ жизни как ценность.</w:t>
      </w:r>
    </w:p>
    <w:p w:rsidR="00C16CAB" w:rsidRDefault="00C16CAB" w:rsidP="00497D76">
      <w:pPr>
        <w:tabs>
          <w:tab w:val="left" w:pos="2940"/>
        </w:tabs>
        <w:autoSpaceDE w:val="0"/>
        <w:autoSpaceDN w:val="0"/>
        <w:adjustRightInd w:val="0"/>
        <w:jc w:val="both"/>
      </w:pPr>
      <w:r>
        <w:tab/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 xml:space="preserve">Согласно Закону от 29 декабря 2012 г. N 273-ФЗ "Об образовании в Российской Федерации«, ст. 64, ч.2., целевые ориентиры дошкольного образования: 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- не подлежат непосредственной оценке, в том числе в виде педагогической диа</w:t>
      </w:r>
      <w:r w:rsidRPr="00AC49CB">
        <w:t>г</w:t>
      </w:r>
      <w:r w:rsidRPr="00AC49CB">
        <w:t>ностики (мониторинга);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 xml:space="preserve"> - не являются основанием для их формального сравнения с реальными достиж</w:t>
      </w:r>
      <w:r w:rsidRPr="00AC49CB">
        <w:t>е</w:t>
      </w:r>
      <w:r w:rsidRPr="00AC49CB">
        <w:t xml:space="preserve">ниями детей; 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- не являются основой объективной оценки соответствия установленным требов</w:t>
      </w:r>
      <w:r w:rsidRPr="00AC49CB">
        <w:t>а</w:t>
      </w:r>
      <w:r w:rsidRPr="00AC49CB">
        <w:t xml:space="preserve">ниям образовательной деятельности и подготовки детей. 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 xml:space="preserve">Освоение Программы не сопровождается проведением промежуточных аттестаций и итоговой аттестации воспитанников. Они являются ориентирами для: 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- построения образовательной политики на соответствующих уровнях с учетом ц</w:t>
      </w:r>
      <w:r w:rsidRPr="00AC49CB">
        <w:t>е</w:t>
      </w:r>
      <w:r w:rsidRPr="00AC49CB">
        <w:t>лей дошкольного образования, общих для всего образовательного пространства Росси</w:t>
      </w:r>
      <w:r w:rsidRPr="00AC49CB">
        <w:t>й</w:t>
      </w:r>
      <w:r w:rsidRPr="00AC49CB">
        <w:t xml:space="preserve">ской Федерации; 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- решения задач формирования Программы; анализа профессиональной деятельн</w:t>
      </w:r>
      <w:r w:rsidRPr="00AC49CB">
        <w:t>о</w:t>
      </w:r>
      <w:r w:rsidRPr="00AC49CB">
        <w:t xml:space="preserve">сти; взаимодействия с семьями; </w:t>
      </w:r>
    </w:p>
    <w:p w:rsidR="00C16CAB" w:rsidRPr="00AC49CB" w:rsidRDefault="00C16CAB" w:rsidP="00A4076D">
      <w:pPr>
        <w:autoSpaceDE w:val="0"/>
        <w:autoSpaceDN w:val="0"/>
        <w:adjustRightInd w:val="0"/>
        <w:ind w:firstLine="708"/>
        <w:jc w:val="both"/>
      </w:pPr>
      <w:r w:rsidRPr="00AC49CB">
        <w:t>- изучения характеристик образования детей в возрасте от 2 месяцев до 8 лет; - и</w:t>
      </w:r>
      <w:r w:rsidRPr="00AC49CB">
        <w:t>н</w:t>
      </w:r>
      <w:r w:rsidRPr="00AC49CB">
        <w:t>формирования родителей (законных представителей) и общественности относительно ц</w:t>
      </w:r>
      <w:r w:rsidRPr="00AC49CB">
        <w:t>е</w:t>
      </w:r>
      <w:r w:rsidRPr="00AC49CB">
        <w:t>лей дошкольного образования, общих для всего образовательного пространства Росси</w:t>
      </w:r>
      <w:r w:rsidRPr="00AC49CB">
        <w:t>й</w:t>
      </w:r>
      <w:r w:rsidRPr="00AC49CB">
        <w:t xml:space="preserve">ской Федерации. </w:t>
      </w:r>
    </w:p>
    <w:p w:rsidR="00C16CAB" w:rsidRPr="00973555" w:rsidRDefault="00C16CAB" w:rsidP="00973555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AC49CB">
        <w:rPr>
          <w:color w:val="000000"/>
          <w:shd w:val="clear" w:color="auto" w:fill="FFFFFF"/>
        </w:rPr>
        <w:t>Целевые ориентиры программы выступают основаниями преемственности дошк</w:t>
      </w:r>
      <w:r w:rsidRPr="00AC49CB">
        <w:rPr>
          <w:color w:val="000000"/>
          <w:shd w:val="clear" w:color="auto" w:fill="FFFFFF"/>
        </w:rPr>
        <w:t>о</w:t>
      </w:r>
      <w:r w:rsidRPr="00AC49CB">
        <w:rPr>
          <w:color w:val="000000"/>
          <w:shd w:val="clear" w:color="auto" w:fill="FFFFFF"/>
        </w:rPr>
        <w:t>льного и начального общего образования. При соблюдении требований к условиям реал</w:t>
      </w:r>
      <w:r w:rsidRPr="00AC49CB">
        <w:rPr>
          <w:color w:val="000000"/>
          <w:shd w:val="clear" w:color="auto" w:fill="FFFFFF"/>
        </w:rPr>
        <w:t>и</w:t>
      </w:r>
      <w:r w:rsidRPr="00AC49CB">
        <w:rPr>
          <w:color w:val="000000"/>
          <w:shd w:val="clear" w:color="auto" w:fill="FFFFFF"/>
        </w:rPr>
        <w:t>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</w:t>
      </w:r>
      <w:r w:rsidRPr="00AC49CB">
        <w:rPr>
          <w:color w:val="000000"/>
          <w:shd w:val="clear" w:color="auto" w:fill="FFFFFF"/>
        </w:rPr>
        <w:t>о</w:t>
      </w:r>
      <w:r w:rsidRPr="00AC49CB">
        <w:rPr>
          <w:color w:val="000000"/>
          <w:shd w:val="clear" w:color="auto" w:fill="FFFFFF"/>
        </w:rPr>
        <w:t>школьного образования.</w:t>
      </w:r>
    </w:p>
    <w:p w:rsidR="00C16CAB" w:rsidRDefault="00C16CAB" w:rsidP="00A4076D">
      <w:pPr>
        <w:pStyle w:val="11"/>
        <w:spacing w:after="0" w:line="240" w:lineRule="auto"/>
        <w:ind w:left="113"/>
        <w:jc w:val="center"/>
        <w:rPr>
          <w:rFonts w:ascii="Times New Roman" w:hAnsi="Times New Roman"/>
          <w:b/>
          <w:spacing w:val="-1"/>
        </w:rPr>
      </w:pPr>
    </w:p>
    <w:p w:rsidR="00C16CAB" w:rsidRPr="00BD13EF" w:rsidRDefault="00C16CAB" w:rsidP="00A4076D">
      <w:pPr>
        <w:pStyle w:val="11"/>
        <w:spacing w:after="0" w:line="240" w:lineRule="auto"/>
        <w:ind w:lef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13EF">
        <w:rPr>
          <w:rFonts w:ascii="Times New Roman" w:hAnsi="Times New Roman"/>
          <w:b/>
          <w:spacing w:val="-1"/>
        </w:rPr>
        <w:t>П</w:t>
      </w:r>
      <w:r w:rsidRPr="00BD13EF">
        <w:rPr>
          <w:rFonts w:ascii="Times New Roman" w:hAnsi="Times New Roman"/>
          <w:b/>
        </w:rPr>
        <w:t>л</w:t>
      </w:r>
      <w:r w:rsidRPr="00BD13EF">
        <w:rPr>
          <w:rFonts w:ascii="Times New Roman" w:hAnsi="Times New Roman"/>
          <w:b/>
          <w:spacing w:val="-1"/>
        </w:rPr>
        <w:t>а</w:t>
      </w:r>
      <w:r w:rsidRPr="00BD13EF">
        <w:rPr>
          <w:rFonts w:ascii="Times New Roman" w:hAnsi="Times New Roman"/>
          <w:b/>
        </w:rPr>
        <w:t>ни</w:t>
      </w:r>
      <w:r w:rsidRPr="00BD13EF">
        <w:rPr>
          <w:rFonts w:ascii="Times New Roman" w:hAnsi="Times New Roman"/>
          <w:b/>
          <w:spacing w:val="2"/>
        </w:rPr>
        <w:t>р</w:t>
      </w:r>
      <w:r w:rsidRPr="00BD13EF">
        <w:rPr>
          <w:rFonts w:ascii="Times New Roman" w:hAnsi="Times New Roman"/>
          <w:b/>
          <w:spacing w:val="-5"/>
        </w:rPr>
        <w:t>у</w:t>
      </w:r>
      <w:r w:rsidRPr="00BD13EF">
        <w:rPr>
          <w:rFonts w:ascii="Times New Roman" w:hAnsi="Times New Roman"/>
          <w:b/>
          <w:spacing w:val="-1"/>
        </w:rPr>
        <w:t>ем</w:t>
      </w:r>
      <w:r w:rsidRPr="00BD13EF">
        <w:rPr>
          <w:rFonts w:ascii="Times New Roman" w:hAnsi="Times New Roman"/>
          <w:b/>
          <w:spacing w:val="1"/>
        </w:rPr>
        <w:t>ы</w:t>
      </w:r>
      <w:r w:rsidRPr="00BD13EF">
        <w:rPr>
          <w:rFonts w:ascii="Times New Roman" w:hAnsi="Times New Roman"/>
          <w:b/>
        </w:rPr>
        <w:t>е</w:t>
      </w:r>
      <w:r w:rsidRPr="00BD13EF">
        <w:rPr>
          <w:rFonts w:ascii="Times New Roman" w:hAnsi="Times New Roman"/>
          <w:b/>
          <w:spacing w:val="-1"/>
        </w:rPr>
        <w:t xml:space="preserve"> </w:t>
      </w:r>
      <w:r w:rsidRPr="00BD13EF">
        <w:rPr>
          <w:rFonts w:ascii="Times New Roman" w:hAnsi="Times New Roman"/>
          <w:b/>
        </w:rPr>
        <w:t>р</w:t>
      </w:r>
      <w:r w:rsidRPr="00BD13EF">
        <w:rPr>
          <w:rFonts w:ascii="Times New Roman" w:hAnsi="Times New Roman"/>
          <w:b/>
          <w:spacing w:val="-1"/>
        </w:rPr>
        <w:t>е</w:t>
      </w:r>
      <w:r w:rsidRPr="00BD13EF">
        <w:rPr>
          <w:rFonts w:ascii="Times New Roman" w:hAnsi="Times New Roman"/>
          <w:b/>
          <w:spacing w:val="3"/>
        </w:rPr>
        <w:t>з</w:t>
      </w:r>
      <w:r w:rsidRPr="00BD13EF">
        <w:rPr>
          <w:rFonts w:ascii="Times New Roman" w:hAnsi="Times New Roman"/>
          <w:b/>
          <w:spacing w:val="-3"/>
        </w:rPr>
        <w:t>у</w:t>
      </w:r>
      <w:r w:rsidRPr="00BD13EF">
        <w:rPr>
          <w:rFonts w:ascii="Times New Roman" w:hAnsi="Times New Roman"/>
          <w:b/>
        </w:rPr>
        <w:t>льт</w:t>
      </w:r>
      <w:r w:rsidRPr="00BD13EF">
        <w:rPr>
          <w:rFonts w:ascii="Times New Roman" w:hAnsi="Times New Roman"/>
          <w:b/>
          <w:spacing w:val="-1"/>
        </w:rPr>
        <w:t>а</w:t>
      </w:r>
      <w:r w:rsidRPr="00BD13EF">
        <w:rPr>
          <w:rFonts w:ascii="Times New Roman" w:hAnsi="Times New Roman"/>
          <w:b/>
        </w:rPr>
        <w:t>ты о</w:t>
      </w:r>
      <w:r w:rsidRPr="00BD13EF">
        <w:rPr>
          <w:rFonts w:ascii="Times New Roman" w:hAnsi="Times New Roman"/>
          <w:b/>
          <w:spacing w:val="-2"/>
        </w:rPr>
        <w:t>с</w:t>
      </w:r>
      <w:r w:rsidRPr="00BD13EF">
        <w:rPr>
          <w:rFonts w:ascii="Times New Roman" w:hAnsi="Times New Roman"/>
          <w:b/>
        </w:rPr>
        <w:t>во</w:t>
      </w:r>
      <w:r w:rsidRPr="00BD13EF">
        <w:rPr>
          <w:rFonts w:ascii="Times New Roman" w:hAnsi="Times New Roman"/>
          <w:b/>
          <w:spacing w:val="-2"/>
        </w:rPr>
        <w:t>е</w:t>
      </w:r>
      <w:r w:rsidRPr="00BD13EF">
        <w:rPr>
          <w:rFonts w:ascii="Times New Roman" w:hAnsi="Times New Roman"/>
          <w:b/>
        </w:rPr>
        <w:t>ния прогр</w:t>
      </w:r>
      <w:r w:rsidRPr="00BD13EF">
        <w:rPr>
          <w:rFonts w:ascii="Times New Roman" w:hAnsi="Times New Roman"/>
          <w:b/>
          <w:spacing w:val="-4"/>
        </w:rPr>
        <w:t>а</w:t>
      </w:r>
      <w:r w:rsidRPr="00BD13EF">
        <w:rPr>
          <w:rFonts w:ascii="Times New Roman" w:hAnsi="Times New Roman"/>
          <w:b/>
          <w:spacing w:val="-1"/>
        </w:rPr>
        <w:t>мм</w:t>
      </w:r>
      <w:r w:rsidRPr="00BD13EF">
        <w:rPr>
          <w:rFonts w:ascii="Times New Roman" w:hAnsi="Times New Roman"/>
          <w:b/>
        </w:rPr>
        <w:t>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2456"/>
        <w:gridCol w:w="2572"/>
        <w:gridCol w:w="2112"/>
      </w:tblGrid>
      <w:tr w:rsidR="00C16CAB" w:rsidTr="00B63A4C">
        <w:tc>
          <w:tcPr>
            <w:tcW w:w="2318" w:type="dxa"/>
          </w:tcPr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4 годам</w:t>
            </w:r>
          </w:p>
        </w:tc>
        <w:tc>
          <w:tcPr>
            <w:tcW w:w="2456" w:type="dxa"/>
          </w:tcPr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5 годам</w:t>
            </w:r>
          </w:p>
        </w:tc>
        <w:tc>
          <w:tcPr>
            <w:tcW w:w="2572" w:type="dxa"/>
          </w:tcPr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6 годам</w:t>
            </w:r>
          </w:p>
        </w:tc>
        <w:tc>
          <w:tcPr>
            <w:tcW w:w="2112" w:type="dxa"/>
          </w:tcPr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7 годам</w:t>
            </w:r>
          </w:p>
        </w:tc>
      </w:tr>
      <w:tr w:rsidR="00C16CAB" w:rsidTr="00B63A4C">
        <w:tc>
          <w:tcPr>
            <w:tcW w:w="2318" w:type="dxa"/>
          </w:tcPr>
          <w:p w:rsidR="00C16CAB" w:rsidRPr="00B63A4C" w:rsidRDefault="00C16CAB" w:rsidP="003275C8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нок мож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поко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йн</w:t>
            </w:r>
            <w:r w:rsidRPr="00B63A4C">
              <w:rPr>
                <w:rFonts w:ascii="Times New Roman" w:hAnsi="Times New Roman" w:cs="Times New Roman"/>
                <w:sz w:val="24"/>
              </w:rPr>
              <w:t>о, не</w:t>
            </w:r>
          </w:p>
          <w:p w:rsidR="00C16CAB" w:rsidRPr="00B63A4C" w:rsidRDefault="00C16CAB" w:rsidP="003275C8">
            <w:pPr>
              <w:pStyle w:val="TableParagraph"/>
              <w:ind w:right="104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</w:t>
            </w:r>
            <w:r w:rsidRPr="00B63A4C">
              <w:rPr>
                <w:rFonts w:ascii="Times New Roman" w:hAnsi="Times New Roman" w:cs="Times New Roman"/>
                <w:sz w:val="24"/>
              </w:rPr>
              <w:t>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я д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го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, игр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ть рядом, объединя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в игре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с общ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 иг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шкой,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ча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ва</w:t>
            </w:r>
            <w:r w:rsidRPr="00B63A4C">
              <w:rPr>
                <w:rFonts w:ascii="Times New Roman" w:hAnsi="Times New Roman" w:cs="Times New Roman"/>
                <w:sz w:val="24"/>
              </w:rPr>
              <w:t>ть в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ложной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B63A4C">
              <w:rPr>
                <w:rFonts w:ascii="Times New Roman" w:hAnsi="Times New Roman" w:cs="Times New Roman"/>
                <w:sz w:val="24"/>
              </w:rPr>
              <w:t>тной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кти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чес</w:t>
            </w:r>
            <w:r w:rsidRPr="00B63A4C">
              <w:rPr>
                <w:rFonts w:ascii="Times New Roman" w:hAnsi="Times New Roman" w:cs="Times New Roman"/>
                <w:sz w:val="24"/>
              </w:rPr>
              <w:t>кой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ят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ьн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ти. Проя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к положит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z w:val="24"/>
              </w:rPr>
              <w:t>ным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, но вз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оотнош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ят от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ции и п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ка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е</w:t>
            </w:r>
            <w:r w:rsidRPr="00B63A4C">
              <w:rPr>
                <w:rFonts w:ascii="Times New Roman" w:hAnsi="Times New Roman" w:cs="Times New Roman"/>
                <w:sz w:val="24"/>
              </w:rPr>
              <w:t>ще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ют 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тоянного 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ни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ма</w:t>
            </w:r>
            <w:r w:rsidRPr="00B63A4C">
              <w:rPr>
                <w:rFonts w:ascii="Times New Roman" w:hAnsi="Times New Roman" w:cs="Times New Roman"/>
                <w:sz w:val="24"/>
              </w:rPr>
              <w:t>ния во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ля.</w:t>
            </w:r>
          </w:p>
          <w:p w:rsidR="00C16CAB" w:rsidRDefault="00C16CAB" w:rsidP="003275C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Активно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в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знообр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C16CAB" w:rsidRPr="00B63A4C" w:rsidRDefault="00C16CAB" w:rsidP="003275C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ти: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 игр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двиг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жн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в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твиях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 об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 и 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тов и их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ьзов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ю, в р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нии, 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вом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нии, в твор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.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ц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ль, в игр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в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B63A4C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нной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 по пок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нию взро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лых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нок дов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63A4C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до опр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нного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. Пони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 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щи,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ны людь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и тр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ют 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жного 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ращ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56" w:type="dxa"/>
          </w:tcPr>
          <w:p w:rsidR="00C16CAB" w:rsidRPr="00B63A4C" w:rsidRDefault="00C16CAB" w:rsidP="003275C8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нок мож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при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ять</w:t>
            </w:r>
          </w:p>
          <w:p w:rsidR="00C16CAB" w:rsidRPr="00B63A4C" w:rsidRDefault="00C16CAB" w:rsidP="003275C8">
            <w:pPr>
              <w:pStyle w:val="TableParagraph"/>
              <w:ind w:right="42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св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нные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 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обы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ят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 для реш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B63A4C">
              <w:rPr>
                <w:rFonts w:ascii="Times New Roman" w:hAnsi="Times New Roman" w:cs="Times New Roman"/>
                <w:sz w:val="24"/>
              </w:rPr>
              <w:t>ложных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ач</w:t>
            </w:r>
            <w:r w:rsidRPr="00B63A4C">
              <w:rPr>
                <w:rFonts w:ascii="Times New Roman" w:hAnsi="Times New Roman" w:cs="Times New Roman"/>
                <w:sz w:val="24"/>
              </w:rPr>
              <w:t>, 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нных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. Доброж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 в общ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тник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в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тных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х;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явля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инт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к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зным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вид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м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ят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ти,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ивно</w:t>
            </w:r>
          </w:p>
          <w:p w:rsidR="00C16CAB" w:rsidRPr="00B63A4C" w:rsidRDefault="00C16CAB" w:rsidP="003275C8">
            <w:pPr>
              <w:pStyle w:val="TableParagraph"/>
              <w:ind w:right="188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ча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в ни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. 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эк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</w:t>
            </w:r>
            <w:r w:rsidRPr="00B63A4C">
              <w:rPr>
                <w:rFonts w:ascii="Times New Roman" w:hAnsi="Times New Roman" w:cs="Times New Roman"/>
                <w:sz w:val="24"/>
              </w:rPr>
              <w:t>нтиров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ан</w:t>
            </w:r>
            <w:r w:rsidRPr="00B63A4C">
              <w:rPr>
                <w:rFonts w:ascii="Times New Roman" w:hAnsi="Times New Roman" w:cs="Times New Roman"/>
                <w:sz w:val="24"/>
              </w:rPr>
              <w:t>ия 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твии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лого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ктивно 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пол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их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для реш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ин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ллек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льных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 б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тов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х 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ач</w:t>
            </w:r>
            <w:r w:rsidRPr="00B63A4C">
              <w:rPr>
                <w:rFonts w:ascii="Times New Roman" w:hAnsi="Times New Roman" w:cs="Times New Roman"/>
                <w:sz w:val="24"/>
              </w:rPr>
              <w:t>.</w:t>
            </w:r>
          </w:p>
          <w:p w:rsidR="00C16CAB" w:rsidRPr="00B63A4C" w:rsidRDefault="00C16CAB" w:rsidP="003275C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Сформиров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ци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льные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и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изобр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кон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тивные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др.),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для 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ных видов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кой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572" w:type="dxa"/>
          </w:tcPr>
          <w:p w:rsidR="00C16CAB" w:rsidRPr="00B63A4C" w:rsidRDefault="00C16CAB" w:rsidP="003275C8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нок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z w:val="24"/>
              </w:rPr>
              <w:t>роявля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</w:p>
          <w:p w:rsidR="00C16CAB" w:rsidRPr="00B63A4C" w:rsidRDefault="00C16CAB" w:rsidP="003275C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тоятельно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в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знообр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ти,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ит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к проявл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нию творч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 ин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ци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. Мож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тельно по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ц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ль, об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ть к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иж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нию, 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твить 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 и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оц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 по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нный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поз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ц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ц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2112" w:type="dxa"/>
          </w:tcPr>
          <w:p w:rsidR="00C16CAB" w:rsidRPr="00B63A4C" w:rsidRDefault="00C16CAB" w:rsidP="003275C8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нок </w:t>
            </w: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овл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</w:p>
          <w:p w:rsidR="00C16CAB" w:rsidRPr="00B63A4C" w:rsidRDefault="00C16CAB" w:rsidP="003275C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новны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рн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ти, проявля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тоятельно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 разн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 вид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—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общ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нии,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- 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кой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ти, кон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ир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нии и др.;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род 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нят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й,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тников по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тной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ти;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нок облад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новкой полож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ш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к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д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гим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людям и с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лад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нного до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тоин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тва.</w:t>
            </w:r>
          </w:p>
        </w:tc>
      </w:tr>
      <w:tr w:rsidR="00C16CAB" w:rsidTr="00B63A4C">
        <w:tc>
          <w:tcPr>
            <w:tcW w:w="2318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Проя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эмоц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он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ю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от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вч</w:t>
            </w:r>
            <w:r w:rsidRPr="00B63A4C">
              <w:rPr>
                <w:rFonts w:ascii="Times New Roman" w:hAnsi="Times New Roman" w:cs="Times New Roman"/>
                <w:sz w:val="24"/>
              </w:rPr>
              <w:t>иво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ть, подр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</w:p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при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лы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шить об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нного,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го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тить, обр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ть, п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ь. Н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ин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в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ике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 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ча</w:t>
            </w:r>
            <w:r w:rsidRPr="00B63A4C">
              <w:rPr>
                <w:rFonts w:ascii="Times New Roman" w:hAnsi="Times New Roman" w:cs="Times New Roman"/>
                <w:sz w:val="24"/>
              </w:rPr>
              <w:t>ть эмоц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он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z w:val="24"/>
              </w:rPr>
              <w:t>ные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тояния люд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й, 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се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ю и г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ю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зы</w:t>
            </w:r>
            <w:r w:rsidRPr="00B63A4C">
              <w:rPr>
                <w:rFonts w:ascii="Times New Roman" w:hAnsi="Times New Roman" w:cs="Times New Roman"/>
                <w:spacing w:val="5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, ве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се</w:t>
            </w:r>
            <w:r w:rsidRPr="00B63A4C">
              <w:rPr>
                <w:rFonts w:ascii="Times New Roman" w:hAnsi="Times New Roman" w:cs="Times New Roman"/>
                <w:sz w:val="24"/>
              </w:rPr>
              <w:t>лое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 г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тное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ас</w:t>
            </w:r>
            <w:r w:rsidRPr="00B63A4C">
              <w:rPr>
                <w:rFonts w:ascii="Times New Roman" w:hAnsi="Times New Roman" w:cs="Times New Roman"/>
                <w:sz w:val="24"/>
              </w:rPr>
              <w:t>тро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с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тников,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лы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, эмо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ц</w:t>
            </w:r>
            <w:r w:rsidRPr="00B63A4C">
              <w:rPr>
                <w:rFonts w:ascii="Times New Roman" w:hAnsi="Times New Roman" w:cs="Times New Roman"/>
                <w:sz w:val="24"/>
              </w:rPr>
              <w:t>ион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ьн</w:t>
            </w:r>
            <w:r w:rsidRPr="00B63A4C">
              <w:rPr>
                <w:rFonts w:ascii="Times New Roman" w:hAnsi="Times New Roman" w:cs="Times New Roman"/>
                <w:sz w:val="24"/>
              </w:rPr>
              <w:t>о от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на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с</w:t>
            </w:r>
            <w:r w:rsidRPr="00B63A4C">
              <w:rPr>
                <w:rFonts w:ascii="Times New Roman" w:hAnsi="Times New Roman" w:cs="Times New Roman"/>
                <w:sz w:val="24"/>
              </w:rPr>
              <w:t>од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ржание про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ного,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жива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г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роям</w:t>
            </w:r>
          </w:p>
        </w:tc>
        <w:tc>
          <w:tcPr>
            <w:tcW w:w="2456" w:type="dxa"/>
          </w:tcPr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lastRenderedPageBreak/>
              <w:t>Откл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на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эм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люд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 и д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й. 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пытыв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от общ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с живот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и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и, 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 зн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и, так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для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го. Соп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жив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зок. Э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оцион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на </w:t>
            </w:r>
            <w:r w:rsidRPr="00B63A4C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дож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нные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прои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ир природы.</w:t>
            </w:r>
          </w:p>
        </w:tc>
        <w:tc>
          <w:tcPr>
            <w:tcW w:w="2572" w:type="dxa"/>
          </w:tcPr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lastRenderedPageBreak/>
              <w:t>Пони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эмоц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тояния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лых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гих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й, 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нные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 ми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нто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тви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инт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ц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и, проя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гото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по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ь,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. Спо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 н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о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рты в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нии 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й,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ык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природы, 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ины,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льп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рного изобр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зы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вае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 при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ин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иного эмоц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тояния люд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й, п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зные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кот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рые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я для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в изобр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зыке, 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ной 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2112" w:type="dxa"/>
          </w:tcPr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lastRenderedPageBreak/>
              <w:t>Спо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 догов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рив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иты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ва</w:t>
            </w:r>
            <w:r w:rsidRPr="00B63A4C">
              <w:rPr>
                <w:rFonts w:ascii="Times New Roman" w:hAnsi="Times New Roman" w:cs="Times New Roman"/>
                <w:sz w:val="24"/>
              </w:rPr>
              <w:t>ть инт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B63A4C">
              <w:rPr>
                <w:rFonts w:ascii="Times New Roman" w:hAnsi="Times New Roman" w:cs="Times New Roman"/>
                <w:sz w:val="24"/>
              </w:rPr>
              <w:t>ы и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ч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жив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н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B63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тно проявля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вои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тва, в том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ры в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бя,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ш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конф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икты</w:t>
            </w:r>
          </w:p>
        </w:tc>
      </w:tr>
      <w:tr w:rsidR="00C16CAB" w:rsidTr="00B63A4C">
        <w:tc>
          <w:tcPr>
            <w:tcW w:w="2318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но вклю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чае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в</w:t>
            </w:r>
          </w:p>
          <w:p w:rsidR="00C16CAB" w:rsidRPr="00B63A4C" w:rsidRDefault="00C16CAB" w:rsidP="00B63A4C">
            <w:pPr>
              <w:pStyle w:val="TableParagraph"/>
              <w:ind w:right="52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ю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ят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ть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, подр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г</w:t>
            </w:r>
            <w:r w:rsidRPr="00B63A4C">
              <w:rPr>
                <w:rFonts w:ascii="Times New Roman" w:hAnsi="Times New Roman" w:cs="Times New Roman"/>
                <w:sz w:val="24"/>
              </w:rPr>
              <w:t>о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, отв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чае</w:t>
            </w:r>
            <w:r w:rsidRPr="00B63A4C">
              <w:rPr>
                <w:rFonts w:ascii="Times New Roman" w:hAnsi="Times New Roman" w:cs="Times New Roman"/>
                <w:sz w:val="24"/>
              </w:rPr>
              <w:t>т на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вопро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ы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лого и ко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мме</w:t>
            </w:r>
            <w:r w:rsidRPr="00B63A4C">
              <w:rPr>
                <w:rFonts w:ascii="Times New Roman" w:hAnsi="Times New Roman" w:cs="Times New Roman"/>
                <w:sz w:val="24"/>
              </w:rPr>
              <w:t>нти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го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твия в проц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есс</w:t>
            </w:r>
            <w:r w:rsidRPr="00B63A4C">
              <w:rPr>
                <w:rFonts w:ascii="Times New Roman" w:hAnsi="Times New Roman" w:cs="Times New Roman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тной игры,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ыпол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ных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</w:t>
            </w:r>
            <w:r w:rsidRPr="00B63A4C">
              <w:rPr>
                <w:rFonts w:ascii="Times New Roman" w:hAnsi="Times New Roman" w:cs="Times New Roman"/>
                <w:sz w:val="24"/>
              </w:rPr>
              <w:t>нтов.</w:t>
            </w:r>
          </w:p>
          <w:p w:rsidR="00C16CAB" w:rsidRPr="00B63A4C" w:rsidRDefault="00C16CAB" w:rsidP="00B63A4C">
            <w:pPr>
              <w:pStyle w:val="TableParagraph"/>
              <w:ind w:right="52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Проя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интерес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тник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, к вз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твию в игр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, в пов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вном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бытовой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ти.</w:t>
            </w:r>
          </w:p>
        </w:tc>
        <w:tc>
          <w:tcPr>
            <w:tcW w:w="2456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Проя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к общ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нию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тник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и, 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жд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х конт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и по пово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иг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к,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тных игр, общ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л,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ют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кие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вязи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z w:val="24"/>
              </w:rPr>
              <w:t>у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ть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и.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По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дложен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ю во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ля мож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договорить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нико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. Стр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B63A4C">
              <w:rPr>
                <w:rFonts w:ascii="Times New Roman" w:hAnsi="Times New Roman" w:cs="Times New Roman"/>
                <w:sz w:val="24"/>
              </w:rPr>
              <w:t>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я к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сам</w:t>
            </w:r>
            <w:r w:rsidRPr="00B63A4C">
              <w:rPr>
                <w:rFonts w:ascii="Times New Roman" w:hAnsi="Times New Roman" w:cs="Times New Roman"/>
                <w:sz w:val="24"/>
              </w:rPr>
              <w:t>ов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нию в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ят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ти, к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зн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нию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ва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нию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тников.</w:t>
            </w:r>
          </w:p>
          <w:p w:rsidR="00C16CAB" w:rsidRPr="00B63A4C" w:rsidRDefault="00C16CAB" w:rsidP="00B63A4C">
            <w:pPr>
              <w:pStyle w:val="TableParagraph"/>
              <w:ind w:left="102" w:right="172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от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не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только в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кти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чес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, но и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ктивно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B63A4C">
              <w:rPr>
                <w:rFonts w:ascii="Times New Roman" w:hAnsi="Times New Roman" w:cs="Times New Roman"/>
                <w:sz w:val="24"/>
              </w:rPr>
              <w:t>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к</w:t>
            </w:r>
          </w:p>
          <w:p w:rsidR="00C16CAB" w:rsidRPr="00B63A4C" w:rsidRDefault="00C16CAB" w:rsidP="00B63A4C">
            <w:pPr>
              <w:pStyle w:val="TableParagraph"/>
              <w:ind w:left="102" w:right="172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позн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, инт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ллек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z w:val="24"/>
              </w:rPr>
              <w:t>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нию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и: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ного вопро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ов пои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кового х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. Н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ин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 проявлять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ршим,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вае</w:t>
            </w:r>
            <w:r w:rsidRPr="00B63A4C">
              <w:rPr>
                <w:rFonts w:ascii="Times New Roman" w:hAnsi="Times New Roman" w:cs="Times New Roman"/>
                <w:sz w:val="24"/>
              </w:rPr>
              <w:t>т по 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</w:t>
            </w:r>
            <w:r w:rsidRPr="00B63A4C">
              <w:rPr>
                <w:rFonts w:ascii="Times New Roman" w:hAnsi="Times New Roman" w:cs="Times New Roman"/>
                <w:sz w:val="24"/>
              </w:rPr>
              <w:t>ни и отч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2572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г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тоят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льно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ли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с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бол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z w:val="24"/>
              </w:rPr>
              <w:t>шой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ощью 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ля объ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ня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для со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вмес</w:t>
            </w:r>
            <w:r w:rsidRPr="00B63A4C">
              <w:rPr>
                <w:rFonts w:ascii="Times New Roman" w:hAnsi="Times New Roman" w:cs="Times New Roman"/>
                <w:sz w:val="24"/>
              </w:rPr>
              <w:t>тной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ят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ти, опр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z w:val="24"/>
              </w:rPr>
              <w:t>ть общ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й 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л, р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лять рол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огла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ва</w:t>
            </w:r>
            <w:r w:rsidRPr="00B63A4C">
              <w:rPr>
                <w:rFonts w:ascii="Times New Roman" w:hAnsi="Times New Roman" w:cs="Times New Roman"/>
                <w:sz w:val="24"/>
              </w:rPr>
              <w:t>ть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твия, оц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ть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по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</w:t>
            </w:r>
            <w:r w:rsidRPr="00B63A4C">
              <w:rPr>
                <w:rFonts w:ascii="Times New Roman" w:hAnsi="Times New Roman" w:cs="Times New Roman"/>
                <w:sz w:val="24"/>
              </w:rPr>
              <w:t>нный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льт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и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 вз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ний.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нок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B63A4C">
              <w:rPr>
                <w:rFonts w:ascii="Times New Roman" w:hAnsi="Times New Roman" w:cs="Times New Roman"/>
                <w:sz w:val="24"/>
              </w:rPr>
              <w:t>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г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ров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ть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вою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ктивно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ть: соб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</w:rPr>
              <w:t>юд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ть 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ть,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иты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ть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ва д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гих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люд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й. Проя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ин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ци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в общ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нии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—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вп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еча</w:t>
            </w:r>
            <w:r w:rsidRPr="00B63A4C">
              <w:rPr>
                <w:rFonts w:ascii="Times New Roman" w:hAnsi="Times New Roman" w:cs="Times New Roman"/>
                <w:sz w:val="24"/>
              </w:rPr>
              <w:t>тл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и, 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 вопро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ы, пр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вл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 к общ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нию д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гих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</w:p>
        </w:tc>
        <w:tc>
          <w:tcPr>
            <w:tcW w:w="2112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ктивно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вз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</w:t>
            </w:r>
            <w:r w:rsidRPr="00B63A4C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и и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и,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ча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овм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B63A4C">
              <w:rPr>
                <w:rFonts w:ascii="Times New Roman" w:hAnsi="Times New Roman" w:cs="Times New Roman"/>
                <w:sz w:val="24"/>
              </w:rPr>
              <w:t>тных игр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C16CAB" w:rsidTr="00B63A4C">
        <w:tc>
          <w:tcPr>
            <w:tcW w:w="2318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игров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ым</w:t>
            </w:r>
            <w:r w:rsidRPr="00B63A4C">
              <w:rPr>
                <w:rFonts w:ascii="Times New Roman" w:hAnsi="Times New Roman" w:cs="Times New Roman"/>
                <w:sz w:val="24"/>
              </w:rPr>
              <w:t>и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иг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шк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и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- 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лями, развор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игровой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из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ольк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 э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зодов, приобр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рви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рол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вого пов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ния. Спо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нный 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 и вопл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го в игр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р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по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тройке</w:t>
            </w:r>
          </w:p>
        </w:tc>
        <w:tc>
          <w:tcPr>
            <w:tcW w:w="2456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игр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блюд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</w:p>
          <w:p w:rsidR="00C16CAB" w:rsidRPr="00B63A4C" w:rsidRDefault="00C16CAB" w:rsidP="00B63A4C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знообр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с</w:t>
            </w:r>
            <w:r w:rsidRPr="00B63A4C">
              <w:rPr>
                <w:rFonts w:ascii="Times New Roman" w:hAnsi="Times New Roman" w:cs="Times New Roman"/>
                <w:sz w:val="24"/>
              </w:rPr>
              <w:t>юж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тов. Н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вае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роль до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ача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игры, обо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ачае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вою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ю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роль по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игры.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z w:val="24"/>
              </w:rPr>
              <w:t>роявля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сам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тоятельно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ть в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боре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 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пол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z w:val="24"/>
              </w:rPr>
              <w:t>зов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нии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дм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то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- 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амес</w:t>
            </w:r>
            <w:r w:rsidRPr="00B63A4C">
              <w:rPr>
                <w:rFonts w:ascii="Times New Roman" w:hAnsi="Times New Roman" w:cs="Times New Roman"/>
                <w:sz w:val="24"/>
              </w:rPr>
              <w:t>тит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й, 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B63A4C">
              <w:rPr>
                <w:rFonts w:ascii="Times New Roman" w:hAnsi="Times New Roman" w:cs="Times New Roman"/>
                <w:sz w:val="24"/>
              </w:rPr>
              <w:t>ом вклю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чае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в рол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вой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лог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тник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и.</w:t>
            </w:r>
          </w:p>
          <w:p w:rsidR="00C16CAB" w:rsidRPr="00B63A4C" w:rsidRDefault="00C16CAB" w:rsidP="00B63A4C">
            <w:pPr>
              <w:pStyle w:val="TableParagraph"/>
              <w:ind w:right="406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ыдвига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игров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лы, ин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ци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ив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 в 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зви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ти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игрового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юж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.</w:t>
            </w:r>
          </w:p>
          <w:p w:rsidR="00C16CAB" w:rsidRPr="00B63A4C" w:rsidRDefault="00C16CAB" w:rsidP="00B63A4C">
            <w:pPr>
              <w:pStyle w:val="TableParagraph"/>
              <w:spacing w:before="3" w:line="276" w:lineRule="exact"/>
              <w:ind w:right="152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5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 в ролевой 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лог. Проя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инт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к и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г</w:t>
            </w:r>
            <w:r w:rsidRPr="00B63A4C">
              <w:rPr>
                <w:rFonts w:ascii="Times New Roman" w:hAnsi="Times New Roman" w:cs="Times New Roman"/>
                <w:sz w:val="24"/>
              </w:rPr>
              <w:t>рово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у эк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</w:t>
            </w:r>
            <w:r w:rsidRPr="00B63A4C">
              <w:rPr>
                <w:rFonts w:ascii="Times New Roman" w:hAnsi="Times New Roman" w:cs="Times New Roman"/>
                <w:sz w:val="24"/>
              </w:rPr>
              <w:t>нтиров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ан</w:t>
            </w:r>
            <w:r w:rsidRPr="00B63A4C">
              <w:rPr>
                <w:rFonts w:ascii="Times New Roman" w:hAnsi="Times New Roman" w:cs="Times New Roman"/>
                <w:sz w:val="24"/>
              </w:rPr>
              <w:t>ию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с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дм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и. Проя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творч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озд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нии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игровой об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новк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, в 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еа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ц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и.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ини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игро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 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прояв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72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Мож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</w:p>
          <w:p w:rsidR="00C16CAB" w:rsidRPr="00B63A4C" w:rsidRDefault="00C16CAB" w:rsidP="00B63A4C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обо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ач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ь те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игр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, 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инт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B63A4C">
              <w:rPr>
                <w:rFonts w:ascii="Times New Roman" w:hAnsi="Times New Roman" w:cs="Times New Roman"/>
                <w:sz w:val="24"/>
              </w:rPr>
              <w:t>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тной игр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й. Согла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ва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в игро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ой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ят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вои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нт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B63A4C">
              <w:rPr>
                <w:rFonts w:ascii="Times New Roman" w:hAnsi="Times New Roman" w:cs="Times New Roman"/>
                <w:sz w:val="24"/>
              </w:rPr>
              <w:t>ы и инт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B63A4C">
              <w:rPr>
                <w:rFonts w:ascii="Times New Roman" w:hAnsi="Times New Roman" w:cs="Times New Roman"/>
                <w:sz w:val="24"/>
              </w:rPr>
              <w:t>ы 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ров,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объя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ни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ь 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лы,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B63A4C">
              <w:rPr>
                <w:rFonts w:ascii="Times New Roman" w:hAnsi="Times New Roman" w:cs="Times New Roman"/>
                <w:sz w:val="24"/>
              </w:rPr>
              <w:t>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ть обр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.</w:t>
            </w:r>
          </w:p>
          <w:p w:rsidR="00C16CAB" w:rsidRPr="00B63A4C" w:rsidRDefault="00C16CAB" w:rsidP="00B63A4C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Проя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инт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к и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г</w:t>
            </w:r>
            <w:r w:rsidRPr="00B63A4C">
              <w:rPr>
                <w:rFonts w:ascii="Times New Roman" w:hAnsi="Times New Roman" w:cs="Times New Roman"/>
                <w:sz w:val="24"/>
              </w:rPr>
              <w:t>рово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у эк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</w:t>
            </w:r>
            <w:r w:rsidRPr="00B63A4C">
              <w:rPr>
                <w:rFonts w:ascii="Times New Roman" w:hAnsi="Times New Roman" w:cs="Times New Roman"/>
                <w:sz w:val="24"/>
              </w:rPr>
              <w:t>нтиров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ан</w:t>
            </w:r>
            <w:r w:rsidRPr="00B63A4C">
              <w:rPr>
                <w:rFonts w:ascii="Times New Roman" w:hAnsi="Times New Roman" w:cs="Times New Roman"/>
                <w:sz w:val="24"/>
              </w:rPr>
              <w:t>ию,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к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звив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ющим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 п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льным игр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;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в игр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готов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ют в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игровой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 и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12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блад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звитым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вообр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которое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зных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жде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го в игр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; вл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форм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и вид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иг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ы,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 и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ции,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подчи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ным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оци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 но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C16CAB" w:rsidTr="00B63A4C">
        <w:tc>
          <w:tcPr>
            <w:tcW w:w="2318" w:type="dxa"/>
          </w:tcPr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Зн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гр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амма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трой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и,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нок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не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 про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и, но 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ложн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жен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56" w:type="dxa"/>
          </w:tcPr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конт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кты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новят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более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дл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и</w:t>
            </w:r>
          </w:p>
          <w:p w:rsidR="00C16CAB" w:rsidRPr="00B63A4C" w:rsidRDefault="00C16CAB" w:rsidP="00BD13E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ктивны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и.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Для привл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ния 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вни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тника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нок 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тва инт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 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зит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(с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голо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инт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ц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ю, ритм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те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и).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ыр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зит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льно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и, 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зы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вае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коротк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зы, 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св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ое от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ош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 г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роям. 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поль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в р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ча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тия, эмоц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твия,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для поддер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отнош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тник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и взро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и. С п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ощью обр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 языка 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эмоц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льные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тояния люд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 и жи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72" w:type="dxa"/>
          </w:tcPr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бог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тый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рный 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еч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ь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я, гр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чес</w:t>
            </w:r>
            <w:r w:rsidRPr="00B63A4C">
              <w:rPr>
                <w:rFonts w:ascii="Times New Roman" w:hAnsi="Times New Roman" w:cs="Times New Roman"/>
                <w:sz w:val="24"/>
              </w:rPr>
              <w:t>ки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вильн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я, 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я. Зн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лов,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рш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гр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амма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трой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и, появляю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эле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ний об ок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щ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.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нок 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не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только про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и, но 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дложен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12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Д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но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lastRenderedPageBreak/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орошо вл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тной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еч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ью,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</w:p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ть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вои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 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пол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z w:val="24"/>
              </w:rPr>
              <w:t>зов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ть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еч</w:t>
            </w:r>
            <w:r w:rsidRPr="00B63A4C">
              <w:rPr>
                <w:rFonts w:ascii="Times New Roman" w:hAnsi="Times New Roman" w:cs="Times New Roman"/>
                <w:sz w:val="24"/>
              </w:rPr>
              <w:t>ь для выр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оих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й, 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 и 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ний, 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ече</w:t>
            </w:r>
            <w:r w:rsidRPr="00B63A4C">
              <w:rPr>
                <w:rFonts w:ascii="Times New Roman" w:hAnsi="Times New Roman" w:cs="Times New Roman"/>
                <w:sz w:val="24"/>
              </w:rPr>
              <w:t>вого 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ыс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 в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ц</w:t>
            </w:r>
            <w:r w:rsidRPr="00B63A4C">
              <w:rPr>
                <w:rFonts w:ascii="Times New Roman" w:hAnsi="Times New Roman" w:cs="Times New Roman"/>
                <w:sz w:val="24"/>
              </w:rPr>
              <w:t>ии общ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лять з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ки в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,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нка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кл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ва</w:t>
            </w:r>
            <w:r w:rsidRPr="00B63A4C">
              <w:rPr>
                <w:rFonts w:ascii="Times New Roman" w:hAnsi="Times New Roman" w:cs="Times New Roman"/>
                <w:sz w:val="24"/>
              </w:rPr>
              <w:t>ют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ылки гр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от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</w:t>
            </w:r>
          </w:p>
        </w:tc>
      </w:tr>
      <w:tr w:rsidR="00C16CAB" w:rsidTr="00B63A4C">
        <w:tc>
          <w:tcPr>
            <w:tcW w:w="2318" w:type="dxa"/>
          </w:tcPr>
          <w:p w:rsidR="00C16CAB" w:rsidRPr="00B63A4C" w:rsidRDefault="00C16CAB" w:rsidP="00B63A4C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Сформиров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на</w:t>
            </w:r>
          </w:p>
          <w:p w:rsidR="00C16CAB" w:rsidRPr="00B63A4C" w:rsidRDefault="00C16CAB" w:rsidP="00B63A4C">
            <w:pPr>
              <w:pStyle w:val="TableParagraph"/>
              <w:ind w:left="102" w:right="162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оотв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ю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я возр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у коорд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ция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движ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ен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z w:val="24"/>
              </w:rPr>
              <w:t>.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нок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z w:val="24"/>
              </w:rPr>
              <w:t>роявля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положит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z w:val="24"/>
              </w:rPr>
              <w:t>ное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отнош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к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знообр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зным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ф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зи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ким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жн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B63A4C">
              <w:rPr>
                <w:rFonts w:ascii="Times New Roman" w:hAnsi="Times New Roman" w:cs="Times New Roman"/>
                <w:sz w:val="24"/>
              </w:rPr>
              <w:t>ит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я к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сам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тоятельно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 в двиг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льной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ят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ьн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ти, из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z w:val="24"/>
              </w:rPr>
              <w:t>ир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 по 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нош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нию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к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которым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двиг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ым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твиям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 подви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игр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456" w:type="dxa"/>
          </w:tcPr>
          <w:p w:rsidR="00C16CAB" w:rsidRPr="00B63A4C" w:rsidRDefault="00C16CAB" w:rsidP="00B63A4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иж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ач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</w:p>
          <w:p w:rsidR="00C16CAB" w:rsidRPr="00B63A4C" w:rsidRDefault="00C16CAB" w:rsidP="00B63A4C">
            <w:pPr>
              <w:pStyle w:val="TableParagraph"/>
              <w:ind w:right="161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более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нны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и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знообр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зны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и.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нок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пытыв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ю потр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ть в движе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ни</w:t>
            </w:r>
            <w:r w:rsidRPr="00B63A4C">
              <w:rPr>
                <w:rFonts w:ascii="Times New Roman" w:hAnsi="Times New Roman" w:cs="Times New Roman"/>
                <w:sz w:val="24"/>
              </w:rPr>
              <w:t>и, отли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чае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ыс</w:t>
            </w:r>
            <w:r w:rsidRPr="00B63A4C">
              <w:rPr>
                <w:rFonts w:ascii="Times New Roman" w:hAnsi="Times New Roman" w:cs="Times New Roman"/>
                <w:sz w:val="24"/>
              </w:rPr>
              <w:t>окой воз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тью. 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е огр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ивной двиг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льной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ят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ьн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 бы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тро </w:t>
            </w:r>
            <w:proofErr w:type="spellStart"/>
            <w:r w:rsidRPr="00B63A4C">
              <w:rPr>
                <w:rFonts w:ascii="Times New Roman" w:hAnsi="Times New Roman" w:cs="Times New Roman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воз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жд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 w:rsidRPr="00B63A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новит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шны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, 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при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</w:rPr>
              <w:t>ны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. Э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оци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окр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я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ят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ть</w:t>
            </w:r>
          </w:p>
          <w:p w:rsidR="00C16CAB" w:rsidRPr="00B63A4C" w:rsidRDefault="00C16CAB" w:rsidP="00B63A4C">
            <w:pPr>
              <w:pStyle w:val="TableParagraph"/>
              <w:ind w:right="161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новит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не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 xml:space="preserve">только 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твом ф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чес</w:t>
            </w:r>
            <w:r w:rsidRPr="00B63A4C">
              <w:rPr>
                <w:rFonts w:ascii="Times New Roman" w:hAnsi="Times New Roman" w:cs="Times New Roman"/>
                <w:sz w:val="24"/>
              </w:rPr>
              <w:t>кого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звития,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но 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обом пси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оло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г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чес</w:t>
            </w:r>
            <w:r w:rsidRPr="00B63A4C">
              <w:rPr>
                <w:rFonts w:ascii="Times New Roman" w:hAnsi="Times New Roman" w:cs="Times New Roman"/>
                <w:sz w:val="24"/>
              </w:rPr>
              <w:t>кой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зг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зки.</w:t>
            </w:r>
          </w:p>
        </w:tc>
        <w:tc>
          <w:tcPr>
            <w:tcW w:w="2572" w:type="dxa"/>
          </w:tcPr>
          <w:p w:rsidR="00C16CAB" w:rsidRPr="00B63A4C" w:rsidRDefault="00C16CAB" w:rsidP="00B63A4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Проя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инт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к ф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зи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чес</w:t>
            </w:r>
            <w:r w:rsidRPr="00B63A4C">
              <w:rPr>
                <w:rFonts w:ascii="Times New Roman" w:hAnsi="Times New Roman" w:cs="Times New Roman"/>
                <w:sz w:val="24"/>
              </w:rPr>
              <w:t>ким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.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нок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вильно 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ф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кие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ния, проявля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контроль 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ооц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. Мож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и 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ложные ф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кие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12" w:type="dxa"/>
          </w:tcPr>
          <w:p w:rsidR="00C16CAB" w:rsidRPr="00B63A4C" w:rsidRDefault="00C16CAB" w:rsidP="00B63A4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У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нка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звита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я 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</w:t>
            </w:r>
            <w:r w:rsidRPr="00B63A4C">
              <w:rPr>
                <w:rFonts w:ascii="Times New Roman" w:hAnsi="Times New Roman" w:cs="Times New Roman"/>
                <w:sz w:val="24"/>
              </w:rPr>
              <w:t>лк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оторик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; он подвиж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н, 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в, 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ее</w:t>
            </w:r>
            <w:r w:rsidRPr="00B63A4C">
              <w:rPr>
                <w:rFonts w:ascii="Times New Roman" w:hAnsi="Times New Roman" w:cs="Times New Roman"/>
                <w:sz w:val="24"/>
              </w:rPr>
              <w:t>т 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новны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движ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контрол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ров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ть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вои движ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 и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влять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  <w:tr w:rsidR="00C16CAB" w:rsidTr="00B63A4C">
        <w:tc>
          <w:tcPr>
            <w:tcW w:w="2318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эле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рной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</w:t>
            </w:r>
            <w:r w:rsidRPr="00B63A4C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рой пов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ния во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ды за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толом,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ооб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жив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ния: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ния, од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ния. Пр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вильно поль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ной гиги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полот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ц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 пл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тко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асчес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кой)</w:t>
            </w:r>
          </w:p>
        </w:tc>
        <w:tc>
          <w:tcPr>
            <w:tcW w:w="2456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ыпол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до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пн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возр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у</w:t>
            </w:r>
          </w:p>
          <w:p w:rsidR="00C16CAB" w:rsidRPr="00B63A4C" w:rsidRDefault="00C16CAB" w:rsidP="00B63A4C">
            <w:pPr>
              <w:pStyle w:val="TableParagraph"/>
              <w:ind w:right="256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гиги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чес</w:t>
            </w:r>
            <w:r w:rsidRPr="00B63A4C">
              <w:rPr>
                <w:rFonts w:ascii="Times New Roman" w:hAnsi="Times New Roman" w:cs="Times New Roman"/>
                <w:sz w:val="24"/>
              </w:rPr>
              <w:t>кие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ц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ры,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облюд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 эле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рные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вила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здорового обр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за жиз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и: ра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вае</w:t>
            </w:r>
            <w:r w:rsidRPr="00B63A4C">
              <w:rPr>
                <w:rFonts w:ascii="Times New Roman" w:hAnsi="Times New Roman" w:cs="Times New Roman"/>
                <w:sz w:val="24"/>
              </w:rPr>
              <w:t>т о 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 и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об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 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по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 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ль</w:t>
            </w:r>
            <w:r w:rsidRPr="00B63A4C">
              <w:rPr>
                <w:rFonts w:ascii="Times New Roman" w:hAnsi="Times New Roman" w:cs="Times New Roman"/>
                <w:spacing w:val="5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рн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r w:rsidRPr="00B63A4C">
              <w:rPr>
                <w:rFonts w:ascii="Times New Roman" w:hAnsi="Times New Roman" w:cs="Times New Roman"/>
                <w:sz w:val="24"/>
              </w:rPr>
              <w:t>гиги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чес</w:t>
            </w:r>
            <w:r w:rsidRPr="00B63A4C">
              <w:rPr>
                <w:rFonts w:ascii="Times New Roman" w:hAnsi="Times New Roman" w:cs="Times New Roman"/>
                <w:sz w:val="24"/>
              </w:rPr>
              <w:t>ких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ков. Са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тоятел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 в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сам</w:t>
            </w:r>
            <w:r w:rsidRPr="00B63A4C">
              <w:rPr>
                <w:rFonts w:ascii="Times New Roman" w:hAnsi="Times New Roman" w:cs="Times New Roman"/>
                <w:sz w:val="24"/>
              </w:rPr>
              <w:t>ооб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жив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нии,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вит ц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ль, вид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т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ть 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пол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 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нных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твий.</w:t>
            </w:r>
          </w:p>
          <w:p w:rsidR="00C16CAB" w:rsidRPr="00B63A4C" w:rsidRDefault="00C16CAB" w:rsidP="00B63A4C">
            <w:pPr>
              <w:pStyle w:val="TableParagraph"/>
              <w:ind w:right="104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прив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ыч</w:t>
            </w:r>
            <w:r w:rsidRPr="00B63A4C">
              <w:rPr>
                <w:rFonts w:ascii="Times New Roman" w:hAnsi="Times New Roman" w:cs="Times New Roman"/>
                <w:sz w:val="24"/>
              </w:rPr>
              <w:t>ной об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новке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сам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тоятельно 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пол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ые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вила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общ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здоров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 прощ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я, говорит</w:t>
            </w:r>
            <w:r w:rsidRPr="00B63A4C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«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ас</w:t>
            </w:r>
            <w:r w:rsidRPr="00B63A4C">
              <w:rPr>
                <w:rFonts w:ascii="Times New Roman" w:hAnsi="Times New Roman" w:cs="Times New Roman"/>
                <w:sz w:val="24"/>
              </w:rPr>
              <w:t>иб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»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</w:p>
          <w:p w:rsidR="00C16CAB" w:rsidRPr="00B63A4C" w:rsidRDefault="00C16CAB" w:rsidP="00BD13E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«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z w:val="24"/>
              </w:rPr>
              <w:t>ож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»</w:t>
            </w:r>
            <w:r w:rsidRPr="00B63A4C">
              <w:rPr>
                <w:rFonts w:ascii="Times New Roman" w:hAnsi="Times New Roman" w:cs="Times New Roman"/>
                <w:sz w:val="24"/>
              </w:rPr>
              <w:t>.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По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ию взро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лого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прид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ржив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новных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вил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 бы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на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це</w:t>
            </w:r>
          </w:p>
        </w:tc>
        <w:tc>
          <w:tcPr>
            <w:tcW w:w="2572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тоятельно 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по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</w:rPr>
              <w:t>ня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</w:p>
          <w:p w:rsidR="00C16CAB" w:rsidRPr="00B63A4C" w:rsidRDefault="00C16CAB" w:rsidP="00B63A4C">
            <w:pPr>
              <w:pStyle w:val="TableParagraph"/>
              <w:ind w:right="183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новные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ль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рн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- гиги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чес</w:t>
            </w:r>
            <w:r w:rsidRPr="00B63A4C">
              <w:rPr>
                <w:rFonts w:ascii="Times New Roman" w:hAnsi="Times New Roman" w:cs="Times New Roman"/>
                <w:sz w:val="24"/>
              </w:rPr>
              <w:t>кие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ц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есс</w:t>
            </w:r>
            <w:r w:rsidRPr="00B63A4C">
              <w:rPr>
                <w:rFonts w:ascii="Times New Roman" w:hAnsi="Times New Roman" w:cs="Times New Roman"/>
                <w:sz w:val="24"/>
              </w:rPr>
              <w:t>ы (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ль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е</w:t>
            </w:r>
            <w:r w:rsidRPr="00B63A4C">
              <w:rPr>
                <w:rFonts w:ascii="Times New Roman" w:hAnsi="Times New Roman" w:cs="Times New Roman"/>
                <w:sz w:val="24"/>
              </w:rPr>
              <w:t>ды,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, од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),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при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емам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тки од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жды и о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ви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с 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ощью 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z w:val="24"/>
              </w:rPr>
              <w:t>и. Са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тоятельно 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амеч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т, когда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жно 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ыть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ки или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чеса</w:t>
            </w:r>
            <w:r w:rsidRPr="00B63A4C">
              <w:rPr>
                <w:rFonts w:ascii="Times New Roman" w:hAnsi="Times New Roman" w:cs="Times New Roman"/>
                <w:sz w:val="24"/>
              </w:rPr>
              <w:t>ть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я. 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воил отд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льные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вила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</w:rPr>
              <w:t>оп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ас</w:t>
            </w:r>
            <w:r w:rsidRPr="00B63A4C">
              <w:rPr>
                <w:rFonts w:ascii="Times New Roman" w:hAnsi="Times New Roman" w:cs="Times New Roman"/>
                <w:sz w:val="24"/>
              </w:rPr>
              <w:t>ного пов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асс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ть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воем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с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и и о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котор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ных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ция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, к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торых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жно изб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г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ть.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 взро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лы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. Ум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 здоровья бл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ки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люд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й, 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ково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зы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зы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шим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воих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люб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к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 к п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ниям взро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лы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проявля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и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той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ть в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и, 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в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тво</w:t>
            </w:r>
          </w:p>
        </w:tc>
        <w:tc>
          <w:tcPr>
            <w:tcW w:w="2112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Спо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 к вол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ил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,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ож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оци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льным но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и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ти, во вз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оотнош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 взро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лы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 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ож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облюд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вила 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зоп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ного пов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иги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</w:tr>
      <w:tr w:rsidR="00C16CAB" w:rsidTr="00B63A4C">
        <w:tc>
          <w:tcPr>
            <w:tcW w:w="2318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Проя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инт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,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потр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в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льном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общ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и,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</w:p>
          <w:p w:rsidR="00C16CAB" w:rsidRPr="00B63A4C" w:rsidRDefault="00C16CAB" w:rsidP="00B63A4C">
            <w:pPr>
              <w:pStyle w:val="TableParagraph"/>
              <w:ind w:right="52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вопро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ы о людя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,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, о </w:t>
            </w: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живот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,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дм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х бл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йш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го ок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ния. Проя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к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блюд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ю,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ю, об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нию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 и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тов, 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орных эт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г, кв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тр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гольник), к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йш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 эк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нтиров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ию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с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 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и. В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тной 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гогом позн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 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жив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ивл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ния,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 по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ира</w:t>
            </w:r>
          </w:p>
        </w:tc>
        <w:tc>
          <w:tcPr>
            <w:tcW w:w="2456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Отл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чае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ыс</w:t>
            </w:r>
            <w:r w:rsidRPr="00B63A4C">
              <w:rPr>
                <w:rFonts w:ascii="Times New Roman" w:hAnsi="Times New Roman" w:cs="Times New Roman"/>
                <w:sz w:val="24"/>
              </w:rPr>
              <w:t>окой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ктивно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 и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любо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z w:val="24"/>
              </w:rPr>
              <w:t>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z w:val="24"/>
              </w:rPr>
              <w:t>ю. З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</w:p>
          <w:p w:rsidR="00C16CAB" w:rsidRPr="00B63A4C" w:rsidRDefault="00C16CAB" w:rsidP="00B63A4C">
            <w:pPr>
              <w:pStyle w:val="TableParagraph"/>
              <w:ind w:right="131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ного вопро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ов пои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вого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:</w:t>
            </w:r>
            <w:r w:rsidRPr="00B63A4C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«</w:t>
            </w:r>
            <w:r w:rsidRPr="00B63A4C">
              <w:rPr>
                <w:rFonts w:ascii="Times New Roman" w:hAnsi="Times New Roman" w:cs="Times New Roman"/>
                <w:sz w:val="24"/>
              </w:rPr>
              <w:t>Поч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8"/>
                <w:sz w:val="24"/>
              </w:rPr>
              <w:t>?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»</w:t>
            </w:r>
            <w:r w:rsidRPr="00B63A4C">
              <w:rPr>
                <w:rFonts w:ascii="Times New Roman" w:hAnsi="Times New Roman" w:cs="Times New Roman"/>
                <w:sz w:val="24"/>
              </w:rPr>
              <w:t>,</w:t>
            </w:r>
          </w:p>
          <w:p w:rsidR="00C16CAB" w:rsidRPr="00B63A4C" w:rsidRDefault="00C16CAB" w:rsidP="00B63A4C">
            <w:pPr>
              <w:pStyle w:val="TableParagraph"/>
              <w:ind w:right="153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lastRenderedPageBreak/>
              <w:t>«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За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чем</w:t>
            </w:r>
            <w:r w:rsidRPr="00B63A4C">
              <w:rPr>
                <w:rFonts w:ascii="Times New Roman" w:hAnsi="Times New Roman" w:cs="Times New Roman"/>
                <w:spacing w:val="8"/>
                <w:sz w:val="24"/>
              </w:rPr>
              <w:t>?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»</w:t>
            </w:r>
            <w:r w:rsidRPr="00B63A4C">
              <w:rPr>
                <w:rFonts w:ascii="Times New Roman" w:hAnsi="Times New Roman" w:cs="Times New Roman"/>
                <w:sz w:val="24"/>
              </w:rPr>
              <w:t>,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«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ля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го</w:t>
            </w:r>
            <w:r w:rsidRPr="00B63A4C">
              <w:rPr>
                <w:rFonts w:ascii="Times New Roman" w:hAnsi="Times New Roman" w:cs="Times New Roman"/>
                <w:spacing w:val="6"/>
                <w:sz w:val="24"/>
              </w:rPr>
              <w:t>?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»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B63A4C">
              <w:rPr>
                <w:rFonts w:ascii="Times New Roman" w:hAnsi="Times New Roman" w:cs="Times New Roman"/>
                <w:sz w:val="24"/>
              </w:rPr>
              <w:t>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новить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вязи и 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 в природ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оци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льном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м</w:t>
            </w:r>
            <w:r w:rsidRPr="00B63A4C">
              <w:rPr>
                <w:rFonts w:ascii="Times New Roman" w:hAnsi="Times New Roman" w:cs="Times New Roman"/>
                <w:sz w:val="24"/>
              </w:rPr>
              <w:t>ир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ее</w:t>
            </w:r>
            <w:r w:rsidRPr="00B63A4C">
              <w:rPr>
                <w:rFonts w:ascii="Times New Roman" w:hAnsi="Times New Roman" w:cs="Times New Roman"/>
                <w:sz w:val="24"/>
              </w:rPr>
              <w:t>т 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новны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и позн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ния,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мее</w:t>
            </w:r>
            <w:r w:rsidRPr="00B63A4C">
              <w:rPr>
                <w:rFonts w:ascii="Times New Roman" w:hAnsi="Times New Roman" w:cs="Times New Roman"/>
                <w:sz w:val="24"/>
              </w:rPr>
              <w:t>т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кот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рый опыт деят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и 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с</w:t>
            </w:r>
          </w:p>
          <w:p w:rsidR="00C16CAB" w:rsidRPr="00B63A4C" w:rsidRDefault="00C16CAB" w:rsidP="00B63A4C">
            <w:pPr>
              <w:pStyle w:val="TableParagraph"/>
              <w:ind w:right="42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ний об ок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ющ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B63A4C">
              <w:rPr>
                <w:rFonts w:ascii="Times New Roman" w:hAnsi="Times New Roman" w:cs="Times New Roman"/>
                <w:sz w:val="24"/>
              </w:rPr>
              <w:t>; 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ощью во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ктивно вк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в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эк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нтиров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ия.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 проц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тной 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кой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озн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зы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ва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тов, о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 объ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ктов прир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ды, об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кие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твия. Объединя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ты и объ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кты 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гории с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рных при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572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Проя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инт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ллек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ль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ю</w:t>
            </w:r>
          </w:p>
          <w:p w:rsidR="00C16CAB" w:rsidRPr="00B63A4C" w:rsidRDefault="00C16CAB" w:rsidP="00F7554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ктивно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ть,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проявля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позн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й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B63A4C">
              <w:rPr>
                <w:rFonts w:ascii="Times New Roman" w:hAnsi="Times New Roman" w:cs="Times New Roman"/>
                <w:sz w:val="24"/>
              </w:rPr>
              <w:t>. Мож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</w:p>
          <w:p w:rsidR="00C16CAB" w:rsidRPr="00B63A4C" w:rsidRDefault="00C16CAB" w:rsidP="00F7554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прин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z w:val="24"/>
              </w:rPr>
              <w:t>ть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тоятельно </w:t>
            </w: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вить п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ю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у и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шить ее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до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пными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и. Проя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инт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ллек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льные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эмоц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и, дог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ообр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ть, с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z w:val="24"/>
              </w:rPr>
              <w:t>оволь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эк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</w:t>
            </w:r>
            <w:r w:rsidRPr="00B63A4C">
              <w:rPr>
                <w:rFonts w:ascii="Times New Roman" w:hAnsi="Times New Roman" w:cs="Times New Roman"/>
                <w:sz w:val="24"/>
              </w:rPr>
              <w:t>нти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т. 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пытыв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инт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обыт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,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одя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щ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мс</w:t>
            </w:r>
            <w:r w:rsidRPr="00B63A4C">
              <w:rPr>
                <w:rFonts w:ascii="Times New Roman" w:hAnsi="Times New Roman" w:cs="Times New Roman"/>
                <w:sz w:val="24"/>
              </w:rPr>
              <w:t>я за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ного опыта, 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тся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быт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прошлого 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щ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го,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жиз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ью род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ого города и стра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ы, 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зны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род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и, живот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ым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ас</w:t>
            </w:r>
            <w:r w:rsidRPr="00B63A4C">
              <w:rPr>
                <w:rFonts w:ascii="Times New Roman" w:hAnsi="Times New Roman" w:cs="Times New Roman"/>
                <w:sz w:val="24"/>
              </w:rPr>
              <w:t>тит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льным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. Ф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т,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иня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зные 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тории,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длаг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ти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 проблем</w:t>
            </w:r>
          </w:p>
        </w:tc>
        <w:tc>
          <w:tcPr>
            <w:tcW w:w="2112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П</w:t>
            </w:r>
            <w:r w:rsidRPr="00B63A4C">
              <w:rPr>
                <w:rFonts w:ascii="Times New Roman" w:hAnsi="Times New Roman" w:cs="Times New Roman"/>
                <w:sz w:val="24"/>
              </w:rPr>
              <w:t>роявля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любо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z w:val="24"/>
              </w:rPr>
              <w:t>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ть,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вопро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тник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, инт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нн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нны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вязя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и, пыта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тоятельно пр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объя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явл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иям природы 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й;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кло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ь, эк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тиров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C16CAB" w:rsidTr="00B63A4C">
        <w:tc>
          <w:tcPr>
            <w:tcW w:w="2318" w:type="dxa"/>
          </w:tcPr>
          <w:p w:rsidR="00C16CAB" w:rsidRPr="00B63A4C" w:rsidRDefault="00C16CAB" w:rsidP="00B63A4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я, фа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ю, пол,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возр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т. О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озн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вои отд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льные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и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твия, которые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тельно 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(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троить до</w:t>
            </w:r>
            <w:r w:rsidRPr="00B63A4C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</w:t>
            </w:r>
            <w:r w:rsidRPr="00B63A4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гив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рт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у»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т. п.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 дом, кв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, в которой 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z w:val="24"/>
              </w:rPr>
              <w:t>ив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т,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кий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са</w:t>
            </w:r>
            <w:r w:rsidRPr="00B63A4C">
              <w:rPr>
                <w:rFonts w:ascii="Times New Roman" w:hAnsi="Times New Roman" w:cs="Times New Roman"/>
                <w:sz w:val="24"/>
              </w:rPr>
              <w:t>д, г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воих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во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й, няню. 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нов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й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сем</w:t>
            </w:r>
            <w:r w:rsidRPr="00B63A4C">
              <w:rPr>
                <w:rFonts w:ascii="Times New Roman" w:hAnsi="Times New Roman" w:cs="Times New Roman"/>
                <w:sz w:val="24"/>
              </w:rPr>
              <w:t>ьи и бл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ш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род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ен</w:t>
            </w:r>
            <w:r w:rsidRPr="00B63A4C">
              <w:rPr>
                <w:rFonts w:ascii="Times New Roman" w:hAnsi="Times New Roman" w:cs="Times New Roman"/>
                <w:sz w:val="24"/>
              </w:rPr>
              <w:t>ников.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згов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рив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взро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лым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й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сем</w:t>
            </w:r>
            <w:r w:rsidRPr="00B63A4C">
              <w:rPr>
                <w:rFonts w:ascii="Times New Roman" w:hAnsi="Times New Roman" w:cs="Times New Roman"/>
                <w:sz w:val="24"/>
              </w:rPr>
              <w:t>ьи, отв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ча</w:t>
            </w:r>
            <w:r w:rsidRPr="00B63A4C">
              <w:rPr>
                <w:rFonts w:ascii="Times New Roman" w:hAnsi="Times New Roman" w:cs="Times New Roman"/>
                <w:sz w:val="24"/>
              </w:rPr>
              <w:t>я на вопро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ы при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ассма</w:t>
            </w:r>
            <w:r w:rsidRPr="00B63A4C">
              <w:rPr>
                <w:rFonts w:ascii="Times New Roman" w:hAnsi="Times New Roman" w:cs="Times New Roman"/>
                <w:sz w:val="24"/>
              </w:rPr>
              <w:t>трив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семе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йного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льбома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или фотогр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ф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й.</w:t>
            </w:r>
          </w:p>
          <w:p w:rsidR="00C16CAB" w:rsidRPr="00B63A4C" w:rsidRDefault="00C16CAB" w:rsidP="00B63A4C">
            <w:pPr>
              <w:pStyle w:val="TableParagraph"/>
              <w:ind w:right="146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вае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орошо 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ых живот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 бл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йш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го ок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z w:val="24"/>
              </w:rPr>
              <w:t>, их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твия, яркие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ки вн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шн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го вид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.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Спо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 не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 о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ъединя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ты по вн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шн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(фор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ц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т, 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), но и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ивать общ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принятые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о г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по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иг</w:t>
            </w:r>
            <w:r w:rsidRPr="00B63A4C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шки). 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в эле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рной 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кой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 по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ию 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тв 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 объ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ктов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живой п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ироды, в п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 по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за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и живо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олка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природы</w:t>
            </w:r>
          </w:p>
        </w:tc>
        <w:tc>
          <w:tcPr>
            <w:tcW w:w="2456" w:type="dxa"/>
          </w:tcPr>
          <w:p w:rsidR="00C16CAB" w:rsidRPr="00B63A4C" w:rsidRDefault="00C16CAB" w:rsidP="00B63A4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ее</w:t>
            </w:r>
            <w:r w:rsidRPr="00B63A4C">
              <w:rPr>
                <w:rFonts w:ascii="Times New Roman" w:hAnsi="Times New Roman" w:cs="Times New Roman"/>
                <w:sz w:val="24"/>
              </w:rPr>
              <w:t>т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ния:</w:t>
            </w:r>
          </w:p>
          <w:p w:rsidR="00C16CAB" w:rsidRPr="00B63A4C" w:rsidRDefault="00C16CAB" w:rsidP="00B63A4C">
            <w:pPr>
              <w:pStyle w:val="TableParagraph"/>
              <w:ind w:right="188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B63A4C">
              <w:rPr>
                <w:rFonts w:ascii="Times New Roman" w:hAnsi="Times New Roman" w:cs="Times New Roman"/>
                <w:i/>
                <w:sz w:val="24"/>
              </w:rPr>
              <w:t xml:space="preserve">о </w:t>
            </w:r>
            <w:r w:rsidRPr="00B63A4C">
              <w:rPr>
                <w:rFonts w:ascii="Times New Roman" w:hAnsi="Times New Roman" w:cs="Times New Roman"/>
                <w:i/>
                <w:spacing w:val="-1"/>
                <w:sz w:val="24"/>
              </w:rPr>
              <w:t>себе</w:t>
            </w:r>
            <w:r w:rsidRPr="00B63A4C">
              <w:rPr>
                <w:rFonts w:ascii="Times New Roman" w:hAnsi="Times New Roman" w:cs="Times New Roman"/>
                <w:sz w:val="24"/>
              </w:rPr>
              <w:t>: 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я пол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ое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кр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тко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, фа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ю, возр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ас</w:t>
            </w:r>
            <w:r w:rsidRPr="00B63A4C">
              <w:rPr>
                <w:rFonts w:ascii="Times New Roman" w:hAnsi="Times New Roman" w:cs="Times New Roman"/>
                <w:sz w:val="24"/>
              </w:rPr>
              <w:t>т, пол.</w:t>
            </w:r>
          </w:p>
          <w:p w:rsidR="00C16CAB" w:rsidRPr="00B63A4C" w:rsidRDefault="00C16CAB" w:rsidP="00B63A4C">
            <w:pPr>
              <w:pStyle w:val="TableParagraph"/>
              <w:ind w:right="188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которые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 </w:t>
            </w:r>
            <w:r w:rsidRPr="00B63A4C">
              <w:rPr>
                <w:rFonts w:ascii="Times New Roman" w:hAnsi="Times New Roman" w:cs="Times New Roman"/>
                <w:spacing w:val="6"/>
                <w:sz w:val="24"/>
              </w:rPr>
              <w:t>(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«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ю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ри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6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»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пр.), з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3A4C">
              <w:rPr>
                <w:rFonts w:ascii="Times New Roman" w:hAnsi="Times New Roman"/>
                <w:spacing w:val="5"/>
                <w:sz w:val="24"/>
                <w:szCs w:val="24"/>
              </w:rPr>
              <w:t>(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ю, о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эта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зк</w:t>
            </w:r>
            <w:r w:rsidRPr="00B63A4C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, то,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ил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B63A4C">
              <w:rPr>
                <w:rFonts w:ascii="Times New Roman" w:hAnsi="Times New Roman" w:cs="Times New Roman"/>
                <w:spacing w:val="5"/>
                <w:sz w:val="24"/>
              </w:rPr>
              <w:t>(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«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троить дом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)</w:t>
            </w:r>
            <w:r w:rsidRPr="00B63A4C">
              <w:rPr>
                <w:rFonts w:ascii="Times New Roman" w:hAnsi="Times New Roman" w:cs="Times New Roman"/>
                <w:sz w:val="24"/>
              </w:rPr>
              <w:t>.</w:t>
            </w:r>
          </w:p>
          <w:p w:rsidR="00C16CAB" w:rsidRPr="00B63A4C" w:rsidRDefault="00C16CAB" w:rsidP="00B63A4C">
            <w:pPr>
              <w:pStyle w:val="TableParagraph"/>
              <w:ind w:right="104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Стр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B63A4C">
              <w:rPr>
                <w:rFonts w:ascii="Times New Roman" w:hAnsi="Times New Roman" w:cs="Times New Roman"/>
                <w:sz w:val="24"/>
              </w:rPr>
              <w:t>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ть от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лого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которые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 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м орг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низ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(</w:t>
            </w:r>
            <w:r w:rsidRPr="00B63A4C">
              <w:rPr>
                <w:rFonts w:ascii="Times New Roman" w:hAnsi="Times New Roman" w:cs="Times New Roman"/>
                <w:sz w:val="24"/>
              </w:rPr>
              <w:t>для ч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жны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ки, ноги, глаза, </w:t>
            </w: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цы и пр.);</w:t>
            </w:r>
          </w:p>
          <w:p w:rsidR="00C16CAB" w:rsidRPr="00C65AD7" w:rsidRDefault="00C16CAB" w:rsidP="00781BDD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402"/>
              </w:tabs>
              <w:ind w:left="102" w:right="356" w:firstLine="0"/>
              <w:contextualSpacing w:val="0"/>
            </w:pPr>
            <w:r w:rsidRPr="00B63A4C">
              <w:rPr>
                <w:i/>
              </w:rPr>
              <w:t xml:space="preserve">о </w:t>
            </w:r>
            <w:r w:rsidRPr="00B63A4C">
              <w:rPr>
                <w:i/>
                <w:spacing w:val="-1"/>
              </w:rPr>
              <w:t>се</w:t>
            </w:r>
            <w:r w:rsidRPr="00B63A4C">
              <w:rPr>
                <w:i/>
              </w:rPr>
              <w:t>м</w:t>
            </w:r>
            <w:r w:rsidRPr="00B63A4C">
              <w:rPr>
                <w:i/>
                <w:spacing w:val="1"/>
              </w:rPr>
              <w:t>ь</w:t>
            </w:r>
            <w:r w:rsidRPr="00B63A4C">
              <w:rPr>
                <w:i/>
                <w:spacing w:val="-1"/>
              </w:rPr>
              <w:t>е</w:t>
            </w:r>
            <w:r w:rsidRPr="00C65AD7">
              <w:t>: зн</w:t>
            </w:r>
            <w:r w:rsidRPr="00B63A4C">
              <w:rPr>
                <w:spacing w:val="-1"/>
              </w:rPr>
              <w:t>ае</w:t>
            </w:r>
            <w:r w:rsidRPr="00C65AD7">
              <w:t>т</w:t>
            </w:r>
            <w:r>
              <w:t xml:space="preserve"> </w:t>
            </w:r>
            <w:r w:rsidRPr="00B63A4C">
              <w:rPr>
                <w:spacing w:val="-1"/>
              </w:rPr>
              <w:t>с</w:t>
            </w:r>
            <w:r w:rsidRPr="00C65AD7">
              <w:t>о</w:t>
            </w:r>
            <w:r w:rsidRPr="00B63A4C">
              <w:rPr>
                <w:spacing w:val="-1"/>
              </w:rPr>
              <w:t>с</w:t>
            </w:r>
            <w:r w:rsidRPr="00C65AD7">
              <w:t>т</w:t>
            </w:r>
            <w:r w:rsidRPr="00B63A4C">
              <w:rPr>
                <w:spacing w:val="-1"/>
              </w:rPr>
              <w:t>а</w:t>
            </w:r>
            <w:r w:rsidRPr="00C65AD7">
              <w:t>в</w:t>
            </w:r>
            <w:r w:rsidRPr="00B63A4C">
              <w:rPr>
                <w:spacing w:val="1"/>
              </w:rPr>
              <w:t xml:space="preserve"> </w:t>
            </w:r>
            <w:r w:rsidRPr="00B63A4C">
              <w:rPr>
                <w:spacing w:val="-1"/>
              </w:rPr>
              <w:t>с</w:t>
            </w:r>
            <w:r w:rsidRPr="00C65AD7">
              <w:t>во</w:t>
            </w:r>
            <w:r w:rsidRPr="00B63A4C">
              <w:rPr>
                <w:spacing w:val="-2"/>
              </w:rPr>
              <w:t>е</w:t>
            </w:r>
            <w:r w:rsidRPr="00C65AD7">
              <w:t>й</w:t>
            </w:r>
            <w:r>
              <w:t xml:space="preserve"> </w:t>
            </w:r>
            <w:r w:rsidRPr="00B63A4C">
              <w:rPr>
                <w:spacing w:val="-1"/>
              </w:rPr>
              <w:t>с</w:t>
            </w:r>
            <w:r w:rsidRPr="00B63A4C">
              <w:rPr>
                <w:spacing w:val="-1"/>
              </w:rPr>
              <w:t>е</w:t>
            </w:r>
            <w:r w:rsidRPr="00B63A4C">
              <w:rPr>
                <w:spacing w:val="-1"/>
              </w:rPr>
              <w:t>м</w:t>
            </w:r>
            <w:r>
              <w:t xml:space="preserve">ьи, </w:t>
            </w:r>
            <w:r w:rsidRPr="00C65AD7">
              <w:t>р</w:t>
            </w:r>
            <w:r w:rsidRPr="00B63A4C">
              <w:rPr>
                <w:spacing w:val="-1"/>
              </w:rPr>
              <w:t>асс</w:t>
            </w:r>
            <w:r w:rsidRPr="00C65AD7">
              <w:t>к</w:t>
            </w:r>
            <w:r w:rsidRPr="00B63A4C">
              <w:rPr>
                <w:spacing w:val="-1"/>
              </w:rPr>
              <w:t>а</w:t>
            </w:r>
            <w:r w:rsidRPr="00C65AD7">
              <w:t>зы</w:t>
            </w:r>
            <w:r w:rsidRPr="00B63A4C">
              <w:rPr>
                <w:spacing w:val="1"/>
              </w:rPr>
              <w:t>в</w:t>
            </w:r>
            <w:r w:rsidRPr="00B63A4C">
              <w:rPr>
                <w:spacing w:val="-1"/>
              </w:rPr>
              <w:t>а</w:t>
            </w:r>
            <w:r w:rsidRPr="00B63A4C">
              <w:rPr>
                <w:spacing w:val="-1"/>
              </w:rPr>
              <w:t>е</w:t>
            </w:r>
            <w:r w:rsidRPr="00C65AD7">
              <w:t>т о д</w:t>
            </w:r>
            <w:r w:rsidRPr="00B63A4C">
              <w:rPr>
                <w:spacing w:val="-1"/>
              </w:rPr>
              <w:t>е</w:t>
            </w:r>
            <w:r w:rsidRPr="00C65AD7">
              <w:t>ят</w:t>
            </w:r>
            <w:r w:rsidRPr="00B63A4C">
              <w:rPr>
                <w:spacing w:val="-1"/>
              </w:rPr>
              <w:t>е</w:t>
            </w:r>
            <w:r w:rsidRPr="00C65AD7">
              <w:t>ль</w:t>
            </w:r>
            <w:r w:rsidRPr="00B63A4C">
              <w:rPr>
                <w:spacing w:val="2"/>
              </w:rPr>
              <w:t>н</w:t>
            </w:r>
            <w:r w:rsidRPr="00C65AD7">
              <w:t>о</w:t>
            </w:r>
            <w:r w:rsidRPr="00B63A4C">
              <w:rPr>
                <w:spacing w:val="-1"/>
              </w:rPr>
              <w:t>с</w:t>
            </w:r>
            <w:r w:rsidRPr="00C65AD7">
              <w:t>ти</w:t>
            </w:r>
            <w:r>
              <w:t xml:space="preserve"> </w:t>
            </w:r>
            <w:r w:rsidRPr="00B63A4C">
              <w:rPr>
                <w:spacing w:val="-1"/>
              </w:rPr>
              <w:t>ч</w:t>
            </w:r>
            <w:r w:rsidRPr="00C65AD7">
              <w:t>л</w:t>
            </w:r>
            <w:r w:rsidRPr="00B63A4C">
              <w:rPr>
                <w:spacing w:val="-1"/>
              </w:rPr>
              <w:t>е</w:t>
            </w:r>
            <w:r w:rsidRPr="00C65AD7">
              <w:t xml:space="preserve">нов </w:t>
            </w:r>
            <w:r w:rsidRPr="00B63A4C">
              <w:rPr>
                <w:spacing w:val="-2"/>
              </w:rPr>
              <w:t>с</w:t>
            </w:r>
            <w:r w:rsidRPr="00C65AD7">
              <w:t>во</w:t>
            </w:r>
            <w:r w:rsidRPr="00B63A4C">
              <w:rPr>
                <w:spacing w:val="-2"/>
              </w:rPr>
              <w:t>е</w:t>
            </w:r>
            <w:r w:rsidRPr="00C65AD7">
              <w:t xml:space="preserve">й </w:t>
            </w:r>
            <w:r w:rsidRPr="00B63A4C">
              <w:rPr>
                <w:spacing w:val="-1"/>
              </w:rPr>
              <w:t>сем</w:t>
            </w:r>
            <w:r w:rsidRPr="00C65AD7">
              <w:t>ьи, о прои</w:t>
            </w:r>
            <w:r w:rsidRPr="00C65AD7">
              <w:t>с</w:t>
            </w:r>
            <w:r w:rsidRPr="00C65AD7">
              <w:t>ш</w:t>
            </w:r>
            <w:r w:rsidRPr="00B63A4C">
              <w:rPr>
                <w:spacing w:val="-1"/>
              </w:rPr>
              <w:t>е</w:t>
            </w:r>
            <w:r w:rsidRPr="00C65AD7">
              <w:t>дш</w:t>
            </w:r>
            <w:r w:rsidRPr="00B63A4C">
              <w:rPr>
                <w:spacing w:val="-1"/>
              </w:rPr>
              <w:t>и</w:t>
            </w:r>
            <w:r w:rsidRPr="00C65AD7">
              <w:t xml:space="preserve">х </w:t>
            </w:r>
            <w:r w:rsidRPr="00B63A4C">
              <w:rPr>
                <w:spacing w:val="-1"/>
              </w:rPr>
              <w:t>семе</w:t>
            </w:r>
            <w:r w:rsidRPr="00C65AD7">
              <w:t>й</w:t>
            </w:r>
            <w:r w:rsidRPr="00C65AD7">
              <w:t>ных</w:t>
            </w:r>
            <w:r w:rsidRPr="00B63A4C">
              <w:rPr>
                <w:spacing w:val="1"/>
              </w:rPr>
              <w:t xml:space="preserve"> </w:t>
            </w:r>
            <w:r w:rsidRPr="00B63A4C">
              <w:rPr>
                <w:spacing w:val="-1"/>
              </w:rPr>
              <w:t>с</w:t>
            </w:r>
            <w:r w:rsidRPr="00C65AD7">
              <w:t>обыт</w:t>
            </w:r>
            <w:r w:rsidRPr="00B63A4C">
              <w:rPr>
                <w:spacing w:val="1"/>
              </w:rPr>
              <w:t>и</w:t>
            </w:r>
            <w:r w:rsidRPr="00B63A4C">
              <w:rPr>
                <w:spacing w:val="-3"/>
              </w:rPr>
              <w:t>я</w:t>
            </w:r>
            <w:r w:rsidRPr="00B63A4C">
              <w:rPr>
                <w:spacing w:val="2"/>
              </w:rPr>
              <w:t>х</w:t>
            </w:r>
            <w:r w:rsidRPr="00C65AD7">
              <w:t>, пр</w:t>
            </w:r>
            <w:r w:rsidRPr="00B63A4C">
              <w:rPr>
                <w:spacing w:val="-1"/>
              </w:rPr>
              <w:t>а</w:t>
            </w:r>
            <w:r w:rsidRPr="00C65AD7">
              <w:t>зд</w:t>
            </w:r>
            <w:r w:rsidRPr="00B63A4C">
              <w:rPr>
                <w:spacing w:val="-1"/>
              </w:rPr>
              <w:t>н</w:t>
            </w:r>
            <w:r w:rsidRPr="00C65AD7">
              <w:t>ик</w:t>
            </w:r>
            <w:r w:rsidRPr="00B63A4C">
              <w:rPr>
                <w:spacing w:val="-4"/>
              </w:rPr>
              <w:t>а</w:t>
            </w:r>
            <w:r w:rsidRPr="00B63A4C">
              <w:rPr>
                <w:spacing w:val="2"/>
              </w:rPr>
              <w:t>х</w:t>
            </w:r>
            <w:r>
              <w:t xml:space="preserve">, о </w:t>
            </w:r>
            <w:r w:rsidRPr="00C65AD7">
              <w:t>лю</w:t>
            </w:r>
            <w:r w:rsidRPr="00B63A4C">
              <w:rPr>
                <w:spacing w:val="-3"/>
              </w:rPr>
              <w:t>б</w:t>
            </w:r>
            <w:r w:rsidRPr="00B63A4C">
              <w:rPr>
                <w:spacing w:val="3"/>
              </w:rPr>
              <w:t>и</w:t>
            </w:r>
            <w:r w:rsidRPr="00B63A4C">
              <w:rPr>
                <w:spacing w:val="-1"/>
              </w:rPr>
              <w:t>м</w:t>
            </w:r>
            <w:r w:rsidRPr="00C65AD7">
              <w:t>ых и</w:t>
            </w:r>
            <w:r w:rsidRPr="00C65AD7">
              <w:t>г</w:t>
            </w:r>
            <w:r w:rsidRPr="00B63A4C">
              <w:rPr>
                <w:spacing w:val="2"/>
              </w:rPr>
              <w:t>р</w:t>
            </w:r>
            <w:r w:rsidRPr="00B63A4C">
              <w:rPr>
                <w:spacing w:val="-5"/>
              </w:rPr>
              <w:t>у</w:t>
            </w:r>
            <w:r w:rsidRPr="00C65AD7">
              <w:t>шк</w:t>
            </w:r>
            <w:r w:rsidRPr="00B63A4C">
              <w:rPr>
                <w:spacing w:val="-1"/>
              </w:rPr>
              <w:t>а</w:t>
            </w:r>
            <w:r w:rsidRPr="00B63A4C">
              <w:rPr>
                <w:spacing w:val="2"/>
              </w:rPr>
              <w:t>х</w:t>
            </w:r>
            <w:r w:rsidRPr="00C65AD7">
              <w:t>, дом</w:t>
            </w:r>
            <w:r w:rsidRPr="00B63A4C">
              <w:rPr>
                <w:spacing w:val="-2"/>
              </w:rPr>
              <w:t>а</w:t>
            </w:r>
            <w:r w:rsidRPr="00C65AD7">
              <w:t>ш</w:t>
            </w:r>
            <w:r w:rsidRPr="00C65AD7">
              <w:t>н</w:t>
            </w:r>
            <w:r w:rsidRPr="00B63A4C">
              <w:rPr>
                <w:spacing w:val="-2"/>
              </w:rPr>
              <w:t>и</w:t>
            </w:r>
            <w:r w:rsidRPr="00C65AD7">
              <w:t>х живот</w:t>
            </w:r>
            <w:r w:rsidRPr="00B63A4C">
              <w:rPr>
                <w:spacing w:val="1"/>
              </w:rPr>
              <w:t>н</w:t>
            </w:r>
            <w:r w:rsidRPr="00B63A4C">
              <w:rPr>
                <w:spacing w:val="-3"/>
              </w:rPr>
              <w:t>ы</w:t>
            </w:r>
            <w:r w:rsidRPr="00B63A4C">
              <w:rPr>
                <w:spacing w:val="2"/>
              </w:rPr>
              <w:t>х</w:t>
            </w:r>
            <w:r w:rsidRPr="00C65AD7">
              <w:t>;</w:t>
            </w:r>
          </w:p>
          <w:p w:rsidR="00C16CAB" w:rsidRDefault="00C16CAB" w:rsidP="00781BDD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402"/>
              </w:tabs>
              <w:spacing w:line="239" w:lineRule="auto"/>
              <w:ind w:left="102" w:right="433" w:firstLine="0"/>
              <w:contextualSpacing w:val="0"/>
            </w:pPr>
            <w:r w:rsidRPr="00B63A4C">
              <w:rPr>
                <w:i/>
              </w:rPr>
              <w:t>об</w:t>
            </w:r>
            <w:r w:rsidRPr="00B63A4C">
              <w:rPr>
                <w:i/>
                <w:spacing w:val="-1"/>
              </w:rPr>
              <w:t xml:space="preserve"> </w:t>
            </w:r>
            <w:r w:rsidRPr="00B63A4C">
              <w:rPr>
                <w:i/>
              </w:rPr>
              <w:t>о</w:t>
            </w:r>
            <w:r w:rsidRPr="00B63A4C">
              <w:rPr>
                <w:i/>
                <w:spacing w:val="-1"/>
              </w:rPr>
              <w:t>б</w:t>
            </w:r>
            <w:r w:rsidRPr="00B63A4C">
              <w:rPr>
                <w:i/>
                <w:spacing w:val="-2"/>
              </w:rPr>
              <w:t>щ</w:t>
            </w:r>
            <w:r w:rsidRPr="00B63A4C">
              <w:rPr>
                <w:i/>
                <w:spacing w:val="1"/>
              </w:rPr>
              <w:t>е</w:t>
            </w:r>
            <w:r w:rsidRPr="00B63A4C">
              <w:rPr>
                <w:i/>
                <w:spacing w:val="-1"/>
              </w:rPr>
              <w:t>с</w:t>
            </w:r>
            <w:r w:rsidRPr="00B63A4C">
              <w:rPr>
                <w:i/>
                <w:spacing w:val="1"/>
              </w:rPr>
              <w:t>т</w:t>
            </w:r>
            <w:r w:rsidRPr="00B63A4C">
              <w:rPr>
                <w:i/>
                <w:spacing w:val="-1"/>
              </w:rPr>
              <w:t>в</w:t>
            </w:r>
            <w:r w:rsidRPr="00B63A4C">
              <w:rPr>
                <w:i/>
              </w:rPr>
              <w:t xml:space="preserve">е </w:t>
            </w:r>
            <w:r w:rsidRPr="00C65AD7">
              <w:t>(ближайш</w:t>
            </w:r>
            <w:r w:rsidRPr="00B63A4C">
              <w:rPr>
                <w:spacing w:val="-1"/>
              </w:rPr>
              <w:t>е</w:t>
            </w:r>
            <w:r w:rsidRPr="00C65AD7">
              <w:t>м</w:t>
            </w:r>
            <w:r>
              <w:t xml:space="preserve"> </w:t>
            </w:r>
            <w:r w:rsidRPr="00B63A4C">
              <w:rPr>
                <w:spacing w:val="-1"/>
              </w:rPr>
              <w:t>с</w:t>
            </w:r>
            <w:r w:rsidRPr="00C65AD7">
              <w:t>оц</w:t>
            </w:r>
            <w:r w:rsidRPr="00B63A4C">
              <w:rPr>
                <w:spacing w:val="3"/>
              </w:rPr>
              <w:t>и</w:t>
            </w:r>
            <w:r w:rsidRPr="00B63A4C">
              <w:rPr>
                <w:spacing w:val="-5"/>
              </w:rPr>
              <w:t>у</w:t>
            </w:r>
            <w:r w:rsidRPr="00B63A4C">
              <w:rPr>
                <w:spacing w:val="-1"/>
              </w:rPr>
              <w:t>ме</w:t>
            </w:r>
            <w:r w:rsidRPr="00C65AD7">
              <w:t>),</w:t>
            </w:r>
            <w:r w:rsidRPr="00B63A4C">
              <w:rPr>
                <w:spacing w:val="1"/>
              </w:rPr>
              <w:t xml:space="preserve"> </w:t>
            </w:r>
            <w:r w:rsidRPr="00B63A4C">
              <w:rPr>
                <w:spacing w:val="-1"/>
              </w:rPr>
              <w:t>е</w:t>
            </w:r>
            <w:r w:rsidRPr="00C65AD7">
              <w:t xml:space="preserve">го </w:t>
            </w:r>
            <w:r w:rsidRPr="00B63A4C">
              <w:rPr>
                <w:spacing w:val="3"/>
              </w:rPr>
              <w:t>к</w:t>
            </w:r>
            <w:r w:rsidRPr="00B63A4C">
              <w:rPr>
                <w:spacing w:val="-5"/>
              </w:rPr>
              <w:t>у</w:t>
            </w:r>
            <w:r w:rsidRPr="00C65AD7">
              <w:t>ль</w:t>
            </w:r>
            <w:r w:rsidRPr="00B63A4C">
              <w:rPr>
                <w:spacing w:val="5"/>
              </w:rPr>
              <w:t>т</w:t>
            </w:r>
            <w:r w:rsidRPr="00B63A4C">
              <w:rPr>
                <w:spacing w:val="-5"/>
              </w:rPr>
              <w:t>у</w:t>
            </w:r>
            <w:r w:rsidRPr="00C65AD7">
              <w:t>рных ц</w:t>
            </w:r>
            <w:r w:rsidRPr="00B63A4C">
              <w:rPr>
                <w:spacing w:val="-1"/>
              </w:rPr>
              <w:t>е</w:t>
            </w:r>
            <w:r w:rsidRPr="00C65AD7">
              <w:t>нно</w:t>
            </w:r>
            <w:r w:rsidRPr="00B63A4C">
              <w:rPr>
                <w:spacing w:val="-1"/>
              </w:rPr>
              <w:t>с</w:t>
            </w:r>
            <w:r w:rsidRPr="00C65AD7">
              <w:t>т</w:t>
            </w:r>
            <w:r w:rsidRPr="00B63A4C">
              <w:rPr>
                <w:spacing w:val="-3"/>
              </w:rPr>
              <w:t>я</w:t>
            </w:r>
            <w:r w:rsidRPr="00B63A4C">
              <w:rPr>
                <w:spacing w:val="2"/>
              </w:rPr>
              <w:t>х</w:t>
            </w:r>
            <w:r w:rsidRPr="00C65AD7">
              <w:t>: б</w:t>
            </w:r>
            <w:r w:rsidRPr="00B63A4C">
              <w:rPr>
                <w:spacing w:val="-1"/>
              </w:rPr>
              <w:t>е</w:t>
            </w:r>
            <w:r w:rsidRPr="00B63A4C">
              <w:rPr>
                <w:spacing w:val="-1"/>
              </w:rPr>
              <w:t>се</w:t>
            </w:r>
            <w:r w:rsidRPr="00B63A4C">
              <w:rPr>
                <w:spacing w:val="2"/>
              </w:rPr>
              <w:t>д</w:t>
            </w:r>
            <w:r w:rsidRPr="00B63A4C">
              <w:rPr>
                <w:spacing w:val="-5"/>
              </w:rPr>
              <w:t>у</w:t>
            </w:r>
            <w:r w:rsidRPr="00B63A4C">
              <w:rPr>
                <w:spacing w:val="-1"/>
              </w:rPr>
              <w:t>е</w:t>
            </w:r>
            <w:r w:rsidRPr="00C65AD7">
              <w:t>т с во</w:t>
            </w:r>
            <w:r w:rsidRPr="00B63A4C">
              <w:rPr>
                <w:spacing w:val="-2"/>
              </w:rPr>
              <w:t>с</w:t>
            </w:r>
            <w:r w:rsidRPr="00C65AD7">
              <w:t>п</w:t>
            </w:r>
            <w:r w:rsidRPr="00C65AD7">
              <w:t>и</w:t>
            </w:r>
            <w:r w:rsidRPr="00C65AD7">
              <w:t>т</w:t>
            </w:r>
            <w:r w:rsidRPr="00B63A4C">
              <w:rPr>
                <w:spacing w:val="-1"/>
              </w:rPr>
              <w:t>а</w:t>
            </w:r>
            <w:r w:rsidRPr="00C65AD7">
              <w:t>т</w:t>
            </w:r>
            <w:r w:rsidRPr="00B63A4C">
              <w:rPr>
                <w:spacing w:val="-1"/>
              </w:rPr>
              <w:t>е</w:t>
            </w:r>
            <w:r w:rsidRPr="00C65AD7">
              <w:t>л</w:t>
            </w:r>
            <w:r w:rsidRPr="00B63A4C">
              <w:rPr>
                <w:spacing w:val="-1"/>
              </w:rPr>
              <w:t>е</w:t>
            </w:r>
            <w:r w:rsidRPr="00C65AD7">
              <w:t>м</w:t>
            </w:r>
            <w:r w:rsidRPr="00B63A4C">
              <w:rPr>
                <w:spacing w:val="-1"/>
              </w:rPr>
              <w:t xml:space="preserve"> </w:t>
            </w:r>
            <w:r w:rsidRPr="00C65AD7">
              <w:t>о пр</w:t>
            </w:r>
            <w:r w:rsidRPr="00C65AD7">
              <w:t>о</w:t>
            </w:r>
            <w:r w:rsidRPr="00C65AD7">
              <w:t>фес</w:t>
            </w:r>
            <w:r w:rsidRPr="00B63A4C">
              <w:rPr>
                <w:spacing w:val="-1"/>
              </w:rPr>
              <w:t>с</w:t>
            </w:r>
            <w:r w:rsidRPr="00C65AD7">
              <w:t>иях р</w:t>
            </w:r>
            <w:r w:rsidRPr="00B63A4C">
              <w:rPr>
                <w:spacing w:val="-1"/>
              </w:rPr>
              <w:t>а</w:t>
            </w:r>
            <w:r w:rsidRPr="00C65AD7">
              <w:t>бо</w:t>
            </w:r>
            <w:r w:rsidRPr="00C65AD7">
              <w:t>т</w:t>
            </w:r>
            <w:r w:rsidRPr="00C65AD7">
              <w:t>ников д</w:t>
            </w:r>
            <w:r w:rsidRPr="00B63A4C">
              <w:rPr>
                <w:spacing w:val="-2"/>
              </w:rPr>
              <w:t>е</w:t>
            </w:r>
            <w:r w:rsidRPr="00C65AD7">
              <w:t>т</w:t>
            </w:r>
            <w:r w:rsidRPr="00B63A4C">
              <w:rPr>
                <w:spacing w:val="-1"/>
              </w:rPr>
              <w:t>с</w:t>
            </w:r>
            <w:r w:rsidRPr="00C65AD7">
              <w:t xml:space="preserve">кого </w:t>
            </w:r>
            <w:r w:rsidRPr="00B63A4C">
              <w:rPr>
                <w:spacing w:val="-1"/>
              </w:rPr>
              <w:t>са</w:t>
            </w:r>
            <w:r w:rsidRPr="00C65AD7">
              <w:t>д</w:t>
            </w:r>
            <w:r w:rsidRPr="00B63A4C">
              <w:rPr>
                <w:spacing w:val="-1"/>
              </w:rPr>
              <w:t>а</w:t>
            </w:r>
            <w:r w:rsidRPr="00C65AD7">
              <w:t>: по</w:t>
            </w:r>
            <w:r w:rsidRPr="00B63A4C">
              <w:rPr>
                <w:spacing w:val="-1"/>
              </w:rPr>
              <w:t>м</w:t>
            </w:r>
            <w:r w:rsidRPr="00C65AD7">
              <w:t>ощн</w:t>
            </w:r>
            <w:r w:rsidRPr="00B63A4C">
              <w:rPr>
                <w:spacing w:val="-2"/>
              </w:rPr>
              <w:t>и</w:t>
            </w:r>
            <w:r w:rsidRPr="00C65AD7">
              <w:t>ка</w:t>
            </w:r>
            <w:r w:rsidRPr="00B63A4C">
              <w:rPr>
                <w:spacing w:val="-1"/>
              </w:rPr>
              <w:t xml:space="preserve"> </w:t>
            </w:r>
            <w:r w:rsidRPr="00C65AD7">
              <w:t>во</w:t>
            </w:r>
            <w:r w:rsidRPr="00B63A4C">
              <w:rPr>
                <w:spacing w:val="-2"/>
              </w:rPr>
              <w:t>с</w:t>
            </w:r>
            <w:r w:rsidRPr="00C65AD7">
              <w:t>пит</w:t>
            </w:r>
            <w:r w:rsidRPr="00B63A4C">
              <w:rPr>
                <w:spacing w:val="-1"/>
              </w:rPr>
              <w:t>а</w:t>
            </w:r>
            <w:r w:rsidRPr="00C65AD7">
              <w:t>т</w:t>
            </w:r>
            <w:r w:rsidRPr="00B63A4C">
              <w:rPr>
                <w:spacing w:val="-1"/>
              </w:rPr>
              <w:t>е</w:t>
            </w:r>
            <w:r w:rsidRPr="00C65AD7">
              <w:t>ля, пов</w:t>
            </w:r>
            <w:r w:rsidRPr="00B63A4C">
              <w:rPr>
                <w:spacing w:val="-2"/>
              </w:rPr>
              <w:t>а</w:t>
            </w:r>
            <w:r w:rsidRPr="00C65AD7">
              <w:t>р</w:t>
            </w:r>
            <w:r w:rsidRPr="00B63A4C">
              <w:rPr>
                <w:spacing w:val="-1"/>
              </w:rPr>
              <w:t>а</w:t>
            </w:r>
            <w:r w:rsidRPr="00C65AD7">
              <w:t>,</w:t>
            </w:r>
          </w:p>
          <w:p w:rsidR="00C16CAB" w:rsidRPr="00C65AD7" w:rsidRDefault="00C16CAB" w:rsidP="00781BDD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402"/>
              </w:tabs>
              <w:spacing w:line="239" w:lineRule="auto"/>
              <w:ind w:left="102" w:right="433" w:firstLine="0"/>
              <w:contextualSpacing w:val="0"/>
            </w:pPr>
            <w:r w:rsidRPr="00B63A4C">
              <w:rPr>
                <w:spacing w:val="-1"/>
              </w:rPr>
              <w:t>ме</w:t>
            </w:r>
            <w:r w:rsidRPr="00C65AD7">
              <w:t>д</w:t>
            </w:r>
            <w:r w:rsidRPr="00B63A4C">
              <w:rPr>
                <w:spacing w:val="1"/>
              </w:rPr>
              <w:t>и</w:t>
            </w:r>
            <w:r w:rsidRPr="00C65AD7">
              <w:t>цин</w:t>
            </w:r>
            <w:r w:rsidRPr="00B63A4C">
              <w:rPr>
                <w:spacing w:val="-1"/>
              </w:rPr>
              <w:t>с</w:t>
            </w:r>
            <w:r w:rsidRPr="00C65AD7">
              <w:t xml:space="preserve">кой </w:t>
            </w:r>
            <w:r w:rsidRPr="00B63A4C">
              <w:rPr>
                <w:spacing w:val="-1"/>
              </w:rPr>
              <w:t>с</w:t>
            </w:r>
            <w:r w:rsidRPr="00B63A4C">
              <w:rPr>
                <w:spacing w:val="-4"/>
              </w:rPr>
              <w:t>е</w:t>
            </w:r>
            <w:r w:rsidRPr="00B63A4C">
              <w:rPr>
                <w:spacing w:val="-1"/>
              </w:rPr>
              <w:t>с</w:t>
            </w:r>
            <w:r w:rsidRPr="00C65AD7">
              <w:t>тры, во</w:t>
            </w:r>
            <w:r w:rsidRPr="00B63A4C">
              <w:rPr>
                <w:spacing w:val="-2"/>
              </w:rPr>
              <w:t>с</w:t>
            </w:r>
            <w:r w:rsidRPr="00C65AD7">
              <w:t>п</w:t>
            </w:r>
            <w:r w:rsidRPr="00C65AD7">
              <w:t>и</w:t>
            </w:r>
            <w:r w:rsidRPr="00C65AD7">
              <w:t>т</w:t>
            </w:r>
            <w:r w:rsidRPr="00B63A4C">
              <w:rPr>
                <w:spacing w:val="-1"/>
              </w:rPr>
              <w:t>а</w:t>
            </w:r>
            <w:r w:rsidRPr="00C65AD7">
              <w:t>т</w:t>
            </w:r>
            <w:r w:rsidRPr="00B63A4C">
              <w:rPr>
                <w:spacing w:val="-1"/>
              </w:rPr>
              <w:t>е</w:t>
            </w:r>
            <w:r w:rsidRPr="00C65AD7">
              <w:t>ля,</w:t>
            </w:r>
            <w:r w:rsidRPr="00B63A4C">
              <w:rPr>
                <w:spacing w:val="1"/>
              </w:rPr>
              <w:t xml:space="preserve"> </w:t>
            </w:r>
            <w:r w:rsidRPr="00C65AD7">
              <w:t>пр</w:t>
            </w:r>
            <w:r w:rsidRPr="00B63A4C">
              <w:rPr>
                <w:spacing w:val="-1"/>
              </w:rPr>
              <w:t>ач</w:t>
            </w:r>
            <w:r w:rsidRPr="00C65AD7">
              <w:t>ки;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i/>
                <w:sz w:val="24"/>
                <w:szCs w:val="24"/>
              </w:rPr>
              <w:t>о го</w:t>
            </w:r>
            <w:r w:rsidRPr="00B63A4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су</w:t>
            </w:r>
            <w:r w:rsidRPr="00B63A4C">
              <w:rPr>
                <w:rFonts w:ascii="Times New Roman" w:hAnsi="Times New Roman"/>
                <w:i/>
                <w:sz w:val="24"/>
                <w:szCs w:val="24"/>
              </w:rPr>
              <w:t>дар</w:t>
            </w:r>
            <w:r w:rsidRPr="00B63A4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i/>
                <w:sz w:val="24"/>
                <w:szCs w:val="24"/>
              </w:rPr>
              <w:t>тве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ны и гор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в котором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жив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орошо ор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нти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в бл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жайш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м ок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2572" w:type="dxa"/>
          </w:tcPr>
          <w:p w:rsidR="00C16CAB" w:rsidRPr="00B63A4C" w:rsidRDefault="00C16CAB" w:rsidP="00B63A4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я, от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о,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фа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ю, пол,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жд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 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фо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нов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ьи, профе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ии р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й.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которы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об орг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нов,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виях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нор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ма</w:t>
            </w:r>
            <w:r w:rsidRPr="00B63A4C">
              <w:rPr>
                <w:rFonts w:ascii="Times New Roman" w:hAnsi="Times New Roman" w:cs="Times New Roman"/>
                <w:sz w:val="24"/>
              </w:rPr>
              <w:t>льн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го</w:t>
            </w:r>
          </w:p>
          <w:p w:rsidR="00C16CAB" w:rsidRPr="00B63A4C" w:rsidRDefault="00C16CAB" w:rsidP="00B63A4C">
            <w:pPr>
              <w:pStyle w:val="TableParagraph"/>
              <w:ind w:right="183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ф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нкциониров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ния. 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хотно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асс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быт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х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й жизни,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меч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, до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,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ече</w:t>
            </w:r>
            <w:r w:rsidRPr="00B63A4C">
              <w:rPr>
                <w:rFonts w:ascii="Times New Roman" w:hAnsi="Times New Roman" w:cs="Times New Roman"/>
                <w:sz w:val="24"/>
              </w:rPr>
              <w:t>ния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. 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ее</w:t>
            </w:r>
            <w:r w:rsidRPr="00B63A4C">
              <w:rPr>
                <w:rFonts w:ascii="Times New Roman" w:hAnsi="Times New Roman" w:cs="Times New Roman"/>
                <w:sz w:val="24"/>
              </w:rPr>
              <w:t>т положит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ю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lastRenderedPageBreak/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ооц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B63A4C">
              <w:rPr>
                <w:rFonts w:ascii="Times New Roman" w:hAnsi="Times New Roman" w:cs="Times New Roman"/>
                <w:sz w:val="24"/>
              </w:rPr>
              <w:t>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к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шной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ят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ти.</w:t>
            </w:r>
          </w:p>
          <w:p w:rsidR="00C16CAB" w:rsidRPr="00B63A4C" w:rsidRDefault="00C16CAB" w:rsidP="00B63A4C">
            <w:pPr>
              <w:pStyle w:val="TableParagraph"/>
              <w:ind w:right="556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ее</w:t>
            </w:r>
            <w:r w:rsidRPr="00B63A4C">
              <w:rPr>
                <w:rFonts w:ascii="Times New Roman" w:hAnsi="Times New Roman" w:cs="Times New Roman"/>
                <w:sz w:val="24"/>
              </w:rPr>
              <w:t>т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 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сем</w:t>
            </w:r>
            <w:r w:rsidRPr="00B63A4C">
              <w:rPr>
                <w:rFonts w:ascii="Times New Roman" w:hAnsi="Times New Roman" w:cs="Times New Roman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семе</w:t>
            </w:r>
            <w:r w:rsidRPr="00B63A4C">
              <w:rPr>
                <w:rFonts w:ascii="Times New Roman" w:hAnsi="Times New Roman" w:cs="Times New Roman"/>
                <w:sz w:val="24"/>
              </w:rPr>
              <w:t>йных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 род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твен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ых от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ош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,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т, 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 поддер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z w:val="24"/>
              </w:rPr>
              <w:t>ив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ют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род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нные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вязи, 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 проявля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ю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от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ош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 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</w:rPr>
              <w:t>юбви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 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оты в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сем</w:t>
            </w:r>
            <w:r w:rsidRPr="00B63A4C">
              <w:rPr>
                <w:rFonts w:ascii="Times New Roman" w:hAnsi="Times New Roman" w:cs="Times New Roman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, 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которые</w:t>
            </w:r>
          </w:p>
          <w:p w:rsidR="00C16CAB" w:rsidRPr="00B63A4C" w:rsidRDefault="00C16CAB" w:rsidP="00B63A4C">
            <w:pPr>
              <w:pStyle w:val="TableParagraph"/>
              <w:spacing w:line="239" w:lineRule="auto"/>
              <w:ind w:right="134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ль</w:t>
            </w:r>
            <w:r w:rsidRPr="00B63A4C">
              <w:rPr>
                <w:rFonts w:ascii="Times New Roman" w:hAnsi="Times New Roman" w:cs="Times New Roman"/>
                <w:spacing w:val="5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рные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ции и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ече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нов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B63A4C">
              <w:rPr>
                <w:rFonts w:ascii="Times New Roman" w:hAnsi="Times New Roman" w:cs="Times New Roman"/>
                <w:sz w:val="24"/>
              </w:rPr>
              <w:t>ьи. 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о 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ач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 профе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ий род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й,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влив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вязи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у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и т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.</w:t>
            </w:r>
          </w:p>
          <w:p w:rsidR="00C16CAB" w:rsidRPr="00B63A4C" w:rsidRDefault="00C16CAB" w:rsidP="00B63A4C">
            <w:pPr>
              <w:pStyle w:val="TableParagraph"/>
              <w:ind w:right="34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ее</w:t>
            </w:r>
            <w:r w:rsidRPr="00B63A4C">
              <w:rPr>
                <w:rFonts w:ascii="Times New Roman" w:hAnsi="Times New Roman" w:cs="Times New Roman"/>
                <w:sz w:val="24"/>
              </w:rPr>
              <w:t>т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звер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тые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 о род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ом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городе.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ние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й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ны, ее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го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нные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волы, испытыв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во гордости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й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ной.</w:t>
            </w:r>
          </w:p>
          <w:p w:rsidR="00C16CAB" w:rsidRPr="00B63A4C" w:rsidRDefault="00C16CAB" w:rsidP="00B63A4C">
            <w:pPr>
              <w:pStyle w:val="TableParagraph"/>
              <w:ind w:right="34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ее</w:t>
            </w:r>
            <w:r w:rsidRPr="00B63A4C">
              <w:rPr>
                <w:rFonts w:ascii="Times New Roman" w:hAnsi="Times New Roman" w:cs="Times New Roman"/>
                <w:sz w:val="24"/>
              </w:rPr>
              <w:t>т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которые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 о природе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род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й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, до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топри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меча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тях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сс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и и род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ого города, ярк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с</w:t>
            </w:r>
            <w:r w:rsidRPr="00B63A4C">
              <w:rPr>
                <w:rFonts w:ascii="Times New Roman" w:hAnsi="Times New Roman" w:cs="Times New Roman"/>
                <w:sz w:val="24"/>
              </w:rPr>
              <w:t>обыт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ях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го прошлого,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х 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сс</w:t>
            </w:r>
            <w:r w:rsidRPr="00B63A4C">
              <w:rPr>
                <w:rFonts w:ascii="Times New Roman" w:hAnsi="Times New Roman" w:cs="Times New Roman"/>
                <w:sz w:val="24"/>
              </w:rPr>
              <w:t>иян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. Проя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к жиз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и люд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 в 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гих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. С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B63A4C">
              <w:rPr>
                <w:rFonts w:ascii="Times New Roman" w:hAnsi="Times New Roman" w:cs="Times New Roman"/>
                <w:sz w:val="24"/>
              </w:rPr>
              <w:t>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под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ть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вп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еча</w:t>
            </w:r>
            <w:r w:rsidRPr="00B63A4C">
              <w:rPr>
                <w:rFonts w:ascii="Times New Roman" w:hAnsi="Times New Roman" w:cs="Times New Roman"/>
                <w:sz w:val="24"/>
              </w:rPr>
              <w:t>тл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о 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в д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гие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города, д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гие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ны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.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ния о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ногообраз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живот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потр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тях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 ж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об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за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и,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которы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ж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нять 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ющи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вления в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нной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112" w:type="dxa"/>
          </w:tcPr>
          <w:p w:rsidR="00C16CAB" w:rsidRPr="00B63A4C" w:rsidRDefault="00C16CAB" w:rsidP="00B63A4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Обл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ача</w:t>
            </w:r>
            <w:r w:rsidRPr="00B63A4C">
              <w:rPr>
                <w:rFonts w:ascii="Times New Roman" w:hAnsi="Times New Roman" w:cs="Times New Roman"/>
                <w:sz w:val="24"/>
              </w:rPr>
              <w:t>льны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</w:p>
          <w:p w:rsidR="00C16CAB" w:rsidRPr="00B63A4C" w:rsidRDefault="00C16CAB" w:rsidP="00B63A4C">
            <w:pPr>
              <w:pStyle w:val="TableParagraph"/>
              <w:ind w:right="125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зн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ия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се</w:t>
            </w:r>
            <w:r w:rsidRPr="00B63A4C">
              <w:rPr>
                <w:rFonts w:ascii="Times New Roman" w:hAnsi="Times New Roman" w:cs="Times New Roman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, о при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z w:val="24"/>
              </w:rPr>
              <w:t>од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ом 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оци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ь</w:t>
            </w:r>
            <w:r w:rsidRPr="00B63A4C">
              <w:rPr>
                <w:rFonts w:ascii="Times New Roman" w:hAnsi="Times New Roman" w:cs="Times New Roman"/>
                <w:sz w:val="24"/>
              </w:rPr>
              <w:t>ном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м</w:t>
            </w:r>
            <w:r w:rsidRPr="00B63A4C">
              <w:rPr>
                <w:rFonts w:ascii="Times New Roman" w:hAnsi="Times New Roman" w:cs="Times New Roman"/>
                <w:sz w:val="24"/>
              </w:rPr>
              <w:t>ир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, в</w:t>
            </w:r>
          </w:p>
          <w:p w:rsidR="00C16CAB" w:rsidRPr="00B63A4C" w:rsidRDefault="00C16CAB" w:rsidP="00B63A4C">
            <w:pPr>
              <w:pStyle w:val="TableParagraph"/>
              <w:spacing w:line="275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котором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жив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т.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Зн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произв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кой 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ры, 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эле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ны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из о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ас</w:t>
            </w:r>
            <w:r w:rsidRPr="00B63A4C">
              <w:rPr>
                <w:rFonts w:ascii="Times New Roman" w:hAnsi="Times New Roman" w:cs="Times New Roman"/>
                <w:sz w:val="24"/>
              </w:rPr>
              <w:t>ти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живой п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ироды,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твозн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и, 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рии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т.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C16CAB" w:rsidTr="00B63A4C">
        <w:tc>
          <w:tcPr>
            <w:tcW w:w="2318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воил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которые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нор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ы и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вила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вяз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нные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с опр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нны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и 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(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«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ожн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»</w:t>
            </w:r>
            <w:r w:rsidRPr="00B63A4C">
              <w:rPr>
                <w:rFonts w:ascii="Times New Roman" w:hAnsi="Times New Roman" w:cs="Times New Roman"/>
                <w:sz w:val="24"/>
              </w:rPr>
              <w:t>,</w:t>
            </w:r>
          </w:p>
          <w:p w:rsidR="00C16CAB" w:rsidRPr="00B63A4C" w:rsidRDefault="00C16CAB" w:rsidP="00B63A4C">
            <w:pPr>
              <w:pStyle w:val="TableParagraph"/>
              <w:ind w:right="172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«</w:t>
            </w:r>
            <w:r w:rsidRPr="00B63A4C">
              <w:rPr>
                <w:rFonts w:ascii="Times New Roman" w:hAnsi="Times New Roman" w:cs="Times New Roman"/>
                <w:spacing w:val="5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жн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»</w:t>
            </w:r>
            <w:r w:rsidRPr="00B63A4C">
              <w:rPr>
                <w:rFonts w:ascii="Times New Roman" w:hAnsi="Times New Roman" w:cs="Times New Roman"/>
                <w:sz w:val="24"/>
              </w:rPr>
              <w:t>,</w:t>
            </w:r>
            <w:r w:rsidRPr="00B63A4C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«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льз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»</w:t>
            </w:r>
            <w:r w:rsidRPr="00B63A4C">
              <w:rPr>
                <w:rFonts w:ascii="Times New Roman" w:hAnsi="Times New Roman" w:cs="Times New Roman"/>
                <w:sz w:val="24"/>
              </w:rPr>
              <w:t>),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ид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ть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B63A4C">
              <w:rPr>
                <w:rFonts w:ascii="Times New Roman" w:hAnsi="Times New Roman" w:cs="Times New Roman"/>
                <w:sz w:val="24"/>
              </w:rPr>
              <w:t>оотв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твие пов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 д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гого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нка нор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ма</w:t>
            </w:r>
            <w:r w:rsidRPr="00B63A4C">
              <w:rPr>
                <w:rFonts w:ascii="Times New Roman" w:hAnsi="Times New Roman" w:cs="Times New Roman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вил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ния.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Ис</w:t>
            </w:r>
            <w:r w:rsidRPr="00B63A4C">
              <w:rPr>
                <w:rFonts w:ascii="Times New Roman" w:hAnsi="Times New Roman" w:cs="Times New Roman"/>
                <w:sz w:val="24"/>
              </w:rPr>
              <w:t>пытыв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довл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от одобрен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я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ви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</w:rPr>
              <w:t>ьн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х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твий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лы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и.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ни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 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шива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в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еч</w:t>
            </w:r>
            <w:r w:rsidRPr="00B63A4C">
              <w:rPr>
                <w:rFonts w:ascii="Times New Roman" w:hAnsi="Times New Roman" w:cs="Times New Roman"/>
                <w:sz w:val="24"/>
              </w:rPr>
              <w:t>ь и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ния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лого, при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мае</w:t>
            </w:r>
            <w:r w:rsidRPr="00B63A4C">
              <w:rPr>
                <w:rFonts w:ascii="Times New Roman" w:hAnsi="Times New Roman" w:cs="Times New Roman"/>
                <w:sz w:val="24"/>
              </w:rPr>
              <w:t>т образ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ц. С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я вопро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са</w:t>
            </w:r>
            <w:r w:rsidRPr="00B63A4C">
              <w:rPr>
                <w:rFonts w:ascii="Times New Roman" w:hAnsi="Times New Roman" w:cs="Times New Roman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лого,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асс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трив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дм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ы, иг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шки, иллю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ц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ии,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 ко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мме</w:t>
            </w:r>
            <w:r w:rsidRPr="00B63A4C">
              <w:rPr>
                <w:rFonts w:ascii="Times New Roman" w:hAnsi="Times New Roman" w:cs="Times New Roman"/>
                <w:sz w:val="24"/>
              </w:rPr>
              <w:t>нт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рии и поя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лого</w:t>
            </w:r>
          </w:p>
        </w:tc>
        <w:tc>
          <w:tcPr>
            <w:tcW w:w="2456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зны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</w:p>
          <w:p w:rsidR="00C16CAB" w:rsidRPr="00B63A4C" w:rsidRDefault="00C16CAB" w:rsidP="00B63A4C">
            <w:pPr>
              <w:pStyle w:val="TableParagraph"/>
              <w:ind w:right="126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ят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ти, проявля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сам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тоятельно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ть,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B63A4C">
              <w:rPr>
                <w:rFonts w:ascii="Times New Roman" w:hAnsi="Times New Roman" w:cs="Times New Roman"/>
                <w:sz w:val="24"/>
              </w:rPr>
              <w:t>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я к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сам</w:t>
            </w:r>
            <w:r w:rsidRPr="00B63A4C">
              <w:rPr>
                <w:rFonts w:ascii="Times New Roman" w:hAnsi="Times New Roman" w:cs="Times New Roman"/>
                <w:sz w:val="24"/>
              </w:rPr>
              <w:t>ов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нию. 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ние опр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тр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бов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ия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тороны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лых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 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рви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ны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ц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но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о то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,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«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то 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кое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орошо 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</w:rPr>
              <w:t>то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z w:val="24"/>
              </w:rPr>
              <w:t>ое пл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хо</w:t>
            </w:r>
            <w:r w:rsidRPr="00B63A4C">
              <w:rPr>
                <w:rFonts w:ascii="Times New Roman" w:hAnsi="Times New Roman" w:cs="Times New Roman"/>
                <w:sz w:val="24"/>
              </w:rPr>
              <w:t>»</w:t>
            </w:r>
            <w:r w:rsidRPr="00B63A4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(напр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ме</w:t>
            </w:r>
            <w:r w:rsidRPr="00B63A4C">
              <w:rPr>
                <w:rFonts w:ascii="Times New Roman" w:hAnsi="Times New Roman" w:cs="Times New Roman"/>
                <w:sz w:val="24"/>
              </w:rPr>
              <w:t>р,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льзя др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ть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я,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</w:rPr>
              <w:t>орошо яб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z w:val="24"/>
              </w:rPr>
              <w:t>ни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ть, 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жно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ть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я, 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жно</w:t>
            </w:r>
            <w:r w:rsidRPr="00B63A4C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ть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лых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пр.). С 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</w:rPr>
              <w:t>щью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лого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нок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>ож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аме</w:t>
            </w:r>
            <w:r w:rsidRPr="00B63A4C">
              <w:rPr>
                <w:rFonts w:ascii="Times New Roman" w:hAnsi="Times New Roman" w:cs="Times New Roman"/>
                <w:sz w:val="24"/>
              </w:rPr>
              <w:t>тить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твия, 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нные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на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до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ние конкр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</w:rPr>
              <w:t>ной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ц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.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Ум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по обр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взро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лого и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го 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ния, 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ть, когда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шив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2572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Соблюд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новл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ный</w:t>
            </w:r>
          </w:p>
          <w:p w:rsidR="00C16CAB" w:rsidRPr="00B63A4C" w:rsidRDefault="00C16CAB" w:rsidP="00B63A4C">
            <w:pPr>
              <w:pStyle w:val="TableParagraph"/>
              <w:ind w:right="171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порядок пов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ия в гр</w:t>
            </w:r>
            <w:r w:rsidRPr="00B63A4C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пп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, ори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нти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я 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воем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нии не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только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на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ко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троль во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ля, 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сам</w:t>
            </w:r>
            <w:r w:rsidRPr="00B63A4C">
              <w:rPr>
                <w:rFonts w:ascii="Times New Roman" w:hAnsi="Times New Roman" w:cs="Times New Roman"/>
                <w:sz w:val="24"/>
              </w:rPr>
              <w:t>оконтроль на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но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</w:rPr>
              <w:t>е изв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тн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вил, вл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ее</w:t>
            </w:r>
            <w:r w:rsidRPr="00B63A4C">
              <w:rPr>
                <w:rFonts w:ascii="Times New Roman" w:hAnsi="Times New Roman" w:cs="Times New Roman"/>
                <w:sz w:val="24"/>
              </w:rPr>
              <w:t>т при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емам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</w:rPr>
              <w:t>вого 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ас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 иг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z w:val="24"/>
              </w:rPr>
              <w:t>,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дм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тов.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63A4C">
              <w:rPr>
                <w:rFonts w:ascii="Times New Roman" w:hAnsi="Times New Roman" w:cs="Times New Roman"/>
                <w:sz w:val="24"/>
              </w:rPr>
              <w:t>они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мае</w:t>
            </w:r>
            <w:r w:rsidRPr="00B63A4C">
              <w:rPr>
                <w:rFonts w:ascii="Times New Roman" w:hAnsi="Times New Roman" w:cs="Times New Roman"/>
                <w:sz w:val="24"/>
              </w:rPr>
              <w:t>т, 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че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у 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жно 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</w:rPr>
              <w:t>пол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</w:rPr>
              <w:t>ять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вила </w:t>
            </w:r>
            <w:r w:rsidRPr="00B63A4C">
              <w:rPr>
                <w:rFonts w:ascii="Times New Roman" w:hAnsi="Times New Roman" w:cs="Times New Roman"/>
                <w:spacing w:val="3"/>
                <w:sz w:val="24"/>
              </w:rPr>
              <w:t>к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ль</w:t>
            </w:r>
            <w:r w:rsidRPr="00B63A4C">
              <w:rPr>
                <w:rFonts w:ascii="Times New Roman" w:hAnsi="Times New Roman" w:cs="Times New Roman"/>
                <w:spacing w:val="5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ры пов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ния, пр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</w:rPr>
              <w:t>вляет 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 xml:space="preserve">твия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воих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о</w:t>
            </w:r>
            <w:r w:rsidRPr="00B63A4C">
              <w:rPr>
                <w:rFonts w:ascii="Times New Roman" w:hAnsi="Times New Roman" w:cs="Times New Roman"/>
                <w:spacing w:val="-4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торожных 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твий для д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гих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й.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к мирно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ш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нию ко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фл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Мож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пытыв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потр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в по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дер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ии взро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лого в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ыпол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вил пов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в нов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овия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CAB" w:rsidRPr="00B63A4C" w:rsidRDefault="00C16CAB" w:rsidP="00B63A4C">
            <w:pPr>
              <w:pStyle w:val="TableParagraph"/>
              <w:spacing w:line="27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63A4C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</w:rPr>
              <w:t>ш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ае</w:t>
            </w:r>
            <w:r w:rsidRPr="00B63A4C">
              <w:rPr>
                <w:rFonts w:ascii="Times New Roman" w:hAnsi="Times New Roman" w:cs="Times New Roman"/>
                <w:sz w:val="24"/>
              </w:rPr>
              <w:t>т и пони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мае</w:t>
            </w:r>
            <w:r w:rsidRPr="00B63A4C">
              <w:rPr>
                <w:rFonts w:ascii="Times New Roman" w:hAnsi="Times New Roman" w:cs="Times New Roman"/>
                <w:sz w:val="24"/>
              </w:rPr>
              <w:t>т взро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лого,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по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ли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 в р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зных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ти,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 к про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звол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ным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тояте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ьно пл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 и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зы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вае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три по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льных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твия,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ржи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в п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яти пр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вило, 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нное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взро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лы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и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ть по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 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ия,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нтиров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вои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ит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 к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тивно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у в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нию 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ты в 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твии с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ой, к поз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тивн</w:t>
            </w:r>
            <w:r w:rsidRPr="00B63A4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й оц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нке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та взро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лым</w:t>
            </w:r>
          </w:p>
        </w:tc>
        <w:tc>
          <w:tcPr>
            <w:tcW w:w="2112" w:type="dxa"/>
          </w:tcPr>
          <w:p w:rsidR="00C16CAB" w:rsidRPr="00B63A4C" w:rsidRDefault="00C16CAB" w:rsidP="00B63A4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</w:rPr>
            </w:pPr>
            <w:r w:rsidRPr="00B63A4C">
              <w:rPr>
                <w:rFonts w:ascii="Times New Roman" w:hAnsi="Times New Roman" w:cs="Times New Roman"/>
                <w:sz w:val="24"/>
              </w:rPr>
              <w:lastRenderedPageBreak/>
              <w:t>Спо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</w:rPr>
              <w:t>об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</w:rPr>
              <w:t>н к п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р</w:t>
            </w:r>
            <w:r w:rsidRPr="00B63A4C">
              <w:rPr>
                <w:rFonts w:ascii="Times New Roman" w:hAnsi="Times New Roman" w:cs="Times New Roman"/>
                <w:sz w:val="24"/>
              </w:rPr>
              <w:t>ин</w:t>
            </w:r>
            <w:r w:rsidRPr="00B63A4C">
              <w:rPr>
                <w:rFonts w:ascii="Times New Roman" w:hAnsi="Times New Roman" w:cs="Times New Roman"/>
                <w:spacing w:val="-3"/>
                <w:sz w:val="24"/>
              </w:rPr>
              <w:t>я</w:t>
            </w:r>
            <w:r w:rsidRPr="00B63A4C">
              <w:rPr>
                <w:rFonts w:ascii="Times New Roman" w:hAnsi="Times New Roman" w:cs="Times New Roman"/>
                <w:sz w:val="24"/>
              </w:rPr>
              <w:t>тию</w:t>
            </w:r>
          </w:p>
          <w:p w:rsidR="00C16CAB" w:rsidRPr="00B63A4C" w:rsidRDefault="00C16CAB" w:rsidP="00B63A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нных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ш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63A4C"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, опир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ь на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вои зн</w:t>
            </w:r>
            <w:r w:rsidRPr="00B63A4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 xml:space="preserve">я и </w:t>
            </w:r>
            <w:r w:rsidRPr="00B63A4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ния в р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зл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B63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A4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B63A4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3A4C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</w:tbl>
    <w:p w:rsidR="00C16CAB" w:rsidRDefault="00C16CAB" w:rsidP="00497D76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</w:t>
      </w:r>
    </w:p>
    <w:p w:rsidR="00C16CAB" w:rsidRPr="00497D76" w:rsidRDefault="00C16CAB" w:rsidP="00497D76">
      <w:pPr>
        <w:rPr>
          <w:color w:val="FF0000"/>
        </w:rPr>
      </w:pPr>
      <w:r>
        <w:rPr>
          <w:shd w:val="clear" w:color="auto" w:fill="FFFFFF"/>
        </w:rPr>
        <w:t xml:space="preserve">Мониторинг педагогического процесса </w:t>
      </w:r>
      <w:r w:rsidRPr="00A92113">
        <w:rPr>
          <w:shd w:val="clear" w:color="auto" w:fill="FFFFFF"/>
        </w:rPr>
        <w:t xml:space="preserve"> </w:t>
      </w:r>
      <w:r w:rsidRPr="00973555">
        <w:rPr>
          <w:b/>
          <w:shd w:val="clear" w:color="auto" w:fill="FFFFFF"/>
        </w:rPr>
        <w:t>(Приложение № 3)</w:t>
      </w:r>
      <w:r>
        <w:rPr>
          <w:b/>
          <w:shd w:val="clear" w:color="auto" w:fill="FFFFFF"/>
        </w:rPr>
        <w:t>.</w:t>
      </w:r>
    </w:p>
    <w:p w:rsidR="00C16CAB" w:rsidRDefault="00C16CAB" w:rsidP="00A4076D">
      <w:pPr>
        <w:pStyle w:val="11"/>
        <w:spacing w:after="0" w:line="240" w:lineRule="auto"/>
        <w:ind w:lef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16CAB" w:rsidRPr="00497D76" w:rsidRDefault="00C16CAB" w:rsidP="00497D76">
      <w:pPr>
        <w:pStyle w:val="11"/>
        <w:spacing w:after="0" w:line="240" w:lineRule="auto"/>
        <w:ind w:left="113"/>
        <w:jc w:val="both"/>
        <w:rPr>
          <w:rFonts w:ascii="Times New Roman" w:hAnsi="Times New Roman"/>
          <w:color w:val="FF0000"/>
          <w:kern w:val="0"/>
          <w:sz w:val="24"/>
          <w:szCs w:val="24"/>
          <w:shd w:val="clear" w:color="auto" w:fill="FFFFFF"/>
          <w:lang w:eastAsia="ru-RU"/>
        </w:rPr>
      </w:pPr>
      <w:r w:rsidRPr="007773E5">
        <w:rPr>
          <w:rFonts w:ascii="Times New Roman" w:hAnsi="Times New Roman"/>
          <w:kern w:val="0"/>
          <w:sz w:val="24"/>
          <w:szCs w:val="24"/>
          <w:shd w:val="clear" w:color="auto" w:fill="FFFFFF"/>
          <w:lang w:eastAsia="ru-RU"/>
        </w:rPr>
        <w:t xml:space="preserve">  </w:t>
      </w:r>
      <w:r w:rsidRPr="007773E5">
        <w:rPr>
          <w:rFonts w:ascii="Times New Roman" w:hAnsi="Times New Roman"/>
          <w:kern w:val="0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C16CAB" w:rsidRPr="003275C8" w:rsidRDefault="00C16CAB" w:rsidP="00DA14A4">
      <w:pPr>
        <w:pStyle w:val="a7"/>
        <w:ind w:left="360"/>
        <w:jc w:val="center"/>
        <w:rPr>
          <w:b/>
          <w:sz w:val="32"/>
          <w:szCs w:val="32"/>
        </w:rPr>
      </w:pPr>
      <w:r w:rsidRPr="003275C8">
        <w:rPr>
          <w:b/>
          <w:sz w:val="32"/>
          <w:szCs w:val="32"/>
          <w:lang w:val="en-US"/>
        </w:rPr>
        <w:t>II</w:t>
      </w:r>
      <w:r w:rsidRPr="003275C8">
        <w:rPr>
          <w:b/>
          <w:sz w:val="32"/>
          <w:szCs w:val="32"/>
        </w:rPr>
        <w:t>. СОДЕРЖАТЕЛЬНЫЙ РАЗДЕЛ</w:t>
      </w:r>
    </w:p>
    <w:p w:rsidR="00C16CAB" w:rsidRPr="003275C8" w:rsidRDefault="00C16CAB" w:rsidP="00DA14A4">
      <w:pPr>
        <w:pStyle w:val="a7"/>
        <w:ind w:left="1080"/>
        <w:rPr>
          <w:b/>
          <w:sz w:val="32"/>
          <w:szCs w:val="32"/>
        </w:rPr>
      </w:pPr>
    </w:p>
    <w:p w:rsidR="00C16CAB" w:rsidRPr="003275C8" w:rsidRDefault="00C16CAB" w:rsidP="003275C8">
      <w:pPr>
        <w:ind w:firstLine="709"/>
        <w:jc w:val="center"/>
        <w:rPr>
          <w:b/>
          <w:sz w:val="28"/>
          <w:szCs w:val="28"/>
        </w:rPr>
      </w:pPr>
      <w:r w:rsidRPr="003275C8">
        <w:rPr>
          <w:b/>
          <w:sz w:val="28"/>
          <w:szCs w:val="28"/>
        </w:rPr>
        <w:t>2.1. Содержание образовательной деятельности в соответствии с направлениями развития ребенка по пяти образовательным областям</w:t>
      </w:r>
    </w:p>
    <w:p w:rsidR="00C16CAB" w:rsidRDefault="00C16CAB" w:rsidP="003275C8">
      <w:pPr>
        <w:pStyle w:val="11"/>
        <w:spacing w:after="0" w:line="240" w:lineRule="auto"/>
        <w:ind w:lef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B43493">
        <w:rPr>
          <w:rFonts w:ascii="Times New Roman" w:hAnsi="Times New Roman"/>
          <w:color w:val="000000"/>
          <w:sz w:val="24"/>
          <w:szCs w:val="24"/>
        </w:rPr>
        <w:tab/>
        <w:t>Общие положения Содержания Программы обеспечивает развитие личности, мот</w:t>
      </w:r>
      <w:r w:rsidRPr="00B43493">
        <w:rPr>
          <w:rFonts w:ascii="Times New Roman" w:hAnsi="Times New Roman"/>
          <w:color w:val="000000"/>
          <w:sz w:val="24"/>
          <w:szCs w:val="24"/>
        </w:rPr>
        <w:t>и</w:t>
      </w:r>
      <w:r w:rsidRPr="00B43493">
        <w:rPr>
          <w:rFonts w:ascii="Times New Roman" w:hAnsi="Times New Roman"/>
          <w:color w:val="000000"/>
          <w:sz w:val="24"/>
          <w:szCs w:val="24"/>
        </w:rPr>
        <w:t xml:space="preserve">вации и способностей детей в различных видах деятельности и охватывает следующие структурные единицы (модули), представляющие определенные направления развития и образования детей (далее - образовательные области): </w:t>
      </w:r>
    </w:p>
    <w:p w:rsidR="00C16CAB" w:rsidRDefault="00C16CAB" w:rsidP="00DA14A4">
      <w:pPr>
        <w:pStyle w:val="11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493">
        <w:rPr>
          <w:rFonts w:ascii="Times New Roman" w:hAnsi="Times New Roman"/>
          <w:color w:val="000000"/>
          <w:sz w:val="24"/>
          <w:szCs w:val="24"/>
        </w:rPr>
        <w:t xml:space="preserve">социально-коммуникативное развитие; </w:t>
      </w:r>
    </w:p>
    <w:p w:rsidR="00C16CAB" w:rsidRDefault="00C16CAB" w:rsidP="00DA14A4">
      <w:pPr>
        <w:pStyle w:val="11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493">
        <w:rPr>
          <w:rFonts w:ascii="Times New Roman" w:hAnsi="Times New Roman"/>
          <w:color w:val="000000"/>
          <w:sz w:val="24"/>
          <w:szCs w:val="24"/>
        </w:rPr>
        <w:t xml:space="preserve">познавательное развитие; </w:t>
      </w:r>
    </w:p>
    <w:p w:rsidR="00C16CAB" w:rsidRDefault="00C16CAB" w:rsidP="00DA14A4">
      <w:pPr>
        <w:pStyle w:val="11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493">
        <w:rPr>
          <w:rFonts w:ascii="Times New Roman" w:hAnsi="Times New Roman"/>
          <w:color w:val="000000"/>
          <w:sz w:val="24"/>
          <w:szCs w:val="24"/>
        </w:rPr>
        <w:t xml:space="preserve">речевое развитие; </w:t>
      </w:r>
    </w:p>
    <w:p w:rsidR="00C16CAB" w:rsidRDefault="00C16CAB" w:rsidP="00DA14A4">
      <w:pPr>
        <w:pStyle w:val="11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493">
        <w:rPr>
          <w:rFonts w:ascii="Times New Roman" w:hAnsi="Times New Roman"/>
          <w:color w:val="000000"/>
          <w:sz w:val="24"/>
          <w:szCs w:val="24"/>
        </w:rPr>
        <w:t>худож</w:t>
      </w:r>
      <w:r>
        <w:rPr>
          <w:rFonts w:ascii="Times New Roman" w:hAnsi="Times New Roman"/>
          <w:color w:val="000000"/>
          <w:sz w:val="24"/>
          <w:szCs w:val="24"/>
        </w:rPr>
        <w:t>ественно-эстетическое развитие;</w:t>
      </w:r>
    </w:p>
    <w:p w:rsidR="00C16CAB" w:rsidRDefault="00C16CAB" w:rsidP="003275C8">
      <w:pPr>
        <w:pStyle w:val="11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493">
        <w:rPr>
          <w:rFonts w:ascii="Times New Roman" w:hAnsi="Times New Roman"/>
          <w:color w:val="000000"/>
          <w:sz w:val="24"/>
          <w:szCs w:val="24"/>
        </w:rPr>
        <w:t>физическое развитие.</w:t>
      </w:r>
    </w:p>
    <w:p w:rsidR="00C16CAB" w:rsidRDefault="00C16CAB" w:rsidP="003275C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D76">
        <w:rPr>
          <w:rFonts w:ascii="Times New Roman" w:hAnsi="Times New Roman"/>
          <w:sz w:val="24"/>
          <w:szCs w:val="24"/>
        </w:rPr>
        <w:t xml:space="preserve">В содержательном разделе представлены: </w:t>
      </w:r>
    </w:p>
    <w:p w:rsidR="00C16CAB" w:rsidRDefault="00C16CAB" w:rsidP="003275C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7D76">
        <w:rPr>
          <w:rFonts w:ascii="Times New Roman" w:hAnsi="Times New Roman"/>
          <w:sz w:val="24"/>
          <w:szCs w:val="24"/>
        </w:rPr>
        <w:t>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</w:t>
      </w:r>
      <w:r w:rsidRPr="00497D76">
        <w:rPr>
          <w:rFonts w:ascii="Times New Roman" w:hAnsi="Times New Roman"/>
          <w:sz w:val="24"/>
          <w:szCs w:val="24"/>
        </w:rPr>
        <w:t>а</w:t>
      </w:r>
      <w:r w:rsidRPr="00497D76">
        <w:rPr>
          <w:rFonts w:ascii="Times New Roman" w:hAnsi="Times New Roman"/>
          <w:sz w:val="24"/>
          <w:szCs w:val="24"/>
        </w:rPr>
        <w:t>вательной, речевой, художественно-эстетической и физического развития, с учетом и</w:t>
      </w:r>
      <w:r w:rsidRPr="00497D76">
        <w:rPr>
          <w:rFonts w:ascii="Times New Roman" w:hAnsi="Times New Roman"/>
          <w:sz w:val="24"/>
          <w:szCs w:val="24"/>
        </w:rPr>
        <w:t>с</w:t>
      </w:r>
      <w:r w:rsidRPr="00497D76">
        <w:rPr>
          <w:rFonts w:ascii="Times New Roman" w:hAnsi="Times New Roman"/>
          <w:sz w:val="24"/>
          <w:szCs w:val="24"/>
        </w:rPr>
        <w:t>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C16CAB" w:rsidRPr="003275C8" w:rsidRDefault="00C16CAB" w:rsidP="003275C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5C8">
        <w:rPr>
          <w:rFonts w:ascii="Times New Roman" w:hAnsi="Times New Roman"/>
          <w:sz w:val="24"/>
          <w:szCs w:val="24"/>
        </w:rPr>
        <w:t>- описание вариативных форм, способов, методов и средств реализации Программы с учетом возрастных и индивидуально - психологических особенностей воспитанников, специфики их образовательных потребностей, мотивов и интересов;</w:t>
      </w:r>
    </w:p>
    <w:p w:rsidR="00C16CAB" w:rsidRPr="003275C8" w:rsidRDefault="00C16CAB" w:rsidP="003275C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5C8">
        <w:rPr>
          <w:rFonts w:ascii="Times New Roman" w:hAnsi="Times New Roman"/>
          <w:sz w:val="24"/>
          <w:szCs w:val="24"/>
        </w:rPr>
        <w:t>- адаптивная программа коррекционно-развивающей работы с детьми с ограниче</w:t>
      </w:r>
      <w:r w:rsidRPr="003275C8">
        <w:rPr>
          <w:rFonts w:ascii="Times New Roman" w:hAnsi="Times New Roman"/>
          <w:sz w:val="24"/>
          <w:szCs w:val="24"/>
        </w:rPr>
        <w:t>н</w:t>
      </w:r>
      <w:r w:rsidRPr="003275C8">
        <w:rPr>
          <w:rFonts w:ascii="Times New Roman" w:hAnsi="Times New Roman"/>
          <w:sz w:val="24"/>
          <w:szCs w:val="24"/>
        </w:rPr>
        <w:t>ными возможностями здоровья, описывающая образовательную деятельность по профе</w:t>
      </w:r>
      <w:r w:rsidRPr="003275C8">
        <w:rPr>
          <w:rFonts w:ascii="Times New Roman" w:hAnsi="Times New Roman"/>
          <w:sz w:val="24"/>
          <w:szCs w:val="24"/>
        </w:rPr>
        <w:t>с</w:t>
      </w:r>
      <w:r w:rsidRPr="003275C8">
        <w:rPr>
          <w:rFonts w:ascii="Times New Roman" w:hAnsi="Times New Roman"/>
          <w:sz w:val="24"/>
          <w:szCs w:val="24"/>
        </w:rPr>
        <w:t>сиональной коррекции нарушений развития детей, предусмотренную Программой.</w:t>
      </w:r>
    </w:p>
    <w:p w:rsidR="00C16CAB" w:rsidRPr="003275C8" w:rsidRDefault="00C16CAB" w:rsidP="003275C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5C8">
        <w:rPr>
          <w:rFonts w:ascii="Times New Roman" w:hAnsi="Times New Roman"/>
          <w:sz w:val="24"/>
          <w:szCs w:val="24"/>
        </w:rPr>
        <w:t>В соответствии с положениями ФГОС ДО и принципами Программы в образов</w:t>
      </w:r>
      <w:r w:rsidRPr="003275C8">
        <w:rPr>
          <w:rFonts w:ascii="Times New Roman" w:hAnsi="Times New Roman"/>
          <w:sz w:val="24"/>
          <w:szCs w:val="24"/>
        </w:rPr>
        <w:t>а</w:t>
      </w:r>
      <w:r w:rsidRPr="003275C8">
        <w:rPr>
          <w:rFonts w:ascii="Times New Roman" w:hAnsi="Times New Roman"/>
          <w:sz w:val="24"/>
          <w:szCs w:val="24"/>
        </w:rPr>
        <w:t>тельном учреждении осуществляется право выбора способов реализации образовательной деятельности в зависимости от конкретных условий, предпочтений педагогического ко</w:t>
      </w:r>
      <w:r w:rsidRPr="003275C8">
        <w:rPr>
          <w:rFonts w:ascii="Times New Roman" w:hAnsi="Times New Roman"/>
          <w:sz w:val="24"/>
          <w:szCs w:val="24"/>
        </w:rPr>
        <w:t>л</w:t>
      </w:r>
      <w:r w:rsidRPr="003275C8">
        <w:rPr>
          <w:rFonts w:ascii="Times New Roman" w:hAnsi="Times New Roman"/>
          <w:sz w:val="24"/>
          <w:szCs w:val="24"/>
        </w:rPr>
        <w:t>лектива и других участников образовательных отношений, а также с учетом индивидуал</w:t>
      </w:r>
      <w:r w:rsidRPr="003275C8">
        <w:rPr>
          <w:rFonts w:ascii="Times New Roman" w:hAnsi="Times New Roman"/>
          <w:sz w:val="24"/>
          <w:szCs w:val="24"/>
        </w:rPr>
        <w:t>ь</w:t>
      </w:r>
      <w:r w:rsidRPr="003275C8">
        <w:rPr>
          <w:rFonts w:ascii="Times New Roman" w:hAnsi="Times New Roman"/>
          <w:sz w:val="24"/>
          <w:szCs w:val="24"/>
        </w:rPr>
        <w:t>ных особенностей воспитанников, специфики их индивидуальных потребностей и интер</w:t>
      </w:r>
      <w:r w:rsidRPr="003275C8">
        <w:rPr>
          <w:rFonts w:ascii="Times New Roman" w:hAnsi="Times New Roman"/>
          <w:sz w:val="24"/>
          <w:szCs w:val="24"/>
        </w:rPr>
        <w:t>е</w:t>
      </w:r>
      <w:r w:rsidRPr="003275C8">
        <w:rPr>
          <w:rFonts w:ascii="Times New Roman" w:hAnsi="Times New Roman"/>
          <w:sz w:val="24"/>
          <w:szCs w:val="24"/>
        </w:rPr>
        <w:lastRenderedPageBreak/>
        <w:t>сов. Содержание психолого-педагогической работы ориентировано на разностороннее ра</w:t>
      </w:r>
      <w:r w:rsidRPr="003275C8">
        <w:rPr>
          <w:rFonts w:ascii="Times New Roman" w:hAnsi="Times New Roman"/>
          <w:sz w:val="24"/>
          <w:szCs w:val="24"/>
        </w:rPr>
        <w:t>з</w:t>
      </w:r>
      <w:r w:rsidRPr="003275C8">
        <w:rPr>
          <w:rFonts w:ascii="Times New Roman" w:hAnsi="Times New Roman"/>
          <w:sz w:val="24"/>
          <w:szCs w:val="24"/>
        </w:rPr>
        <w:t xml:space="preserve">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3275C8">
        <w:rPr>
          <w:rFonts w:ascii="Times New Roman" w:hAnsi="Times New Roman"/>
          <w:sz w:val="24"/>
          <w:szCs w:val="24"/>
        </w:rPr>
        <w:t>интегрированно</w:t>
      </w:r>
      <w:proofErr w:type="spellEnd"/>
      <w:r w:rsidRPr="003275C8">
        <w:rPr>
          <w:rFonts w:ascii="Times New Roman" w:hAnsi="Times New Roman"/>
          <w:sz w:val="24"/>
          <w:szCs w:val="24"/>
        </w:rPr>
        <w:t xml:space="preserve"> в ходе освоения всех образовател</w:t>
      </w:r>
      <w:r w:rsidRPr="003275C8">
        <w:rPr>
          <w:rFonts w:ascii="Times New Roman" w:hAnsi="Times New Roman"/>
          <w:sz w:val="24"/>
          <w:szCs w:val="24"/>
        </w:rPr>
        <w:t>ь</w:t>
      </w:r>
      <w:r w:rsidRPr="003275C8">
        <w:rPr>
          <w:rFonts w:ascii="Times New Roman" w:hAnsi="Times New Roman"/>
          <w:sz w:val="24"/>
          <w:szCs w:val="24"/>
        </w:rPr>
        <w:t>ных областей наряду с задачами, отражающими специфику каждой образовательной о</w:t>
      </w:r>
      <w:r w:rsidRPr="003275C8">
        <w:rPr>
          <w:rFonts w:ascii="Times New Roman" w:hAnsi="Times New Roman"/>
          <w:sz w:val="24"/>
          <w:szCs w:val="24"/>
        </w:rPr>
        <w:t>б</w:t>
      </w:r>
      <w:r w:rsidRPr="003275C8">
        <w:rPr>
          <w:rFonts w:ascii="Times New Roman" w:hAnsi="Times New Roman"/>
          <w:sz w:val="24"/>
          <w:szCs w:val="24"/>
        </w:rPr>
        <w:t xml:space="preserve">ласти, с обязательным психологическим сопровождением. </w:t>
      </w:r>
    </w:p>
    <w:p w:rsidR="00C16CAB" w:rsidRPr="003275C8" w:rsidRDefault="00C16CAB" w:rsidP="003275C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5C8">
        <w:rPr>
          <w:rFonts w:ascii="Times New Roman" w:hAnsi="Times New Roman"/>
          <w:sz w:val="24"/>
          <w:szCs w:val="24"/>
        </w:rPr>
        <w:t>При организации образовательной деятельности по направлениям, обозначенным образовательными областями, реализуются принципы Программы, в частности принципы поддержки разнообразия детства, индивидуализации дошкольного образования, возра</w:t>
      </w:r>
      <w:r w:rsidRPr="003275C8">
        <w:rPr>
          <w:rFonts w:ascii="Times New Roman" w:hAnsi="Times New Roman"/>
          <w:sz w:val="24"/>
          <w:szCs w:val="24"/>
        </w:rPr>
        <w:t>с</w:t>
      </w:r>
      <w:r w:rsidRPr="003275C8">
        <w:rPr>
          <w:rFonts w:ascii="Times New Roman" w:hAnsi="Times New Roman"/>
          <w:sz w:val="24"/>
          <w:szCs w:val="24"/>
        </w:rPr>
        <w:t xml:space="preserve">тной адекватности образования и другие. </w:t>
      </w:r>
    </w:p>
    <w:p w:rsidR="00C16CAB" w:rsidRPr="003275C8" w:rsidRDefault="00C16CAB" w:rsidP="003275C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5C8">
        <w:rPr>
          <w:rFonts w:ascii="Times New Roman" w:hAnsi="Times New Roman"/>
          <w:sz w:val="24"/>
          <w:szCs w:val="24"/>
        </w:rPr>
        <w:t>Содержание образовательной деятельности, отобранное и адаптированное в соо</w:t>
      </w:r>
      <w:r w:rsidRPr="003275C8">
        <w:rPr>
          <w:rFonts w:ascii="Times New Roman" w:hAnsi="Times New Roman"/>
          <w:sz w:val="24"/>
          <w:szCs w:val="24"/>
        </w:rPr>
        <w:t>т</w:t>
      </w:r>
      <w:r w:rsidRPr="003275C8">
        <w:rPr>
          <w:rFonts w:ascii="Times New Roman" w:hAnsi="Times New Roman"/>
          <w:sz w:val="24"/>
          <w:szCs w:val="24"/>
        </w:rPr>
        <w:t>ветствии с этими принципами, принимает во внимание разнообразие интересов и мотивов детей, значительные индивидуальные различия между ними, неравномерность формир</w:t>
      </w:r>
      <w:r w:rsidRPr="003275C8">
        <w:rPr>
          <w:rFonts w:ascii="Times New Roman" w:hAnsi="Times New Roman"/>
          <w:sz w:val="24"/>
          <w:szCs w:val="24"/>
        </w:rPr>
        <w:t>о</w:t>
      </w:r>
      <w:r w:rsidRPr="003275C8">
        <w:rPr>
          <w:rFonts w:ascii="Times New Roman" w:hAnsi="Times New Roman"/>
          <w:sz w:val="24"/>
          <w:szCs w:val="24"/>
        </w:rPr>
        <w:t xml:space="preserve">вания разных способностей у ребенка, а также особенности </w:t>
      </w:r>
      <w:proofErr w:type="spellStart"/>
      <w:r w:rsidRPr="003275C8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275C8">
        <w:rPr>
          <w:rFonts w:ascii="Times New Roman" w:hAnsi="Times New Roman"/>
          <w:sz w:val="24"/>
          <w:szCs w:val="24"/>
        </w:rPr>
        <w:t xml:space="preserve"> среды, в к</w:t>
      </w:r>
      <w:r w:rsidRPr="003275C8">
        <w:rPr>
          <w:rFonts w:ascii="Times New Roman" w:hAnsi="Times New Roman"/>
          <w:sz w:val="24"/>
          <w:szCs w:val="24"/>
        </w:rPr>
        <w:t>о</w:t>
      </w:r>
      <w:r w:rsidRPr="003275C8">
        <w:rPr>
          <w:rFonts w:ascii="Times New Roman" w:hAnsi="Times New Roman"/>
          <w:sz w:val="24"/>
          <w:szCs w:val="24"/>
        </w:rPr>
        <w:t>торой проживают семьи воспитанников и местные условия осуществления работы по Программе.</w:t>
      </w:r>
    </w:p>
    <w:p w:rsidR="00C16CAB" w:rsidRPr="003275C8" w:rsidRDefault="00C16CAB" w:rsidP="003275C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5C8">
        <w:rPr>
          <w:rFonts w:ascii="Times New Roman" w:hAnsi="Times New Roman"/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C16CAB" w:rsidRPr="00B43493" w:rsidRDefault="00C16CAB" w:rsidP="00DA14A4">
      <w:pPr>
        <w:jc w:val="both"/>
        <w:rPr>
          <w:b/>
        </w:rPr>
      </w:pPr>
    </w:p>
    <w:p w:rsidR="00C16CAB" w:rsidRPr="003275C8" w:rsidRDefault="00C16CAB" w:rsidP="003275C8">
      <w:pPr>
        <w:pStyle w:val="a5"/>
        <w:ind w:left="0"/>
        <w:rPr>
          <w:b/>
          <w:sz w:val="28"/>
          <w:szCs w:val="28"/>
        </w:rPr>
      </w:pPr>
      <w:r w:rsidRPr="003275C8">
        <w:rPr>
          <w:b/>
          <w:sz w:val="28"/>
          <w:szCs w:val="28"/>
        </w:rPr>
        <w:t xml:space="preserve">2.1.1. Образовательная область «Социально-коммуникативное </w:t>
      </w:r>
      <w:r>
        <w:rPr>
          <w:b/>
          <w:sz w:val="28"/>
          <w:szCs w:val="28"/>
        </w:rPr>
        <w:t xml:space="preserve">             </w:t>
      </w:r>
      <w:r w:rsidRPr="003275C8">
        <w:rPr>
          <w:b/>
          <w:sz w:val="28"/>
          <w:szCs w:val="28"/>
        </w:rPr>
        <w:t>развитие»</w:t>
      </w:r>
    </w:p>
    <w:p w:rsidR="00C16CAB" w:rsidRPr="00F47526" w:rsidRDefault="00C16CAB" w:rsidP="003275C8">
      <w:pPr>
        <w:ind w:firstLine="709"/>
        <w:jc w:val="both"/>
      </w:pPr>
      <w:r w:rsidRPr="00F47526">
        <w:t>Социально-коммуникативное развитие направлено на усвоение норм и ценностей, принятых в обществе, включ</w:t>
      </w:r>
      <w:r>
        <w:t>ая моральные и нравственные цен</w:t>
      </w:r>
      <w:r w:rsidRPr="00F47526">
        <w:t>ности; развитие общения и взаимодейств</w:t>
      </w:r>
      <w:r>
        <w:t>ия ребенка со взрослыми и сверс</w:t>
      </w:r>
      <w:r w:rsidRPr="00F47526">
        <w:t>тниками; становление самостоятельнос</w:t>
      </w:r>
      <w:r>
        <w:t xml:space="preserve">ти, целенаправленности и </w:t>
      </w:r>
      <w:proofErr w:type="spellStart"/>
      <w:r>
        <w:t>саморе</w:t>
      </w:r>
      <w:r w:rsidRPr="00F47526">
        <w:t>гуляции</w:t>
      </w:r>
      <w:proofErr w:type="spellEnd"/>
      <w:r w:rsidRPr="00F47526">
        <w:t xml:space="preserve">  собственных  действий;  развитие  социального  и  эмоционального интеллекта, эмоциональной отзывчивости, сопереживания, формиров</w:t>
      </w:r>
      <w:r w:rsidRPr="00F47526">
        <w:t>а</w:t>
      </w:r>
      <w:r w:rsidRPr="00F47526">
        <w:t>ние готовности  к  совместной  деятельности  со  сверстниками,  формирование уваж</w:t>
      </w:r>
      <w:r w:rsidRPr="00F47526">
        <w:t>и</w:t>
      </w:r>
      <w:r w:rsidRPr="00F47526">
        <w:t>тельного отношения и чувства прин</w:t>
      </w:r>
      <w:r>
        <w:t>адлежности к своей семье и к со</w:t>
      </w:r>
      <w:r w:rsidRPr="00F47526">
        <w:t>обществу детей и взрослых в Организа</w:t>
      </w:r>
      <w:r>
        <w:t>ции; формирование позитивных ус</w:t>
      </w:r>
      <w:r w:rsidRPr="00F47526">
        <w:t>тановок к различным видам труда и твор</w:t>
      </w:r>
      <w:r>
        <w:t>чества; формирование основ безо</w:t>
      </w:r>
      <w:r w:rsidRPr="00F47526">
        <w:t>пасного пов</w:t>
      </w:r>
      <w:r>
        <w:t>едения в быту, социуме, природе</w:t>
      </w:r>
    </w:p>
    <w:p w:rsidR="00C16CAB" w:rsidRDefault="00C16CAB" w:rsidP="00DA14A4">
      <w:pPr>
        <w:jc w:val="center"/>
        <w:rPr>
          <w:b/>
        </w:rPr>
      </w:pPr>
    </w:p>
    <w:p w:rsidR="00C16CAB" w:rsidRPr="00F47526" w:rsidRDefault="00C16CAB" w:rsidP="00DA14A4">
      <w:pPr>
        <w:jc w:val="center"/>
        <w:rPr>
          <w:b/>
        </w:rPr>
      </w:pPr>
      <w:r w:rsidRPr="00F47526">
        <w:rPr>
          <w:b/>
        </w:rPr>
        <w:t>Основные цели и задачи</w:t>
      </w:r>
    </w:p>
    <w:p w:rsidR="00C16CAB" w:rsidRDefault="00C16CAB" w:rsidP="003275C8">
      <w:pPr>
        <w:ind w:firstLine="709"/>
        <w:jc w:val="both"/>
        <w:rPr>
          <w:b/>
        </w:rPr>
      </w:pPr>
      <w:r w:rsidRPr="00F47526">
        <w:rPr>
          <w:b/>
        </w:rPr>
        <w:t>Социализация,  развитие  общения,  нравственное  воспитание.</w:t>
      </w:r>
    </w:p>
    <w:p w:rsidR="00C16CAB" w:rsidRPr="00F47526" w:rsidRDefault="00C16CAB" w:rsidP="00DA14A4">
      <w:pPr>
        <w:jc w:val="both"/>
      </w:pPr>
      <w:r>
        <w:rPr>
          <w:b/>
        </w:rPr>
        <w:tab/>
      </w:r>
      <w:r>
        <w:t>Ус</w:t>
      </w:r>
      <w:r w:rsidRPr="00F47526">
        <w:t>воение норм и ценностей, принятых в обществе, воспитание моральных</w:t>
      </w:r>
      <w:r>
        <w:t xml:space="preserve"> и </w:t>
      </w:r>
      <w:r w:rsidRPr="00F47526">
        <w:t>нра</w:t>
      </w:r>
      <w:r w:rsidRPr="00F47526">
        <w:t>в</w:t>
      </w:r>
      <w:r w:rsidRPr="00F47526">
        <w:t xml:space="preserve">ственных качеств ребенка, формирование умения правильно оценивать свои поступки и поступки сверстников. </w:t>
      </w:r>
    </w:p>
    <w:p w:rsidR="00C16CAB" w:rsidRDefault="00C16CAB" w:rsidP="003275C8">
      <w:pPr>
        <w:ind w:firstLine="709"/>
        <w:jc w:val="both"/>
      </w:pPr>
      <w:r w:rsidRPr="00F47526">
        <w:t>Развитие общения и взаимодействия</w:t>
      </w:r>
      <w:r>
        <w:t xml:space="preserve"> ребенка с взрослыми и сверстниками, </w:t>
      </w:r>
      <w:r w:rsidRPr="00F47526">
        <w:t>разв</w:t>
      </w:r>
      <w:r w:rsidRPr="00F47526">
        <w:t>и</w:t>
      </w:r>
      <w:r w:rsidRPr="00F47526">
        <w:t>тие социального и эмоцио</w:t>
      </w:r>
      <w:r>
        <w:t xml:space="preserve">нального интеллекта, эмоциональной отзывчивости, </w:t>
      </w:r>
      <w:r w:rsidRPr="00F47526">
        <w:t>сопереж</w:t>
      </w:r>
      <w:r w:rsidRPr="00F47526">
        <w:t>и</w:t>
      </w:r>
      <w:r w:rsidRPr="00F47526">
        <w:t>вания, уважительного и доброжелательного отношения к окружающим.</w:t>
      </w:r>
    </w:p>
    <w:p w:rsidR="00C16CAB" w:rsidRDefault="00C16CAB" w:rsidP="003275C8">
      <w:pPr>
        <w:ind w:firstLine="709"/>
        <w:jc w:val="both"/>
      </w:pPr>
      <w:r w:rsidRPr="00F47526">
        <w:t>Формирование готовности детей к совместной деятельности, развитие</w:t>
      </w:r>
      <w:r>
        <w:t xml:space="preserve"> </w:t>
      </w:r>
      <w:r w:rsidRPr="00F47526">
        <w:t>умения д</w:t>
      </w:r>
      <w:r w:rsidRPr="00F47526">
        <w:t>о</w:t>
      </w:r>
      <w:r w:rsidRPr="00F47526">
        <w:t>говариваться, самостоятельн</w:t>
      </w:r>
      <w:r>
        <w:t>о разрешать конфликты со сверс</w:t>
      </w:r>
      <w:r w:rsidRPr="00F47526">
        <w:t>тниками.</w:t>
      </w:r>
    </w:p>
    <w:p w:rsidR="00C16CAB" w:rsidRDefault="00C16CAB" w:rsidP="003275C8">
      <w:pPr>
        <w:ind w:firstLine="709"/>
        <w:jc w:val="both"/>
      </w:pPr>
      <w:r w:rsidRPr="00F47526">
        <w:rPr>
          <w:b/>
        </w:rPr>
        <w:t>Ребенок в семье и сообществе.</w:t>
      </w:r>
      <w:r w:rsidRPr="00F47526">
        <w:t xml:space="preserve"> </w:t>
      </w:r>
    </w:p>
    <w:p w:rsidR="00C16CAB" w:rsidRDefault="00C16CAB" w:rsidP="00DA14A4">
      <w:pPr>
        <w:jc w:val="both"/>
      </w:pPr>
      <w:r>
        <w:tab/>
      </w:r>
      <w:r w:rsidRPr="00F47526">
        <w:t>Ф</w:t>
      </w:r>
      <w:r>
        <w:t>ормирование образа Я, уважитель</w:t>
      </w:r>
      <w:r w:rsidRPr="00F47526">
        <w:t xml:space="preserve">ного отношения и чувства принадлежности к своей семье и к сообществу детей  и  взрослых  в  организации;  формирование  </w:t>
      </w:r>
      <w:proofErr w:type="spellStart"/>
      <w:r w:rsidRPr="00F47526">
        <w:t>генде</w:t>
      </w:r>
      <w:r w:rsidRPr="00F47526">
        <w:t>р</w:t>
      </w:r>
      <w:r w:rsidRPr="00F47526">
        <w:t>ной</w:t>
      </w:r>
      <w:proofErr w:type="spellEnd"/>
      <w:r w:rsidRPr="00F47526">
        <w:t>,  семейной принадлежности.</w:t>
      </w:r>
    </w:p>
    <w:p w:rsidR="00C16CAB" w:rsidRDefault="00C16CAB" w:rsidP="003275C8">
      <w:pPr>
        <w:ind w:firstLine="709"/>
        <w:jc w:val="both"/>
      </w:pPr>
      <w:r w:rsidRPr="00F47526">
        <w:rPr>
          <w:b/>
        </w:rPr>
        <w:t>Самообслуживание, самостоятельность, трудовое воспитание.</w:t>
      </w:r>
      <w:r>
        <w:t xml:space="preserve"> </w:t>
      </w:r>
    </w:p>
    <w:p w:rsidR="00C16CAB" w:rsidRPr="00F47526" w:rsidRDefault="00C16CAB" w:rsidP="00DA14A4">
      <w:pPr>
        <w:jc w:val="both"/>
      </w:pPr>
      <w:r>
        <w:tab/>
        <w:t>Раз</w:t>
      </w:r>
      <w:r w:rsidRPr="00F47526">
        <w:t>витие навыков самообслуживания; стан</w:t>
      </w:r>
      <w:r>
        <w:t>овление самостоятельности, целе</w:t>
      </w:r>
      <w:r w:rsidRPr="00F47526">
        <w:t>н</w:t>
      </w:r>
      <w:r w:rsidRPr="00F47526">
        <w:t>а</w:t>
      </w:r>
      <w:r w:rsidRPr="00F47526">
        <w:t xml:space="preserve">правленности и </w:t>
      </w:r>
      <w:proofErr w:type="spellStart"/>
      <w:r w:rsidRPr="00F47526">
        <w:t>саморегуляции</w:t>
      </w:r>
      <w:proofErr w:type="spellEnd"/>
      <w:r w:rsidRPr="00F47526">
        <w:t xml:space="preserve"> собственных действий. </w:t>
      </w:r>
    </w:p>
    <w:p w:rsidR="00C16CAB" w:rsidRDefault="00C16CAB" w:rsidP="003275C8">
      <w:pPr>
        <w:ind w:firstLine="709"/>
        <w:jc w:val="both"/>
        <w:rPr>
          <w:b/>
        </w:rPr>
      </w:pPr>
      <w:r w:rsidRPr="00F47526">
        <w:rPr>
          <w:b/>
        </w:rPr>
        <w:t>Воспитание культурно-гигиенических навыков.</w:t>
      </w:r>
    </w:p>
    <w:p w:rsidR="00C16CAB" w:rsidRDefault="00C16CAB" w:rsidP="00DA14A4">
      <w:pPr>
        <w:jc w:val="both"/>
      </w:pPr>
      <w:r>
        <w:rPr>
          <w:b/>
        </w:rPr>
        <w:tab/>
      </w:r>
      <w:r w:rsidRPr="00F47526">
        <w:rPr>
          <w:b/>
        </w:rPr>
        <w:t xml:space="preserve"> </w:t>
      </w:r>
      <w:r w:rsidRPr="00F47526">
        <w:t>Формирование позитивных установок</w:t>
      </w:r>
      <w:r>
        <w:t xml:space="preserve"> к различным видам труда и твор</w:t>
      </w:r>
      <w:r w:rsidRPr="00F47526">
        <w:t>чества, во</w:t>
      </w:r>
      <w:r w:rsidRPr="00F47526">
        <w:t>с</w:t>
      </w:r>
      <w:r w:rsidRPr="00F47526">
        <w:t>питание положительного отношения к труду, желания трудиться.</w:t>
      </w:r>
    </w:p>
    <w:p w:rsidR="00C16CAB" w:rsidRPr="00F47526" w:rsidRDefault="00C16CAB" w:rsidP="00DA14A4">
      <w:pPr>
        <w:jc w:val="both"/>
        <w:rPr>
          <w:b/>
        </w:rPr>
      </w:pPr>
      <w:r>
        <w:lastRenderedPageBreak/>
        <w:tab/>
      </w:r>
      <w:r w:rsidRPr="00F47526">
        <w:t>Воспитание  ценностного  отношения  к  собственному  труду,  труду других  л</w:t>
      </w:r>
      <w:r w:rsidRPr="00F47526">
        <w:t>ю</w:t>
      </w:r>
      <w:r w:rsidRPr="00F47526">
        <w:t xml:space="preserve">дей  и  его  результатам.  </w:t>
      </w:r>
    </w:p>
    <w:p w:rsidR="00C16CAB" w:rsidRPr="00F47526" w:rsidRDefault="00C16CAB" w:rsidP="00DA14A4">
      <w:pPr>
        <w:jc w:val="both"/>
      </w:pPr>
      <w:r>
        <w:tab/>
      </w:r>
      <w:r w:rsidRPr="00F47526">
        <w:t>Формирование  умения  ответственно относиться к порученному заданию (умение и желание доводить дело до конца, стремление сделать его хорошо).</w:t>
      </w:r>
    </w:p>
    <w:p w:rsidR="00C16CAB" w:rsidRPr="00F47526" w:rsidRDefault="00C16CAB" w:rsidP="00DA14A4">
      <w:pPr>
        <w:jc w:val="both"/>
      </w:pPr>
      <w:r>
        <w:tab/>
      </w:r>
      <w:r w:rsidRPr="00F47526">
        <w:t>Формирование первичных представлений о труде взрослых, его роли в обществе и жизни каждого человека.</w:t>
      </w:r>
    </w:p>
    <w:p w:rsidR="00C16CAB" w:rsidRPr="00F47526" w:rsidRDefault="00C16CAB" w:rsidP="003275C8">
      <w:pPr>
        <w:ind w:firstLine="709"/>
        <w:jc w:val="both"/>
        <w:rPr>
          <w:b/>
        </w:rPr>
      </w:pPr>
      <w:r w:rsidRPr="00F47526">
        <w:rPr>
          <w:b/>
        </w:rPr>
        <w:t xml:space="preserve">Формирование основ безопасности. </w:t>
      </w:r>
    </w:p>
    <w:p w:rsidR="00C16CAB" w:rsidRPr="00F47526" w:rsidRDefault="00C16CAB" w:rsidP="00DA14A4">
      <w:pPr>
        <w:jc w:val="both"/>
      </w:pPr>
      <w:r>
        <w:tab/>
        <w:t>Формирование первичных пред</w:t>
      </w:r>
      <w:r w:rsidRPr="00F47526">
        <w:t>ставлений</w:t>
      </w:r>
      <w:r>
        <w:t xml:space="preserve"> о безопасном поведении в быту, </w:t>
      </w:r>
      <w:r w:rsidRPr="00F47526">
        <w:t>соци</w:t>
      </w:r>
      <w:r w:rsidRPr="00F47526">
        <w:t>у</w:t>
      </w:r>
      <w:r w:rsidRPr="00F47526">
        <w:t>ме, природе. Воспитание осознанног</w:t>
      </w:r>
      <w:r>
        <w:t xml:space="preserve">о отношения к выполнению правил </w:t>
      </w:r>
      <w:r w:rsidRPr="00F47526">
        <w:t>безопасности.</w:t>
      </w:r>
    </w:p>
    <w:p w:rsidR="00C16CAB" w:rsidRPr="00F47526" w:rsidRDefault="00C16CAB" w:rsidP="00DA14A4">
      <w:pPr>
        <w:jc w:val="both"/>
      </w:pPr>
      <w:r>
        <w:tab/>
      </w:r>
      <w:r w:rsidRPr="00F47526">
        <w:t>Формирование  осторожного  и  осмотрит</w:t>
      </w:r>
      <w:r>
        <w:t>ельного  отношения  к  по</w:t>
      </w:r>
      <w:r w:rsidRPr="00F47526">
        <w:t xml:space="preserve">тенциально  опасным  для  человека  и </w:t>
      </w:r>
      <w:r>
        <w:t xml:space="preserve"> окружающего  мира  природы  си</w:t>
      </w:r>
      <w:r w:rsidRPr="00F47526">
        <w:t xml:space="preserve">туациям. </w:t>
      </w:r>
    </w:p>
    <w:p w:rsidR="00C16CAB" w:rsidRPr="00F47526" w:rsidRDefault="00C16CAB" w:rsidP="00DA14A4">
      <w:pPr>
        <w:jc w:val="both"/>
      </w:pPr>
      <w:r>
        <w:tab/>
      </w:r>
      <w:r w:rsidRPr="00F47526">
        <w:t xml:space="preserve">Формирование представлений о </w:t>
      </w:r>
      <w:r>
        <w:t>некоторых типичных опасных ситу</w:t>
      </w:r>
      <w:r w:rsidRPr="00F47526">
        <w:t>ациях и спос</w:t>
      </w:r>
      <w:r w:rsidRPr="00F47526">
        <w:t>о</w:t>
      </w:r>
      <w:r w:rsidRPr="00F47526">
        <w:t>бах поведения в них.</w:t>
      </w:r>
    </w:p>
    <w:p w:rsidR="00C16CAB" w:rsidRPr="00F47526" w:rsidRDefault="00C16CAB" w:rsidP="00DA14A4">
      <w:pPr>
        <w:jc w:val="both"/>
      </w:pPr>
      <w:r w:rsidRPr="00F47526">
        <w:t xml:space="preserve">Формирование элементарных представлений о правилах безопасности </w:t>
      </w:r>
    </w:p>
    <w:p w:rsidR="00C16CAB" w:rsidRPr="00F47526" w:rsidRDefault="00C16CAB" w:rsidP="00DA14A4">
      <w:pPr>
        <w:jc w:val="both"/>
      </w:pPr>
      <w:r w:rsidRPr="00F47526">
        <w:t>дорожного движения; воспитание осоз</w:t>
      </w:r>
      <w:r>
        <w:t>нанного отношения к необходимос</w:t>
      </w:r>
      <w:r w:rsidRPr="00F47526">
        <w:t>ти выполнения этих правил.</w:t>
      </w:r>
    </w:p>
    <w:p w:rsidR="00C16CAB" w:rsidRDefault="00C16CAB" w:rsidP="00DA14A4">
      <w:pPr>
        <w:jc w:val="center"/>
        <w:rPr>
          <w:b/>
        </w:rPr>
      </w:pPr>
    </w:p>
    <w:tbl>
      <w:tblPr>
        <w:tblpPr w:leftFromText="180" w:rightFromText="180" w:vertAnchor="text" w:horzAnchor="page" w:tblpX="958" w:tblpY="148"/>
        <w:tblW w:w="5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1797"/>
        <w:gridCol w:w="1993"/>
        <w:gridCol w:w="210"/>
        <w:gridCol w:w="1865"/>
        <w:gridCol w:w="1965"/>
        <w:gridCol w:w="2271"/>
      </w:tblGrid>
      <w:tr w:rsidR="002F7DDB" w:rsidTr="002F7DDB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Default="002F7DDB" w:rsidP="002F7DDB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1 младшая </w:t>
            </w:r>
          </w:p>
          <w:p w:rsidR="002F7DDB" w:rsidRPr="00B63A4C" w:rsidRDefault="002F7DDB" w:rsidP="002F7DDB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группа </w:t>
            </w:r>
          </w:p>
          <w:p w:rsidR="002F7DDB" w:rsidRPr="00B63A4C" w:rsidRDefault="002F7DDB" w:rsidP="002F7DDB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(от 2 до 3 лет)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Младшая группа </w:t>
            </w:r>
          </w:p>
          <w:p w:rsidR="002F7DDB" w:rsidRPr="00B63A4C" w:rsidRDefault="002F7DDB" w:rsidP="002F7DDB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(от 3 до 4 лет)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Средняя группа </w:t>
            </w:r>
          </w:p>
          <w:p w:rsidR="002F7DDB" w:rsidRPr="00B63A4C" w:rsidRDefault="002F7DDB" w:rsidP="002F7DDB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(от 4 до 5 лет)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Default="002F7DDB" w:rsidP="002F7DDB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Старшая группа </w:t>
            </w:r>
          </w:p>
          <w:p w:rsidR="002F7DDB" w:rsidRPr="00B63A4C" w:rsidRDefault="002F7DDB" w:rsidP="002F7DDB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(от 5 до 6 лет)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Default="002F7DDB" w:rsidP="002F7DDB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Подготовительная </w:t>
            </w:r>
          </w:p>
          <w:p w:rsidR="002F7DDB" w:rsidRDefault="002F7DDB" w:rsidP="002F7DDB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к школе группа </w:t>
            </w:r>
          </w:p>
          <w:p w:rsidR="002F7DDB" w:rsidRPr="00B63A4C" w:rsidRDefault="002F7DDB" w:rsidP="002F7D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b/>
                <w:sz w:val="20"/>
                <w:szCs w:val="20"/>
              </w:rPr>
              <w:t>(от 6 до 7 лет)</w:t>
            </w:r>
          </w:p>
        </w:tc>
      </w:tr>
      <w:tr w:rsidR="002F7DDB" w:rsidTr="002F7DD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B63A4C">
              <w:rPr>
                <w:b/>
                <w:i/>
                <w:u w:val="single"/>
              </w:rPr>
              <w:t>Социализация, развитие общения, нравственное воспитание</w:t>
            </w:r>
          </w:p>
        </w:tc>
      </w:tr>
      <w:tr w:rsidR="002F7DDB" w:rsidTr="002F7DDB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1.Формировать у детей опыт пов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дения в среде сверстников, во</w:t>
            </w:r>
            <w:r w:rsidRPr="00B63A4C">
              <w:rPr>
                <w:sz w:val="20"/>
                <w:szCs w:val="20"/>
              </w:rPr>
              <w:t>с</w:t>
            </w:r>
            <w:r w:rsidRPr="00B63A4C">
              <w:rPr>
                <w:sz w:val="20"/>
                <w:szCs w:val="20"/>
              </w:rPr>
              <w:t xml:space="preserve">питывать чувство симпатии к ним.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2.Воспитывать отрицательное отношение к гр</w:t>
            </w:r>
            <w:r w:rsidRPr="00B63A4C">
              <w:rPr>
                <w:sz w:val="20"/>
                <w:szCs w:val="20"/>
              </w:rPr>
              <w:t>у</w:t>
            </w:r>
            <w:r w:rsidRPr="00B63A4C">
              <w:rPr>
                <w:sz w:val="20"/>
                <w:szCs w:val="20"/>
              </w:rPr>
              <w:t>бости, жадности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3.Воспитывать  элементарные  навыки  вежлив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го  обращения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4.Воспитывать внимательное отношение и л</w:t>
            </w:r>
            <w:r w:rsidRPr="00B63A4C">
              <w:rPr>
                <w:sz w:val="20"/>
                <w:szCs w:val="20"/>
              </w:rPr>
              <w:t>ю</w:t>
            </w:r>
            <w:r w:rsidRPr="00B63A4C">
              <w:rPr>
                <w:sz w:val="20"/>
                <w:szCs w:val="20"/>
              </w:rPr>
              <w:t xml:space="preserve">бовь к родителям и близким людям.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>
              <w:t>1</w:t>
            </w:r>
            <w:r w:rsidRPr="00B63A4C">
              <w:rPr>
                <w:sz w:val="20"/>
                <w:szCs w:val="20"/>
              </w:rPr>
              <w:t>.Закреплять навыки организованного пов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 xml:space="preserve">дения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2.Обеспечивать усл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вия для нравственного воспитания детей.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3.Формировать  до</w:t>
            </w:r>
            <w:r w:rsidRPr="00B63A4C">
              <w:rPr>
                <w:sz w:val="20"/>
                <w:szCs w:val="20"/>
              </w:rPr>
              <w:t>б</w:t>
            </w:r>
            <w:r w:rsidRPr="00B63A4C">
              <w:rPr>
                <w:sz w:val="20"/>
                <w:szCs w:val="20"/>
              </w:rPr>
              <w:t>рожелательное  отн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шение  друг  к  другу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4.Приучать детей к вежливости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1.Способствовать формированию личностного о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ношения ребенка к соблюдению  м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ральных  норм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2.Продолжать р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боту по формир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ванию доброжел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тельных взаимоо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ношений между детьми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3.Учить колле</w:t>
            </w:r>
            <w:r w:rsidRPr="00B63A4C">
              <w:rPr>
                <w:sz w:val="20"/>
                <w:szCs w:val="20"/>
              </w:rPr>
              <w:t>к</w:t>
            </w:r>
            <w:r w:rsidRPr="00B63A4C">
              <w:rPr>
                <w:sz w:val="20"/>
                <w:szCs w:val="20"/>
              </w:rPr>
              <w:t>тивным играм, правилам добрых взаимоотношений.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4.Воспитывать скромность, о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зывчивость, жел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ние быть справе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ливым, сильным  и  смелым;  учить  испытывать  чу</w:t>
            </w:r>
            <w:r w:rsidRPr="00B63A4C">
              <w:rPr>
                <w:sz w:val="20"/>
                <w:szCs w:val="20"/>
              </w:rPr>
              <w:t>в</w:t>
            </w:r>
            <w:r w:rsidRPr="00B63A4C">
              <w:rPr>
                <w:sz w:val="20"/>
                <w:szCs w:val="20"/>
              </w:rPr>
              <w:t xml:space="preserve">ство  стыда  за  неблаговидный поступок. </w:t>
            </w:r>
          </w:p>
          <w:p w:rsidR="002F7DDB" w:rsidRDefault="002F7DDB" w:rsidP="002F7DDB">
            <w:pPr>
              <w:rPr>
                <w:lang w:eastAsia="en-US"/>
              </w:rPr>
            </w:pPr>
            <w:r w:rsidRPr="00B63A4C"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B63A4C">
              <w:rPr>
                <w:sz w:val="20"/>
                <w:szCs w:val="20"/>
              </w:rPr>
              <w:t>Напоминать детям о необход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мости здороваться, прощаться, наз</w:t>
            </w:r>
            <w:r w:rsidRPr="00B63A4C">
              <w:rPr>
                <w:sz w:val="20"/>
                <w:szCs w:val="20"/>
              </w:rPr>
              <w:t>ы</w:t>
            </w:r>
            <w:r w:rsidRPr="00B63A4C">
              <w:rPr>
                <w:sz w:val="20"/>
                <w:szCs w:val="20"/>
              </w:rPr>
              <w:t>вать работников дошкольного у</w:t>
            </w:r>
            <w:r w:rsidRPr="00B63A4C">
              <w:rPr>
                <w:sz w:val="20"/>
                <w:szCs w:val="20"/>
              </w:rPr>
              <w:t>ч</w:t>
            </w:r>
            <w:r w:rsidRPr="00B63A4C">
              <w:rPr>
                <w:sz w:val="20"/>
                <w:szCs w:val="20"/>
              </w:rPr>
              <w:t>реждения по им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 xml:space="preserve">ни и отчеству, не вмешиваться в разговор взрослых, вежливо выражать </w:t>
            </w:r>
            <w:r w:rsidRPr="00B63A4C">
              <w:rPr>
                <w:sz w:val="20"/>
                <w:szCs w:val="20"/>
              </w:rPr>
              <w:lastRenderedPageBreak/>
              <w:t>свою просьбу, бл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годарить за ок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занную услугу.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lastRenderedPageBreak/>
              <w:t>1.Воспитывать дружеские взаим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отношения между детьми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2.Воспитывать ув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жительное отнош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ние к окружающим.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3.Учить заботиться о младших.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4.Формировать т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кие качества, как сочувствие, отзы</w:t>
            </w:r>
            <w:r w:rsidRPr="00B63A4C">
              <w:rPr>
                <w:sz w:val="20"/>
                <w:szCs w:val="20"/>
              </w:rPr>
              <w:t>в</w:t>
            </w:r>
            <w:r w:rsidRPr="00B63A4C">
              <w:rPr>
                <w:sz w:val="20"/>
                <w:szCs w:val="20"/>
              </w:rPr>
              <w:t>чивость.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5.Воспитывать скромность, умение проявлять заботу об окружающих, с бл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годарностью отн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ситься к помощи и знакам внимания.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6.Формировать умение оценивать свои поступки и поступки сверстн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ков.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7.Расширять пре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ставления о прав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лах поведения в общественных ме</w:t>
            </w:r>
            <w:r w:rsidRPr="00B63A4C">
              <w:rPr>
                <w:sz w:val="20"/>
                <w:szCs w:val="20"/>
              </w:rPr>
              <w:t>с</w:t>
            </w:r>
            <w:r w:rsidRPr="00B63A4C">
              <w:rPr>
                <w:sz w:val="20"/>
                <w:szCs w:val="20"/>
              </w:rPr>
              <w:t>тах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8.Обогащать сл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варь детей вежл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выми словами П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буждать к испол</w:t>
            </w:r>
            <w:r w:rsidRPr="00B63A4C">
              <w:rPr>
                <w:sz w:val="20"/>
                <w:szCs w:val="20"/>
              </w:rPr>
              <w:t>ь</w:t>
            </w:r>
            <w:r w:rsidRPr="00B63A4C">
              <w:rPr>
                <w:sz w:val="20"/>
                <w:szCs w:val="20"/>
              </w:rPr>
              <w:t xml:space="preserve">зованию в речи фольклора Показать значение родного </w:t>
            </w:r>
            <w:r w:rsidRPr="00B63A4C">
              <w:rPr>
                <w:sz w:val="20"/>
                <w:szCs w:val="20"/>
              </w:rPr>
              <w:lastRenderedPageBreak/>
              <w:t>языка в формиров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нии основ нравс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венности.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lastRenderedPageBreak/>
              <w:t>1.Воспитывать друж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ские взаимоотношения между детьми, разв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вать умение самосто</w:t>
            </w:r>
            <w:r w:rsidRPr="00B63A4C">
              <w:rPr>
                <w:sz w:val="20"/>
                <w:szCs w:val="20"/>
              </w:rPr>
              <w:t>я</w:t>
            </w:r>
            <w:r w:rsidRPr="00B63A4C">
              <w:rPr>
                <w:sz w:val="20"/>
                <w:szCs w:val="20"/>
              </w:rPr>
              <w:t>тельно объединяться для совместной игры и труда.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2.Воспитывать  орган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зованность,  дисципл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нированность,  колле</w:t>
            </w:r>
            <w:r w:rsidRPr="00B63A4C">
              <w:rPr>
                <w:sz w:val="20"/>
                <w:szCs w:val="20"/>
              </w:rPr>
              <w:t>к</w:t>
            </w:r>
            <w:r w:rsidRPr="00B63A4C">
              <w:rPr>
                <w:sz w:val="20"/>
                <w:szCs w:val="20"/>
              </w:rPr>
              <w:t>тивизм, уважение к старшим.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3.Воспитывать  забо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 xml:space="preserve">ливое  отношение  к  малышам,  пожилым  людям; учить помогать им.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4.Формировать такие качества, как сочувс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вие, отзывчивость, справедливость, скромность.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5.Развивать волевые качества.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6.Воспитывать уваж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тельное отношение к окружающим. Форм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ровать умение слушать собеседника, не п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ре6бивать без надобн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сти. Формировать ум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ние спокойно отста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вать свое мнение.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7.Обогащать словарь формулами словесной вежливости.</w:t>
            </w:r>
          </w:p>
          <w:p w:rsidR="002F7DDB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8.Расширять  предста</w:t>
            </w:r>
            <w:r w:rsidRPr="00B63A4C">
              <w:rPr>
                <w:sz w:val="20"/>
                <w:szCs w:val="20"/>
              </w:rPr>
              <w:t>в</w:t>
            </w:r>
            <w:r w:rsidRPr="00B63A4C">
              <w:rPr>
                <w:sz w:val="20"/>
                <w:szCs w:val="20"/>
              </w:rPr>
              <w:lastRenderedPageBreak/>
              <w:t>ления  детей  об  их  обязанностях. Форм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ровать интерес к уче</w:t>
            </w:r>
            <w:r w:rsidRPr="00B63A4C">
              <w:rPr>
                <w:sz w:val="20"/>
                <w:szCs w:val="20"/>
              </w:rPr>
              <w:t>б</w:t>
            </w:r>
            <w:r w:rsidRPr="00B63A4C">
              <w:rPr>
                <w:sz w:val="20"/>
                <w:szCs w:val="20"/>
              </w:rPr>
              <w:t>ной деятельности и желание учиться в школе.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</w:tr>
      <w:tr w:rsidR="002F7DDB" w:rsidTr="002F7DD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b/>
                <w:u w:val="single"/>
              </w:rPr>
              <w:lastRenderedPageBreak/>
              <w:t>Ребенок в семье и сообществе</w:t>
            </w:r>
          </w:p>
        </w:tc>
      </w:tr>
      <w:tr w:rsidR="002F7DDB" w:rsidTr="002F7DDB">
        <w:trPr>
          <w:cantSplit/>
          <w:trHeight w:val="113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7DDB" w:rsidRPr="00CE4DCB" w:rsidRDefault="002F7DDB" w:rsidP="002F7DDB">
            <w:pPr>
              <w:ind w:left="113" w:right="113"/>
              <w:jc w:val="center"/>
              <w:rPr>
                <w:b/>
              </w:rPr>
            </w:pPr>
            <w:r w:rsidRPr="00CE4DCB">
              <w:rPr>
                <w:b/>
              </w:rPr>
              <w:t>Образ Я</w:t>
            </w:r>
          </w:p>
          <w:p w:rsidR="002F7DDB" w:rsidRPr="00B63A4C" w:rsidRDefault="002F7DDB" w:rsidP="002F7DD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1.Формировать у детей элемента</w:t>
            </w:r>
            <w:r w:rsidRPr="00B63A4C">
              <w:rPr>
                <w:sz w:val="20"/>
                <w:szCs w:val="20"/>
              </w:rPr>
              <w:t>р</w:t>
            </w:r>
            <w:r w:rsidRPr="00B63A4C">
              <w:rPr>
                <w:sz w:val="20"/>
                <w:szCs w:val="20"/>
              </w:rPr>
              <w:t>ные представл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ния о себе</w:t>
            </w:r>
            <w:r>
              <w:rPr>
                <w:sz w:val="20"/>
                <w:szCs w:val="20"/>
              </w:rPr>
              <w:t>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2.Формировать у каждого ребенка уверенность в том, что его, как и всех детей, любят, о нем заботятся;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</w:rPr>
              <w:t>3. Проявлять ув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жительное отн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шение к интер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сам ребенка, его нуждам, желан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ям, возможн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 xml:space="preserve">стям. 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</w:rPr>
              <w:t>1.Постепенно фо</w:t>
            </w:r>
            <w:r w:rsidRPr="00B63A4C">
              <w:rPr>
                <w:sz w:val="20"/>
                <w:szCs w:val="20"/>
              </w:rPr>
              <w:t>р</w:t>
            </w:r>
            <w:r w:rsidRPr="00B63A4C">
              <w:rPr>
                <w:sz w:val="20"/>
                <w:szCs w:val="20"/>
              </w:rPr>
              <w:t>мировать образ Я. 2.Сообщать детям разнообразные, к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сающиеся неп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средственно их св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 xml:space="preserve">дения 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1.Формировать пре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ставления о росте и развитии ребенка, его прошлом, н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 xml:space="preserve">стоящем и будущем </w:t>
            </w:r>
            <w:r>
              <w:rPr>
                <w:sz w:val="20"/>
                <w:szCs w:val="20"/>
              </w:rPr>
              <w:t>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2.Формировать пе</w:t>
            </w:r>
            <w:r w:rsidRPr="00B63A4C">
              <w:rPr>
                <w:sz w:val="20"/>
                <w:szCs w:val="20"/>
              </w:rPr>
              <w:t>р</w:t>
            </w:r>
            <w:r w:rsidRPr="00B63A4C">
              <w:rPr>
                <w:sz w:val="20"/>
                <w:szCs w:val="20"/>
              </w:rPr>
              <w:t>вичные представл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ния детей об их пр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 xml:space="preserve">вах  и обязанностях в группе детского сада, дома, на улице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3.Формировать  у  каждого ребенка уверенность в том, что он хороший, что его любят.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5.Формировать пе</w:t>
            </w:r>
            <w:r w:rsidRPr="00B63A4C">
              <w:rPr>
                <w:sz w:val="20"/>
                <w:szCs w:val="20"/>
              </w:rPr>
              <w:t>р</w:t>
            </w:r>
            <w:r w:rsidRPr="00B63A4C">
              <w:rPr>
                <w:sz w:val="20"/>
                <w:szCs w:val="20"/>
              </w:rPr>
              <w:t xml:space="preserve">вичные </w:t>
            </w:r>
            <w:proofErr w:type="spellStart"/>
            <w:r w:rsidRPr="00B63A4C">
              <w:rPr>
                <w:sz w:val="20"/>
                <w:szCs w:val="20"/>
              </w:rPr>
              <w:t>гендерные</w:t>
            </w:r>
            <w:proofErr w:type="spellEnd"/>
            <w:r w:rsidRPr="00B63A4C">
              <w:rPr>
                <w:sz w:val="20"/>
                <w:szCs w:val="20"/>
              </w:rPr>
              <w:t xml:space="preserve"> представления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Расширять  пре</w:t>
            </w:r>
            <w:r w:rsidRPr="00B63A4C">
              <w:rPr>
                <w:sz w:val="20"/>
                <w:szCs w:val="20"/>
                <w:lang w:eastAsia="en-US"/>
              </w:rPr>
              <w:t>д</w:t>
            </w:r>
            <w:r w:rsidRPr="00B63A4C">
              <w:rPr>
                <w:sz w:val="20"/>
                <w:szCs w:val="20"/>
                <w:lang w:eastAsia="en-US"/>
              </w:rPr>
              <w:t>ставления  ребенка  об  изменении  п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зиции в связи с взрослением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 Расширять  тр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диционные  </w:t>
            </w:r>
            <w:proofErr w:type="spellStart"/>
            <w:r w:rsidRPr="00B63A4C">
              <w:rPr>
                <w:sz w:val="20"/>
                <w:szCs w:val="20"/>
                <w:lang w:eastAsia="en-US"/>
              </w:rPr>
              <w:t>генде</w:t>
            </w:r>
            <w:r w:rsidRPr="00B63A4C">
              <w:rPr>
                <w:sz w:val="20"/>
                <w:szCs w:val="20"/>
                <w:lang w:eastAsia="en-US"/>
              </w:rPr>
              <w:t>р</w:t>
            </w:r>
            <w:r w:rsidRPr="00B63A4C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B63A4C">
              <w:rPr>
                <w:sz w:val="20"/>
                <w:szCs w:val="20"/>
                <w:lang w:eastAsia="en-US"/>
              </w:rPr>
              <w:t xml:space="preserve">  представления.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Развивать предста</w:t>
            </w:r>
            <w:r w:rsidRPr="00B63A4C">
              <w:rPr>
                <w:sz w:val="20"/>
                <w:szCs w:val="20"/>
                <w:lang w:eastAsia="en-US"/>
              </w:rPr>
              <w:t>в</w:t>
            </w:r>
            <w:r w:rsidRPr="00B63A4C">
              <w:rPr>
                <w:sz w:val="20"/>
                <w:szCs w:val="20"/>
                <w:lang w:eastAsia="en-US"/>
              </w:rPr>
              <w:t>ление о временной пе</w:t>
            </w:r>
            <w:r w:rsidRPr="00B63A4C">
              <w:rPr>
                <w:sz w:val="20"/>
                <w:szCs w:val="20"/>
                <w:lang w:eastAsia="en-US"/>
              </w:rPr>
              <w:t>р</w:t>
            </w:r>
            <w:r w:rsidRPr="00B63A4C">
              <w:rPr>
                <w:sz w:val="20"/>
                <w:szCs w:val="20"/>
                <w:lang w:eastAsia="en-US"/>
              </w:rPr>
              <w:t xml:space="preserve">спективе личности,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об изменении позиции человека с возрастом.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Углублять предста</w:t>
            </w:r>
            <w:r w:rsidRPr="00B63A4C">
              <w:rPr>
                <w:sz w:val="20"/>
                <w:szCs w:val="20"/>
                <w:lang w:eastAsia="en-US"/>
              </w:rPr>
              <w:t>в</w:t>
            </w:r>
            <w:r w:rsidRPr="00B63A4C">
              <w:rPr>
                <w:sz w:val="20"/>
                <w:szCs w:val="20"/>
                <w:lang w:eastAsia="en-US"/>
              </w:rPr>
              <w:t xml:space="preserve">ления ребенка о себе в </w:t>
            </w:r>
            <w:proofErr w:type="spellStart"/>
            <w:r w:rsidRPr="00B63A4C">
              <w:rPr>
                <w:sz w:val="20"/>
                <w:szCs w:val="20"/>
                <w:lang w:eastAsia="en-US"/>
              </w:rPr>
              <w:t>про-шлом</w:t>
            </w:r>
            <w:proofErr w:type="spellEnd"/>
            <w:r w:rsidRPr="00B63A4C">
              <w:rPr>
                <w:sz w:val="20"/>
                <w:szCs w:val="20"/>
                <w:lang w:eastAsia="en-US"/>
              </w:rPr>
              <w:t>, настоящем и будущем.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Закреплять традиц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 xml:space="preserve">онные </w:t>
            </w:r>
            <w:proofErr w:type="spellStart"/>
            <w:r w:rsidRPr="00B63A4C">
              <w:rPr>
                <w:sz w:val="20"/>
                <w:szCs w:val="20"/>
                <w:lang w:eastAsia="en-US"/>
              </w:rPr>
              <w:t>гендерные</w:t>
            </w:r>
            <w:proofErr w:type="spellEnd"/>
            <w:r w:rsidRPr="00B63A4C">
              <w:rPr>
                <w:sz w:val="20"/>
                <w:szCs w:val="20"/>
                <w:lang w:eastAsia="en-US"/>
              </w:rPr>
              <w:t xml:space="preserve"> пре</w:t>
            </w:r>
            <w:r w:rsidRPr="00B63A4C">
              <w:rPr>
                <w:sz w:val="20"/>
                <w:szCs w:val="20"/>
                <w:lang w:eastAsia="en-US"/>
              </w:rPr>
              <w:t>д</w:t>
            </w:r>
            <w:r w:rsidRPr="00B63A4C">
              <w:rPr>
                <w:sz w:val="20"/>
                <w:szCs w:val="20"/>
                <w:lang w:eastAsia="en-US"/>
              </w:rPr>
              <w:t>ставления, продолжать развивать в мальчиках и девочках качества, свойственные их полу.</w:t>
            </w:r>
          </w:p>
        </w:tc>
      </w:tr>
      <w:tr w:rsidR="002F7DDB" w:rsidTr="002F7DDB">
        <w:trPr>
          <w:cantSplit/>
          <w:trHeight w:val="113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7DDB" w:rsidRPr="00B63A4C" w:rsidRDefault="002F7DDB" w:rsidP="002F7DDB">
            <w:pPr>
              <w:ind w:left="113" w:right="113"/>
              <w:jc w:val="center"/>
              <w:rPr>
                <w:b/>
              </w:rPr>
            </w:pPr>
            <w:r w:rsidRPr="00B63A4C">
              <w:rPr>
                <w:b/>
              </w:rPr>
              <w:t>Семья</w:t>
            </w:r>
          </w:p>
          <w:p w:rsidR="002F7DDB" w:rsidRPr="00B63A4C" w:rsidRDefault="002F7DDB" w:rsidP="002F7DD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</w:rPr>
              <w:t>1.Воспитывать внимательное отношение к р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дителям, близким людям. 2.Поощрять ум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ние называть имена членов св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ей семьи.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</w:rPr>
              <w:t>1.Беседовать с р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бенком о членах его семьи (как зовут, чем занимаются, как играют с ребенком и пр.).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1.Углублять пре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ставления детей о семье, ее членах. Дать первоначальные представления о ро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ственных отношен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 xml:space="preserve">ях (сын, мама, папа, </w:t>
            </w:r>
            <w:r w:rsidRPr="00B63A4C">
              <w:rPr>
                <w:sz w:val="20"/>
                <w:szCs w:val="20"/>
              </w:rPr>
              <w:tab/>
              <w:t xml:space="preserve">дочь и т. д.).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2.Интересоваться тем, какие обязанн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сти по дому есть у ребенка (убирать игрушки, помогать накрывать на стол и т. п.).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1.Углублять пре</w:t>
            </w:r>
            <w:r w:rsidRPr="00B63A4C">
              <w:rPr>
                <w:sz w:val="20"/>
                <w:szCs w:val="20"/>
                <w:lang w:eastAsia="en-US"/>
              </w:rPr>
              <w:t>д</w:t>
            </w:r>
            <w:r w:rsidRPr="00B63A4C">
              <w:rPr>
                <w:sz w:val="20"/>
                <w:szCs w:val="20"/>
                <w:lang w:eastAsia="en-US"/>
              </w:rPr>
              <w:t>ставления ребенка о семье и ее истории.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2.Углублять  пре</w:t>
            </w:r>
            <w:r w:rsidRPr="00B63A4C">
              <w:rPr>
                <w:sz w:val="20"/>
                <w:szCs w:val="20"/>
                <w:lang w:eastAsia="en-US"/>
              </w:rPr>
              <w:t>д</w:t>
            </w:r>
            <w:r w:rsidRPr="00B63A4C">
              <w:rPr>
                <w:sz w:val="20"/>
                <w:szCs w:val="20"/>
                <w:lang w:eastAsia="en-US"/>
              </w:rPr>
              <w:t>ставления  о  том,  где  работают  р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 xml:space="preserve">дители,  как  важен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для общества их труд. Поощрять посильное участие детей в подготовке различных  семе</w:t>
            </w:r>
            <w:r w:rsidRPr="00B63A4C">
              <w:rPr>
                <w:sz w:val="20"/>
                <w:szCs w:val="20"/>
                <w:lang w:eastAsia="en-US"/>
              </w:rPr>
              <w:t>й</w:t>
            </w:r>
            <w:r w:rsidRPr="00B63A4C">
              <w:rPr>
                <w:sz w:val="20"/>
                <w:szCs w:val="20"/>
                <w:lang w:eastAsia="en-US"/>
              </w:rPr>
              <w:t>ных  праздников.  Приучать  к  в</w:t>
            </w:r>
            <w:r w:rsidRPr="00B63A4C">
              <w:rPr>
                <w:sz w:val="20"/>
                <w:szCs w:val="20"/>
                <w:lang w:eastAsia="en-US"/>
              </w:rPr>
              <w:t>ы</w:t>
            </w:r>
            <w:r w:rsidRPr="00B63A4C">
              <w:rPr>
                <w:sz w:val="20"/>
                <w:szCs w:val="20"/>
                <w:lang w:eastAsia="en-US"/>
              </w:rPr>
              <w:t>полнению  пост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янных обязанностей по дому.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Расширять предста</w:t>
            </w:r>
            <w:r w:rsidRPr="00B63A4C">
              <w:rPr>
                <w:sz w:val="20"/>
                <w:szCs w:val="20"/>
                <w:lang w:eastAsia="en-US"/>
              </w:rPr>
              <w:t>в</w:t>
            </w:r>
            <w:r w:rsidRPr="00B63A4C">
              <w:rPr>
                <w:sz w:val="20"/>
                <w:szCs w:val="20"/>
                <w:lang w:eastAsia="en-US"/>
              </w:rPr>
              <w:t xml:space="preserve">ления детей об истории семьи в контексте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истории родной стр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ны.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Рассказывать детям о воинских наградах д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душек, бабушек,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родителей.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Закреплять знание домашнего адреса и телефона, имен и о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честв родителей, их профессий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2F7DDB" w:rsidTr="002F7DDB">
        <w:trPr>
          <w:cantSplit/>
          <w:trHeight w:val="113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7DDB" w:rsidRDefault="002F7DDB" w:rsidP="002F7DDB">
            <w:pPr>
              <w:ind w:left="113" w:right="113"/>
              <w:jc w:val="center"/>
            </w:pPr>
            <w:r w:rsidRPr="00B63A4C">
              <w:rPr>
                <w:b/>
              </w:rPr>
              <w:t>Детский сад</w:t>
            </w:r>
          </w:p>
          <w:p w:rsidR="002F7DDB" w:rsidRPr="00B63A4C" w:rsidRDefault="002F7DDB" w:rsidP="002F7D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1.Развивать  пре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ставления  о  п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ложительных  сторонах детского сада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2.Развивать ум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ние ориентир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ваться в помещ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нии группы, на участке.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1.Формировать у детей положител</w:t>
            </w:r>
            <w:r w:rsidRPr="00B63A4C">
              <w:rPr>
                <w:sz w:val="20"/>
                <w:szCs w:val="20"/>
              </w:rPr>
              <w:t>ь</w:t>
            </w:r>
            <w:r w:rsidRPr="00B63A4C">
              <w:rPr>
                <w:sz w:val="20"/>
                <w:szCs w:val="20"/>
              </w:rPr>
              <w:t xml:space="preserve">ное отношение к детскому саду.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2.Знакомить  детей  с  оборудованием  и  оформлением  уч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стка  для  игр и  з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нятий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3.Обращать вним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ние детей на ра</w:t>
            </w:r>
            <w:r w:rsidRPr="00B63A4C">
              <w:rPr>
                <w:sz w:val="20"/>
                <w:szCs w:val="20"/>
              </w:rPr>
              <w:t>з</w:t>
            </w:r>
            <w:r w:rsidRPr="00B63A4C">
              <w:rPr>
                <w:sz w:val="20"/>
                <w:szCs w:val="20"/>
              </w:rPr>
              <w:t xml:space="preserve">личные растения, на их разнообразие и красоту.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1.Продолжать знак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мить детей с детским садом и его сотру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никами. 2.Совершенствовать умение свободно ориентироваться в помещениях детск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 xml:space="preserve">го сада.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3.Знакомить с трад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циями детского сада. Закреплять пре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ставления ребенка о себе как о члене ко</w:t>
            </w:r>
            <w:r w:rsidRPr="00B63A4C">
              <w:rPr>
                <w:sz w:val="20"/>
                <w:szCs w:val="20"/>
              </w:rPr>
              <w:t>л</w:t>
            </w:r>
            <w:r w:rsidRPr="00B63A4C">
              <w:rPr>
                <w:sz w:val="20"/>
                <w:szCs w:val="20"/>
              </w:rPr>
              <w:t xml:space="preserve">лектива, развивать чувство общности с другими детьми. 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B63A4C">
              <w:rPr>
                <w:sz w:val="20"/>
                <w:szCs w:val="20"/>
                <w:lang w:eastAsia="en-US"/>
              </w:rPr>
              <w:t>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Продолжать формировать инт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рес к ближайшей окружающей среде.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Развивать  ум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ние  замечать  и</w:t>
            </w:r>
            <w:r w:rsidRPr="00B63A4C">
              <w:rPr>
                <w:sz w:val="20"/>
                <w:szCs w:val="20"/>
                <w:lang w:eastAsia="en-US"/>
              </w:rPr>
              <w:t>з</w:t>
            </w:r>
            <w:r w:rsidRPr="00B63A4C">
              <w:rPr>
                <w:sz w:val="20"/>
                <w:szCs w:val="20"/>
                <w:lang w:eastAsia="en-US"/>
              </w:rPr>
              <w:t>менения  в  офор</w:t>
            </w:r>
            <w:r w:rsidRPr="00B63A4C">
              <w:rPr>
                <w:sz w:val="20"/>
                <w:szCs w:val="20"/>
                <w:lang w:eastAsia="en-US"/>
              </w:rPr>
              <w:t>м</w:t>
            </w:r>
            <w:r w:rsidRPr="00B63A4C">
              <w:rPr>
                <w:sz w:val="20"/>
                <w:szCs w:val="20"/>
                <w:lang w:eastAsia="en-US"/>
              </w:rPr>
              <w:t xml:space="preserve">лении  помещений,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учить  объяснять  причины  таких  изменений; 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подводить детей к оценке окружа</w:t>
            </w:r>
            <w:r w:rsidRPr="00B63A4C">
              <w:rPr>
                <w:sz w:val="20"/>
                <w:szCs w:val="20"/>
                <w:lang w:eastAsia="en-US"/>
              </w:rPr>
              <w:t>ю</w:t>
            </w:r>
            <w:r w:rsidRPr="00B63A4C">
              <w:rPr>
                <w:sz w:val="20"/>
                <w:szCs w:val="20"/>
                <w:lang w:eastAsia="en-US"/>
              </w:rPr>
              <w:t>щей среды.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1.Продолжать  расш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 xml:space="preserve">рять  представления  о  ближайшей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окружающей среде.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2.Учить детей выделять радующие глаз комп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 xml:space="preserve">ненты окружающей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среды.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Привлекать  детей  к  созданию  развива</w:t>
            </w:r>
            <w:r w:rsidRPr="00B63A4C">
              <w:rPr>
                <w:sz w:val="20"/>
                <w:szCs w:val="20"/>
                <w:lang w:eastAsia="en-US"/>
              </w:rPr>
              <w:t>ю</w:t>
            </w:r>
            <w:r w:rsidRPr="00B63A4C">
              <w:rPr>
                <w:sz w:val="20"/>
                <w:szCs w:val="20"/>
                <w:lang w:eastAsia="en-US"/>
              </w:rPr>
              <w:t>щей  среды  дошкол</w:t>
            </w:r>
            <w:r w:rsidRPr="00B63A4C">
              <w:rPr>
                <w:sz w:val="20"/>
                <w:szCs w:val="20"/>
                <w:lang w:eastAsia="en-US"/>
              </w:rPr>
              <w:t>ь</w:t>
            </w:r>
            <w:r w:rsidRPr="00B63A4C">
              <w:rPr>
                <w:sz w:val="20"/>
                <w:szCs w:val="20"/>
                <w:lang w:eastAsia="en-US"/>
              </w:rPr>
              <w:t xml:space="preserve">ного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учреждения  (мини-музеев,  выставок,  библиотеки,  констру</w:t>
            </w:r>
            <w:r w:rsidRPr="00B63A4C">
              <w:rPr>
                <w:sz w:val="20"/>
                <w:szCs w:val="20"/>
                <w:lang w:eastAsia="en-US"/>
              </w:rPr>
              <w:t>к</w:t>
            </w:r>
            <w:r w:rsidRPr="00B63A4C">
              <w:rPr>
                <w:sz w:val="20"/>
                <w:szCs w:val="20"/>
                <w:lang w:eastAsia="en-US"/>
              </w:rPr>
              <w:t xml:space="preserve">торских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мастерских  и  др.).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</w:tr>
      <w:tr w:rsidR="002F7DDB" w:rsidTr="002F7DDB">
        <w:trPr>
          <w:cantSplit/>
          <w:trHeight w:val="113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7DDB" w:rsidRPr="00B63A4C" w:rsidRDefault="002F7DDB" w:rsidP="002F7D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4.Вовлекать  детей  в  жизнь  группы,  воспитывать  стре</w:t>
            </w:r>
            <w:r w:rsidRPr="00B63A4C">
              <w:rPr>
                <w:sz w:val="20"/>
                <w:szCs w:val="20"/>
              </w:rPr>
              <w:t>м</w:t>
            </w:r>
            <w:r w:rsidRPr="00B63A4C">
              <w:rPr>
                <w:sz w:val="20"/>
                <w:szCs w:val="20"/>
              </w:rPr>
              <w:t>ление  поддерж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вать чистоту и п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рядок в группе, формировать б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режное отношение к игрушкам, книгам, личным вещам и пр.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5.Формировать чу</w:t>
            </w:r>
            <w:r w:rsidRPr="00B63A4C">
              <w:rPr>
                <w:sz w:val="20"/>
                <w:szCs w:val="20"/>
              </w:rPr>
              <w:t>в</w:t>
            </w:r>
            <w:r w:rsidRPr="00B63A4C">
              <w:rPr>
                <w:sz w:val="20"/>
                <w:szCs w:val="20"/>
              </w:rPr>
              <w:t>ство общности, зн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чимости каждого ребенка для детск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го сада.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6.Совершенствовать умение свободно ориентироваться в помещениях и на участке </w:t>
            </w:r>
          </w:p>
          <w:p w:rsidR="002F7DDB" w:rsidRDefault="002F7DDB" w:rsidP="002F7DDB">
            <w:pPr>
              <w:jc w:val="both"/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7.Формировать ув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жительное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 отношение к с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трудникам детского сада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4.Формировать  ум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ние  замечать  изм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нения  в  оформл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нии  группы и зала, участка детского с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 xml:space="preserve">да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5.Привлекать к о</w:t>
            </w:r>
            <w:r w:rsidRPr="00B63A4C">
              <w:rPr>
                <w:sz w:val="20"/>
                <w:szCs w:val="20"/>
              </w:rPr>
              <w:t>б</w:t>
            </w:r>
            <w:r w:rsidRPr="00B63A4C">
              <w:rPr>
                <w:sz w:val="20"/>
                <w:szCs w:val="20"/>
              </w:rPr>
              <w:t>суждению и посил</w:t>
            </w:r>
            <w:r w:rsidRPr="00B63A4C">
              <w:rPr>
                <w:sz w:val="20"/>
                <w:szCs w:val="20"/>
              </w:rPr>
              <w:t>ь</w:t>
            </w:r>
            <w:r w:rsidRPr="00B63A4C">
              <w:rPr>
                <w:sz w:val="20"/>
                <w:szCs w:val="20"/>
              </w:rPr>
              <w:t>ному участию в оформлении группы, к созданию ее си</w:t>
            </w:r>
            <w:r w:rsidRPr="00B63A4C">
              <w:rPr>
                <w:sz w:val="20"/>
                <w:szCs w:val="20"/>
              </w:rPr>
              <w:t>м</w:t>
            </w:r>
            <w:r w:rsidRPr="00B63A4C">
              <w:rPr>
                <w:sz w:val="20"/>
                <w:szCs w:val="20"/>
              </w:rPr>
              <w:t xml:space="preserve">волики и традиций.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Расширять  пре</w:t>
            </w:r>
            <w:r w:rsidRPr="00B63A4C">
              <w:rPr>
                <w:sz w:val="20"/>
                <w:szCs w:val="20"/>
                <w:lang w:eastAsia="en-US"/>
              </w:rPr>
              <w:t>д</w:t>
            </w:r>
            <w:r w:rsidRPr="00B63A4C">
              <w:rPr>
                <w:sz w:val="20"/>
                <w:szCs w:val="20"/>
                <w:lang w:eastAsia="en-US"/>
              </w:rPr>
              <w:t>ставления  ребенка  о  себе  как  о  члене  коллектива,</w:t>
            </w:r>
            <w:r>
              <w:rPr>
                <w:sz w:val="20"/>
                <w:szCs w:val="20"/>
                <w:lang w:eastAsia="en-US"/>
              </w:rPr>
              <w:t xml:space="preserve"> форм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 xml:space="preserve">ровать активную жизненную </w:t>
            </w:r>
            <w:r w:rsidRPr="00B63A4C">
              <w:rPr>
                <w:sz w:val="20"/>
                <w:szCs w:val="20"/>
                <w:lang w:eastAsia="en-US"/>
              </w:rPr>
              <w:t>поз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 xml:space="preserve">цию через участие в совместной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пр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ектной  деятельн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сти.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4.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Формировать  у  д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тей  представления  о  себе  как  об  активном  члене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коллектива.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</w:tr>
      <w:tr w:rsidR="002F7DDB" w:rsidTr="002F7DDB">
        <w:trPr>
          <w:cantSplit/>
          <w:trHeight w:val="26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jc w:val="center"/>
              <w:rPr>
                <w:sz w:val="20"/>
                <w:szCs w:val="20"/>
                <w:lang w:eastAsia="en-US"/>
              </w:rPr>
            </w:pPr>
            <w:r w:rsidRPr="00B63A4C">
              <w:rPr>
                <w:b/>
                <w:u w:val="single"/>
                <w:lang w:eastAsia="en-US"/>
              </w:rPr>
              <w:t>Самообслуживание, самостоятельность, трудовое воспитание</w:t>
            </w:r>
          </w:p>
        </w:tc>
      </w:tr>
      <w:tr w:rsidR="002F7DDB" w:rsidTr="002F7DDB">
        <w:trPr>
          <w:cantSplit/>
          <w:trHeight w:val="113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7DDB" w:rsidRPr="00B63A4C" w:rsidRDefault="002F7DDB" w:rsidP="002F7DDB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Формировать  привычку (снач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ла под контролем взрослого, а затем самостоятельно) мыть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руки  по  мере  загрязнения  и  перед  едой,  н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сухо  вытирать  лицо  и  руки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личным полоте</w:t>
            </w:r>
            <w:r w:rsidRPr="00B63A4C">
              <w:rPr>
                <w:sz w:val="20"/>
                <w:szCs w:val="20"/>
                <w:lang w:eastAsia="en-US"/>
              </w:rPr>
              <w:t>н</w:t>
            </w:r>
            <w:r w:rsidRPr="00B63A4C">
              <w:rPr>
                <w:sz w:val="20"/>
                <w:szCs w:val="20"/>
                <w:lang w:eastAsia="en-US"/>
              </w:rPr>
              <w:t>цем.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Учить с пом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щью взрослого приводить себя в порядок; польз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 xml:space="preserve">ваться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индивидуальными предметами (н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совым платком, салфеткой, пол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 xml:space="preserve">тенцем,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расческой, гор</w:t>
            </w:r>
            <w:r w:rsidRPr="00B63A4C">
              <w:rPr>
                <w:sz w:val="20"/>
                <w:szCs w:val="20"/>
                <w:lang w:eastAsia="en-US"/>
              </w:rPr>
              <w:t>ш</w:t>
            </w:r>
            <w:r w:rsidRPr="00B63A4C">
              <w:rPr>
                <w:sz w:val="20"/>
                <w:szCs w:val="20"/>
                <w:lang w:eastAsia="en-US"/>
              </w:rPr>
              <w:t>ком).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Формировать умение во время еды правильно держать ложку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1.Совершенствовать  культурно-гигиенические  н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выки,  формировать  простейшие  навыки  поведения  во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время еды, умыв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ния.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 xml:space="preserve">Приучать  детей  следить  за  своим  внешним  видом;  учить  правильно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пользоваться м</w:t>
            </w:r>
            <w:r w:rsidRPr="00B63A4C">
              <w:rPr>
                <w:sz w:val="20"/>
                <w:szCs w:val="20"/>
                <w:lang w:eastAsia="en-US"/>
              </w:rPr>
              <w:t>ы</w:t>
            </w:r>
            <w:r w:rsidRPr="00B63A4C">
              <w:rPr>
                <w:sz w:val="20"/>
                <w:szCs w:val="20"/>
                <w:lang w:eastAsia="en-US"/>
              </w:rPr>
              <w:t>лом, аккуратно мыть руки, лицо, уши; насухо выт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раться после ум</w:t>
            </w:r>
            <w:r w:rsidRPr="00B63A4C">
              <w:rPr>
                <w:sz w:val="20"/>
                <w:szCs w:val="20"/>
                <w:lang w:eastAsia="en-US"/>
              </w:rPr>
              <w:t>ы</w:t>
            </w:r>
            <w:r w:rsidRPr="00B63A4C">
              <w:rPr>
                <w:sz w:val="20"/>
                <w:szCs w:val="20"/>
                <w:lang w:eastAsia="en-US"/>
              </w:rPr>
              <w:t>вания, вешать пол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тенце на место, пользоваться ра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 xml:space="preserve">ческой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и носовым платком.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Формировать  элементарные  н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выки  поведения  за  столом:  умение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правильно польз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ваться столовой и чайной ложками, вилкой, салфеткой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1.Продолжать восп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 xml:space="preserve">тывать у детей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опрятность, привы</w:t>
            </w:r>
            <w:r w:rsidRPr="00B63A4C">
              <w:rPr>
                <w:sz w:val="20"/>
                <w:szCs w:val="20"/>
                <w:lang w:eastAsia="en-US"/>
              </w:rPr>
              <w:t>ч</w:t>
            </w:r>
            <w:r w:rsidRPr="00B63A4C">
              <w:rPr>
                <w:sz w:val="20"/>
                <w:szCs w:val="20"/>
                <w:lang w:eastAsia="en-US"/>
              </w:rPr>
              <w:t>ку следить за своим внешним видом.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2.Воспитывать пр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вычку самостоятел</w:t>
            </w:r>
            <w:r w:rsidRPr="00B63A4C">
              <w:rPr>
                <w:sz w:val="20"/>
                <w:szCs w:val="20"/>
                <w:lang w:eastAsia="en-US"/>
              </w:rPr>
              <w:t>ь</w:t>
            </w:r>
            <w:r w:rsidRPr="00B63A4C">
              <w:rPr>
                <w:sz w:val="20"/>
                <w:szCs w:val="20"/>
                <w:lang w:eastAsia="en-US"/>
              </w:rPr>
              <w:t xml:space="preserve">но умываться, мыть руки с мылом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перед едой, по мере загрязнения, после пользования туал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том.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3.Закреплять  умение  пользоваться  ра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 xml:space="preserve">ческой,  носовым  платком;  при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кашле и чихании отворачиваться, пр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крывать рот и нос носовым платком.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4.Совершенствовать  навыки  аккуратного  приема  пищи,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правильно польз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 xml:space="preserve">ваться столовыми приборами (ложка, вилка), салфеткой, полоскать рот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после еды.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1.Формировать  у  детей  привычку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следить за чистотой тела, опрятностью одежды, прически; самостоятельно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чистить зубы, ум</w:t>
            </w:r>
            <w:r w:rsidRPr="00B63A4C">
              <w:rPr>
                <w:sz w:val="20"/>
                <w:szCs w:val="20"/>
                <w:lang w:eastAsia="en-US"/>
              </w:rPr>
              <w:t>ы</w:t>
            </w:r>
            <w:r w:rsidRPr="00B63A4C">
              <w:rPr>
                <w:sz w:val="20"/>
                <w:szCs w:val="20"/>
                <w:lang w:eastAsia="en-US"/>
              </w:rPr>
              <w:t>ваться, по мере н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обходимости мыть руки. следить за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чистотой ногтей; при кашле и чих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нии закрывать рот и нос платком.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2.Закреплять ум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ние замечать и с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мостоятельно ус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 xml:space="preserve">ранять непорядок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в своем внешнем виде.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3.Совершенствовать  культуру  еды:  умение  правильно  пользоваться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столовыми  приб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рами  (вилкой,  н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жом);  есть  акк</w:t>
            </w:r>
            <w:r w:rsidRPr="00B63A4C">
              <w:rPr>
                <w:sz w:val="20"/>
                <w:szCs w:val="20"/>
                <w:lang w:eastAsia="en-US"/>
              </w:rPr>
              <w:t>у</w:t>
            </w:r>
            <w:r w:rsidRPr="00B63A4C">
              <w:rPr>
                <w:sz w:val="20"/>
                <w:szCs w:val="20"/>
                <w:lang w:eastAsia="en-US"/>
              </w:rPr>
              <w:t xml:space="preserve">ратно,  бесшумно,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сохраняя  правил</w:t>
            </w:r>
            <w:r w:rsidRPr="00B63A4C">
              <w:rPr>
                <w:sz w:val="20"/>
                <w:szCs w:val="20"/>
                <w:lang w:eastAsia="en-US"/>
              </w:rPr>
              <w:t>ь</w:t>
            </w:r>
            <w:r w:rsidRPr="00B63A4C">
              <w:rPr>
                <w:sz w:val="20"/>
                <w:szCs w:val="20"/>
                <w:lang w:eastAsia="en-US"/>
              </w:rPr>
              <w:t>ную  осанку  за  столом;  обращат</w:t>
            </w:r>
            <w:r w:rsidRPr="00B63A4C">
              <w:rPr>
                <w:sz w:val="20"/>
                <w:szCs w:val="20"/>
                <w:lang w:eastAsia="en-US"/>
              </w:rPr>
              <w:t>ь</w:t>
            </w:r>
            <w:r w:rsidRPr="00B63A4C">
              <w:rPr>
                <w:sz w:val="20"/>
                <w:szCs w:val="20"/>
                <w:lang w:eastAsia="en-US"/>
              </w:rPr>
              <w:t>ся  с  просьбой,  благодарить.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1.Воспитывать  пр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 xml:space="preserve">вычку  быстро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и правильно умыват</w:t>
            </w:r>
            <w:r w:rsidRPr="00B63A4C">
              <w:rPr>
                <w:sz w:val="20"/>
                <w:szCs w:val="20"/>
                <w:lang w:eastAsia="en-US"/>
              </w:rPr>
              <w:t>ь</w:t>
            </w:r>
            <w:r w:rsidRPr="00B63A4C">
              <w:rPr>
                <w:sz w:val="20"/>
                <w:szCs w:val="20"/>
                <w:lang w:eastAsia="en-US"/>
              </w:rPr>
              <w:t>ся, насухо вытираться, пользуясь индивид</w:t>
            </w:r>
            <w:r w:rsidRPr="00B63A4C">
              <w:rPr>
                <w:sz w:val="20"/>
                <w:szCs w:val="20"/>
                <w:lang w:eastAsia="en-US"/>
              </w:rPr>
              <w:t>у</w:t>
            </w:r>
            <w:r w:rsidRPr="00B63A4C">
              <w:rPr>
                <w:sz w:val="20"/>
                <w:szCs w:val="20"/>
                <w:lang w:eastAsia="en-US"/>
              </w:rPr>
              <w:t xml:space="preserve">альным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полотенцем,  правил</w:t>
            </w:r>
            <w:r w:rsidRPr="00B63A4C">
              <w:rPr>
                <w:sz w:val="20"/>
                <w:szCs w:val="20"/>
                <w:lang w:eastAsia="en-US"/>
              </w:rPr>
              <w:t>ь</w:t>
            </w:r>
            <w:r w:rsidRPr="00B63A4C">
              <w:rPr>
                <w:sz w:val="20"/>
                <w:szCs w:val="20"/>
                <w:lang w:eastAsia="en-US"/>
              </w:rPr>
              <w:t>но  чистить  зубы,  п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лоскать  рот  после  еды,  пользоваться н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совым платком и ра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ческой.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2.Закреплять умения детей аккуратно пол</w:t>
            </w:r>
            <w:r w:rsidRPr="00B63A4C">
              <w:rPr>
                <w:sz w:val="20"/>
                <w:szCs w:val="20"/>
                <w:lang w:eastAsia="en-US"/>
              </w:rPr>
              <w:t>ь</w:t>
            </w:r>
            <w:r w:rsidRPr="00B63A4C">
              <w:rPr>
                <w:sz w:val="20"/>
                <w:szCs w:val="20"/>
                <w:lang w:eastAsia="en-US"/>
              </w:rPr>
              <w:t>зоваться столовыми приборами; правильно вести себя за столом; обращаться с просьбой, благодарить.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3.Закреплять умение следить за чистотой одежды и обуви, зам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чать и устранять неп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рядок в своем внешнем виде, тактично соо</w:t>
            </w:r>
            <w:r w:rsidRPr="00B63A4C">
              <w:rPr>
                <w:sz w:val="20"/>
                <w:szCs w:val="20"/>
                <w:lang w:eastAsia="en-US"/>
              </w:rPr>
              <w:t>б</w:t>
            </w:r>
            <w:r w:rsidRPr="00B63A4C">
              <w:rPr>
                <w:sz w:val="20"/>
                <w:szCs w:val="20"/>
                <w:lang w:eastAsia="en-US"/>
              </w:rPr>
              <w:t xml:space="preserve">щать товарищу о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необходимости что-то поправить в костюме, прическе.</w:t>
            </w:r>
          </w:p>
        </w:tc>
      </w:tr>
      <w:tr w:rsidR="002F7DDB" w:rsidTr="002F7DDB">
        <w:trPr>
          <w:cantSplit/>
          <w:trHeight w:val="113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7DDB" w:rsidRPr="00B63A4C" w:rsidRDefault="002F7DDB" w:rsidP="002F7DDB">
            <w:pPr>
              <w:ind w:left="113" w:right="113"/>
              <w:jc w:val="center"/>
              <w:rPr>
                <w:b/>
                <w:lang w:eastAsia="en-US"/>
              </w:rPr>
            </w:pPr>
            <w:r w:rsidRPr="00B63A4C">
              <w:rPr>
                <w:b/>
                <w:lang w:eastAsia="en-US"/>
              </w:rPr>
              <w:lastRenderedPageBreak/>
              <w:t>Самообслуживание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Учить детей одеваться и ра</w:t>
            </w:r>
            <w:r w:rsidRPr="00B63A4C">
              <w:rPr>
                <w:sz w:val="20"/>
                <w:szCs w:val="20"/>
                <w:lang w:eastAsia="en-US"/>
              </w:rPr>
              <w:t>з</w:t>
            </w:r>
            <w:r w:rsidRPr="00B63A4C">
              <w:rPr>
                <w:sz w:val="20"/>
                <w:szCs w:val="20"/>
                <w:lang w:eastAsia="en-US"/>
              </w:rPr>
              <w:t>деваться в опр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деленном поря</w:t>
            </w:r>
            <w:r w:rsidRPr="00B63A4C">
              <w:rPr>
                <w:sz w:val="20"/>
                <w:szCs w:val="20"/>
                <w:lang w:eastAsia="en-US"/>
              </w:rPr>
              <w:t>д</w:t>
            </w:r>
            <w:r w:rsidRPr="00B63A4C">
              <w:rPr>
                <w:sz w:val="20"/>
                <w:szCs w:val="20"/>
                <w:lang w:eastAsia="en-US"/>
              </w:rPr>
              <w:t>ке; при небол</w:t>
            </w:r>
            <w:r w:rsidRPr="00B63A4C">
              <w:rPr>
                <w:sz w:val="20"/>
                <w:szCs w:val="20"/>
                <w:lang w:eastAsia="en-US"/>
              </w:rPr>
              <w:t>ь</w:t>
            </w:r>
            <w:r w:rsidRPr="00B63A4C">
              <w:rPr>
                <w:sz w:val="20"/>
                <w:szCs w:val="20"/>
                <w:lang w:eastAsia="en-US"/>
              </w:rPr>
              <w:t>шой помощи взрослого сн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 xml:space="preserve">мать одежду, обувь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(расстегивать п</w:t>
            </w:r>
            <w:r w:rsidRPr="00B63A4C">
              <w:rPr>
                <w:sz w:val="20"/>
                <w:szCs w:val="20"/>
                <w:lang w:eastAsia="en-US"/>
              </w:rPr>
              <w:t>у</w:t>
            </w:r>
            <w:r w:rsidRPr="00B63A4C">
              <w:rPr>
                <w:sz w:val="20"/>
                <w:szCs w:val="20"/>
                <w:lang w:eastAsia="en-US"/>
              </w:rPr>
              <w:t>говицы спереди, застежки на л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пучках); в опр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деленном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порядке аккура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но складывать снятую одежду. Приучать к о</w:t>
            </w:r>
            <w:r w:rsidRPr="00B63A4C">
              <w:rPr>
                <w:sz w:val="20"/>
                <w:szCs w:val="20"/>
                <w:lang w:eastAsia="en-US"/>
              </w:rPr>
              <w:t>п</w:t>
            </w:r>
            <w:r w:rsidRPr="00B63A4C">
              <w:rPr>
                <w:sz w:val="20"/>
                <w:szCs w:val="20"/>
                <w:lang w:eastAsia="en-US"/>
              </w:rPr>
              <w:t>рятности.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Учить детей с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мостоятельно од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ваться и раздеваться в определенной п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следовательности.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Воспитывать н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выки опрятности, умение замечать непорядок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в одежде и устр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нять его при н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большой помощи взрослых.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1.Совершенствовать умение самосто</w:t>
            </w:r>
            <w:r w:rsidRPr="00B63A4C">
              <w:rPr>
                <w:sz w:val="20"/>
                <w:szCs w:val="20"/>
                <w:lang w:eastAsia="en-US"/>
              </w:rPr>
              <w:t>я</w:t>
            </w:r>
            <w:r w:rsidRPr="00B63A4C">
              <w:rPr>
                <w:sz w:val="20"/>
                <w:szCs w:val="20"/>
                <w:lang w:eastAsia="en-US"/>
              </w:rPr>
              <w:t>тельно одеваться,  раздеваться.  2.Приучать  аккура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но  складывать  и  вешать  одежду,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с  помощью  взрослого  приводить  ее  в  п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 xml:space="preserve">рядок  (чистить,  просушивать).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3.Воспитывать стремление быть а</w:t>
            </w:r>
            <w:r w:rsidRPr="00B63A4C">
              <w:rPr>
                <w:sz w:val="20"/>
                <w:szCs w:val="20"/>
                <w:lang w:eastAsia="en-US"/>
              </w:rPr>
              <w:t>к</w:t>
            </w:r>
            <w:r w:rsidRPr="00B63A4C">
              <w:rPr>
                <w:sz w:val="20"/>
                <w:szCs w:val="20"/>
                <w:lang w:eastAsia="en-US"/>
              </w:rPr>
              <w:t>куратным, опрятным.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4.Приучать сам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 xml:space="preserve">стоятельно готовить свое рабочее место и убирать его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после окончания з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нятий рисованием, лепкой, аппликацией (мыть баночки, ки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ти, протирать стол и т. д.)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1.Закреплять ум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ние быстро, акк</w:t>
            </w:r>
            <w:r w:rsidRPr="00B63A4C">
              <w:rPr>
                <w:sz w:val="20"/>
                <w:szCs w:val="20"/>
                <w:lang w:eastAsia="en-US"/>
              </w:rPr>
              <w:t>у</w:t>
            </w:r>
            <w:r w:rsidRPr="00B63A4C">
              <w:rPr>
                <w:sz w:val="20"/>
                <w:szCs w:val="20"/>
                <w:lang w:eastAsia="en-US"/>
              </w:rPr>
              <w:t xml:space="preserve">ратно одеваться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и раздеваться, с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блюдать порядок в своем шкафу (ра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 xml:space="preserve">кладывать одежду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в определенные места), опрятно з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правлять постель.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2.Воспитывать ум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ние самостоятельно и своевременно г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товить материалы и пособия к занятию, учить самосто</w:t>
            </w:r>
            <w:r w:rsidRPr="00B63A4C">
              <w:rPr>
                <w:sz w:val="20"/>
                <w:szCs w:val="20"/>
                <w:lang w:eastAsia="en-US"/>
              </w:rPr>
              <w:t>я</w:t>
            </w:r>
            <w:r w:rsidRPr="00B63A4C">
              <w:rPr>
                <w:sz w:val="20"/>
                <w:szCs w:val="20"/>
                <w:lang w:eastAsia="en-US"/>
              </w:rPr>
              <w:t>тельно расклад</w:t>
            </w:r>
            <w:r w:rsidRPr="00B63A4C">
              <w:rPr>
                <w:sz w:val="20"/>
                <w:szCs w:val="20"/>
                <w:lang w:eastAsia="en-US"/>
              </w:rPr>
              <w:t>ы</w:t>
            </w:r>
            <w:r w:rsidRPr="00B63A4C">
              <w:rPr>
                <w:sz w:val="20"/>
                <w:szCs w:val="20"/>
                <w:lang w:eastAsia="en-US"/>
              </w:rPr>
              <w:t>вать подготовле</w:t>
            </w:r>
            <w:r w:rsidRPr="00B63A4C">
              <w:rPr>
                <w:sz w:val="20"/>
                <w:szCs w:val="20"/>
                <w:lang w:eastAsia="en-US"/>
              </w:rPr>
              <w:t>н</w:t>
            </w:r>
            <w:r w:rsidRPr="00B63A4C">
              <w:rPr>
                <w:sz w:val="20"/>
                <w:szCs w:val="20"/>
                <w:lang w:eastAsia="en-US"/>
              </w:rPr>
              <w:t>ные воспитателем материалы для з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нятий, убирать их, мыть кисточки,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розетки для красок, палитру, протирать столы.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1.Закреплять умение самостоятельно и б</w:t>
            </w:r>
            <w:r w:rsidRPr="00B63A4C">
              <w:rPr>
                <w:sz w:val="20"/>
                <w:szCs w:val="20"/>
                <w:lang w:eastAsia="en-US"/>
              </w:rPr>
              <w:t>ы</w:t>
            </w:r>
            <w:r w:rsidRPr="00B63A4C">
              <w:rPr>
                <w:sz w:val="20"/>
                <w:szCs w:val="20"/>
                <w:lang w:eastAsia="en-US"/>
              </w:rPr>
              <w:t>стро одеваться и разд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ваться, складывать в шкаф одежду, ставить на место обувь,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сушить  при  необх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димости  мокрые  в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щи.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2.Закреплять  умение  самостоятельно,  быс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ро  и  аккуратно  уб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 xml:space="preserve">рать  за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собой постель после сна.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3.Закреплять умение самостоятельно и сво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временно готовить м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териалы и пособия к занятию, без напом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нания убирать свое рабочее место.</w:t>
            </w:r>
          </w:p>
        </w:tc>
      </w:tr>
      <w:tr w:rsidR="002F7DDB" w:rsidTr="002F7DDB">
        <w:trPr>
          <w:cantSplit/>
          <w:trHeight w:val="113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7DDB" w:rsidRPr="00B63A4C" w:rsidRDefault="002F7DDB" w:rsidP="002F7DDB">
            <w:pPr>
              <w:ind w:left="113" w:right="113"/>
              <w:jc w:val="center"/>
              <w:rPr>
                <w:b/>
                <w:lang w:eastAsia="en-US"/>
              </w:rPr>
            </w:pPr>
            <w:r w:rsidRPr="00B63A4C">
              <w:rPr>
                <w:b/>
                <w:lang w:eastAsia="en-US"/>
              </w:rPr>
              <w:t>Общественно-полезный  труд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Привлекать  детей  к  выпо</w:t>
            </w:r>
            <w:r w:rsidRPr="00B63A4C">
              <w:rPr>
                <w:sz w:val="20"/>
                <w:szCs w:val="20"/>
                <w:lang w:eastAsia="en-US"/>
              </w:rPr>
              <w:t>л</w:t>
            </w:r>
            <w:r w:rsidRPr="00B63A4C">
              <w:rPr>
                <w:sz w:val="20"/>
                <w:szCs w:val="20"/>
                <w:lang w:eastAsia="en-US"/>
              </w:rPr>
              <w:t>нению  просте</w:t>
            </w:r>
            <w:r w:rsidRPr="00B63A4C">
              <w:rPr>
                <w:sz w:val="20"/>
                <w:szCs w:val="20"/>
                <w:lang w:eastAsia="en-US"/>
              </w:rPr>
              <w:t>й</w:t>
            </w:r>
            <w:r w:rsidRPr="00B63A4C">
              <w:rPr>
                <w:sz w:val="20"/>
                <w:szCs w:val="20"/>
                <w:lang w:eastAsia="en-US"/>
              </w:rPr>
              <w:t>ших  трудовых  действий:  совм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стно  с  взрослым  и  под  его  ко</w:t>
            </w:r>
            <w:r w:rsidRPr="00B63A4C">
              <w:rPr>
                <w:sz w:val="20"/>
                <w:szCs w:val="20"/>
                <w:lang w:eastAsia="en-US"/>
              </w:rPr>
              <w:t>н</w:t>
            </w:r>
            <w:r w:rsidRPr="00B63A4C">
              <w:rPr>
                <w:sz w:val="20"/>
                <w:szCs w:val="20"/>
                <w:lang w:eastAsia="en-US"/>
              </w:rPr>
              <w:t xml:space="preserve">тролем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расставлять хле</w:t>
            </w:r>
            <w:r w:rsidRPr="00B63A4C">
              <w:rPr>
                <w:sz w:val="20"/>
                <w:szCs w:val="20"/>
                <w:lang w:eastAsia="en-US"/>
              </w:rPr>
              <w:t>б</w:t>
            </w:r>
            <w:r w:rsidRPr="00B63A4C">
              <w:rPr>
                <w:sz w:val="20"/>
                <w:szCs w:val="20"/>
                <w:lang w:eastAsia="en-US"/>
              </w:rPr>
              <w:t xml:space="preserve">ницы (без хлеба), </w:t>
            </w:r>
            <w:proofErr w:type="spellStart"/>
            <w:r w:rsidRPr="00B63A4C">
              <w:rPr>
                <w:sz w:val="20"/>
                <w:szCs w:val="20"/>
                <w:lang w:eastAsia="en-US"/>
              </w:rPr>
              <w:t>сал</w:t>
            </w:r>
            <w:r>
              <w:rPr>
                <w:sz w:val="20"/>
                <w:szCs w:val="20"/>
                <w:lang w:eastAsia="en-US"/>
              </w:rPr>
              <w:t>ф</w:t>
            </w:r>
            <w:r w:rsidRPr="00B63A4C">
              <w:rPr>
                <w:sz w:val="20"/>
                <w:szCs w:val="20"/>
                <w:lang w:eastAsia="en-US"/>
              </w:rPr>
              <w:t>етницы</w:t>
            </w:r>
            <w:proofErr w:type="spellEnd"/>
            <w:r w:rsidRPr="00B63A4C">
              <w:rPr>
                <w:sz w:val="20"/>
                <w:szCs w:val="20"/>
                <w:lang w:eastAsia="en-US"/>
              </w:rPr>
              <w:t>, ра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кладывать ложки и пр.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Приучать по</w:t>
            </w:r>
            <w:r w:rsidRPr="00B63A4C">
              <w:rPr>
                <w:sz w:val="20"/>
                <w:szCs w:val="20"/>
                <w:lang w:eastAsia="en-US"/>
              </w:rPr>
              <w:t>д</w:t>
            </w:r>
            <w:r w:rsidRPr="00B63A4C">
              <w:rPr>
                <w:sz w:val="20"/>
                <w:szCs w:val="20"/>
                <w:lang w:eastAsia="en-US"/>
              </w:rPr>
              <w:t>держивать пор</w:t>
            </w:r>
            <w:r w:rsidRPr="00B63A4C">
              <w:rPr>
                <w:sz w:val="20"/>
                <w:szCs w:val="20"/>
                <w:lang w:eastAsia="en-US"/>
              </w:rPr>
              <w:t>я</w:t>
            </w:r>
            <w:r w:rsidRPr="00B63A4C">
              <w:rPr>
                <w:sz w:val="20"/>
                <w:szCs w:val="20"/>
                <w:lang w:eastAsia="en-US"/>
              </w:rPr>
              <w:t>док в игровой комнате, по око</w:t>
            </w:r>
            <w:r w:rsidRPr="00B63A4C">
              <w:rPr>
                <w:sz w:val="20"/>
                <w:szCs w:val="20"/>
                <w:lang w:eastAsia="en-US"/>
              </w:rPr>
              <w:t>н</w:t>
            </w:r>
            <w:r w:rsidRPr="00B63A4C">
              <w:rPr>
                <w:sz w:val="20"/>
                <w:szCs w:val="20"/>
                <w:lang w:eastAsia="en-US"/>
              </w:rPr>
              <w:t>чании игр ра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ставлять игровой материал по ме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там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1.Формировать  ж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лание  участвовать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в посильном труде, умение преодол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вать небольшие трудности. 2.Побуждать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детей к самосто</w:t>
            </w:r>
            <w:r w:rsidRPr="00B63A4C">
              <w:rPr>
                <w:sz w:val="20"/>
                <w:szCs w:val="20"/>
                <w:lang w:eastAsia="en-US"/>
              </w:rPr>
              <w:t>я</w:t>
            </w:r>
            <w:r w:rsidRPr="00B63A4C">
              <w:rPr>
                <w:sz w:val="20"/>
                <w:szCs w:val="20"/>
                <w:lang w:eastAsia="en-US"/>
              </w:rPr>
              <w:t>тельному выполн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нию элементарных поручений: готовить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материалы к занят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 xml:space="preserve">ям (кисти, доски для лепки и пр.), после игры убирать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на место игрушки, строительный мат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риал.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3.Приучать  собл</w:t>
            </w:r>
            <w:r w:rsidRPr="00B63A4C">
              <w:rPr>
                <w:sz w:val="20"/>
                <w:szCs w:val="20"/>
                <w:lang w:eastAsia="en-US"/>
              </w:rPr>
              <w:t>ю</w:t>
            </w:r>
            <w:r w:rsidRPr="00B63A4C">
              <w:rPr>
                <w:sz w:val="20"/>
                <w:szCs w:val="20"/>
                <w:lang w:eastAsia="en-US"/>
              </w:rPr>
              <w:t>дать  порядок  и  чистоту  в  помещ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нии  и  на  участке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детского сада.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1.Воспитывать  у  детей  положител</w:t>
            </w:r>
            <w:r w:rsidRPr="00B63A4C">
              <w:rPr>
                <w:sz w:val="20"/>
                <w:szCs w:val="20"/>
                <w:lang w:eastAsia="en-US"/>
              </w:rPr>
              <w:t>ь</w:t>
            </w:r>
            <w:r w:rsidRPr="00B63A4C">
              <w:rPr>
                <w:sz w:val="20"/>
                <w:szCs w:val="20"/>
                <w:lang w:eastAsia="en-US"/>
              </w:rPr>
              <w:t>ное отношение к труду, желание тр</w:t>
            </w:r>
            <w:r w:rsidRPr="00B63A4C">
              <w:rPr>
                <w:sz w:val="20"/>
                <w:szCs w:val="20"/>
                <w:lang w:eastAsia="en-US"/>
              </w:rPr>
              <w:t>у</w:t>
            </w:r>
            <w:r w:rsidRPr="00B63A4C">
              <w:rPr>
                <w:sz w:val="20"/>
                <w:szCs w:val="20"/>
                <w:lang w:eastAsia="en-US"/>
              </w:rPr>
              <w:t>диться. 2.Формировать о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ветственное отнош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ние к порученному заданию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3.Воспитывать  ум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ние  выполнять  и</w:t>
            </w:r>
            <w:r w:rsidRPr="00B63A4C">
              <w:rPr>
                <w:sz w:val="20"/>
                <w:szCs w:val="20"/>
                <w:lang w:eastAsia="en-US"/>
              </w:rPr>
              <w:t>н</w:t>
            </w:r>
            <w:r w:rsidRPr="00B63A4C">
              <w:rPr>
                <w:sz w:val="20"/>
                <w:szCs w:val="20"/>
                <w:lang w:eastAsia="en-US"/>
              </w:rPr>
              <w:t xml:space="preserve">дивидуальные  и  коллективные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поручения, понимать значение результатов своего труда для других.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4.Поощрять  иници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тиву  в  оказании  помощи  товарищам, взрослым.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5.Приучать детей самостоятельно по</w:t>
            </w:r>
            <w:r w:rsidRPr="00B63A4C">
              <w:rPr>
                <w:sz w:val="20"/>
                <w:szCs w:val="20"/>
                <w:lang w:eastAsia="en-US"/>
              </w:rPr>
              <w:t>д</w:t>
            </w:r>
            <w:r w:rsidRPr="00B63A4C">
              <w:rPr>
                <w:sz w:val="20"/>
                <w:szCs w:val="20"/>
                <w:lang w:eastAsia="en-US"/>
              </w:rPr>
              <w:t xml:space="preserve">держивать порядок в групповой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комнате  и  на  уч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стке  детского  сада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B63A4C">
              <w:rPr>
                <w:sz w:val="20"/>
                <w:szCs w:val="20"/>
                <w:lang w:eastAsia="en-US"/>
              </w:rPr>
              <w:t>.Воспитывать  у  детей  положител</w:t>
            </w:r>
            <w:r w:rsidRPr="00B63A4C">
              <w:rPr>
                <w:sz w:val="20"/>
                <w:szCs w:val="20"/>
                <w:lang w:eastAsia="en-US"/>
              </w:rPr>
              <w:t>ь</w:t>
            </w:r>
            <w:r w:rsidRPr="00B63A4C">
              <w:rPr>
                <w:sz w:val="20"/>
                <w:szCs w:val="20"/>
                <w:lang w:eastAsia="en-US"/>
              </w:rPr>
              <w:t>ное отношение к труду.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2.Разъяснять детям значимость их тр</w:t>
            </w:r>
            <w:r w:rsidRPr="00B63A4C">
              <w:rPr>
                <w:sz w:val="20"/>
                <w:szCs w:val="20"/>
                <w:lang w:eastAsia="en-US"/>
              </w:rPr>
              <w:t>у</w:t>
            </w:r>
            <w:r w:rsidRPr="00B63A4C">
              <w:rPr>
                <w:sz w:val="20"/>
                <w:szCs w:val="20"/>
                <w:lang w:eastAsia="en-US"/>
              </w:rPr>
              <w:t>да.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3.Воспитывать ж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лание участвовать в совместной труд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вой деятельности.  4.Формировать  необходимые  ум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ния  и  навыки  в  разных  видах  тр</w:t>
            </w:r>
            <w:r w:rsidRPr="00B63A4C">
              <w:rPr>
                <w:sz w:val="20"/>
                <w:szCs w:val="20"/>
                <w:lang w:eastAsia="en-US"/>
              </w:rPr>
              <w:t>у</w:t>
            </w:r>
            <w:r w:rsidRPr="00B63A4C">
              <w:rPr>
                <w:sz w:val="20"/>
                <w:szCs w:val="20"/>
                <w:lang w:eastAsia="en-US"/>
              </w:rPr>
              <w:t xml:space="preserve">да.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5.Воспитывать с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мостоятельность и ответственность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6.Развивать творч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ство и инициативу при выполнении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различных видов труда.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7.Знакомить детей с наиболее эконо</w:t>
            </w:r>
            <w:r w:rsidRPr="00B63A4C">
              <w:rPr>
                <w:sz w:val="20"/>
                <w:szCs w:val="20"/>
                <w:lang w:eastAsia="en-US"/>
              </w:rPr>
              <w:t>м</w:t>
            </w:r>
            <w:r w:rsidRPr="00B63A4C">
              <w:rPr>
                <w:sz w:val="20"/>
                <w:szCs w:val="20"/>
                <w:lang w:eastAsia="en-US"/>
              </w:rPr>
              <w:t>ными приемами работы. 8.Воспитывать культуру трудовой деятельности, б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режное отношение к материалам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и инструментам.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1.Продолжать  форм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 xml:space="preserve">ровать  трудовые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умения и навыки, во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питывать трудолюбие. 2.Приучать детей ст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рательно,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аккуратно выполнять поручения, беречь м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териалы и предметы, убирать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их на место после р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боты.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3.Воспитывать желание участвовать в совмес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ной трудовой деятел</w:t>
            </w:r>
            <w:r w:rsidRPr="00B63A4C">
              <w:rPr>
                <w:sz w:val="20"/>
                <w:szCs w:val="20"/>
                <w:lang w:eastAsia="en-US"/>
              </w:rPr>
              <w:t>ь</w:t>
            </w:r>
            <w:r w:rsidRPr="00B63A4C">
              <w:rPr>
                <w:sz w:val="20"/>
                <w:szCs w:val="20"/>
                <w:lang w:eastAsia="en-US"/>
              </w:rPr>
              <w:t xml:space="preserve">ности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наравне  со  всеми,  стремление  быть  п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лезными  окружающим,  радоваться результатам коллективного труда. 4.Развивать умение самостоятельно объ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диняться для совмес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ной игры и труда, ок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зывать друг другу п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 xml:space="preserve">мощь.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5.Закреплять  умение  планировать  трудовую  деятельность,  отбирать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необходимые матери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лы, делать несложные заготовки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2F7DDB" w:rsidTr="002F7DDB">
        <w:trPr>
          <w:cantSplit/>
          <w:trHeight w:val="7539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7DDB" w:rsidRPr="00B63A4C" w:rsidRDefault="002F7DDB" w:rsidP="002F7DDB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4.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Во второй пол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вине года начинать формировать у д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тей умения, необх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димые при дежурс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ве по столовой (п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могать накрывать стол к обеду: ра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кладывать ложки, расставлять хлебн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цы (без хлеба), т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релки, чашки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и т. п.).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6.Учить  детей  сам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стоятельно  выпо</w:t>
            </w:r>
            <w:r w:rsidRPr="00B63A4C">
              <w:rPr>
                <w:sz w:val="20"/>
                <w:szCs w:val="20"/>
                <w:lang w:eastAsia="en-US"/>
              </w:rPr>
              <w:t>л</w:t>
            </w:r>
            <w:r w:rsidRPr="00B63A4C">
              <w:rPr>
                <w:sz w:val="20"/>
                <w:szCs w:val="20"/>
                <w:lang w:eastAsia="en-US"/>
              </w:rPr>
              <w:t xml:space="preserve">нять  обязанности  дежурных  по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столовой: аккуратно расставлять хлебн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цы, чашки с блюдц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ми, глубокие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тарелки,  ставить  </w:t>
            </w:r>
            <w:proofErr w:type="spellStart"/>
            <w:r w:rsidRPr="00B63A4C">
              <w:rPr>
                <w:sz w:val="20"/>
                <w:szCs w:val="20"/>
                <w:lang w:eastAsia="en-US"/>
              </w:rPr>
              <w:t>салфетницы</w:t>
            </w:r>
            <w:proofErr w:type="spellEnd"/>
            <w:r w:rsidRPr="00B63A4C">
              <w:rPr>
                <w:sz w:val="20"/>
                <w:szCs w:val="20"/>
                <w:lang w:eastAsia="en-US"/>
              </w:rPr>
              <w:t>,  раскл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дывать  столовые  приборы.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9.Учить оценивать результат своей работы (с помощью взрослого).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10.Развивать жел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ние помогать друг другу. </w:t>
            </w:r>
          </w:p>
          <w:p w:rsidR="002F7DDB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11.Формировать у детей предпосылки (элементы) учебной деятельности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12.Продолжать ра</w:t>
            </w:r>
            <w:r w:rsidRPr="00B63A4C">
              <w:rPr>
                <w:sz w:val="20"/>
                <w:szCs w:val="20"/>
                <w:lang w:eastAsia="en-US"/>
              </w:rPr>
              <w:t>з</w:t>
            </w:r>
            <w:r w:rsidRPr="00B63A4C">
              <w:rPr>
                <w:sz w:val="20"/>
                <w:szCs w:val="20"/>
                <w:lang w:eastAsia="en-US"/>
              </w:rPr>
              <w:t>вивать внимание, умение понимать поставленную зад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чу (что  нужно  д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лать),  способы  ее  достижения  (как  делать);  воспит</w:t>
            </w:r>
            <w:r w:rsidRPr="00B63A4C">
              <w:rPr>
                <w:sz w:val="20"/>
                <w:szCs w:val="20"/>
                <w:lang w:eastAsia="en-US"/>
              </w:rPr>
              <w:t>ы</w:t>
            </w:r>
            <w:r w:rsidRPr="00B63A4C">
              <w:rPr>
                <w:sz w:val="20"/>
                <w:szCs w:val="20"/>
                <w:lang w:eastAsia="en-US"/>
              </w:rPr>
              <w:t>вать усидчивость; учить проявлять настойчивость, ц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леустремленность в достижении коне</w:t>
            </w:r>
            <w:r w:rsidRPr="00B63A4C">
              <w:rPr>
                <w:sz w:val="20"/>
                <w:szCs w:val="20"/>
                <w:lang w:eastAsia="en-US"/>
              </w:rPr>
              <w:t>ч</w:t>
            </w:r>
            <w:r w:rsidRPr="00B63A4C">
              <w:rPr>
                <w:sz w:val="20"/>
                <w:szCs w:val="20"/>
                <w:lang w:eastAsia="en-US"/>
              </w:rPr>
              <w:t>ного результата.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13. Формировать умение наводить порядок на участке детского сада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14.Приучать добр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совестно выполнять обязанности дежу</w:t>
            </w:r>
            <w:r w:rsidRPr="00B63A4C">
              <w:rPr>
                <w:sz w:val="20"/>
                <w:szCs w:val="20"/>
                <w:lang w:eastAsia="en-US"/>
              </w:rPr>
              <w:t>р</w:t>
            </w:r>
            <w:r w:rsidRPr="00B63A4C">
              <w:rPr>
                <w:sz w:val="20"/>
                <w:szCs w:val="20"/>
                <w:lang w:eastAsia="en-US"/>
              </w:rPr>
              <w:t>ных по столовой.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6.Продолжать учить детей поддерживать порядок в группе и на участке.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7.Продолжать учить самостоятельно нав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дить порядок на учас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ке детского  сада.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8.Приучать детей до</w:t>
            </w:r>
            <w:r w:rsidRPr="00B63A4C">
              <w:rPr>
                <w:sz w:val="20"/>
                <w:szCs w:val="20"/>
                <w:lang w:eastAsia="en-US"/>
              </w:rPr>
              <w:t>б</w:t>
            </w:r>
            <w:r w:rsidRPr="00B63A4C">
              <w:rPr>
                <w:sz w:val="20"/>
                <w:szCs w:val="20"/>
                <w:lang w:eastAsia="en-US"/>
              </w:rPr>
              <w:t xml:space="preserve">росовестно выполнять обязанности дежурных по </w:t>
            </w:r>
            <w:proofErr w:type="spellStart"/>
            <w:r w:rsidRPr="00B63A4C">
              <w:rPr>
                <w:sz w:val="20"/>
                <w:szCs w:val="20"/>
                <w:lang w:eastAsia="en-US"/>
              </w:rPr>
              <w:t>сто-ловой</w:t>
            </w:r>
            <w:proofErr w:type="spellEnd"/>
            <w:r w:rsidRPr="00B63A4C">
              <w:rPr>
                <w:sz w:val="20"/>
                <w:szCs w:val="20"/>
                <w:lang w:eastAsia="en-US"/>
              </w:rPr>
              <w:t>: полн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стью сервировать ст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лы и вытирать их после еды, подметать пол.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9.Прививать интерес к учебной деятельности и желание учиться в школе.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10.Формировать  нав</w:t>
            </w:r>
            <w:r w:rsidRPr="00B63A4C">
              <w:rPr>
                <w:sz w:val="20"/>
                <w:szCs w:val="20"/>
                <w:lang w:eastAsia="en-US"/>
              </w:rPr>
              <w:t>ы</w:t>
            </w:r>
            <w:r w:rsidRPr="00B63A4C">
              <w:rPr>
                <w:sz w:val="20"/>
                <w:szCs w:val="20"/>
                <w:lang w:eastAsia="en-US"/>
              </w:rPr>
              <w:t>ки  учебной  деятельн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 xml:space="preserve">сти  </w:t>
            </w:r>
          </w:p>
        </w:tc>
      </w:tr>
      <w:tr w:rsidR="002F7DDB" w:rsidTr="002F7DDB">
        <w:trPr>
          <w:cantSplit/>
          <w:trHeight w:val="113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7DDB" w:rsidRPr="00B63A4C" w:rsidRDefault="002F7DDB" w:rsidP="002F7DDB">
            <w:pPr>
              <w:ind w:left="113" w:right="113"/>
              <w:jc w:val="center"/>
              <w:rPr>
                <w:b/>
                <w:lang w:eastAsia="en-US"/>
              </w:rPr>
            </w:pPr>
            <w:r w:rsidRPr="00B63A4C">
              <w:rPr>
                <w:b/>
                <w:lang w:eastAsia="en-US"/>
              </w:rPr>
              <w:t>Уважение к труду взрослых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Поощрять и</w:t>
            </w:r>
            <w:r w:rsidRPr="00B63A4C">
              <w:rPr>
                <w:sz w:val="20"/>
                <w:szCs w:val="20"/>
                <w:lang w:eastAsia="en-US"/>
              </w:rPr>
              <w:t>н</w:t>
            </w:r>
            <w:r w:rsidRPr="00B63A4C">
              <w:rPr>
                <w:sz w:val="20"/>
                <w:szCs w:val="20"/>
                <w:lang w:eastAsia="en-US"/>
              </w:rPr>
              <w:t xml:space="preserve">терес детей к </w:t>
            </w:r>
            <w:proofErr w:type="spellStart"/>
            <w:r w:rsidRPr="00B63A4C">
              <w:rPr>
                <w:sz w:val="20"/>
                <w:szCs w:val="20"/>
                <w:lang w:eastAsia="en-US"/>
              </w:rPr>
              <w:t>де</w:t>
            </w:r>
            <w:r w:rsidRPr="00B63A4C">
              <w:rPr>
                <w:sz w:val="20"/>
                <w:szCs w:val="20"/>
                <w:lang w:eastAsia="en-US"/>
              </w:rPr>
              <w:t>я</w:t>
            </w:r>
            <w:r w:rsidRPr="00B63A4C">
              <w:rPr>
                <w:sz w:val="20"/>
                <w:szCs w:val="20"/>
                <w:lang w:eastAsia="en-US"/>
              </w:rPr>
              <w:t>тельнос-ти</w:t>
            </w:r>
            <w:proofErr w:type="spellEnd"/>
            <w:r w:rsidRPr="00B63A4C">
              <w:rPr>
                <w:sz w:val="20"/>
                <w:szCs w:val="20"/>
                <w:lang w:eastAsia="en-US"/>
              </w:rPr>
              <w:t xml:space="preserve"> взро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лых. Обращать внимание на то, что и как делает взрослый.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Учить узнавать и называть нек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торые трудовые  действия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1.Формировать п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ложительное отн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шение  к  труду  взрослых.  2.Рассказывать  д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тям  о  понятных  им  профессиях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расширять и обог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щать представления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о трудовых дейс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виях, результатах труда.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3.Воспитывать  уважение  к  людям  знакомых  профе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 xml:space="preserve">сий.  4.Побуждать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оказывать помощь взрослым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1.Знакомить детей с профессиями бли</w:t>
            </w:r>
            <w:r w:rsidRPr="00B63A4C">
              <w:rPr>
                <w:sz w:val="20"/>
                <w:szCs w:val="20"/>
                <w:lang w:eastAsia="en-US"/>
              </w:rPr>
              <w:t>з</w:t>
            </w:r>
            <w:r w:rsidRPr="00B63A4C">
              <w:rPr>
                <w:sz w:val="20"/>
                <w:szCs w:val="20"/>
                <w:lang w:eastAsia="en-US"/>
              </w:rPr>
              <w:t>ких людей, подче</w:t>
            </w:r>
            <w:r w:rsidRPr="00B63A4C">
              <w:rPr>
                <w:sz w:val="20"/>
                <w:szCs w:val="20"/>
                <w:lang w:eastAsia="en-US"/>
              </w:rPr>
              <w:t>р</w:t>
            </w:r>
            <w:r w:rsidRPr="00B63A4C">
              <w:rPr>
                <w:sz w:val="20"/>
                <w:szCs w:val="20"/>
                <w:lang w:eastAsia="en-US"/>
              </w:rPr>
              <w:t>кивая значимость их труда. 2.Формировать инт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рес к профессиям родителей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1.Расширять пре</w:t>
            </w:r>
            <w:r w:rsidRPr="00B63A4C">
              <w:rPr>
                <w:sz w:val="20"/>
                <w:szCs w:val="20"/>
                <w:lang w:eastAsia="en-US"/>
              </w:rPr>
              <w:t>д</w:t>
            </w:r>
            <w:r w:rsidRPr="00B63A4C">
              <w:rPr>
                <w:sz w:val="20"/>
                <w:szCs w:val="20"/>
                <w:lang w:eastAsia="en-US"/>
              </w:rPr>
              <w:t xml:space="preserve">ставления детей о труде взрослых, результатах труда, его общественной значимости. 2.Формировать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бережное отнош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ние к тому, что сд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лано руками чел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века. 3.Прививать детям чувство бл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годарности к людям за их труд.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1.Расширять предста</w:t>
            </w:r>
            <w:r w:rsidRPr="00B63A4C">
              <w:rPr>
                <w:sz w:val="20"/>
                <w:szCs w:val="20"/>
                <w:lang w:eastAsia="en-US"/>
              </w:rPr>
              <w:t>в</w:t>
            </w:r>
            <w:r w:rsidRPr="00B63A4C">
              <w:rPr>
                <w:sz w:val="20"/>
                <w:szCs w:val="20"/>
                <w:lang w:eastAsia="en-US"/>
              </w:rPr>
              <w:t>ления о труде взро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лых, о значении их труда для общества. 2.Воспитывать уваж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ние к людям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труда.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 Продолжать знак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мить детей с профе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сиями, связан</w:t>
            </w:r>
            <w:r>
              <w:rPr>
                <w:sz w:val="20"/>
                <w:szCs w:val="20"/>
                <w:lang w:eastAsia="en-US"/>
              </w:rPr>
              <w:t>ными со спе</w:t>
            </w:r>
            <w:r w:rsidRPr="00B63A4C">
              <w:rPr>
                <w:sz w:val="20"/>
                <w:szCs w:val="20"/>
                <w:lang w:eastAsia="en-US"/>
              </w:rPr>
              <w:t xml:space="preserve">цификой родного города.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4.Развивать интерес к различным професс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ям, в частности к пр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 xml:space="preserve">фессиям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родителей и месту их работы.</w:t>
            </w:r>
          </w:p>
        </w:tc>
      </w:tr>
      <w:tr w:rsidR="002F7DDB" w:rsidTr="002F7DDB">
        <w:trPr>
          <w:cantSplit/>
          <w:trHeight w:val="113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7DDB" w:rsidRPr="00B63A4C" w:rsidRDefault="002F7DDB" w:rsidP="002F7DDB">
            <w:pPr>
              <w:ind w:left="113" w:right="113"/>
              <w:jc w:val="center"/>
              <w:rPr>
                <w:b/>
                <w:lang w:eastAsia="en-US"/>
              </w:rPr>
            </w:pPr>
            <w:r w:rsidRPr="00B63A4C">
              <w:rPr>
                <w:b/>
                <w:lang w:eastAsia="en-US"/>
              </w:rPr>
              <w:lastRenderedPageBreak/>
              <w:t>Труд в природе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1.Воспитывать ж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лание участвовать в уходе за растениями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и животными в уголке природы и на участке: с помощью взрослого кормить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рыб, птиц, поливать комнатные раст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ния, растения на грядках, сажать лук,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собирать овощи, расчищать дорожки от снега, счищать снег со скамеек.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1.Поощрять желание детей ухаживать за растениями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и  животными.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2.В весенний, летний и осенний периоды привлекать детей к посильной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работе на огороде и в цветнике (посев с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мян, полив, сбор урожая); в зимний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период — к расчис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ке снега.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3.Приобщать детей к работе по выращив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нию зелени для ко</w:t>
            </w:r>
            <w:r w:rsidRPr="00B63A4C">
              <w:rPr>
                <w:sz w:val="20"/>
                <w:szCs w:val="20"/>
                <w:lang w:eastAsia="en-US"/>
              </w:rPr>
              <w:t>р</w:t>
            </w:r>
            <w:r w:rsidRPr="00B63A4C">
              <w:rPr>
                <w:sz w:val="20"/>
                <w:szCs w:val="20"/>
                <w:lang w:eastAsia="en-US"/>
              </w:rPr>
              <w:t xml:space="preserve">ма птицам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в зимнее время; к подкормке зиму</w:t>
            </w:r>
            <w:r w:rsidRPr="00B63A4C">
              <w:rPr>
                <w:sz w:val="20"/>
                <w:szCs w:val="20"/>
                <w:lang w:eastAsia="en-US"/>
              </w:rPr>
              <w:t>ю</w:t>
            </w:r>
            <w:r w:rsidRPr="00B63A4C">
              <w:rPr>
                <w:sz w:val="20"/>
                <w:szCs w:val="20"/>
                <w:lang w:eastAsia="en-US"/>
              </w:rPr>
              <w:t>щих птиц.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4.Формировать стремление помогать воспитателю прив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 xml:space="preserve">дить в порядок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используемое в тр</w:t>
            </w:r>
            <w:r w:rsidRPr="00B63A4C">
              <w:rPr>
                <w:sz w:val="20"/>
                <w:szCs w:val="20"/>
                <w:lang w:eastAsia="en-US"/>
              </w:rPr>
              <w:t>у</w:t>
            </w:r>
            <w:r w:rsidRPr="00B63A4C">
              <w:rPr>
                <w:sz w:val="20"/>
                <w:szCs w:val="20"/>
                <w:lang w:eastAsia="en-US"/>
              </w:rPr>
              <w:t>довой деятельности оборудование</w:t>
            </w:r>
            <w:r w:rsidRPr="00B63A4C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1.Поощрять  жел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ние  выполнять  различные  поруч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ния, связанные с уходом за живо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 xml:space="preserve">ными и растениями в уголке природы;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обязанности дежу</w:t>
            </w:r>
            <w:r w:rsidRPr="00B63A4C">
              <w:rPr>
                <w:sz w:val="20"/>
                <w:szCs w:val="20"/>
                <w:lang w:eastAsia="en-US"/>
              </w:rPr>
              <w:t>р</w:t>
            </w:r>
            <w:r w:rsidRPr="00B63A4C">
              <w:rPr>
                <w:sz w:val="20"/>
                <w:szCs w:val="20"/>
                <w:lang w:eastAsia="en-US"/>
              </w:rPr>
              <w:t>ного в уголке пр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роды (поливать комнатные раст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ния,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рыхлить почву и т. д.).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2.Привлекать детей к помощи взрослым и посильному труду в природе: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осенью — к уборке овощей на огороде, сбору семян, пер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саживанию цвет</w:t>
            </w:r>
            <w:r w:rsidRPr="00B63A4C">
              <w:rPr>
                <w:sz w:val="20"/>
                <w:szCs w:val="20"/>
                <w:lang w:eastAsia="en-US"/>
              </w:rPr>
              <w:t>у</w:t>
            </w:r>
            <w:r w:rsidRPr="00B63A4C">
              <w:rPr>
                <w:sz w:val="20"/>
                <w:szCs w:val="20"/>
                <w:lang w:eastAsia="en-US"/>
              </w:rPr>
              <w:t xml:space="preserve">щих растений из грунта в уголок природы; зимой — к сгребанию снега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к стволам деревьев и кустарникам, в</w:t>
            </w:r>
            <w:r w:rsidRPr="00B63A4C">
              <w:rPr>
                <w:sz w:val="20"/>
                <w:szCs w:val="20"/>
                <w:lang w:eastAsia="en-US"/>
              </w:rPr>
              <w:t>ы</w:t>
            </w:r>
            <w:r w:rsidRPr="00B63A4C">
              <w:rPr>
                <w:sz w:val="20"/>
                <w:szCs w:val="20"/>
                <w:lang w:eastAsia="en-US"/>
              </w:rPr>
              <w:t>ращиванию зелен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 xml:space="preserve">го корма для птиц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и животных (обит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телей уголка пр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роды), посадке ко</w:t>
            </w:r>
            <w:r w:rsidRPr="00B63A4C">
              <w:rPr>
                <w:sz w:val="20"/>
                <w:szCs w:val="20"/>
                <w:lang w:eastAsia="en-US"/>
              </w:rPr>
              <w:t>р</w:t>
            </w:r>
            <w:r w:rsidRPr="00B63A4C">
              <w:rPr>
                <w:sz w:val="20"/>
                <w:szCs w:val="20"/>
                <w:lang w:eastAsia="en-US"/>
              </w:rPr>
              <w:t>неплодов, к созд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нию фигур и п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строек из снега; весной — к посеву семян овощей, цв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тов, 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высадке рассады; летом — к рыхл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нию почвы, поливке грядок и клумб.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1.Закреплять умение самостоятельно и о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 xml:space="preserve">ветственно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выполнять обязанности дежурного в уголке природы.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2.Прививать детям и</w:t>
            </w:r>
            <w:r w:rsidRPr="00B63A4C">
              <w:rPr>
                <w:sz w:val="20"/>
                <w:szCs w:val="20"/>
                <w:lang w:eastAsia="en-US"/>
              </w:rPr>
              <w:t>н</w:t>
            </w:r>
            <w:r w:rsidRPr="00B63A4C">
              <w:rPr>
                <w:sz w:val="20"/>
                <w:szCs w:val="20"/>
                <w:lang w:eastAsia="en-US"/>
              </w:rPr>
              <w:t>терес к труду в прир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де, привлекать их к посильному участию.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7DDB" w:rsidTr="002F7DDB">
        <w:trPr>
          <w:cantSplit/>
          <w:trHeight w:val="15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jc w:val="center"/>
              <w:rPr>
                <w:sz w:val="20"/>
                <w:szCs w:val="20"/>
                <w:lang w:eastAsia="en-US"/>
              </w:rPr>
            </w:pPr>
            <w:r w:rsidRPr="00B63A4C">
              <w:rPr>
                <w:b/>
                <w:u w:val="single"/>
              </w:rPr>
              <w:t>Формирование основ безопасности</w:t>
            </w:r>
          </w:p>
        </w:tc>
      </w:tr>
      <w:tr w:rsidR="002F7DDB" w:rsidTr="002F7DDB">
        <w:trPr>
          <w:cantSplit/>
          <w:trHeight w:val="113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7DDB" w:rsidRPr="00B63A4C" w:rsidRDefault="002F7DDB" w:rsidP="002F7DDB">
            <w:pPr>
              <w:ind w:left="113" w:right="113"/>
              <w:jc w:val="center"/>
              <w:rPr>
                <w:b/>
                <w:lang w:eastAsia="en-US"/>
              </w:rPr>
            </w:pPr>
            <w:r w:rsidRPr="00CE4DCB">
              <w:rPr>
                <w:b/>
              </w:rPr>
              <w:t>Безопасное поведение в прир</w:t>
            </w:r>
            <w:r w:rsidRPr="00CE4DCB">
              <w:rPr>
                <w:b/>
              </w:rPr>
              <w:t>о</w:t>
            </w:r>
            <w:r w:rsidRPr="00CE4DCB">
              <w:rPr>
                <w:b/>
              </w:rPr>
              <w:t>де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1.Знакомить</w:t>
            </w:r>
          </w:p>
          <w:p w:rsidR="002F7DDB" w:rsidRPr="00B63A4C" w:rsidRDefault="002F7DDB" w:rsidP="002F7DDB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</w:rPr>
              <w:t xml:space="preserve"> с элементарными правилами без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пасного повед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ния в природе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1.Формировать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представления о простейших взаим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связях в живой и неживой природе.              2.Знакомить с пр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 xml:space="preserve">вилами поведения в природе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1.Продолжать  зн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комить  с  многоо</w:t>
            </w:r>
            <w:r w:rsidRPr="00B63A4C">
              <w:rPr>
                <w:sz w:val="20"/>
                <w:szCs w:val="20"/>
              </w:rPr>
              <w:t>б</w:t>
            </w:r>
            <w:r w:rsidRPr="00B63A4C">
              <w:rPr>
                <w:sz w:val="20"/>
                <w:szCs w:val="20"/>
              </w:rPr>
              <w:t>разием  животного  и  растительного  мира,  с  явлениями  неж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 xml:space="preserve">вой природы.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2.Формировать эл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ментарные предста</w:t>
            </w:r>
            <w:r w:rsidRPr="00B63A4C">
              <w:rPr>
                <w:sz w:val="20"/>
                <w:szCs w:val="20"/>
              </w:rPr>
              <w:t>в</w:t>
            </w:r>
            <w:r w:rsidRPr="00B63A4C">
              <w:rPr>
                <w:sz w:val="20"/>
                <w:szCs w:val="20"/>
              </w:rPr>
              <w:t>ления о способах взаимодействия с животными и раст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 xml:space="preserve">ниями, о правилах поведения в природе.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1.Формировать о</w:t>
            </w:r>
            <w:r w:rsidRPr="00B63A4C">
              <w:rPr>
                <w:sz w:val="20"/>
                <w:szCs w:val="20"/>
              </w:rPr>
              <w:t>с</w:t>
            </w:r>
            <w:r w:rsidRPr="00B63A4C">
              <w:rPr>
                <w:sz w:val="20"/>
                <w:szCs w:val="20"/>
              </w:rPr>
              <w:t xml:space="preserve">новы экологической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культуры и без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пасного поведения в природе.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2.Формировать  понятия  о  том,  что  в  природе  все  взаимосвязано </w:t>
            </w:r>
            <w:r>
              <w:rPr>
                <w:sz w:val="20"/>
                <w:szCs w:val="20"/>
              </w:rPr>
              <w:t>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3.Знакомить с явл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ниями неживой природы</w:t>
            </w:r>
          </w:p>
          <w:p w:rsidR="002F7DDB" w:rsidRPr="00B63A4C" w:rsidRDefault="002F7DDB" w:rsidP="002F7DDB">
            <w:pPr>
              <w:rPr>
                <w:rFonts w:ascii="Calibri" w:hAnsi="Calibri"/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4.Знакомить детей с правилами оказания первой помощи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1.Формировать основы экологической культ</w:t>
            </w:r>
            <w:r w:rsidRPr="00B63A4C">
              <w:rPr>
                <w:sz w:val="20"/>
                <w:szCs w:val="20"/>
              </w:rPr>
              <w:t>у</w:t>
            </w:r>
            <w:r w:rsidRPr="00B63A4C">
              <w:rPr>
                <w:sz w:val="20"/>
                <w:szCs w:val="20"/>
              </w:rPr>
              <w:t>ры.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2.Продолжать знак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мить с правилами п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 xml:space="preserve">ведения на природе.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3.Знакомить с Красной книгой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4.Уточнять и расш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рять представления о явлениях природы,  знакомить  с  правил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 xml:space="preserve">ми  поведения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человека в этих усл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виях.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</w:tr>
      <w:tr w:rsidR="002F7DDB" w:rsidTr="002F7DDB">
        <w:trPr>
          <w:cantSplit/>
          <w:trHeight w:val="2328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7DDB" w:rsidRPr="00CE4DCB" w:rsidRDefault="002F7DDB" w:rsidP="002F7DD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lang w:eastAsia="en-US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3.Формировать  понятия:  «съедо</w:t>
            </w:r>
            <w:r w:rsidRPr="00B63A4C">
              <w:rPr>
                <w:sz w:val="20"/>
                <w:szCs w:val="20"/>
              </w:rPr>
              <w:t>б</w:t>
            </w:r>
            <w:r w:rsidRPr="00B63A4C">
              <w:rPr>
                <w:sz w:val="20"/>
                <w:szCs w:val="20"/>
              </w:rPr>
              <w:t>ное»,  «несъедо</w:t>
            </w:r>
            <w:r w:rsidRPr="00B63A4C">
              <w:rPr>
                <w:sz w:val="20"/>
                <w:szCs w:val="20"/>
              </w:rPr>
              <w:t>б</w:t>
            </w:r>
            <w:r w:rsidRPr="00B63A4C">
              <w:rPr>
                <w:sz w:val="20"/>
                <w:szCs w:val="20"/>
              </w:rPr>
              <w:t>ное»,  «лекарс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венные растения».</w:t>
            </w:r>
          </w:p>
          <w:p w:rsidR="002F7DDB" w:rsidRPr="00B63A4C" w:rsidRDefault="002F7DDB" w:rsidP="002F7DDB">
            <w:pPr>
              <w:rPr>
                <w:lang w:eastAsia="en-US"/>
              </w:rPr>
            </w:pPr>
            <w:r w:rsidRPr="00B63A4C">
              <w:rPr>
                <w:sz w:val="20"/>
                <w:szCs w:val="20"/>
              </w:rPr>
              <w:t>4.Знакомить с опасными насек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мыми и ядовит</w:t>
            </w:r>
            <w:r w:rsidRPr="00B63A4C">
              <w:rPr>
                <w:sz w:val="20"/>
                <w:szCs w:val="20"/>
              </w:rPr>
              <w:t>ы</w:t>
            </w:r>
            <w:r w:rsidRPr="00B63A4C">
              <w:rPr>
                <w:sz w:val="20"/>
                <w:szCs w:val="20"/>
              </w:rPr>
              <w:t>ми растениями.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lang w:eastAsia="en-US"/>
              </w:rPr>
            </w:pPr>
          </w:p>
        </w:tc>
      </w:tr>
      <w:tr w:rsidR="002F7DDB" w:rsidTr="002F7DDB">
        <w:trPr>
          <w:cantSplit/>
          <w:trHeight w:val="113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7DDB" w:rsidRPr="00CE4DCB" w:rsidRDefault="002F7DDB" w:rsidP="002F7DDB">
            <w:pPr>
              <w:ind w:left="113" w:right="113"/>
              <w:jc w:val="center"/>
              <w:rPr>
                <w:b/>
              </w:rPr>
            </w:pPr>
            <w:r w:rsidRPr="00CE4DCB">
              <w:rPr>
                <w:b/>
              </w:rPr>
              <w:t>Безопасность  на  дорогах</w:t>
            </w:r>
          </w:p>
          <w:p w:rsidR="002F7DDB" w:rsidRPr="00B63A4C" w:rsidRDefault="002F7DDB" w:rsidP="002F7DDB">
            <w:pPr>
              <w:ind w:left="113" w:right="113"/>
              <w:rPr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1.Формировать  первичные  пре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ставления о м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 xml:space="preserve">шинах, улице, дороге.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2.Знакомить с некоторыми в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дами транспор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ных средств.</w:t>
            </w:r>
          </w:p>
          <w:p w:rsidR="002F7DDB" w:rsidRPr="00B63A4C" w:rsidRDefault="002F7DDB" w:rsidP="002F7DDB">
            <w:pPr>
              <w:rPr>
                <w:lang w:eastAsia="en-US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1.Расширять  ориент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ровку  в  окружающем пространстве. 2.Знакомить детей с правилами дорожного движения.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3.Учить различать проезжую часть дор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ги, тротуар, понимать значение зеленого, желтого и красного сигналов светофора.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4.Формировать пе</w:t>
            </w:r>
            <w:r w:rsidRPr="00B63A4C">
              <w:rPr>
                <w:sz w:val="20"/>
                <w:szCs w:val="20"/>
              </w:rPr>
              <w:t>р</w:t>
            </w:r>
            <w:r w:rsidRPr="00B63A4C">
              <w:rPr>
                <w:sz w:val="20"/>
                <w:szCs w:val="20"/>
              </w:rPr>
              <w:t>вичные представления о безопасном повед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нии на дорогах.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</w:rPr>
              <w:t>5.Знакомить с работой водителя.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1.Развивать н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блюдательность, умение ориент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роваться в пом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щении и на учас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ке детского сада, в ближайшей мес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ности.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2.Продолжать зн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комить с поняти</w:t>
            </w:r>
            <w:r w:rsidRPr="00B63A4C">
              <w:rPr>
                <w:sz w:val="20"/>
                <w:szCs w:val="20"/>
              </w:rPr>
              <w:t>я</w:t>
            </w:r>
            <w:r w:rsidRPr="00B63A4C">
              <w:rPr>
                <w:sz w:val="20"/>
                <w:szCs w:val="20"/>
              </w:rPr>
              <w:t>ми «улица», «д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рога», «перекр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 xml:space="preserve">сток»,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«остановка общ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ственного тран</w:t>
            </w:r>
            <w:r w:rsidRPr="00B63A4C">
              <w:rPr>
                <w:sz w:val="20"/>
                <w:szCs w:val="20"/>
              </w:rPr>
              <w:t>с</w:t>
            </w:r>
            <w:r w:rsidRPr="00B63A4C">
              <w:rPr>
                <w:sz w:val="20"/>
                <w:szCs w:val="20"/>
              </w:rPr>
              <w:t>порта» и элеме</w:t>
            </w:r>
            <w:r w:rsidRPr="00B63A4C">
              <w:rPr>
                <w:sz w:val="20"/>
                <w:szCs w:val="20"/>
              </w:rPr>
              <w:t>н</w:t>
            </w:r>
            <w:r w:rsidRPr="00B63A4C">
              <w:rPr>
                <w:sz w:val="20"/>
                <w:szCs w:val="20"/>
              </w:rPr>
              <w:t>тарными правил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 xml:space="preserve">ми поведения на улице.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 Подводить д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тей к осознанию необходимости соблюдать правила дорожного движ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ния.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4.Уточнять знания детей о назнач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нии светофора и работе полице</w:t>
            </w:r>
            <w:r w:rsidRPr="00B63A4C">
              <w:rPr>
                <w:sz w:val="20"/>
                <w:szCs w:val="20"/>
              </w:rPr>
              <w:t>й</w:t>
            </w:r>
            <w:r w:rsidRPr="00B63A4C">
              <w:rPr>
                <w:sz w:val="20"/>
                <w:szCs w:val="20"/>
              </w:rPr>
              <w:t>ского.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5.Знакомить с ра</w:t>
            </w:r>
            <w:r w:rsidRPr="00B63A4C">
              <w:rPr>
                <w:sz w:val="20"/>
                <w:szCs w:val="20"/>
              </w:rPr>
              <w:t>з</w:t>
            </w:r>
            <w:r w:rsidRPr="00B63A4C">
              <w:rPr>
                <w:sz w:val="20"/>
                <w:szCs w:val="20"/>
              </w:rPr>
              <w:t>личными видами городского тран</w:t>
            </w:r>
            <w:r w:rsidRPr="00B63A4C">
              <w:rPr>
                <w:sz w:val="20"/>
                <w:szCs w:val="20"/>
              </w:rPr>
              <w:t>с</w:t>
            </w:r>
            <w:r w:rsidRPr="00B63A4C">
              <w:rPr>
                <w:sz w:val="20"/>
                <w:szCs w:val="20"/>
              </w:rPr>
              <w:t>порта, особенн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стями  их  внешн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го  вида  и  назн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чения.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6.Формировать навыки культурн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 xml:space="preserve">го поведения в общественном транспорте. </w:t>
            </w:r>
          </w:p>
          <w:p w:rsidR="002F7DDB" w:rsidRPr="00B63A4C" w:rsidRDefault="002F7DDB" w:rsidP="002F7DDB">
            <w:pPr>
              <w:rPr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1.Уточнять знания детей об элементах дороги</w:t>
            </w:r>
            <w:r>
              <w:rPr>
                <w:sz w:val="20"/>
                <w:szCs w:val="20"/>
              </w:rPr>
              <w:t>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2.Знакомить с н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званиями ближа</w:t>
            </w:r>
            <w:r w:rsidRPr="00B63A4C">
              <w:rPr>
                <w:sz w:val="20"/>
                <w:szCs w:val="20"/>
              </w:rPr>
              <w:t>й</w:t>
            </w:r>
            <w:r w:rsidRPr="00B63A4C">
              <w:rPr>
                <w:sz w:val="20"/>
                <w:szCs w:val="20"/>
              </w:rPr>
              <w:t xml:space="preserve">ших  улиц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3.Знакомить с пр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вилами дорожного движения, правил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ми передвижения пешеходов и вел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сипедистов.</w:t>
            </w:r>
          </w:p>
          <w:p w:rsidR="002F7DDB" w:rsidRDefault="002F7DDB" w:rsidP="002F7DDB">
            <w:r w:rsidRPr="00B63A4C">
              <w:rPr>
                <w:sz w:val="20"/>
                <w:szCs w:val="20"/>
              </w:rPr>
              <w:t>4.Продолжать зн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комить с дорожн</w:t>
            </w:r>
            <w:r w:rsidRPr="00B63A4C">
              <w:rPr>
                <w:sz w:val="20"/>
                <w:szCs w:val="20"/>
              </w:rPr>
              <w:t>ы</w:t>
            </w:r>
            <w:r w:rsidRPr="00B63A4C">
              <w:rPr>
                <w:sz w:val="20"/>
                <w:szCs w:val="20"/>
              </w:rPr>
              <w:t>ми знаками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1.Систематизировать  знания  детей  об  ус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ройстве улицы, о д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 xml:space="preserve">рожном движении.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2.Знакомить с пон</w:t>
            </w:r>
            <w:r w:rsidRPr="00B63A4C">
              <w:rPr>
                <w:sz w:val="20"/>
                <w:szCs w:val="20"/>
              </w:rPr>
              <w:t>я</w:t>
            </w:r>
            <w:r w:rsidRPr="00B63A4C">
              <w:rPr>
                <w:sz w:val="20"/>
                <w:szCs w:val="20"/>
              </w:rPr>
              <w:t>тиями «площадь», «бульвар», «проспект».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3.Продолжать знак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мить с дорожными зн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ками — предупре</w:t>
            </w:r>
            <w:r w:rsidRPr="00B63A4C">
              <w:rPr>
                <w:sz w:val="20"/>
                <w:szCs w:val="20"/>
              </w:rPr>
              <w:t>ж</w:t>
            </w:r>
            <w:r w:rsidRPr="00B63A4C">
              <w:rPr>
                <w:sz w:val="20"/>
                <w:szCs w:val="20"/>
              </w:rPr>
              <w:t>дающими, запреща</w:t>
            </w:r>
            <w:r w:rsidRPr="00B63A4C">
              <w:rPr>
                <w:sz w:val="20"/>
                <w:szCs w:val="20"/>
              </w:rPr>
              <w:t>ю</w:t>
            </w:r>
            <w:r w:rsidRPr="00B63A4C">
              <w:rPr>
                <w:sz w:val="20"/>
                <w:szCs w:val="20"/>
              </w:rPr>
              <w:t>щими и информацио</w:t>
            </w:r>
            <w:r w:rsidRPr="00B63A4C">
              <w:rPr>
                <w:sz w:val="20"/>
                <w:szCs w:val="20"/>
              </w:rPr>
              <w:t>н</w:t>
            </w:r>
            <w:r w:rsidRPr="00B63A4C">
              <w:rPr>
                <w:sz w:val="20"/>
                <w:szCs w:val="20"/>
              </w:rPr>
              <w:t>но-указательными. 4.Подводить  детей  к  осознанию  необход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мости  соблюдать  пр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вила дорожного дв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жения.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5.Расширять предста</w:t>
            </w:r>
            <w:r w:rsidRPr="00B63A4C">
              <w:rPr>
                <w:sz w:val="20"/>
                <w:szCs w:val="20"/>
              </w:rPr>
              <w:t>в</w:t>
            </w:r>
            <w:r w:rsidRPr="00B63A4C">
              <w:rPr>
                <w:sz w:val="20"/>
                <w:szCs w:val="20"/>
              </w:rPr>
              <w:t>ления детей о работе ГИБДД.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6.Воспитывать культ</w:t>
            </w:r>
            <w:r w:rsidRPr="00B63A4C">
              <w:rPr>
                <w:sz w:val="20"/>
                <w:szCs w:val="20"/>
              </w:rPr>
              <w:t>у</w:t>
            </w:r>
            <w:r w:rsidRPr="00B63A4C">
              <w:rPr>
                <w:sz w:val="20"/>
                <w:szCs w:val="20"/>
              </w:rPr>
              <w:t>ру поведения на улице и в общественном транспорте.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</w:rPr>
              <w:t>7.Развивать свободную ориентировку в пред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лах ближайшей к де</w:t>
            </w:r>
            <w:r w:rsidRPr="00B63A4C">
              <w:rPr>
                <w:sz w:val="20"/>
                <w:szCs w:val="20"/>
              </w:rPr>
              <w:t>т</w:t>
            </w:r>
            <w:r w:rsidRPr="00B63A4C">
              <w:rPr>
                <w:sz w:val="20"/>
                <w:szCs w:val="20"/>
              </w:rPr>
              <w:t>скому саду местности. 8.Формировать умение находить дорогу из дома в детский сад на схеме местности.</w:t>
            </w:r>
          </w:p>
        </w:tc>
      </w:tr>
      <w:tr w:rsidR="002F7DDB" w:rsidTr="002F7DDB">
        <w:trPr>
          <w:cantSplit/>
          <w:trHeight w:val="113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7DDB" w:rsidRPr="006A708F" w:rsidRDefault="002F7DDB" w:rsidP="002F7DDB">
            <w:pPr>
              <w:ind w:left="113" w:right="113"/>
              <w:jc w:val="center"/>
              <w:rPr>
                <w:lang w:eastAsia="en-US"/>
              </w:rPr>
            </w:pPr>
            <w:r w:rsidRPr="006A708F">
              <w:rPr>
                <w:b/>
              </w:rPr>
              <w:lastRenderedPageBreak/>
              <w:t>Безопасность собственной жизнедеятельности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1.Знакомить с предметным м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ром и правилами безопасного о</w:t>
            </w:r>
            <w:r w:rsidRPr="00B63A4C">
              <w:rPr>
                <w:sz w:val="20"/>
                <w:szCs w:val="20"/>
              </w:rPr>
              <w:t>б</w:t>
            </w:r>
            <w:r w:rsidRPr="00B63A4C">
              <w:rPr>
                <w:sz w:val="20"/>
                <w:szCs w:val="20"/>
              </w:rPr>
              <w:t>ращения с пре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метами.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2.Знакомить с по</w:t>
            </w:r>
            <w:r>
              <w:rPr>
                <w:sz w:val="20"/>
                <w:szCs w:val="20"/>
              </w:rPr>
              <w:t>нятиями «</w:t>
            </w:r>
            <w:proofErr w:type="spellStart"/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но-</w:t>
            </w:r>
            <w:r w:rsidRPr="00B63A4C">
              <w:rPr>
                <w:sz w:val="20"/>
                <w:szCs w:val="20"/>
              </w:rPr>
              <w:t>нельзя</w:t>
            </w:r>
            <w:proofErr w:type="spellEnd"/>
            <w:r w:rsidRPr="00B63A4C">
              <w:rPr>
                <w:sz w:val="20"/>
                <w:szCs w:val="20"/>
              </w:rPr>
              <w:t>», «опасно».</w:t>
            </w:r>
          </w:p>
          <w:p w:rsidR="002F7DDB" w:rsidRPr="00B63A4C" w:rsidRDefault="002F7DDB" w:rsidP="002F7DDB">
            <w:pPr>
              <w:rPr>
                <w:lang w:eastAsia="en-US"/>
              </w:rPr>
            </w:pPr>
            <w:r w:rsidRPr="00B63A4C">
              <w:rPr>
                <w:sz w:val="20"/>
                <w:szCs w:val="20"/>
              </w:rPr>
              <w:t>3.Формировать представления о правилах без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пасного повед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ния в играх с пе</w:t>
            </w:r>
            <w:r w:rsidRPr="00B63A4C">
              <w:rPr>
                <w:sz w:val="20"/>
                <w:szCs w:val="20"/>
              </w:rPr>
              <w:t>с</w:t>
            </w:r>
            <w:r w:rsidRPr="00B63A4C">
              <w:rPr>
                <w:sz w:val="20"/>
                <w:szCs w:val="20"/>
              </w:rPr>
              <w:t>ком и водой.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1.Знакомить с исто</w:t>
            </w:r>
            <w:r w:rsidRPr="00B63A4C">
              <w:rPr>
                <w:sz w:val="20"/>
                <w:szCs w:val="20"/>
              </w:rPr>
              <w:t>ч</w:t>
            </w:r>
            <w:r w:rsidRPr="00B63A4C">
              <w:rPr>
                <w:sz w:val="20"/>
                <w:szCs w:val="20"/>
              </w:rPr>
              <w:t>никами опасности д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 xml:space="preserve">ма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2.Формировать навыки безопасного передв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жения в помещении.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 Формировать ум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ние соблюдать прав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ла в играх с мелкими предметами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63A4C">
              <w:rPr>
                <w:sz w:val="20"/>
                <w:szCs w:val="20"/>
              </w:rPr>
              <w:t>Развивать умение обращаться за пом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щью к взрослым.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</w:rPr>
              <w:t>5. Формировать  нав</w:t>
            </w:r>
            <w:r w:rsidRPr="00B63A4C">
              <w:rPr>
                <w:sz w:val="20"/>
                <w:szCs w:val="20"/>
              </w:rPr>
              <w:t>ы</w:t>
            </w:r>
            <w:r w:rsidRPr="00B63A4C">
              <w:rPr>
                <w:sz w:val="20"/>
                <w:szCs w:val="20"/>
              </w:rPr>
              <w:t>ки  безопасного  пов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дения  в  играх  с  пе</w:t>
            </w:r>
            <w:r w:rsidRPr="00B63A4C">
              <w:rPr>
                <w:sz w:val="20"/>
                <w:szCs w:val="20"/>
              </w:rPr>
              <w:t>с</w:t>
            </w:r>
            <w:r w:rsidRPr="00B63A4C">
              <w:rPr>
                <w:sz w:val="20"/>
                <w:szCs w:val="20"/>
              </w:rPr>
              <w:t>ком,  водой, снегом.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Знакомить с пр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вилами безопасн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го поведения во время игр. Расск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зывать о ситуац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ях, опасных для жизни и здоровья.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2.Знакомить с н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значением, раб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той и правилами пользования быт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выми электропр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борами.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3.Закреплять ум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ние пользоваться столовыми приб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рами (вилка, нож), ножницами.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4.Знакомить с пр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вилами езды на велосипеде.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5.Знакомить с пр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вилами поведения с незнакомыми людьми.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6.Рассказывать  детям  о  работе  пожарных,  пр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чинах  возникн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вения пожаров и правилах повед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ния при пожаре.</w:t>
            </w:r>
          </w:p>
          <w:p w:rsidR="002F7DDB" w:rsidRPr="00B63A4C" w:rsidRDefault="002F7DDB" w:rsidP="002F7DDB">
            <w:pPr>
              <w:rPr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1.Закреплять осн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вы безопасности жизнедеятельности человека.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2.Продолжать зн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комить с правилами безопасного пов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 xml:space="preserve">дения во время игр в разное время года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2.Расширять знания об источниках опасности в быту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3. Закреплять нав</w:t>
            </w:r>
            <w:r w:rsidRPr="00B63A4C">
              <w:rPr>
                <w:sz w:val="20"/>
                <w:szCs w:val="20"/>
              </w:rPr>
              <w:t>ы</w:t>
            </w:r>
            <w:r w:rsidRPr="00B63A4C">
              <w:rPr>
                <w:sz w:val="20"/>
                <w:szCs w:val="20"/>
              </w:rPr>
              <w:t>ки безопасного пользования быт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выми предметами.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4.Уточнять знания детей о работе п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жарных, о причинах пожаров, об эл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ментарных прав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лах поведения во время пожара. 5.Знакомить с раб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той службы спас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ния — МЧС. Закр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плять знания о том, что в случае нео</w:t>
            </w:r>
            <w:r w:rsidRPr="00B63A4C">
              <w:rPr>
                <w:sz w:val="20"/>
                <w:szCs w:val="20"/>
              </w:rPr>
              <w:t>б</w:t>
            </w:r>
            <w:r w:rsidRPr="00B63A4C">
              <w:rPr>
                <w:sz w:val="20"/>
                <w:szCs w:val="20"/>
              </w:rPr>
              <w:t>ходимости взро</w:t>
            </w:r>
            <w:r w:rsidRPr="00B63A4C">
              <w:rPr>
                <w:sz w:val="20"/>
                <w:szCs w:val="20"/>
              </w:rPr>
              <w:t>с</w:t>
            </w:r>
            <w:r w:rsidRPr="00B63A4C">
              <w:rPr>
                <w:sz w:val="20"/>
                <w:szCs w:val="20"/>
              </w:rPr>
              <w:t>лые звонят по тел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 xml:space="preserve">фонам «01», «02», «03».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6.Формировать умение обращаться за помощью к взрослым.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7.Учить называть свое имя, фамилию, возраст, домашний адрес, телефон.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1.Формировать у  детей  представления  о  том,  что  полезные  и  нео</w:t>
            </w:r>
            <w:r w:rsidRPr="00B63A4C">
              <w:rPr>
                <w:sz w:val="20"/>
                <w:szCs w:val="20"/>
              </w:rPr>
              <w:t>б</w:t>
            </w:r>
            <w:r w:rsidRPr="00B63A4C">
              <w:rPr>
                <w:sz w:val="20"/>
                <w:szCs w:val="20"/>
              </w:rPr>
              <w:t>ходимые  бытовые предметы при неум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лом обращении могут причинить вред 2.Закреплять  правила  безопасного  обращ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ния  с  бытовыми пре</w:t>
            </w:r>
            <w:r w:rsidRPr="00B63A4C">
              <w:rPr>
                <w:sz w:val="20"/>
                <w:szCs w:val="20"/>
              </w:rPr>
              <w:t>д</w:t>
            </w:r>
            <w:r w:rsidRPr="00B63A4C">
              <w:rPr>
                <w:sz w:val="20"/>
                <w:szCs w:val="20"/>
              </w:rPr>
              <w:t>метами.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 xml:space="preserve">3.Закреплять  правила  безопасного  поведения  во  время  игр  в  разное время года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4.Подвести детей к п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ниманию необходим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сти соблюдать меры предосторожности, учить оценивать свои возможности по пр</w:t>
            </w:r>
            <w:r w:rsidRPr="00B63A4C">
              <w:rPr>
                <w:sz w:val="20"/>
                <w:szCs w:val="20"/>
              </w:rPr>
              <w:t>е</w:t>
            </w:r>
            <w:r w:rsidRPr="00B63A4C">
              <w:rPr>
                <w:sz w:val="20"/>
                <w:szCs w:val="20"/>
              </w:rPr>
              <w:t>одолению опасности.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5. Формировать у детей навыки поведения в ситуациях: «Один д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>ма», «Потерялся», «З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блудился». 6.Формировать умение обращаться за пом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 xml:space="preserve">щью к взрослым. </w:t>
            </w:r>
          </w:p>
          <w:p w:rsidR="002F7DDB" w:rsidRDefault="002F7DDB" w:rsidP="002F7DDB">
            <w:pPr>
              <w:rPr>
                <w:sz w:val="20"/>
                <w:szCs w:val="20"/>
              </w:rPr>
            </w:pPr>
            <w:r w:rsidRPr="00B63A4C">
              <w:rPr>
                <w:sz w:val="20"/>
                <w:szCs w:val="20"/>
              </w:rPr>
              <w:t>7.Расширять знания детей о работе МЧС, пожарной службы, службы скорой пом</w:t>
            </w:r>
            <w:r w:rsidRPr="00B63A4C">
              <w:rPr>
                <w:sz w:val="20"/>
                <w:szCs w:val="20"/>
              </w:rPr>
              <w:t>о</w:t>
            </w:r>
            <w:r w:rsidRPr="00B63A4C">
              <w:rPr>
                <w:sz w:val="20"/>
                <w:szCs w:val="20"/>
              </w:rPr>
              <w:t xml:space="preserve">щи. </w:t>
            </w:r>
          </w:p>
          <w:p w:rsidR="002F7DDB" w:rsidRPr="00B63A4C" w:rsidRDefault="002F7DDB" w:rsidP="002F7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63A4C">
              <w:rPr>
                <w:sz w:val="20"/>
                <w:szCs w:val="20"/>
              </w:rPr>
              <w:t>.Уточнять знания о работе пожарных, пр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 xml:space="preserve">вилах поведения при пожаре. </w:t>
            </w:r>
            <w:r>
              <w:rPr>
                <w:sz w:val="20"/>
                <w:szCs w:val="20"/>
              </w:rPr>
              <w:t>9</w:t>
            </w:r>
            <w:r w:rsidRPr="00B63A4C">
              <w:rPr>
                <w:sz w:val="20"/>
                <w:szCs w:val="20"/>
              </w:rPr>
              <w:t xml:space="preserve">.Закреплять знания о том, что в случае необходимости взрослые звонят по телефонам «01», «02», «03». </w:t>
            </w:r>
          </w:p>
          <w:p w:rsidR="002F7DDB" w:rsidRPr="00B63A4C" w:rsidRDefault="002F7DDB" w:rsidP="002F7DDB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</w:rPr>
              <w:t>Закреплять умение н</w:t>
            </w:r>
            <w:r w:rsidRPr="00B63A4C">
              <w:rPr>
                <w:sz w:val="20"/>
                <w:szCs w:val="20"/>
              </w:rPr>
              <w:t>а</w:t>
            </w:r>
            <w:r w:rsidRPr="00B63A4C">
              <w:rPr>
                <w:sz w:val="20"/>
                <w:szCs w:val="20"/>
              </w:rPr>
              <w:t>зывать свое имя, фам</w:t>
            </w:r>
            <w:r w:rsidRPr="00B63A4C">
              <w:rPr>
                <w:sz w:val="20"/>
                <w:szCs w:val="20"/>
              </w:rPr>
              <w:t>и</w:t>
            </w:r>
            <w:r w:rsidRPr="00B63A4C">
              <w:rPr>
                <w:sz w:val="20"/>
                <w:szCs w:val="20"/>
              </w:rPr>
              <w:t>лию, возраст, дома</w:t>
            </w:r>
            <w:r w:rsidRPr="00B63A4C">
              <w:rPr>
                <w:sz w:val="20"/>
                <w:szCs w:val="20"/>
              </w:rPr>
              <w:t>ш</w:t>
            </w:r>
            <w:r w:rsidRPr="00B63A4C">
              <w:rPr>
                <w:sz w:val="20"/>
                <w:szCs w:val="20"/>
              </w:rPr>
              <w:t>ний адрес, телефон</w:t>
            </w:r>
          </w:p>
        </w:tc>
      </w:tr>
    </w:tbl>
    <w:p w:rsidR="00C16CAB" w:rsidRDefault="00C16CAB" w:rsidP="00DA14A4">
      <w:pPr>
        <w:pStyle w:val="a5"/>
        <w:jc w:val="center"/>
        <w:rPr>
          <w:b/>
        </w:rPr>
      </w:pPr>
    </w:p>
    <w:p w:rsidR="00C16CAB" w:rsidRDefault="00C16CAB" w:rsidP="00DA14A4">
      <w:pPr>
        <w:pStyle w:val="a5"/>
        <w:jc w:val="center"/>
        <w:rPr>
          <w:b/>
        </w:rPr>
      </w:pPr>
    </w:p>
    <w:p w:rsidR="00C16CAB" w:rsidRDefault="00C16CAB" w:rsidP="00DA14A4">
      <w:pPr>
        <w:pStyle w:val="a5"/>
        <w:jc w:val="center"/>
        <w:rPr>
          <w:b/>
        </w:rPr>
      </w:pPr>
    </w:p>
    <w:p w:rsidR="00C16CAB" w:rsidRDefault="00C16CAB" w:rsidP="00DA14A4">
      <w:pPr>
        <w:pStyle w:val="a5"/>
        <w:jc w:val="center"/>
        <w:rPr>
          <w:b/>
        </w:rPr>
      </w:pPr>
    </w:p>
    <w:p w:rsidR="00C16CAB" w:rsidRDefault="00C16CAB" w:rsidP="00DA14A4">
      <w:pPr>
        <w:pStyle w:val="a5"/>
        <w:jc w:val="center"/>
        <w:rPr>
          <w:b/>
        </w:rPr>
      </w:pPr>
    </w:p>
    <w:p w:rsidR="00C16CAB" w:rsidRDefault="00C16CAB" w:rsidP="00DA14A4">
      <w:pPr>
        <w:pStyle w:val="a5"/>
        <w:jc w:val="center"/>
        <w:rPr>
          <w:b/>
        </w:rPr>
      </w:pPr>
    </w:p>
    <w:p w:rsidR="00C16CAB" w:rsidRDefault="00C16CA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C16CAB" w:rsidRPr="003724D9" w:rsidRDefault="00C16CAB" w:rsidP="003724D9">
      <w:pPr>
        <w:pStyle w:val="a5"/>
        <w:rPr>
          <w:b/>
          <w:sz w:val="28"/>
          <w:szCs w:val="28"/>
        </w:rPr>
      </w:pPr>
    </w:p>
    <w:p w:rsidR="00C16CAB" w:rsidRPr="003724D9" w:rsidRDefault="00C16CAB" w:rsidP="003724D9">
      <w:pPr>
        <w:pStyle w:val="a5"/>
        <w:ind w:left="0"/>
        <w:rPr>
          <w:b/>
          <w:sz w:val="28"/>
          <w:szCs w:val="28"/>
        </w:rPr>
      </w:pPr>
      <w:r w:rsidRPr="003724D9">
        <w:rPr>
          <w:b/>
          <w:sz w:val="28"/>
          <w:szCs w:val="28"/>
        </w:rPr>
        <w:lastRenderedPageBreak/>
        <w:t>2.1.2. Образовательная область «</w:t>
      </w:r>
      <w:r>
        <w:rPr>
          <w:b/>
          <w:sz w:val="28"/>
          <w:szCs w:val="28"/>
        </w:rPr>
        <w:t>Познавательное развитие</w:t>
      </w:r>
      <w:r w:rsidRPr="003724D9">
        <w:rPr>
          <w:b/>
          <w:sz w:val="28"/>
          <w:szCs w:val="28"/>
        </w:rPr>
        <w:t>»</w:t>
      </w:r>
    </w:p>
    <w:p w:rsidR="00C16CAB" w:rsidRDefault="00C16CAB" w:rsidP="003724D9">
      <w:pPr>
        <w:ind w:firstLine="709"/>
        <w:jc w:val="both"/>
      </w:pPr>
      <w:r w:rsidRPr="002A1F9F">
        <w:t>Познавательное  развитие  предполагает  развитие  интересов  детей, любознател</w:t>
      </w:r>
      <w:r w:rsidRPr="002A1F9F">
        <w:t>ь</w:t>
      </w:r>
      <w:r w:rsidRPr="002A1F9F">
        <w:t>ности  и  познавательной  мотивации;  формирование  познавательных  действий,  стано</w:t>
      </w:r>
      <w:r w:rsidRPr="002A1F9F">
        <w:t>в</w:t>
      </w:r>
      <w:r w:rsidRPr="002A1F9F">
        <w:t>ление  сознания;  развитие  воображения  и  творческой активности; формирование пе</w:t>
      </w:r>
      <w:r w:rsidRPr="002A1F9F">
        <w:t>р</w:t>
      </w:r>
      <w:r w:rsidRPr="002A1F9F">
        <w:t>вичных представлений о себе, других людях, объектах окружающего мира, о свойствах и отношениях объектов окружающего  мира  (форме,  цвете,  размере,  материале,  звуч</w:t>
      </w:r>
      <w:r w:rsidRPr="002A1F9F">
        <w:t>а</w:t>
      </w:r>
      <w:r w:rsidRPr="002A1F9F">
        <w:t xml:space="preserve">нии,  ритме, темпе, количестве, числе, части и целом, пространстве и времени, движении  и  покое,  причинах  и  следствиях  и  др.),  о  малой  родине  и  Отечестве, представлений  о  </w:t>
      </w:r>
      <w:proofErr w:type="spellStart"/>
      <w:r w:rsidRPr="002A1F9F">
        <w:t>социокультурных</w:t>
      </w:r>
      <w:proofErr w:type="spellEnd"/>
      <w:r w:rsidRPr="002A1F9F">
        <w:t xml:space="preserve">  ценностях  нашего  народа,  об  отечественных традициях и праздн</w:t>
      </w:r>
      <w:r w:rsidRPr="002A1F9F">
        <w:t>и</w:t>
      </w:r>
      <w:r w:rsidRPr="002A1F9F">
        <w:t>ках, о планете Земля как общем доме людей, об особенностях ее природы, многообразии стран и народов мира»</w:t>
      </w:r>
      <w:r>
        <w:t>.</w:t>
      </w:r>
    </w:p>
    <w:p w:rsidR="00C16CAB" w:rsidRDefault="00C16CAB" w:rsidP="003724D9">
      <w:pPr>
        <w:ind w:firstLine="709"/>
        <w:jc w:val="both"/>
      </w:pPr>
      <w:r w:rsidRPr="002A1F9F">
        <w:rPr>
          <w:b/>
        </w:rPr>
        <w:t>Формирование элементарных математических представлений.</w:t>
      </w:r>
      <w:r w:rsidRPr="002A1F9F">
        <w:t xml:space="preserve"> </w:t>
      </w:r>
    </w:p>
    <w:p w:rsidR="00C16CAB" w:rsidRDefault="00C16CAB" w:rsidP="003724D9">
      <w:pPr>
        <w:jc w:val="both"/>
      </w:pPr>
      <w:r>
        <w:tab/>
      </w:r>
      <w:r w:rsidRPr="002A1F9F">
        <w:t>Формирование  элементарных  математиче</w:t>
      </w:r>
      <w:r>
        <w:t xml:space="preserve">ских  представлений,  первичных </w:t>
      </w:r>
      <w:r w:rsidRPr="002A1F9F">
        <w:t>пре</w:t>
      </w:r>
      <w:r w:rsidRPr="002A1F9F">
        <w:t>д</w:t>
      </w:r>
      <w:r w:rsidRPr="002A1F9F">
        <w:t>ставлений  об  основных  свойствах  и  отношениях  объектов  окружа</w:t>
      </w:r>
      <w:r>
        <w:t xml:space="preserve">ющего  мира: </w:t>
      </w:r>
      <w:r w:rsidRPr="002A1F9F">
        <w:t>фо</w:t>
      </w:r>
      <w:r w:rsidRPr="002A1F9F">
        <w:t>р</w:t>
      </w:r>
      <w:r w:rsidRPr="002A1F9F">
        <w:t>ме,  цвете,  размере,  количестве,  числе,  части  и  целом, пространстве и времени.</w:t>
      </w:r>
    </w:p>
    <w:p w:rsidR="00C16CAB" w:rsidRDefault="00C16CAB" w:rsidP="003724D9">
      <w:pPr>
        <w:jc w:val="both"/>
        <w:rPr>
          <w:b/>
        </w:rPr>
      </w:pPr>
      <w:r w:rsidRPr="002A1F9F">
        <w:tab/>
      </w:r>
      <w:r w:rsidRPr="002A1F9F">
        <w:rPr>
          <w:b/>
        </w:rPr>
        <w:t>Развитие познавательно-исследовательской деятельности.</w:t>
      </w:r>
    </w:p>
    <w:p w:rsidR="00C16CAB" w:rsidRDefault="00C16CAB" w:rsidP="003724D9">
      <w:pPr>
        <w:ind w:firstLine="709"/>
        <w:jc w:val="both"/>
      </w:pPr>
      <w:r w:rsidRPr="002A1F9F">
        <w:t>Развитие познавательных интересов детей, расши</w:t>
      </w:r>
      <w:r>
        <w:t>рение опыта ориентировки в о</w:t>
      </w:r>
      <w:r>
        <w:t>к</w:t>
      </w:r>
      <w:r>
        <w:t>ру</w:t>
      </w:r>
      <w:r w:rsidRPr="002A1F9F">
        <w:t>жающем, сенсорное развитие, развитие любознательности и познаватель</w:t>
      </w:r>
      <w:r>
        <w:t xml:space="preserve">ной </w:t>
      </w:r>
      <w:r w:rsidRPr="002A1F9F">
        <w:t>мотивации;  формирование  познавательных  действий,  становление сознания; развитие воображения и творческой а</w:t>
      </w:r>
      <w:r>
        <w:t>ктивности.</w:t>
      </w:r>
    </w:p>
    <w:p w:rsidR="00C16CAB" w:rsidRDefault="00C16CAB" w:rsidP="003724D9">
      <w:pPr>
        <w:ind w:firstLine="709"/>
        <w:jc w:val="both"/>
      </w:pPr>
      <w:r>
        <w:t>Ф</w:t>
      </w:r>
      <w:r w:rsidRPr="002A1F9F">
        <w:t>ормирование первичных  представлений  об  объектах  окружающего  мира,  о  свойствах и отношениях объектов окружающего ми</w:t>
      </w:r>
      <w:r>
        <w:t>ра (форме, цвете, размере, мате</w:t>
      </w:r>
      <w:r w:rsidRPr="002A1F9F">
        <w:t xml:space="preserve">риале, звучании, ритме, темпе, причинах и следствиях и др.). </w:t>
      </w:r>
    </w:p>
    <w:p w:rsidR="00C16CAB" w:rsidRPr="002A1F9F" w:rsidRDefault="00C16CAB" w:rsidP="003724D9">
      <w:pPr>
        <w:ind w:firstLine="709"/>
        <w:jc w:val="both"/>
      </w:pPr>
      <w:r w:rsidRPr="002A1F9F">
        <w:t xml:space="preserve">Развитие  восприятия,  внимания,  </w:t>
      </w:r>
      <w:r>
        <w:t>памяти,  наблюдательности,  спо</w:t>
      </w:r>
      <w:r w:rsidRPr="002A1F9F">
        <w:t>собности  ан</w:t>
      </w:r>
      <w:r w:rsidRPr="002A1F9F">
        <w:t>а</w:t>
      </w:r>
      <w:r w:rsidRPr="002A1F9F">
        <w:t>лизировать,  сравнивать,</w:t>
      </w:r>
      <w:r>
        <w:t xml:space="preserve">  выделять  характерные,  сущес</w:t>
      </w:r>
      <w:r w:rsidRPr="002A1F9F">
        <w:t>твенные  признаки  предметов  и  явлений  окружающего  мира;  умения устанавливать  простейшие  связи  между  предм</w:t>
      </w:r>
      <w:r w:rsidRPr="002A1F9F">
        <w:t>е</w:t>
      </w:r>
      <w:r w:rsidRPr="002A1F9F">
        <w:t>тами  и  явлениями, делать простейшие обобщения.</w:t>
      </w:r>
    </w:p>
    <w:p w:rsidR="00C16CAB" w:rsidRPr="002A1F9F" w:rsidRDefault="00C16CAB" w:rsidP="00DA14A4">
      <w:pPr>
        <w:rPr>
          <w:b/>
        </w:rPr>
      </w:pPr>
      <w:r>
        <w:rPr>
          <w:b/>
        </w:rPr>
        <w:tab/>
      </w:r>
      <w:r w:rsidRPr="002A1F9F">
        <w:rPr>
          <w:b/>
        </w:rPr>
        <w:t>Ознакомление  с  предметным  окружением.</w:t>
      </w:r>
    </w:p>
    <w:p w:rsidR="00C16CAB" w:rsidRPr="002A1F9F" w:rsidRDefault="00C16CAB" w:rsidP="00DA14A4">
      <w:r>
        <w:t xml:space="preserve"> </w:t>
      </w:r>
      <w:r>
        <w:tab/>
        <w:t>Ознакомление  с  пред</w:t>
      </w:r>
      <w:r w:rsidRPr="002A1F9F">
        <w:t>метным  миром  (название,  функция,  назначение,  свойства  и  качества предмета);  восприятие  предмета  как  творения  человеческой  мысли  и р</w:t>
      </w:r>
      <w:r w:rsidRPr="002A1F9F">
        <w:t>е</w:t>
      </w:r>
      <w:r w:rsidRPr="002A1F9F">
        <w:t xml:space="preserve">зультата труда. </w:t>
      </w:r>
    </w:p>
    <w:p w:rsidR="00C16CAB" w:rsidRPr="002A1F9F" w:rsidRDefault="00C16CAB" w:rsidP="00DA14A4">
      <w:r>
        <w:tab/>
      </w:r>
      <w:r w:rsidRPr="002A1F9F">
        <w:t>Формирование первичных предста</w:t>
      </w:r>
      <w:r>
        <w:t>влений о многообразии предметно</w:t>
      </w:r>
      <w:r w:rsidRPr="002A1F9F">
        <w:t>го окружения; о том, что человек создает предметное окружение, изменяет и совершенствует его для с</w:t>
      </w:r>
      <w:r w:rsidRPr="002A1F9F">
        <w:t>е</w:t>
      </w:r>
      <w:r w:rsidRPr="002A1F9F">
        <w:t>бя и других людей, делая жизнь более удобной и комфортной. Развитие умения устана</w:t>
      </w:r>
      <w:r w:rsidRPr="002A1F9F">
        <w:t>в</w:t>
      </w:r>
      <w:r w:rsidRPr="002A1F9F">
        <w:t>ливать причинно-следственные связи между миром предметов и природным миром.</w:t>
      </w:r>
    </w:p>
    <w:p w:rsidR="00C16CAB" w:rsidRPr="002A1F9F" w:rsidRDefault="00C16CAB" w:rsidP="00DA14A4">
      <w:pPr>
        <w:rPr>
          <w:b/>
        </w:rPr>
      </w:pPr>
      <w:r>
        <w:rPr>
          <w:b/>
        </w:rPr>
        <w:tab/>
      </w:r>
      <w:r w:rsidRPr="002A1F9F">
        <w:rPr>
          <w:b/>
        </w:rPr>
        <w:t>Ознакомление  с  социальным  миром.</w:t>
      </w:r>
    </w:p>
    <w:p w:rsidR="00C16CAB" w:rsidRDefault="00C16CAB" w:rsidP="00DA14A4">
      <w:r w:rsidRPr="002A1F9F">
        <w:t xml:space="preserve"> </w:t>
      </w:r>
      <w:r>
        <w:tab/>
      </w:r>
      <w:r w:rsidRPr="002A1F9F">
        <w:t>Ознакомление  с  окружающим социальным миром, расширение кругозора детей, формирование целостной картины мира. Формирование первичных представлений о м</w:t>
      </w:r>
      <w:r w:rsidRPr="002A1F9F">
        <w:t>а</w:t>
      </w:r>
      <w:r w:rsidRPr="002A1F9F">
        <w:t xml:space="preserve">лой родине и Отечестве, представлений о </w:t>
      </w:r>
      <w:proofErr w:type="spellStart"/>
      <w:r w:rsidRPr="002A1F9F">
        <w:t>социокультурных</w:t>
      </w:r>
      <w:proofErr w:type="spellEnd"/>
      <w:r w:rsidRPr="002A1F9F">
        <w:t xml:space="preserve"> ценностях нашего народа, об отечественных традициях и праздниках.</w:t>
      </w:r>
    </w:p>
    <w:p w:rsidR="00C16CAB" w:rsidRPr="002A1F9F" w:rsidRDefault="00C16CAB" w:rsidP="00DA14A4">
      <w:r>
        <w:tab/>
      </w:r>
      <w:r w:rsidRPr="002A1F9F">
        <w:t xml:space="preserve"> Формирование гражданской принадлежности; воспитание любви к Родине, горд</w:t>
      </w:r>
      <w:r w:rsidRPr="002A1F9F">
        <w:t>о</w:t>
      </w:r>
      <w:r w:rsidRPr="002A1F9F">
        <w:t>сти за ее достижения, патриотических  чувств.  Формирование  элементарных  предста</w:t>
      </w:r>
      <w:r w:rsidRPr="002A1F9F">
        <w:t>в</w:t>
      </w:r>
      <w:r w:rsidRPr="002A1F9F">
        <w:t xml:space="preserve">лений о планете Земля как общем доме людей, о многообразии стран и народов мира. </w:t>
      </w:r>
    </w:p>
    <w:p w:rsidR="00C16CAB" w:rsidRPr="002A1F9F" w:rsidRDefault="00C16CAB" w:rsidP="00DA14A4">
      <w:pPr>
        <w:rPr>
          <w:b/>
        </w:rPr>
      </w:pPr>
      <w:r>
        <w:rPr>
          <w:b/>
        </w:rPr>
        <w:tab/>
      </w:r>
      <w:r w:rsidRPr="002A1F9F">
        <w:rPr>
          <w:b/>
        </w:rPr>
        <w:t xml:space="preserve">Ознакомление с миром природы. </w:t>
      </w:r>
    </w:p>
    <w:p w:rsidR="00C16CAB" w:rsidRDefault="00C16CAB" w:rsidP="00DA14A4">
      <w:r>
        <w:tab/>
      </w:r>
      <w:r w:rsidRPr="002A1F9F">
        <w:t>О</w:t>
      </w:r>
      <w:r>
        <w:t>знакомление с природой и природ</w:t>
      </w:r>
      <w:r w:rsidRPr="002A1F9F">
        <w:t>ными явлениями. Развитие умения устанавл</w:t>
      </w:r>
      <w:r w:rsidRPr="002A1F9F">
        <w:t>и</w:t>
      </w:r>
      <w:r w:rsidRPr="002A1F9F">
        <w:t xml:space="preserve">вать причинно-следственные связи между природными явлениями. </w:t>
      </w:r>
      <w:r>
        <w:tab/>
        <w:t>Формирование пе</w:t>
      </w:r>
      <w:r>
        <w:t>р</w:t>
      </w:r>
      <w:r>
        <w:t>вичных представ</w:t>
      </w:r>
      <w:r w:rsidRPr="002A1F9F">
        <w:t>лений о природном многообразии пла</w:t>
      </w:r>
      <w:r>
        <w:t xml:space="preserve">неты Земля. </w:t>
      </w:r>
    </w:p>
    <w:p w:rsidR="00C16CAB" w:rsidRDefault="00C16CAB" w:rsidP="00DA14A4">
      <w:r>
        <w:tab/>
        <w:t>Формирование элемен</w:t>
      </w:r>
      <w:r w:rsidRPr="002A1F9F">
        <w:t>тарных экологических представлений. Формирование пон</w:t>
      </w:r>
      <w:r w:rsidRPr="002A1F9F">
        <w:t>и</w:t>
      </w:r>
      <w:r w:rsidRPr="002A1F9F">
        <w:t>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</w:t>
      </w:r>
      <w:r w:rsidRPr="002A1F9F">
        <w:t>к</w:t>
      </w:r>
      <w:r w:rsidRPr="002A1F9F">
        <w:t>ружающей среды.</w:t>
      </w:r>
    </w:p>
    <w:p w:rsidR="00C16CAB" w:rsidRDefault="00C16CAB" w:rsidP="00DA14A4">
      <w:r>
        <w:tab/>
      </w:r>
      <w:r w:rsidRPr="002A1F9F">
        <w:t xml:space="preserve"> Воспитание умения правильно вести себя в природе. </w:t>
      </w:r>
    </w:p>
    <w:p w:rsidR="00C16CAB" w:rsidRPr="002A1F9F" w:rsidRDefault="00C16CAB" w:rsidP="00DA14A4">
      <w:r>
        <w:tab/>
        <w:t xml:space="preserve"> </w:t>
      </w:r>
      <w:r w:rsidRPr="002A1F9F">
        <w:t>Воспитание любви к природе, желания беречь ее.</w:t>
      </w:r>
    </w:p>
    <w:p w:rsidR="00C16CAB" w:rsidRDefault="00C16CAB" w:rsidP="00DA14A4">
      <w:pPr>
        <w:jc w:val="center"/>
        <w:rPr>
          <w:b/>
        </w:rPr>
      </w:pPr>
    </w:p>
    <w:p w:rsidR="00C16CAB" w:rsidRPr="002A1F9F" w:rsidRDefault="00C16CAB" w:rsidP="00DA14A4">
      <w:pPr>
        <w:jc w:val="center"/>
        <w:rPr>
          <w:b/>
        </w:rPr>
      </w:pPr>
      <w:r w:rsidRPr="002A1F9F">
        <w:rPr>
          <w:b/>
        </w:rPr>
        <w:t>Содержание психолого-педагогической работы</w:t>
      </w:r>
      <w:r>
        <w:rPr>
          <w:b/>
        </w:rPr>
        <w:t xml:space="preserve"> с детьми раннего возраста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3685"/>
        <w:gridCol w:w="3651"/>
      </w:tblGrid>
      <w:tr w:rsidR="00C16CAB" w:rsidTr="003724D9">
        <w:tc>
          <w:tcPr>
            <w:tcW w:w="2552" w:type="dxa"/>
          </w:tcPr>
          <w:p w:rsidR="00C16CAB" w:rsidRPr="003724D9" w:rsidRDefault="00C16CAB" w:rsidP="00B63A4C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C16CAB" w:rsidRPr="003724D9" w:rsidRDefault="00C16CAB" w:rsidP="00B63A4C">
            <w:pPr>
              <w:jc w:val="center"/>
              <w:rPr>
                <w:b/>
              </w:rPr>
            </w:pPr>
            <w:r w:rsidRPr="003724D9">
              <w:rPr>
                <w:b/>
              </w:rPr>
              <w:t>от 1 года до 1 года 6 месяцев</w:t>
            </w:r>
          </w:p>
        </w:tc>
        <w:tc>
          <w:tcPr>
            <w:tcW w:w="3651" w:type="dxa"/>
          </w:tcPr>
          <w:p w:rsidR="00C16CAB" w:rsidRPr="003724D9" w:rsidRDefault="00C16CAB" w:rsidP="00B63A4C">
            <w:pPr>
              <w:jc w:val="center"/>
              <w:rPr>
                <w:b/>
              </w:rPr>
            </w:pPr>
            <w:r w:rsidRPr="003724D9">
              <w:rPr>
                <w:b/>
              </w:rPr>
              <w:t>от 1 года 6 месяцев до 2 лет</w:t>
            </w:r>
          </w:p>
        </w:tc>
      </w:tr>
      <w:tr w:rsidR="00C16CAB" w:rsidTr="003724D9">
        <w:tc>
          <w:tcPr>
            <w:tcW w:w="9888" w:type="dxa"/>
            <w:gridSpan w:val="3"/>
          </w:tcPr>
          <w:p w:rsidR="00C16CAB" w:rsidRPr="003724D9" w:rsidRDefault="00C16CAB" w:rsidP="00B63A4C">
            <w:pPr>
              <w:jc w:val="center"/>
              <w:rPr>
                <w:b/>
              </w:rPr>
            </w:pPr>
            <w:r w:rsidRPr="003724D9">
              <w:rPr>
                <w:b/>
              </w:rPr>
              <w:t>Игры-занятия с дидактическими материалами</w:t>
            </w:r>
          </w:p>
        </w:tc>
      </w:tr>
      <w:tr w:rsidR="00C16CAB" w:rsidTr="003724D9">
        <w:tc>
          <w:tcPr>
            <w:tcW w:w="2552" w:type="dxa"/>
          </w:tcPr>
          <w:p w:rsidR="00C16CAB" w:rsidRDefault="00C16CAB" w:rsidP="00B63A4C">
            <w:pPr>
              <w:pStyle w:val="a5"/>
              <w:ind w:left="0"/>
              <w:jc w:val="center"/>
              <w:rPr>
                <w:b/>
              </w:rPr>
            </w:pPr>
            <w:r w:rsidRPr="003724D9">
              <w:rPr>
                <w:b/>
              </w:rPr>
              <w:t xml:space="preserve">Сенсорное развитие и действия с </w:t>
            </w:r>
          </w:p>
          <w:p w:rsidR="00C16CAB" w:rsidRPr="003724D9" w:rsidRDefault="00C16CAB" w:rsidP="00B63A4C">
            <w:pPr>
              <w:pStyle w:val="a5"/>
              <w:ind w:left="0"/>
              <w:jc w:val="center"/>
              <w:rPr>
                <w:b/>
              </w:rPr>
            </w:pPr>
            <w:r w:rsidRPr="003724D9">
              <w:rPr>
                <w:b/>
              </w:rPr>
              <w:t>предметами</w:t>
            </w:r>
          </w:p>
        </w:tc>
        <w:tc>
          <w:tcPr>
            <w:tcW w:w="3685" w:type="dxa"/>
          </w:tcPr>
          <w:p w:rsidR="00C16CAB" w:rsidRPr="003724D9" w:rsidRDefault="00C16CAB" w:rsidP="00B63A4C">
            <w:pPr>
              <w:pStyle w:val="a5"/>
              <w:ind w:left="0"/>
            </w:pPr>
            <w:r w:rsidRPr="003724D9">
              <w:t>Продолжать обогащать сенсо</w:t>
            </w:r>
            <w:r w:rsidRPr="003724D9">
              <w:t>р</w:t>
            </w:r>
            <w:r w:rsidRPr="003724D9">
              <w:t>ный опыт детей.</w:t>
            </w:r>
          </w:p>
          <w:p w:rsidR="00C16CAB" w:rsidRPr="003724D9" w:rsidRDefault="00C16CAB" w:rsidP="00B63A4C">
            <w:pPr>
              <w:pStyle w:val="a5"/>
              <w:ind w:left="0"/>
              <w:rPr>
                <w:b/>
              </w:rPr>
            </w:pPr>
            <w:r w:rsidRPr="003724D9">
              <w:t>Обучать детей действиям с предметами: нанизывать на стержень пирамидки 2—3 кольца одинакового размера, собирать с помощью взрослого в опред</w:t>
            </w:r>
            <w:r w:rsidRPr="003724D9">
              <w:t>е</w:t>
            </w:r>
            <w:r w:rsidRPr="003724D9">
              <w:t>ленной последовательности п</w:t>
            </w:r>
            <w:r w:rsidRPr="003724D9">
              <w:t>и</w:t>
            </w:r>
            <w:r w:rsidRPr="003724D9">
              <w:t>рамидку на конусной основе, с</w:t>
            </w:r>
            <w:r w:rsidRPr="003724D9">
              <w:t>о</w:t>
            </w:r>
            <w:r w:rsidRPr="003724D9">
              <w:t>стоящую из 2—3 колпачков ра</w:t>
            </w:r>
            <w:r w:rsidRPr="003724D9">
              <w:t>з</w:t>
            </w:r>
            <w:r w:rsidRPr="003724D9">
              <w:t>ных размеров; собирать пир</w:t>
            </w:r>
            <w:r w:rsidRPr="003724D9">
              <w:t>а</w:t>
            </w:r>
            <w:r w:rsidRPr="003724D9">
              <w:t>мидку из четырех колец двух контрастных размеров; откр</w:t>
            </w:r>
            <w:r w:rsidRPr="003724D9">
              <w:t>ы</w:t>
            </w:r>
            <w:r w:rsidRPr="003724D9">
              <w:t>вать и закрывать одноместную матрешку, вкладывать меньшие предметы в большие и вынимать их. Совершенствовать разноо</w:t>
            </w:r>
            <w:r w:rsidRPr="003724D9">
              <w:t>б</w:t>
            </w:r>
            <w:r w:rsidRPr="003724D9">
              <w:t>разные действия с предметами (открывать — закрывать, нан</w:t>
            </w:r>
            <w:r w:rsidRPr="003724D9">
              <w:t>и</w:t>
            </w:r>
            <w:r w:rsidRPr="003724D9">
              <w:t>зывать — снимать, прокатывать, втыкать, шнуровать, наклад</w:t>
            </w:r>
            <w:r w:rsidRPr="003724D9">
              <w:t>ы</w:t>
            </w:r>
            <w:r w:rsidRPr="003724D9">
              <w:t>вать), ориентируясь на их вел</w:t>
            </w:r>
            <w:r w:rsidRPr="003724D9">
              <w:t>и</w:t>
            </w:r>
            <w:r w:rsidRPr="003724D9">
              <w:t>чину (большой, маленький), цвет (красный, синий). Учить дейс</w:t>
            </w:r>
            <w:r w:rsidRPr="003724D9">
              <w:t>т</w:t>
            </w:r>
            <w:r w:rsidRPr="003724D9">
              <w:t>вовать с различными дидактич</w:t>
            </w:r>
            <w:r w:rsidRPr="003724D9">
              <w:t>е</w:t>
            </w:r>
            <w:r w:rsidRPr="003724D9">
              <w:t>скими игрушками (</w:t>
            </w:r>
            <w:proofErr w:type="spellStart"/>
            <w:r w:rsidRPr="003724D9">
              <w:t>шаробросы</w:t>
            </w:r>
            <w:proofErr w:type="spellEnd"/>
            <w:r w:rsidRPr="003724D9">
              <w:t xml:space="preserve">, дидактические коробки, грибки и </w:t>
            </w:r>
            <w:proofErr w:type="spellStart"/>
            <w:r w:rsidRPr="003724D9">
              <w:t>втулочки</w:t>
            </w:r>
            <w:proofErr w:type="spellEnd"/>
            <w:r w:rsidRPr="003724D9">
              <w:t xml:space="preserve"> со столиками к ним и т. д.).</w:t>
            </w:r>
          </w:p>
        </w:tc>
        <w:tc>
          <w:tcPr>
            <w:tcW w:w="3651" w:type="dxa"/>
          </w:tcPr>
          <w:p w:rsidR="00C16CAB" w:rsidRPr="003724D9" w:rsidRDefault="00C16CAB" w:rsidP="00B63A4C">
            <w:pPr>
              <w:pStyle w:val="a5"/>
              <w:ind w:left="0"/>
            </w:pPr>
            <w:r w:rsidRPr="003724D9">
              <w:t>Продолжать обогащать сенсо</w:t>
            </w:r>
            <w:r w:rsidRPr="003724D9">
              <w:t>р</w:t>
            </w:r>
            <w:r w:rsidRPr="003724D9">
              <w:t>ный опыт детей. Развивать ум</w:t>
            </w:r>
            <w:r w:rsidRPr="003724D9">
              <w:t>е</w:t>
            </w:r>
            <w:r w:rsidRPr="003724D9">
              <w:t>ние различать предметы по в</w:t>
            </w:r>
            <w:r w:rsidRPr="003724D9">
              <w:t>е</w:t>
            </w:r>
            <w:r w:rsidRPr="003724D9">
              <w:t>личине: с помощью взрослого собирать пирамидку из 4—5 к</w:t>
            </w:r>
            <w:r w:rsidRPr="003724D9">
              <w:t>о</w:t>
            </w:r>
            <w:r w:rsidRPr="003724D9">
              <w:t xml:space="preserve">лец (от большого к маленькому), из 4—5 колпачков. </w:t>
            </w:r>
          </w:p>
          <w:p w:rsidR="00C16CAB" w:rsidRPr="003724D9" w:rsidRDefault="00C16CAB" w:rsidP="00B63A4C">
            <w:pPr>
              <w:pStyle w:val="a5"/>
              <w:ind w:left="0"/>
            </w:pPr>
            <w:r w:rsidRPr="003724D9">
              <w:t>Формировать умение подбирать крышки (круглые, квадратные) к коробочкам и шкатулкам соо</w:t>
            </w:r>
            <w:r w:rsidRPr="003724D9">
              <w:t>т</w:t>
            </w:r>
            <w:r w:rsidRPr="003724D9">
              <w:t>ветствующих форм; собирать двухместные дидактические и</w:t>
            </w:r>
            <w:r w:rsidRPr="003724D9">
              <w:t>г</w:t>
            </w:r>
            <w:r w:rsidRPr="003724D9">
              <w:t>рушки (матрешки, бочонки), с</w:t>
            </w:r>
            <w:r w:rsidRPr="003724D9">
              <w:t>о</w:t>
            </w:r>
            <w:r w:rsidRPr="003724D9">
              <w:t>ставлять разрезные картинки из двух частей (пирамидка, яблоко и др.). Упражнять в соотнесении плоскостных фигур (круг, ква</w:t>
            </w:r>
            <w:r w:rsidRPr="003724D9">
              <w:t>д</w:t>
            </w:r>
            <w:r w:rsidRPr="003724D9">
              <w:t>рат, треугольник, прямоугол</w:t>
            </w:r>
            <w:r w:rsidRPr="003724D9">
              <w:t>ь</w:t>
            </w:r>
            <w:r w:rsidRPr="003724D9">
              <w:t>ник) с отверстиями дидактич</w:t>
            </w:r>
            <w:r w:rsidRPr="003724D9">
              <w:t>е</w:t>
            </w:r>
            <w:r w:rsidRPr="003724D9">
              <w:t xml:space="preserve">ской коробки. </w:t>
            </w:r>
          </w:p>
          <w:p w:rsidR="00C16CAB" w:rsidRPr="003724D9" w:rsidRDefault="00C16CAB" w:rsidP="00B63A4C">
            <w:pPr>
              <w:pStyle w:val="a5"/>
              <w:ind w:left="0"/>
            </w:pPr>
            <w:r w:rsidRPr="003724D9">
              <w:t xml:space="preserve">Проводить дидактические игры на развитие слухового внимания («Кто в домике живет?», «Кто нас позвал?» и т. д.). </w:t>
            </w:r>
          </w:p>
          <w:p w:rsidR="00C16CAB" w:rsidRPr="003724D9" w:rsidRDefault="00C16CAB" w:rsidP="00B63A4C">
            <w:pPr>
              <w:pStyle w:val="a5"/>
              <w:ind w:left="0"/>
              <w:rPr>
                <w:b/>
              </w:rPr>
            </w:pPr>
            <w:r w:rsidRPr="003724D9">
              <w:t>Развивать умение различать ч</w:t>
            </w:r>
            <w:r w:rsidRPr="003724D9">
              <w:t>е</w:t>
            </w:r>
            <w:r w:rsidRPr="003724D9">
              <w:t>тыре цвета (красный, синий, желтый, зеленый); по предлож</w:t>
            </w:r>
            <w:r w:rsidRPr="003724D9">
              <w:t>е</w:t>
            </w:r>
            <w:r w:rsidRPr="003724D9">
              <w:t>нию взрослого отбирать предм</w:t>
            </w:r>
            <w:r w:rsidRPr="003724D9">
              <w:t>е</w:t>
            </w:r>
            <w:r w:rsidR="008875E5">
              <w:t>ты опре</w:t>
            </w:r>
            <w:r w:rsidRPr="003724D9">
              <w:t>деленного цвета. И</w:t>
            </w:r>
            <w:r w:rsidRPr="003724D9">
              <w:t>с</w:t>
            </w:r>
            <w:r w:rsidRPr="003724D9">
              <w:t>пользовать специальные дида</w:t>
            </w:r>
            <w:r w:rsidRPr="003724D9">
              <w:t>к</w:t>
            </w:r>
            <w:r w:rsidRPr="003724D9">
              <w:t>тические пособия: помогать д</w:t>
            </w:r>
            <w:r w:rsidRPr="003724D9">
              <w:t>е</w:t>
            </w:r>
            <w:r w:rsidRPr="003724D9">
              <w:t xml:space="preserve">тям соотносить цвет и форму грибочков и </w:t>
            </w:r>
            <w:proofErr w:type="spellStart"/>
            <w:r w:rsidRPr="003724D9">
              <w:t>втулочек</w:t>
            </w:r>
            <w:proofErr w:type="spellEnd"/>
            <w:r w:rsidRPr="003724D9">
              <w:t xml:space="preserve"> с цвет</w:t>
            </w:r>
            <w:r w:rsidRPr="003724D9">
              <w:t>о</w:t>
            </w:r>
            <w:r w:rsidR="008875E5">
              <w:t>вым полем, плоскост</w:t>
            </w:r>
            <w:r w:rsidRPr="003724D9">
              <w:t>ные и об</w:t>
            </w:r>
            <w:r w:rsidRPr="003724D9">
              <w:t>ъ</w:t>
            </w:r>
            <w:r w:rsidRPr="003724D9">
              <w:t>емные предметы с фигурными отверстиями коробок и столиков. Предоставлять возможность с</w:t>
            </w:r>
            <w:r w:rsidRPr="003724D9">
              <w:t>а</w:t>
            </w:r>
            <w:r w:rsidRPr="003724D9">
              <w:t>мостоятельно играть с дидакт</w:t>
            </w:r>
            <w:r w:rsidRPr="003724D9">
              <w:t>и</w:t>
            </w:r>
            <w:r w:rsidRPr="003724D9">
              <w:t>ческими игрушками, мелким и крупным строительным мат</w:t>
            </w:r>
            <w:r w:rsidRPr="003724D9">
              <w:t>е</w:t>
            </w:r>
            <w:r w:rsidRPr="003724D9">
              <w:t>риалом.</w:t>
            </w:r>
          </w:p>
        </w:tc>
      </w:tr>
      <w:tr w:rsidR="00C16CAB" w:rsidTr="003724D9">
        <w:tc>
          <w:tcPr>
            <w:tcW w:w="2552" w:type="dxa"/>
          </w:tcPr>
          <w:p w:rsidR="00C16CAB" w:rsidRPr="003724D9" w:rsidRDefault="00C16CAB" w:rsidP="00B63A4C">
            <w:pPr>
              <w:pStyle w:val="a5"/>
              <w:ind w:left="0"/>
              <w:jc w:val="center"/>
              <w:rPr>
                <w:b/>
              </w:rPr>
            </w:pPr>
            <w:r w:rsidRPr="003724D9">
              <w:rPr>
                <w:b/>
              </w:rPr>
              <w:t xml:space="preserve">Игры-занятия со строительным </w:t>
            </w:r>
          </w:p>
          <w:p w:rsidR="00C16CAB" w:rsidRPr="003724D9" w:rsidRDefault="00C16CAB" w:rsidP="00B63A4C">
            <w:pPr>
              <w:pStyle w:val="a5"/>
              <w:ind w:left="0"/>
              <w:jc w:val="center"/>
              <w:rPr>
                <w:b/>
              </w:rPr>
            </w:pPr>
            <w:r w:rsidRPr="003724D9">
              <w:rPr>
                <w:b/>
              </w:rPr>
              <w:t>материалом</w:t>
            </w:r>
          </w:p>
        </w:tc>
        <w:tc>
          <w:tcPr>
            <w:tcW w:w="3685" w:type="dxa"/>
          </w:tcPr>
          <w:p w:rsidR="00C16CAB" w:rsidRPr="003724D9" w:rsidRDefault="00C16CAB" w:rsidP="00B63A4C">
            <w:pPr>
              <w:pStyle w:val="a5"/>
              <w:ind w:left="0"/>
            </w:pPr>
            <w:r w:rsidRPr="003724D9">
              <w:t>Знакомить детей с некоторыми формами (кубик, кирпичик, призма), «</w:t>
            </w:r>
            <w:proofErr w:type="spellStart"/>
            <w:r w:rsidRPr="003724D9">
              <w:t>опредмечивая</w:t>
            </w:r>
            <w:proofErr w:type="spellEnd"/>
            <w:r w:rsidRPr="003724D9">
              <w:t xml:space="preserve">» их (призма — крыша). </w:t>
            </w:r>
          </w:p>
          <w:p w:rsidR="00C16CAB" w:rsidRPr="003724D9" w:rsidRDefault="00C16CAB" w:rsidP="00B63A4C">
            <w:pPr>
              <w:pStyle w:val="a5"/>
              <w:ind w:left="0"/>
              <w:rPr>
                <w:b/>
              </w:rPr>
            </w:pPr>
            <w:r w:rsidRPr="003724D9">
              <w:t>Совместно с взрослым обыгр</w:t>
            </w:r>
            <w:r w:rsidRPr="003724D9">
              <w:t>ы</w:t>
            </w:r>
            <w:r w:rsidRPr="003724D9">
              <w:t>вать постройки с использованием сюжетных игрушек.</w:t>
            </w:r>
          </w:p>
        </w:tc>
        <w:tc>
          <w:tcPr>
            <w:tcW w:w="3651" w:type="dxa"/>
          </w:tcPr>
          <w:p w:rsidR="00C16CAB" w:rsidRPr="003724D9" w:rsidRDefault="00C16CAB" w:rsidP="00B63A4C">
            <w:pPr>
              <w:pStyle w:val="a5"/>
              <w:ind w:left="0"/>
            </w:pPr>
            <w:r w:rsidRPr="003724D9">
              <w:t>Продолжать знакомить детей с некоторыми формами (кубик, кирпичик, призма, цилиндр), «</w:t>
            </w:r>
            <w:proofErr w:type="spellStart"/>
            <w:r w:rsidRPr="003724D9">
              <w:t>опредмечивая</w:t>
            </w:r>
            <w:proofErr w:type="spellEnd"/>
            <w:r w:rsidRPr="003724D9">
              <w:t>» их (цилиндр — столбик, труба). Знакомить со способами конст</w:t>
            </w:r>
            <w:r w:rsidR="008875E5">
              <w:t>руирования — прикладыванием, на</w:t>
            </w:r>
            <w:r w:rsidRPr="003724D9">
              <w:t xml:space="preserve"> </w:t>
            </w:r>
            <w:proofErr w:type="spellStart"/>
            <w:r w:rsidRPr="003724D9">
              <w:t>кладыван</w:t>
            </w:r>
            <w:r w:rsidRPr="003724D9">
              <w:t>и</w:t>
            </w:r>
            <w:r w:rsidRPr="003724D9">
              <w:t>ем</w:t>
            </w:r>
            <w:proofErr w:type="spellEnd"/>
            <w:r w:rsidRPr="003724D9">
              <w:t xml:space="preserve">. </w:t>
            </w:r>
          </w:p>
          <w:p w:rsidR="00C16CAB" w:rsidRPr="003724D9" w:rsidRDefault="00C16CAB" w:rsidP="00B63A4C">
            <w:pPr>
              <w:pStyle w:val="a5"/>
              <w:ind w:left="0"/>
              <w:rPr>
                <w:b/>
              </w:rPr>
            </w:pPr>
            <w:r w:rsidRPr="003724D9">
              <w:lastRenderedPageBreak/>
              <w:t>Побуждать совместно с взро</w:t>
            </w:r>
            <w:r w:rsidRPr="003724D9">
              <w:t>с</w:t>
            </w:r>
            <w:r w:rsidRPr="003724D9">
              <w:t>лым обыгрывать постройки, и</w:t>
            </w:r>
            <w:r w:rsidRPr="003724D9">
              <w:t>с</w:t>
            </w:r>
            <w:r w:rsidRPr="003724D9">
              <w:t>пользовать для игр сюжетные игрушки. Формировать умение пользоваться знакомыми форм</w:t>
            </w:r>
            <w:r w:rsidRPr="003724D9">
              <w:t>а</w:t>
            </w:r>
            <w:r w:rsidRPr="003724D9">
              <w:t>ми строительного материала и элементами пластмассовых ко</w:t>
            </w:r>
            <w:r w:rsidRPr="003724D9">
              <w:t>н</w:t>
            </w:r>
            <w:r w:rsidRPr="003724D9">
              <w:t>структоров при сооружении со</w:t>
            </w:r>
            <w:r w:rsidRPr="003724D9">
              <w:t>б</w:t>
            </w:r>
            <w:r w:rsidRPr="003724D9">
              <w:t>ственных разнообразных п</w:t>
            </w:r>
            <w:r w:rsidRPr="003724D9">
              <w:t>о</w:t>
            </w:r>
            <w:r w:rsidRPr="003724D9">
              <w:t>строек. В летнее время на пр</w:t>
            </w:r>
            <w:r w:rsidRPr="003724D9">
              <w:t>о</w:t>
            </w:r>
            <w:r w:rsidRPr="003724D9">
              <w:t>гулке проводить игры с приро</w:t>
            </w:r>
            <w:r w:rsidRPr="003724D9">
              <w:t>д</w:t>
            </w:r>
            <w:r w:rsidRPr="003724D9">
              <w:t>ными материалами. Сочетать и</w:t>
            </w:r>
            <w:r w:rsidRPr="003724D9">
              <w:t>г</w:t>
            </w:r>
            <w:r w:rsidRPr="003724D9">
              <w:t>ры с песком с играми со стро</w:t>
            </w:r>
            <w:r w:rsidRPr="003724D9">
              <w:t>и</w:t>
            </w:r>
            <w:r w:rsidRPr="003724D9">
              <w:t>тельным материалом, игры с в</w:t>
            </w:r>
            <w:r w:rsidRPr="003724D9">
              <w:t>о</w:t>
            </w:r>
            <w:r w:rsidRPr="003724D9">
              <w:t>дой — с сюжетными играми. Развивать умение выкладывать камешками, ракушками, шишк</w:t>
            </w:r>
            <w:r w:rsidRPr="003724D9">
              <w:t>а</w:t>
            </w:r>
            <w:r w:rsidRPr="003724D9">
              <w:t>ми изображенные взрослым на песке знакомые фигуры. Поо</w:t>
            </w:r>
            <w:r w:rsidRPr="003724D9">
              <w:t>щ</w:t>
            </w:r>
            <w:r w:rsidRPr="003724D9">
              <w:t>рять самосто</w:t>
            </w:r>
            <w:r w:rsidR="008875E5">
              <w:t>ятельное включение детьми в сю</w:t>
            </w:r>
            <w:r w:rsidRPr="003724D9">
              <w:t>жетные игры пр</w:t>
            </w:r>
            <w:r w:rsidRPr="003724D9">
              <w:t>и</w:t>
            </w:r>
            <w:r w:rsidRPr="003724D9">
              <w:t>родного материала в качестве предметов-заместителей (листик — тарелка).</w:t>
            </w:r>
          </w:p>
        </w:tc>
      </w:tr>
    </w:tbl>
    <w:p w:rsidR="00C16CAB" w:rsidRDefault="00C16CAB" w:rsidP="00DA14A4">
      <w:pPr>
        <w:pStyle w:val="a5"/>
        <w:jc w:val="center"/>
        <w:rPr>
          <w:b/>
        </w:rPr>
      </w:pPr>
    </w:p>
    <w:p w:rsidR="00C16CAB" w:rsidRDefault="00C16CA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2F7DDB" w:rsidRDefault="002F7DDB" w:rsidP="00DA14A4">
      <w:pPr>
        <w:pStyle w:val="a5"/>
        <w:jc w:val="center"/>
        <w:rPr>
          <w:b/>
        </w:rPr>
      </w:pPr>
    </w:p>
    <w:p w:rsidR="00C16CAB" w:rsidRDefault="00C16CAB" w:rsidP="00DA14A4">
      <w:pPr>
        <w:pStyle w:val="a5"/>
        <w:jc w:val="center"/>
        <w:rPr>
          <w:b/>
        </w:rPr>
      </w:pPr>
    </w:p>
    <w:p w:rsidR="00C16CAB" w:rsidRDefault="00C16CAB" w:rsidP="00DA14A4">
      <w:pPr>
        <w:pStyle w:val="a5"/>
        <w:jc w:val="center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4"/>
        <w:gridCol w:w="1314"/>
        <w:gridCol w:w="1418"/>
        <w:gridCol w:w="142"/>
        <w:gridCol w:w="2126"/>
        <w:gridCol w:w="2551"/>
        <w:gridCol w:w="2552"/>
      </w:tblGrid>
      <w:tr w:rsidR="00C16CAB" w:rsidTr="00B63A4C">
        <w:trPr>
          <w:trHeight w:val="1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A4076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1 младшая группа </w:t>
            </w:r>
          </w:p>
          <w:p w:rsidR="00C16CAB" w:rsidRPr="00B63A4C" w:rsidRDefault="00C16CAB" w:rsidP="003724D9">
            <w:pPr>
              <w:jc w:val="center"/>
              <w:rPr>
                <w:sz w:val="20"/>
                <w:szCs w:val="20"/>
                <w:lang w:eastAsia="en-US"/>
              </w:rPr>
            </w:pPr>
            <w:r w:rsidRPr="00B63A4C">
              <w:rPr>
                <w:b/>
                <w:sz w:val="20"/>
                <w:szCs w:val="20"/>
              </w:rPr>
              <w:t>(от 2 до 3 лет)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Младшая группа </w:t>
            </w:r>
          </w:p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(от 3 до 4 лет)</w:t>
            </w:r>
          </w:p>
          <w:p w:rsidR="00C16CAB" w:rsidRPr="00B63A4C" w:rsidRDefault="00C16CAB" w:rsidP="00A40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Средняя группа </w:t>
            </w:r>
          </w:p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(от 4 до 5 лет)</w:t>
            </w:r>
          </w:p>
          <w:p w:rsidR="00C16CAB" w:rsidRPr="00B63A4C" w:rsidRDefault="00C16CAB" w:rsidP="00A40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Старшая группа </w:t>
            </w:r>
          </w:p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(от 5 до 6 лет)</w:t>
            </w:r>
          </w:p>
          <w:p w:rsidR="00C16CAB" w:rsidRPr="00B63A4C" w:rsidRDefault="00C16CAB" w:rsidP="00A40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Подготовительная к школе группа </w:t>
            </w:r>
          </w:p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b/>
                <w:sz w:val="20"/>
                <w:szCs w:val="20"/>
              </w:rPr>
              <w:t>(от 6 до 7 лет)</w:t>
            </w:r>
          </w:p>
        </w:tc>
      </w:tr>
      <w:tr w:rsidR="00C16CAB" w:rsidTr="00B63A4C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B63A4C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B63A4C">
              <w:rPr>
                <w:b/>
                <w:i/>
                <w:u w:val="single"/>
              </w:rPr>
              <w:t>Формирование элементарных математический представлений</w:t>
            </w:r>
          </w:p>
        </w:tc>
      </w:tr>
      <w:tr w:rsidR="00C16CAB" w:rsidTr="00B63A4C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3724D9" w:rsidRDefault="00C16CAB" w:rsidP="003724D9">
            <w:pPr>
              <w:ind w:left="113" w:right="113"/>
              <w:jc w:val="center"/>
              <w:rPr>
                <w:b/>
                <w:lang w:eastAsia="en-US"/>
              </w:rPr>
            </w:pPr>
            <w:r w:rsidRPr="003724D9">
              <w:rPr>
                <w:b/>
                <w:lang w:eastAsia="en-US"/>
              </w:rPr>
              <w:t>Количество и счет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1.Привлекать детей к фо</w:t>
            </w:r>
            <w:r w:rsidRPr="003724D9">
              <w:rPr>
                <w:sz w:val="20"/>
                <w:szCs w:val="20"/>
                <w:lang w:eastAsia="en-US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>мированию групп одн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родных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предметов. 2.Учить ра</w:t>
            </w:r>
            <w:r w:rsidRPr="003724D9">
              <w:rPr>
                <w:sz w:val="20"/>
                <w:szCs w:val="20"/>
                <w:lang w:eastAsia="en-US"/>
              </w:rPr>
              <w:t>з</w:t>
            </w:r>
            <w:r w:rsidRPr="003724D9">
              <w:rPr>
                <w:sz w:val="20"/>
                <w:szCs w:val="20"/>
                <w:lang w:eastAsia="en-US"/>
              </w:rPr>
              <w:t>личать кол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чество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>
              <w:rPr>
                <w:sz w:val="20"/>
                <w:szCs w:val="20"/>
                <w:lang w:eastAsia="en-US"/>
              </w:rPr>
              <w:t>метов (один -</w:t>
            </w:r>
            <w:r w:rsidRPr="003724D9">
              <w:rPr>
                <w:sz w:val="20"/>
                <w:szCs w:val="20"/>
                <w:lang w:eastAsia="en-US"/>
              </w:rPr>
              <w:t>много).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1.Развивать умение в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деть общий признак предметов группы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2.Учить с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ставлять группы из однородных предметов; различать понятия «много», «один», «по одному»,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«ни одного»;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3.Сравнивать две равные (неравные) группы предметов 4.Познакомить с приемами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последов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тельного  наложения и приложения,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учить  пон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мать  вопр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сы:  «Поро</w:t>
            </w:r>
            <w:r w:rsidRPr="003724D9">
              <w:rPr>
                <w:sz w:val="20"/>
                <w:szCs w:val="20"/>
                <w:lang w:eastAsia="en-US"/>
              </w:rPr>
              <w:t>в</w:t>
            </w:r>
            <w:r w:rsidRPr="003724D9">
              <w:rPr>
                <w:sz w:val="20"/>
                <w:szCs w:val="20"/>
                <w:lang w:eastAsia="en-US"/>
              </w:rPr>
              <w:t xml:space="preserve">ну  ли?»,  «Чего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больше  (меньше)?»; 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5.Учить  у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танавливать  равенство  между  н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равными  по  количеству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группами  предметов  путем  доба</w:t>
            </w:r>
            <w:r w:rsidRPr="003724D9">
              <w:rPr>
                <w:sz w:val="20"/>
                <w:szCs w:val="20"/>
                <w:lang w:eastAsia="en-US"/>
              </w:rPr>
              <w:t>в</w:t>
            </w:r>
            <w:r w:rsidRPr="003724D9">
              <w:rPr>
                <w:sz w:val="20"/>
                <w:szCs w:val="20"/>
                <w:lang w:eastAsia="en-US"/>
              </w:rPr>
              <w:t xml:space="preserve">ления  одного  предмета  </w:t>
            </w:r>
          </w:p>
          <w:p w:rsidR="00C16CAB" w:rsidRPr="003724D9" w:rsidRDefault="00C16CAB" w:rsidP="003724D9">
            <w:pPr>
              <w:rPr>
                <w:b/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или убавл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</w:t>
            </w:r>
            <w:r w:rsidRPr="003724D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 считать  до  5  (на  основе  наглядн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сти)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Формировать 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>ставления  о  порядк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вом  счете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Формировать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>ставление о равенстве и неравенстве групп на основе счета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 уравнивать  неравные  группы  двумя  способами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Отсчитывать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>меты из большего к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личества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6.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На основе счета у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танавливать равенство (неравенство) групп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создавать множ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ства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считать до 10; последовательно знак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мить с образованием ка</w:t>
            </w:r>
            <w:r w:rsidRPr="003724D9">
              <w:rPr>
                <w:sz w:val="20"/>
                <w:szCs w:val="20"/>
                <w:lang w:eastAsia="en-US"/>
              </w:rPr>
              <w:t>ж</w:t>
            </w:r>
            <w:r w:rsidRPr="003724D9">
              <w:rPr>
                <w:sz w:val="20"/>
                <w:szCs w:val="20"/>
                <w:lang w:eastAsia="en-US"/>
              </w:rPr>
              <w:t>дого числа в пределах от 5 до 10 (на наглядной осн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ве)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 xml:space="preserve">Сравнивать рядом стоящие числа в пределах 10 на основе сравнения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конкретных множеств; получать равенство из н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равенства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Формировать умение понимать отношения р</w:t>
            </w:r>
            <w:r w:rsidRPr="003724D9">
              <w:rPr>
                <w:sz w:val="20"/>
                <w:szCs w:val="20"/>
                <w:lang w:eastAsia="en-US"/>
              </w:rPr>
              <w:t>я</w:t>
            </w:r>
            <w:r w:rsidRPr="003724D9">
              <w:rPr>
                <w:sz w:val="20"/>
                <w:szCs w:val="20"/>
                <w:lang w:eastAsia="en-US"/>
              </w:rPr>
              <w:t>дом стоящих чисел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Отсчитывать предметы из большого количества по образцу и заданному числу (в пределах 10)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6.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Совершенствовать  ум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ние  считать  в  прямом  и  обратном  порядке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(в пределах 10)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7.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Познакомить с цифрами от 0 до 9.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8.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Познакомить с порядк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вым счетом в пределах 10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9.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Продолжать  формир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вать  представление  о  равенстве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10.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Упражнять  детей  в  понимании  того,  что  число  не  зависит  от  в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личины  предметов,  ра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стояния  между  предм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тами,  формы,  их  расп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ложения, а также напра</w:t>
            </w:r>
            <w:r w:rsidRPr="003724D9">
              <w:rPr>
                <w:sz w:val="20"/>
                <w:szCs w:val="20"/>
                <w:lang w:eastAsia="en-US"/>
              </w:rPr>
              <w:t>в</w:t>
            </w:r>
            <w:r w:rsidRPr="003724D9">
              <w:rPr>
                <w:sz w:val="20"/>
                <w:szCs w:val="20"/>
                <w:lang w:eastAsia="en-US"/>
              </w:rPr>
              <w:t>ления счета.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11.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Познакомить  с  кол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чественным  составом  числа  из  единиц  в  пр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делах 5</w:t>
            </w:r>
          </w:p>
          <w:p w:rsidR="00C16CAB" w:rsidRPr="003724D9" w:rsidRDefault="00C16CAB" w:rsidP="003724D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Развивать  общие 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>ставления  о  множестве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Упражнять  в  объед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нении,  дополнении  мн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жеств,  удалении  из  мн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жества части или отдел</w:t>
            </w:r>
            <w:r w:rsidRPr="003724D9">
              <w:rPr>
                <w:sz w:val="20"/>
                <w:szCs w:val="20"/>
                <w:lang w:eastAsia="en-US"/>
              </w:rPr>
              <w:t>ь</w:t>
            </w:r>
            <w:r w:rsidRPr="003724D9">
              <w:rPr>
                <w:sz w:val="20"/>
                <w:szCs w:val="20"/>
                <w:lang w:eastAsia="en-US"/>
              </w:rPr>
              <w:t>ных его частей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Совершенствовать н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выки количественного и порядкового счета в 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пре-делах</w:t>
            </w:r>
            <w:proofErr w:type="spellEnd"/>
            <w:r w:rsidRPr="003724D9">
              <w:rPr>
                <w:sz w:val="20"/>
                <w:szCs w:val="20"/>
                <w:lang w:eastAsia="en-US"/>
              </w:rPr>
              <w:t xml:space="preserve"> 10. Познакомить со счетом в пределах 20 без операций над числами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Закреплять понимание отношений между числами натурального ряда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называть числа в прямом и обратном поря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>ке (устный счет)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6.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Знакомить с составом чисел в пределах 10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7 Познакомить с монетами достоинством 1, 5, 10 к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пеек, 1, 2, 5, 10 рублей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8.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на наглядной о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 xml:space="preserve">нове составлять и решать простые 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арифмети-ческие</w:t>
            </w:r>
            <w:proofErr w:type="spellEnd"/>
            <w:r w:rsidRPr="003724D9">
              <w:rPr>
                <w:sz w:val="20"/>
                <w:szCs w:val="20"/>
                <w:lang w:eastAsia="en-US"/>
              </w:rPr>
              <w:t xml:space="preserve"> задачи на сложение и на вычитание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10.</w:t>
            </w:r>
            <w:r w:rsidRPr="003724D9">
              <w:rPr>
                <w:sz w:val="22"/>
                <w:szCs w:val="22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 xml:space="preserve">При решении задач пользоваться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знаками действий: плюс (+), минус (–) и знаком отношения равно (=).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</w:p>
        </w:tc>
      </w:tr>
      <w:tr w:rsidR="00C16CAB" w:rsidTr="00B63A4C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B63A4C" w:rsidRDefault="00C16CAB" w:rsidP="003724D9">
            <w:pPr>
              <w:ind w:left="113" w:right="113"/>
              <w:jc w:val="center"/>
              <w:rPr>
                <w:b/>
                <w:lang w:eastAsia="en-US"/>
              </w:rPr>
            </w:pPr>
            <w:r w:rsidRPr="00B63A4C">
              <w:rPr>
                <w:b/>
                <w:lang w:eastAsia="en-US"/>
              </w:rPr>
              <w:lastRenderedPageBreak/>
              <w:t>Величина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1.Привлекать  внимание  детей  к  предметам  контрастных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размеров  и  их  обознач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нию  в 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1.Сравнивать  предметы  контрастных  и  одинак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вых  разм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ров; 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 обозначать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результат сравнения словами. </w:t>
            </w:r>
          </w:p>
          <w:p w:rsidR="00C16CAB" w:rsidRPr="00B63A4C" w:rsidRDefault="00C16CAB" w:rsidP="003724D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1.Совершенствовать умение сравнивать два предмета по величине  (длине,  ширине,  выс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те)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0"/>
                <w:szCs w:val="20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Учить  сравнивать  предметы  по  двум  признакам  величины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</w:t>
            </w:r>
            <w:r w:rsidRPr="00B63A4C">
              <w:rPr>
                <w:sz w:val="20"/>
                <w:szCs w:val="20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Устанавливать ра</w:t>
            </w:r>
            <w:r w:rsidRPr="00B63A4C">
              <w:rPr>
                <w:sz w:val="20"/>
                <w:szCs w:val="20"/>
                <w:lang w:eastAsia="en-US"/>
              </w:rPr>
              <w:t>з</w:t>
            </w:r>
            <w:r w:rsidRPr="00B63A4C">
              <w:rPr>
                <w:sz w:val="20"/>
                <w:szCs w:val="20"/>
                <w:lang w:eastAsia="en-US"/>
              </w:rPr>
              <w:t>мерные отношения 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жду 3–5 предметами разной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длины (ширины, выс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ты), толщины, распол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гать их в определенной последовательности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У</w:t>
            </w:r>
            <w:r w:rsidRPr="00B63A4C">
              <w:rPr>
                <w:sz w:val="20"/>
                <w:szCs w:val="20"/>
                <w:lang w:eastAsia="en-US"/>
              </w:rPr>
              <w:t>чить  устанавливать  размерные  отношения  между 5–10  предметами  разной  длины  (высоты,  ширины)  или  толщины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Сравнивать два предм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та по величине (длине, ширине, высоте) опоср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дованно — с помощью  условной меры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Развивать глазомер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4.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 xml:space="preserve">Учить  называть  части,  полученные  от  деления,  сравнивать  целое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и части, понимать, что целый предмет больше каждой своей части, а часть меньше целого.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Учить  считать  по  з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данной  мере.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2.Делить предмет на 2–8 и более равных частей путем сгибания предмета, а та</w:t>
            </w:r>
            <w:r w:rsidRPr="00B63A4C">
              <w:rPr>
                <w:sz w:val="20"/>
                <w:szCs w:val="20"/>
                <w:lang w:eastAsia="en-US"/>
              </w:rPr>
              <w:t>к</w:t>
            </w:r>
            <w:r w:rsidRPr="00B63A4C">
              <w:rPr>
                <w:sz w:val="20"/>
                <w:szCs w:val="20"/>
                <w:lang w:eastAsia="en-US"/>
              </w:rPr>
              <w:t>же используя условную меру; правильно обозн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чать части целого,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; находить части целого и целое по известным ча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тям.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2.Формировать у детей первоначальные измер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 xml:space="preserve">тельные умения. 3.Учить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измерять длину, ширину, высоту предметов (отрезки прямых линий) с помощью условной меры.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4.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 xml:space="preserve">Учить детей измерять объем жидких и сыпучих веществ с помощью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условной меры.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5.Дать представления о весе предметов и способах его измерения.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6.Познакомить с весами.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7.Развивать представление о том, что результат изм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рения (длины, веса,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объема предметов) зависит от величины условной 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ры.</w:t>
            </w:r>
          </w:p>
        </w:tc>
      </w:tr>
      <w:tr w:rsidR="00C16CAB" w:rsidTr="00B63A4C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B63A4C" w:rsidRDefault="00C16CAB" w:rsidP="00B63A4C">
            <w:pPr>
              <w:ind w:left="113" w:right="113"/>
              <w:jc w:val="center"/>
              <w:rPr>
                <w:b/>
                <w:lang w:eastAsia="en-US"/>
              </w:rPr>
            </w:pPr>
            <w:r w:rsidRPr="00B63A4C">
              <w:rPr>
                <w:b/>
                <w:lang w:eastAsia="en-US"/>
              </w:rPr>
              <w:t>Форма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1.Учить ра</w:t>
            </w:r>
            <w:r w:rsidRPr="00B63A4C">
              <w:rPr>
                <w:sz w:val="20"/>
                <w:szCs w:val="20"/>
                <w:lang w:eastAsia="en-US"/>
              </w:rPr>
              <w:t>з</w:t>
            </w:r>
            <w:r w:rsidRPr="00B63A4C">
              <w:rPr>
                <w:sz w:val="20"/>
                <w:szCs w:val="20"/>
                <w:lang w:eastAsia="en-US"/>
              </w:rPr>
              <w:t>личать пре</w:t>
            </w:r>
            <w:r w:rsidRPr="00B63A4C">
              <w:rPr>
                <w:sz w:val="20"/>
                <w:szCs w:val="20"/>
                <w:lang w:eastAsia="en-US"/>
              </w:rPr>
              <w:t>д</w:t>
            </w:r>
            <w:r w:rsidRPr="00B63A4C">
              <w:rPr>
                <w:sz w:val="20"/>
                <w:szCs w:val="20"/>
                <w:lang w:eastAsia="en-US"/>
              </w:rPr>
              <w:t>меты по фо</w:t>
            </w:r>
            <w:r w:rsidRPr="00B63A4C">
              <w:rPr>
                <w:sz w:val="20"/>
                <w:szCs w:val="20"/>
                <w:lang w:eastAsia="en-US"/>
              </w:rPr>
              <w:t>р</w:t>
            </w:r>
            <w:r w:rsidRPr="00B63A4C">
              <w:rPr>
                <w:sz w:val="20"/>
                <w:szCs w:val="20"/>
                <w:lang w:eastAsia="en-US"/>
              </w:rPr>
              <w:t xml:space="preserve">ме и называть их (кубик,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кирпичик, шар и пр.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1.Познакомить детей с ге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метрическ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ми фигурами: кругом, ква</w:t>
            </w:r>
            <w:r w:rsidRPr="00B63A4C">
              <w:rPr>
                <w:sz w:val="20"/>
                <w:szCs w:val="20"/>
                <w:lang w:eastAsia="en-US"/>
              </w:rPr>
              <w:t>д</w:t>
            </w:r>
            <w:r w:rsidRPr="00B63A4C">
              <w:rPr>
                <w:sz w:val="20"/>
                <w:szCs w:val="20"/>
                <w:lang w:eastAsia="en-US"/>
              </w:rPr>
              <w:t>ратом, тр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угольником.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2.Учить о</w:t>
            </w:r>
            <w:r w:rsidRPr="00B63A4C">
              <w:rPr>
                <w:sz w:val="20"/>
                <w:szCs w:val="20"/>
                <w:lang w:eastAsia="en-US"/>
              </w:rPr>
              <w:t>б</w:t>
            </w:r>
            <w:r w:rsidRPr="00B63A4C">
              <w:rPr>
                <w:sz w:val="20"/>
                <w:szCs w:val="20"/>
                <w:lang w:eastAsia="en-US"/>
              </w:rPr>
              <w:t>следовать форму этих фигур, и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пользуя зр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ние </w:t>
            </w:r>
          </w:p>
          <w:p w:rsidR="00C16CAB" w:rsidRPr="00B63A4C" w:rsidRDefault="00C16CAB" w:rsidP="003724D9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и осязание.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0"/>
                <w:szCs w:val="20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Развивать предста</w:t>
            </w:r>
            <w:r w:rsidRPr="00B63A4C">
              <w:rPr>
                <w:sz w:val="20"/>
                <w:szCs w:val="20"/>
                <w:lang w:eastAsia="en-US"/>
              </w:rPr>
              <w:t>в</w:t>
            </w:r>
            <w:r w:rsidRPr="00B63A4C">
              <w:rPr>
                <w:sz w:val="20"/>
                <w:szCs w:val="20"/>
                <w:lang w:eastAsia="en-US"/>
              </w:rPr>
              <w:t>ление детей о геоме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 xml:space="preserve">рических фигурах: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круге,  квадрате,  тр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угольнике,  а  также  шаре,  кубе.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0"/>
                <w:szCs w:val="20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Познакомить детей с прямоугольником, сравнивая его с кругом, квадратом,  треугол</w:t>
            </w:r>
            <w:r w:rsidRPr="00B63A4C">
              <w:rPr>
                <w:sz w:val="20"/>
                <w:szCs w:val="20"/>
                <w:lang w:eastAsia="en-US"/>
              </w:rPr>
              <w:t>ь</w:t>
            </w:r>
            <w:r w:rsidRPr="00B63A4C">
              <w:rPr>
                <w:sz w:val="20"/>
                <w:szCs w:val="20"/>
                <w:lang w:eastAsia="en-US"/>
              </w:rPr>
              <w:t>ником.  Учить  разл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чать  и  называть  пр</w:t>
            </w:r>
            <w:r w:rsidRPr="00B63A4C">
              <w:rPr>
                <w:sz w:val="20"/>
                <w:szCs w:val="20"/>
                <w:lang w:eastAsia="en-US"/>
              </w:rPr>
              <w:t>я</w:t>
            </w:r>
            <w:r w:rsidRPr="00B63A4C">
              <w:rPr>
                <w:sz w:val="20"/>
                <w:szCs w:val="20"/>
                <w:lang w:eastAsia="en-US"/>
              </w:rPr>
              <w:t xml:space="preserve">моугольник,  его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элементы: углы и ст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роны.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</w:t>
            </w:r>
            <w:r w:rsidRPr="00B63A4C">
              <w:rPr>
                <w:sz w:val="20"/>
                <w:szCs w:val="20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Учить  соотносить  форму  предметов  с  известными  геометр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 xml:space="preserve">ческими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фигурами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Познакомить детей с овалом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Дать представление о четырехугольнике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Развивать у детей ге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метрическую зоркость</w:t>
            </w:r>
          </w:p>
          <w:p w:rsidR="00C16CAB" w:rsidRPr="00B63A4C" w:rsidRDefault="00C16CAB" w:rsidP="003724D9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4.Развивать представления о том, как из одной формы сделать другую.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Уточнить  знание  и</w:t>
            </w:r>
            <w:r w:rsidRPr="00B63A4C">
              <w:rPr>
                <w:sz w:val="20"/>
                <w:szCs w:val="20"/>
                <w:lang w:eastAsia="en-US"/>
              </w:rPr>
              <w:t>з</w:t>
            </w:r>
            <w:r w:rsidRPr="00B63A4C">
              <w:rPr>
                <w:sz w:val="20"/>
                <w:szCs w:val="20"/>
                <w:lang w:eastAsia="en-US"/>
              </w:rPr>
              <w:t>вестных  геометрических  фигур,  их  элементов.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2.Дать представление о многоугольнике, о прямой линии, отрезке прямой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Моделировать  геоме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рические  фигуры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4.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Анализировать форму предметов в целом и о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дельных их частей; во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создавать сложные по форме предметы из о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дельных частей по ко</w:t>
            </w:r>
            <w:r w:rsidRPr="00B63A4C">
              <w:rPr>
                <w:sz w:val="20"/>
                <w:szCs w:val="20"/>
                <w:lang w:eastAsia="en-US"/>
              </w:rPr>
              <w:t>н</w:t>
            </w:r>
            <w:r w:rsidRPr="00B63A4C">
              <w:rPr>
                <w:sz w:val="20"/>
                <w:szCs w:val="20"/>
                <w:lang w:eastAsia="en-US"/>
              </w:rPr>
              <w:t xml:space="preserve">турным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образцам, по описанию, представлению.</w:t>
            </w:r>
          </w:p>
        </w:tc>
      </w:tr>
      <w:tr w:rsidR="00C16CAB" w:rsidTr="00B63A4C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B63A4C" w:rsidRDefault="00C16CAB" w:rsidP="003724D9">
            <w:pPr>
              <w:ind w:left="113" w:right="113"/>
              <w:jc w:val="center"/>
              <w:rPr>
                <w:b/>
                <w:lang w:eastAsia="en-US"/>
              </w:rPr>
            </w:pPr>
            <w:r w:rsidRPr="00B63A4C">
              <w:rPr>
                <w:b/>
                <w:lang w:eastAsia="en-US"/>
              </w:rPr>
              <w:lastRenderedPageBreak/>
              <w:t>Ориентировка в пространстве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 xml:space="preserve">1.Продолжать накапливать у детей опыт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практическ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 xml:space="preserve">го освоения окружающего пространства.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2.Расширять  опыт  орие</w:t>
            </w:r>
            <w:r w:rsidRPr="00B63A4C">
              <w:rPr>
                <w:sz w:val="20"/>
                <w:szCs w:val="20"/>
                <w:lang w:eastAsia="en-US"/>
              </w:rPr>
              <w:t>н</w:t>
            </w:r>
            <w:r w:rsidRPr="00B63A4C">
              <w:rPr>
                <w:sz w:val="20"/>
                <w:szCs w:val="20"/>
                <w:lang w:eastAsia="en-US"/>
              </w:rPr>
              <w:t>тировки  в  частях  со</w:t>
            </w:r>
            <w:r w:rsidRPr="00B63A4C">
              <w:rPr>
                <w:sz w:val="20"/>
                <w:szCs w:val="20"/>
                <w:lang w:eastAsia="en-US"/>
              </w:rPr>
              <w:t>б</w:t>
            </w:r>
            <w:r w:rsidRPr="00B63A4C">
              <w:rPr>
                <w:sz w:val="20"/>
                <w:szCs w:val="20"/>
                <w:lang w:eastAsia="en-US"/>
              </w:rPr>
              <w:t>ственного  тела.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3.Учить дв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гаться за во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питателем в определе</w:t>
            </w:r>
            <w:r w:rsidRPr="00B63A4C">
              <w:rPr>
                <w:sz w:val="20"/>
                <w:szCs w:val="20"/>
                <w:lang w:eastAsia="en-US"/>
              </w:rPr>
              <w:t>н</w:t>
            </w:r>
            <w:r w:rsidRPr="00B63A4C">
              <w:rPr>
                <w:sz w:val="20"/>
                <w:szCs w:val="20"/>
                <w:lang w:eastAsia="en-US"/>
              </w:rPr>
              <w:t>ном напра</w:t>
            </w:r>
            <w:r w:rsidRPr="00B63A4C">
              <w:rPr>
                <w:sz w:val="20"/>
                <w:szCs w:val="20"/>
                <w:lang w:eastAsia="en-US"/>
              </w:rPr>
              <w:t>в</w:t>
            </w:r>
            <w:r w:rsidRPr="00B63A4C">
              <w:rPr>
                <w:sz w:val="20"/>
                <w:szCs w:val="20"/>
                <w:lang w:eastAsia="en-US"/>
              </w:rPr>
              <w:t>лении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1.Развивать  умение  ор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 xml:space="preserve">ентироваться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в  распол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жении  ча</w:t>
            </w:r>
            <w:r w:rsidRPr="00B63A4C">
              <w:rPr>
                <w:sz w:val="20"/>
                <w:szCs w:val="20"/>
                <w:lang w:eastAsia="en-US"/>
              </w:rPr>
              <w:t>с</w:t>
            </w:r>
            <w:r w:rsidRPr="00B63A4C">
              <w:rPr>
                <w:sz w:val="20"/>
                <w:szCs w:val="20"/>
                <w:lang w:eastAsia="en-US"/>
              </w:rPr>
              <w:t>тей  своего  тела.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2.Различать правую и левую руки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0"/>
                <w:szCs w:val="20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Развивать  умения  определять  простра</w:t>
            </w:r>
            <w:r w:rsidRPr="00B63A4C">
              <w:rPr>
                <w:sz w:val="20"/>
                <w:szCs w:val="20"/>
                <w:lang w:eastAsia="en-US"/>
              </w:rPr>
              <w:t>н</w:t>
            </w:r>
            <w:r w:rsidRPr="00B63A4C">
              <w:rPr>
                <w:sz w:val="20"/>
                <w:szCs w:val="20"/>
                <w:lang w:eastAsia="en-US"/>
              </w:rPr>
              <w:t>ственные  направления  от  себя,  двигаться  в  заданном  направлении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0"/>
                <w:szCs w:val="20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Познакомить  с  пр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странственными  о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ношениями:  далеко — близко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Совершенствовать ум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ние ориентироваться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в окружающем простра</w:t>
            </w:r>
            <w:r w:rsidRPr="00B63A4C">
              <w:rPr>
                <w:sz w:val="20"/>
                <w:szCs w:val="20"/>
                <w:lang w:eastAsia="en-US"/>
              </w:rPr>
              <w:t>н</w:t>
            </w:r>
            <w:r w:rsidRPr="00B63A4C">
              <w:rPr>
                <w:sz w:val="20"/>
                <w:szCs w:val="20"/>
                <w:lang w:eastAsia="en-US"/>
              </w:rPr>
              <w:t>стве; понимать смысл пр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странственных отношений</w:t>
            </w:r>
          </w:p>
          <w:p w:rsidR="00C16CAB" w:rsidRPr="00B63A4C" w:rsidRDefault="00C16CAB" w:rsidP="003724D9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Учить ориентироваться на листе бумаги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A4076D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Учить ориентироваться на ограниченной террит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 xml:space="preserve">рии (лист бумаги и </w:t>
            </w:r>
            <w:proofErr w:type="spellStart"/>
            <w:r w:rsidRPr="00B63A4C">
              <w:rPr>
                <w:sz w:val="20"/>
                <w:szCs w:val="20"/>
                <w:lang w:eastAsia="en-US"/>
              </w:rPr>
              <w:t>тд</w:t>
            </w:r>
            <w:proofErr w:type="spellEnd"/>
            <w:r w:rsidRPr="00B63A4C">
              <w:rPr>
                <w:sz w:val="20"/>
                <w:szCs w:val="20"/>
                <w:lang w:eastAsia="en-US"/>
              </w:rPr>
              <w:t>)</w:t>
            </w:r>
          </w:p>
          <w:p w:rsidR="00C16CAB" w:rsidRPr="00B63A4C" w:rsidRDefault="00C16CAB" w:rsidP="00A4076D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Познакомить с планом, схемой, маршрутом, ка</w:t>
            </w:r>
            <w:r w:rsidRPr="00B63A4C">
              <w:rPr>
                <w:sz w:val="20"/>
                <w:szCs w:val="20"/>
                <w:lang w:eastAsia="en-US"/>
              </w:rPr>
              <w:t>р</w:t>
            </w:r>
            <w:r w:rsidRPr="00B63A4C">
              <w:rPr>
                <w:sz w:val="20"/>
                <w:szCs w:val="20"/>
                <w:lang w:eastAsia="en-US"/>
              </w:rPr>
              <w:t xml:space="preserve">той. </w:t>
            </w:r>
          </w:p>
          <w:p w:rsidR="00C16CAB" w:rsidRPr="00B63A4C" w:rsidRDefault="00C16CAB" w:rsidP="00A4076D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3.Развивать способность к моделированию простра</w:t>
            </w:r>
            <w:r w:rsidRPr="00B63A4C">
              <w:rPr>
                <w:sz w:val="20"/>
                <w:szCs w:val="20"/>
                <w:lang w:eastAsia="en-US"/>
              </w:rPr>
              <w:t>н</w:t>
            </w:r>
            <w:r w:rsidRPr="00B63A4C">
              <w:rPr>
                <w:sz w:val="20"/>
                <w:szCs w:val="20"/>
                <w:lang w:eastAsia="en-US"/>
              </w:rPr>
              <w:t>ственных отношений ме</w:t>
            </w:r>
            <w:r w:rsidRPr="00B63A4C">
              <w:rPr>
                <w:sz w:val="20"/>
                <w:szCs w:val="20"/>
                <w:lang w:eastAsia="en-US"/>
              </w:rPr>
              <w:t>ж</w:t>
            </w:r>
            <w:r w:rsidRPr="00B63A4C">
              <w:rPr>
                <w:sz w:val="20"/>
                <w:szCs w:val="20"/>
                <w:lang w:eastAsia="en-US"/>
              </w:rPr>
              <w:t>ду объектами в виде р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 xml:space="preserve">сунка, плана, схемы. </w:t>
            </w:r>
          </w:p>
          <w:p w:rsidR="00C16CAB" w:rsidRPr="00B63A4C" w:rsidRDefault="00C16CAB" w:rsidP="00A4076D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4.Учить «читать» пр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стейшую графическую информацию, обознача</w:t>
            </w:r>
            <w:r w:rsidRPr="00B63A4C">
              <w:rPr>
                <w:sz w:val="20"/>
                <w:szCs w:val="20"/>
                <w:lang w:eastAsia="en-US"/>
              </w:rPr>
              <w:t>ю</w:t>
            </w:r>
            <w:r w:rsidRPr="00B63A4C">
              <w:rPr>
                <w:sz w:val="20"/>
                <w:szCs w:val="20"/>
                <w:lang w:eastAsia="en-US"/>
              </w:rPr>
              <w:t>щую пространственные отношения объектов и н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 xml:space="preserve">правление их движения </w:t>
            </w:r>
          </w:p>
          <w:p w:rsidR="00C16CAB" w:rsidRPr="00B63A4C" w:rsidRDefault="00C16CAB" w:rsidP="00A4076D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в  пространстве</w:t>
            </w:r>
          </w:p>
        </w:tc>
      </w:tr>
      <w:tr w:rsidR="00C16CAB" w:rsidTr="00B63A4C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B63A4C" w:rsidRDefault="00C16CAB" w:rsidP="003724D9">
            <w:pPr>
              <w:ind w:left="113" w:right="113"/>
              <w:jc w:val="center"/>
              <w:rPr>
                <w:b/>
                <w:lang w:eastAsia="en-US"/>
              </w:rPr>
            </w:pPr>
            <w:r w:rsidRPr="00B63A4C">
              <w:rPr>
                <w:b/>
                <w:lang w:eastAsia="en-US"/>
              </w:rPr>
              <w:t>Ориентировка во времени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1.Учить  ор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ентироваться  в  контрас</w:t>
            </w:r>
            <w:r w:rsidRPr="00B63A4C">
              <w:rPr>
                <w:sz w:val="20"/>
                <w:szCs w:val="20"/>
                <w:lang w:eastAsia="en-US"/>
              </w:rPr>
              <w:t>т</w:t>
            </w:r>
            <w:r w:rsidRPr="00B63A4C">
              <w:rPr>
                <w:sz w:val="20"/>
                <w:szCs w:val="20"/>
                <w:lang w:eastAsia="en-US"/>
              </w:rPr>
              <w:t>ных частях суток: день — ночь, утро — вечер.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2"/>
                <w:szCs w:val="22"/>
                <w:lang w:eastAsia="en-US"/>
              </w:rPr>
              <w:t>1</w:t>
            </w:r>
            <w:r w:rsidRPr="00B63A4C">
              <w:rPr>
                <w:sz w:val="20"/>
                <w:szCs w:val="20"/>
                <w:lang w:eastAsia="en-US"/>
              </w:rPr>
              <w:t>.</w:t>
            </w:r>
            <w:r w:rsidRPr="00B63A4C">
              <w:rPr>
                <w:sz w:val="20"/>
                <w:szCs w:val="20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Расширять предста</w:t>
            </w:r>
            <w:r w:rsidRPr="00B63A4C">
              <w:rPr>
                <w:sz w:val="20"/>
                <w:szCs w:val="20"/>
                <w:lang w:eastAsia="en-US"/>
              </w:rPr>
              <w:t>в</w:t>
            </w:r>
            <w:r w:rsidRPr="00B63A4C">
              <w:rPr>
                <w:sz w:val="20"/>
                <w:szCs w:val="20"/>
                <w:lang w:eastAsia="en-US"/>
              </w:rPr>
              <w:t xml:space="preserve">ления детей о частях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суток, их характерных особенностях, послед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вательности</w:t>
            </w:r>
          </w:p>
          <w:p w:rsidR="00C16CAB" w:rsidRPr="00B63A4C" w:rsidRDefault="00C16CAB" w:rsidP="003724D9">
            <w:pPr>
              <w:rPr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0"/>
                <w:szCs w:val="20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Объяснить значение слов: «вчера», «сег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дня», «завтра».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Дать детям представл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 xml:space="preserve">ние о том, что утро,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вечер, день и ночь соста</w:t>
            </w:r>
            <w:r w:rsidRPr="00B63A4C">
              <w:rPr>
                <w:sz w:val="20"/>
                <w:szCs w:val="20"/>
                <w:lang w:eastAsia="en-US"/>
              </w:rPr>
              <w:t>в</w:t>
            </w:r>
            <w:r w:rsidRPr="00B63A4C">
              <w:rPr>
                <w:sz w:val="20"/>
                <w:szCs w:val="20"/>
                <w:lang w:eastAsia="en-US"/>
              </w:rPr>
              <w:t>ляют сутки.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 xml:space="preserve">Учить  на  конкретных  примерах  устанавливать  последовательность </w:t>
            </w:r>
          </w:p>
          <w:p w:rsidR="00C16CAB" w:rsidRPr="00B63A4C" w:rsidRDefault="00C16CAB" w:rsidP="003724D9">
            <w:pPr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различных событий: что было раньше (сначала), что позже (потом), опр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делять, какой день сег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дня, какой был вчера, к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кой будет</w:t>
            </w:r>
            <w:r w:rsidRPr="00B63A4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завтра.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1.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Дать детям элемента</w:t>
            </w:r>
            <w:r w:rsidRPr="00B63A4C">
              <w:rPr>
                <w:sz w:val="20"/>
                <w:szCs w:val="20"/>
                <w:lang w:eastAsia="en-US"/>
              </w:rPr>
              <w:t>р</w:t>
            </w:r>
            <w:r w:rsidRPr="00B63A4C">
              <w:rPr>
                <w:sz w:val="20"/>
                <w:szCs w:val="20"/>
                <w:lang w:eastAsia="en-US"/>
              </w:rPr>
              <w:t xml:space="preserve">ные представления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о времени: его текучести, периодичности, необрат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>мости, последовательн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сти всех дней недели, м</w:t>
            </w:r>
            <w:r w:rsidRPr="00B63A4C">
              <w:rPr>
                <w:sz w:val="20"/>
                <w:szCs w:val="20"/>
                <w:lang w:eastAsia="en-US"/>
              </w:rPr>
              <w:t>е</w:t>
            </w:r>
            <w:r w:rsidRPr="00B63A4C">
              <w:rPr>
                <w:sz w:val="20"/>
                <w:szCs w:val="20"/>
                <w:lang w:eastAsia="en-US"/>
              </w:rPr>
              <w:t>сяцев, времен года.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2.</w:t>
            </w:r>
            <w:r w:rsidRPr="00B63A4C">
              <w:rPr>
                <w:sz w:val="22"/>
                <w:szCs w:val="22"/>
              </w:rPr>
              <w:t xml:space="preserve"> </w:t>
            </w:r>
            <w:r w:rsidRPr="00B63A4C">
              <w:rPr>
                <w:sz w:val="20"/>
                <w:szCs w:val="20"/>
                <w:lang w:eastAsia="en-US"/>
              </w:rPr>
              <w:t>Учить пользоваться в речи понятиями: «снач</w:t>
            </w:r>
            <w:r w:rsidRPr="00B63A4C">
              <w:rPr>
                <w:sz w:val="20"/>
                <w:szCs w:val="20"/>
                <w:lang w:eastAsia="en-US"/>
              </w:rPr>
              <w:t>а</w:t>
            </w:r>
            <w:r w:rsidRPr="00B63A4C">
              <w:rPr>
                <w:sz w:val="20"/>
                <w:szCs w:val="20"/>
                <w:lang w:eastAsia="en-US"/>
              </w:rPr>
              <w:t>ла», «потом», «до», «п</w:t>
            </w:r>
            <w:r w:rsidRPr="00B63A4C">
              <w:rPr>
                <w:sz w:val="20"/>
                <w:szCs w:val="20"/>
                <w:lang w:eastAsia="en-US"/>
              </w:rPr>
              <w:t>о</w:t>
            </w:r>
            <w:r w:rsidRPr="00B63A4C">
              <w:rPr>
                <w:sz w:val="20"/>
                <w:szCs w:val="20"/>
                <w:lang w:eastAsia="en-US"/>
              </w:rPr>
              <w:t>сле», «раньше», «позже», «в одно и то же время».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3.Развивать  «чувство  времени»,   различать дл</w:t>
            </w:r>
            <w:r w:rsidRPr="00B63A4C">
              <w:rPr>
                <w:sz w:val="20"/>
                <w:szCs w:val="20"/>
                <w:lang w:eastAsia="en-US"/>
              </w:rPr>
              <w:t>и</w:t>
            </w:r>
            <w:r w:rsidRPr="00B63A4C">
              <w:rPr>
                <w:sz w:val="20"/>
                <w:szCs w:val="20"/>
                <w:lang w:eastAsia="en-US"/>
              </w:rPr>
              <w:t xml:space="preserve">тельность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отдельных временных и</w:t>
            </w:r>
            <w:r w:rsidRPr="00B63A4C">
              <w:rPr>
                <w:sz w:val="20"/>
                <w:szCs w:val="20"/>
                <w:lang w:eastAsia="en-US"/>
              </w:rPr>
              <w:t>н</w:t>
            </w:r>
            <w:r w:rsidRPr="00B63A4C">
              <w:rPr>
                <w:sz w:val="20"/>
                <w:szCs w:val="20"/>
                <w:lang w:eastAsia="en-US"/>
              </w:rPr>
              <w:t xml:space="preserve">тервалов (1 минута, 10 минут, 1 час). </w:t>
            </w:r>
          </w:p>
          <w:p w:rsidR="00C16CAB" w:rsidRPr="00B63A4C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B63A4C">
              <w:rPr>
                <w:sz w:val="20"/>
                <w:szCs w:val="20"/>
                <w:lang w:eastAsia="en-US"/>
              </w:rPr>
              <w:t>4.Учить определять время по часам с точностью до 1 часа.</w:t>
            </w:r>
          </w:p>
        </w:tc>
      </w:tr>
      <w:tr w:rsidR="00C16CAB" w:rsidTr="003724D9">
        <w:trPr>
          <w:cantSplit/>
          <w:trHeight w:val="29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3724D9">
            <w:pPr>
              <w:jc w:val="center"/>
              <w:rPr>
                <w:sz w:val="20"/>
                <w:szCs w:val="20"/>
                <w:lang w:eastAsia="en-US"/>
              </w:rPr>
            </w:pPr>
            <w:r w:rsidRPr="00B63A4C">
              <w:rPr>
                <w:b/>
                <w:u w:val="single"/>
                <w:lang w:eastAsia="en-US"/>
              </w:rPr>
              <w:t>Развитие познавательно-исследовательской деятельности</w:t>
            </w:r>
          </w:p>
        </w:tc>
      </w:tr>
      <w:tr w:rsidR="00C16CAB" w:rsidTr="003724D9">
        <w:trPr>
          <w:cantSplit/>
          <w:trHeight w:val="113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B63A4C" w:rsidRDefault="00C16CAB" w:rsidP="003724D9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 Знак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мить  детей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с обобще</w:t>
            </w:r>
            <w:r w:rsidRPr="003724D9">
              <w:rPr>
                <w:sz w:val="20"/>
                <w:szCs w:val="20"/>
                <w:lang w:eastAsia="en-US"/>
              </w:rPr>
              <w:t>н</w:t>
            </w:r>
            <w:r w:rsidRPr="003724D9">
              <w:rPr>
                <w:sz w:val="20"/>
                <w:szCs w:val="20"/>
                <w:lang w:eastAsia="en-US"/>
              </w:rPr>
              <w:t>ными сп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собами и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следования разных об</w:t>
            </w:r>
            <w:r w:rsidRPr="003724D9">
              <w:rPr>
                <w:sz w:val="20"/>
                <w:szCs w:val="20"/>
                <w:lang w:eastAsia="en-US"/>
              </w:rPr>
              <w:t>ъ</w:t>
            </w:r>
            <w:r w:rsidRPr="003724D9">
              <w:rPr>
                <w:sz w:val="20"/>
                <w:szCs w:val="20"/>
                <w:lang w:eastAsia="en-US"/>
              </w:rPr>
              <w:t>ектов окр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t xml:space="preserve">жающей </w:t>
            </w:r>
          </w:p>
          <w:p w:rsidR="00C16CAB" w:rsidRPr="003724D9" w:rsidRDefault="00C16CAB" w:rsidP="003724D9">
            <w:pPr>
              <w:rPr>
                <w:b/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жизни. 2.Стимулировать люб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знател</w:t>
            </w:r>
            <w:r w:rsidRPr="003724D9">
              <w:rPr>
                <w:sz w:val="20"/>
                <w:szCs w:val="20"/>
                <w:lang w:eastAsia="en-US"/>
              </w:rPr>
              <w:t>ь</w:t>
            </w:r>
            <w:r w:rsidRPr="003724D9">
              <w:rPr>
                <w:sz w:val="20"/>
                <w:szCs w:val="20"/>
                <w:lang w:eastAsia="en-US"/>
              </w:rPr>
              <w:t>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jc w:val="both"/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д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тей обобще</w:t>
            </w:r>
            <w:r w:rsidRPr="003724D9">
              <w:rPr>
                <w:sz w:val="20"/>
                <w:szCs w:val="20"/>
                <w:lang w:eastAsia="en-US"/>
              </w:rPr>
              <w:t>н</w:t>
            </w:r>
            <w:r w:rsidRPr="003724D9">
              <w:rPr>
                <w:sz w:val="20"/>
                <w:szCs w:val="20"/>
                <w:lang w:eastAsia="en-US"/>
              </w:rPr>
              <w:t>ным  спос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бам  исслед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вания  </w:t>
            </w:r>
          </w:p>
          <w:p w:rsidR="00C16CAB" w:rsidRPr="003724D9" w:rsidRDefault="00C16CAB" w:rsidP="003724D9">
            <w:pPr>
              <w:jc w:val="both"/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2.Стимулировать испол</w:t>
            </w:r>
            <w:r w:rsidRPr="003724D9">
              <w:rPr>
                <w:sz w:val="20"/>
                <w:szCs w:val="20"/>
                <w:lang w:eastAsia="en-US"/>
              </w:rPr>
              <w:t>ь</w:t>
            </w:r>
            <w:r w:rsidRPr="003724D9">
              <w:rPr>
                <w:sz w:val="20"/>
                <w:szCs w:val="20"/>
                <w:lang w:eastAsia="en-US"/>
              </w:rPr>
              <w:t>зование и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следовател</w:t>
            </w:r>
            <w:r w:rsidRPr="003724D9">
              <w:rPr>
                <w:sz w:val="20"/>
                <w:szCs w:val="20"/>
                <w:lang w:eastAsia="en-US"/>
              </w:rPr>
              <w:t>ь</w:t>
            </w:r>
            <w:r w:rsidRPr="003724D9">
              <w:rPr>
                <w:sz w:val="20"/>
                <w:szCs w:val="20"/>
                <w:lang w:eastAsia="en-US"/>
              </w:rPr>
              <w:t>ских дейс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вий.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1.Продолжать  знак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мить детей с обобще</w:t>
            </w:r>
            <w:r w:rsidRPr="003724D9">
              <w:rPr>
                <w:sz w:val="20"/>
                <w:szCs w:val="20"/>
                <w:lang w:eastAsia="en-US"/>
              </w:rPr>
              <w:t>н</w:t>
            </w:r>
            <w:r w:rsidRPr="003724D9">
              <w:rPr>
                <w:sz w:val="20"/>
                <w:szCs w:val="20"/>
                <w:lang w:eastAsia="en-US"/>
              </w:rPr>
              <w:t>ными способами и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следования разных объектов с помощью специально разраб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танных систем сенсо</w:t>
            </w:r>
            <w:r w:rsidRPr="003724D9">
              <w:rPr>
                <w:sz w:val="20"/>
                <w:szCs w:val="20"/>
                <w:lang w:eastAsia="en-US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 xml:space="preserve">ных эталонов, помогать  осваивать  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перцепти</w:t>
            </w:r>
            <w:r w:rsidRPr="003724D9">
              <w:rPr>
                <w:sz w:val="20"/>
                <w:szCs w:val="20"/>
                <w:lang w:eastAsia="en-US"/>
              </w:rPr>
              <w:t>в</w:t>
            </w:r>
            <w:r w:rsidRPr="003724D9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3724D9">
              <w:rPr>
                <w:sz w:val="20"/>
                <w:szCs w:val="20"/>
                <w:lang w:eastAsia="en-US"/>
              </w:rPr>
              <w:t xml:space="preserve">  действия. 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2.Формировать  умение  получать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сведения о новом об</w:t>
            </w:r>
            <w:r w:rsidRPr="003724D9">
              <w:rPr>
                <w:sz w:val="20"/>
                <w:szCs w:val="20"/>
                <w:lang w:eastAsia="en-US"/>
              </w:rPr>
              <w:t>ъ</w:t>
            </w:r>
            <w:r w:rsidRPr="003724D9">
              <w:rPr>
                <w:sz w:val="20"/>
                <w:szCs w:val="20"/>
                <w:lang w:eastAsia="en-US"/>
              </w:rPr>
              <w:t>екте в процессе его практического иссл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дования.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jc w:val="both"/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Закреплять умение и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пользовать обобщенные способы обследования объектов с помощью  сп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циально  разработанной  системы  сенсорных  эт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лонов,  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перцептивных</w:t>
            </w:r>
            <w:proofErr w:type="spellEnd"/>
            <w:r w:rsidRPr="003724D9">
              <w:rPr>
                <w:sz w:val="20"/>
                <w:szCs w:val="20"/>
                <w:lang w:eastAsia="en-US"/>
              </w:rPr>
              <w:t xml:space="preserve"> де</w:t>
            </w:r>
            <w:r w:rsidRPr="003724D9">
              <w:rPr>
                <w:sz w:val="20"/>
                <w:szCs w:val="20"/>
                <w:lang w:eastAsia="en-US"/>
              </w:rPr>
              <w:t>й</w:t>
            </w:r>
            <w:r w:rsidRPr="003724D9">
              <w:rPr>
                <w:sz w:val="20"/>
                <w:szCs w:val="20"/>
                <w:lang w:eastAsia="en-US"/>
              </w:rPr>
              <w:t>ствий.</w:t>
            </w:r>
          </w:p>
          <w:p w:rsidR="00C16CAB" w:rsidRPr="003724D9" w:rsidRDefault="00C16CAB" w:rsidP="003724D9">
            <w:pPr>
              <w:jc w:val="both"/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Побуждать  устанавл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вать  функциональные  связи  и  отношения </w:t>
            </w:r>
          </w:p>
          <w:p w:rsidR="00C16CAB" w:rsidRPr="003724D9" w:rsidRDefault="00C16CAB" w:rsidP="003724D9">
            <w:pPr>
              <w:jc w:val="both"/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между  системами  объе</w:t>
            </w:r>
            <w:r w:rsidRPr="003724D9">
              <w:rPr>
                <w:sz w:val="20"/>
                <w:szCs w:val="20"/>
                <w:lang w:eastAsia="en-US"/>
              </w:rPr>
              <w:t>к</w:t>
            </w:r>
            <w:r w:rsidRPr="003724D9">
              <w:rPr>
                <w:sz w:val="20"/>
                <w:szCs w:val="20"/>
                <w:lang w:eastAsia="en-US"/>
              </w:rPr>
              <w:t xml:space="preserve">тов  и  явлений,  применяя  различные  средства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познавательных  действий.  Способствовать  самосто</w:t>
            </w:r>
            <w:r w:rsidRPr="003724D9">
              <w:rPr>
                <w:sz w:val="20"/>
                <w:szCs w:val="20"/>
                <w:lang w:eastAsia="en-US"/>
              </w:rPr>
              <w:t>я</w:t>
            </w:r>
            <w:r w:rsidRPr="003724D9">
              <w:rPr>
                <w:sz w:val="20"/>
                <w:szCs w:val="20"/>
                <w:lang w:eastAsia="en-US"/>
              </w:rPr>
              <w:t>тельному  использованию действий экспериментал</w:t>
            </w:r>
            <w:r w:rsidRPr="003724D9">
              <w:rPr>
                <w:sz w:val="20"/>
                <w:szCs w:val="20"/>
                <w:lang w:eastAsia="en-US"/>
              </w:rPr>
              <w:t>ь</w:t>
            </w:r>
            <w:r w:rsidRPr="003724D9">
              <w:rPr>
                <w:sz w:val="20"/>
                <w:szCs w:val="20"/>
                <w:lang w:eastAsia="en-US"/>
              </w:rPr>
              <w:t>ного характера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 xml:space="preserve">Совершенствовать </w:t>
            </w:r>
          </w:p>
          <w:p w:rsidR="00C16CAB" w:rsidRPr="003724D9" w:rsidRDefault="00C16CAB" w:rsidP="003724D9">
            <w:pPr>
              <w:jc w:val="both"/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характер  и  содержание  обобщенных  способов  исследования  объектов </w:t>
            </w:r>
          </w:p>
          <w:p w:rsidR="00C16CAB" w:rsidRPr="003724D9" w:rsidRDefault="00C16CAB" w:rsidP="003724D9">
            <w:pPr>
              <w:jc w:val="both"/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с помощью специально созданной системы се</w:t>
            </w:r>
            <w:r w:rsidRPr="003724D9">
              <w:rPr>
                <w:sz w:val="20"/>
                <w:szCs w:val="20"/>
                <w:lang w:eastAsia="en-US"/>
              </w:rPr>
              <w:t>н</w:t>
            </w:r>
            <w:r w:rsidRPr="003724D9">
              <w:rPr>
                <w:sz w:val="20"/>
                <w:szCs w:val="20"/>
                <w:lang w:eastAsia="en-US"/>
              </w:rPr>
              <w:t xml:space="preserve">сорных эталонов и 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пе</w:t>
            </w:r>
            <w:r w:rsidRPr="003724D9">
              <w:rPr>
                <w:sz w:val="20"/>
                <w:szCs w:val="20"/>
                <w:lang w:eastAsia="en-US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>цептивных</w:t>
            </w:r>
            <w:proofErr w:type="spellEnd"/>
            <w:r w:rsidRPr="003724D9">
              <w:rPr>
                <w:sz w:val="20"/>
                <w:szCs w:val="20"/>
                <w:lang w:eastAsia="en-US"/>
              </w:rPr>
              <w:t xml:space="preserve">  действий,  осуществлять  их  опт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мальный  выбор  в  соо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 xml:space="preserve">ветствии </w:t>
            </w:r>
          </w:p>
          <w:p w:rsidR="00C16CAB" w:rsidRPr="003724D9" w:rsidRDefault="00C16CAB" w:rsidP="003724D9">
            <w:pPr>
              <w:jc w:val="both"/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с познавательной задачей.</w:t>
            </w:r>
          </w:p>
          <w:p w:rsidR="00C16CAB" w:rsidRPr="003724D9" w:rsidRDefault="00C16CAB" w:rsidP="003724D9">
            <w:pPr>
              <w:jc w:val="both"/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Создавать условия для самостоятельного уст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новления связей и отн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шений между системами объектов и явлений с пр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менением различных средств.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</w:p>
        </w:tc>
      </w:tr>
      <w:tr w:rsidR="00C16CAB" w:rsidTr="003724D9">
        <w:trPr>
          <w:cantSplit/>
          <w:trHeight w:val="113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B63A4C" w:rsidRDefault="00C16CAB" w:rsidP="00B63A4C">
            <w:pPr>
              <w:ind w:left="113" w:right="113"/>
              <w:jc w:val="center"/>
              <w:rPr>
                <w:b/>
                <w:lang w:eastAsia="en-US"/>
              </w:rPr>
            </w:pPr>
            <w:r w:rsidRPr="00B63A4C">
              <w:rPr>
                <w:b/>
                <w:lang w:eastAsia="en-US"/>
              </w:rPr>
              <w:lastRenderedPageBreak/>
              <w:t>Познавательно-исследовательская де</w:t>
            </w:r>
            <w:r w:rsidRPr="00B63A4C">
              <w:rPr>
                <w:b/>
                <w:lang w:eastAsia="en-US"/>
              </w:rPr>
              <w:t>я</w:t>
            </w:r>
            <w:r w:rsidRPr="00B63A4C">
              <w:rPr>
                <w:b/>
                <w:lang w:eastAsia="en-US"/>
              </w:rPr>
              <w:t>тельность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3.Включать детей в с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вместные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с взрослыми практич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ские позн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вательные действия экспериме</w:t>
            </w:r>
            <w:r w:rsidRPr="003724D9">
              <w:rPr>
                <w:sz w:val="20"/>
                <w:szCs w:val="20"/>
                <w:lang w:eastAsia="en-US"/>
              </w:rPr>
              <w:t>н</w:t>
            </w:r>
            <w:r w:rsidRPr="003724D9">
              <w:rPr>
                <w:sz w:val="20"/>
                <w:szCs w:val="20"/>
                <w:lang w:eastAsia="en-US"/>
              </w:rPr>
              <w:t xml:space="preserve">тального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характера.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Включать детей в совм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стные с взро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лыми практ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ческие позн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вательные де</w:t>
            </w:r>
            <w:r w:rsidRPr="003724D9">
              <w:rPr>
                <w:sz w:val="20"/>
                <w:szCs w:val="20"/>
                <w:lang w:eastAsia="en-US"/>
              </w:rPr>
              <w:t>й</w:t>
            </w:r>
            <w:r w:rsidRPr="003724D9">
              <w:rPr>
                <w:sz w:val="20"/>
                <w:szCs w:val="20"/>
                <w:lang w:eastAsia="en-US"/>
              </w:rPr>
              <w:t>ствия экспер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ментального характера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Предлагать выполнять действия в с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ответствии с задачей и с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держанием алгоритма де</w:t>
            </w:r>
            <w:r w:rsidRPr="003724D9">
              <w:rPr>
                <w:sz w:val="20"/>
                <w:szCs w:val="20"/>
                <w:lang w:eastAsia="en-US"/>
              </w:rPr>
              <w:t>я</w:t>
            </w:r>
            <w:r w:rsidRPr="003724D9">
              <w:rPr>
                <w:sz w:val="20"/>
                <w:szCs w:val="20"/>
                <w:lang w:eastAsia="en-US"/>
              </w:rPr>
              <w:t>тельности.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Формировать  ум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ние  выполнять  ряд  последовательных  действий в соответс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вии с задачей и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 xml:space="preserve">лагаемым алгоритмом деятельности. 4.Учить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понимать и использ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вать в познавательно-исследовательской деятельности модели, предложенные взро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лым.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Развивать умение детей действовать в соответс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 xml:space="preserve">вии с предлагаемым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алгоритмом. Формировать умение определять алг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ритм собственной де</w:t>
            </w:r>
            <w:r w:rsidRPr="003724D9">
              <w:rPr>
                <w:sz w:val="20"/>
                <w:szCs w:val="20"/>
                <w:lang w:eastAsia="en-US"/>
              </w:rPr>
              <w:t>я</w:t>
            </w:r>
            <w:r w:rsidRPr="003724D9">
              <w:rPr>
                <w:sz w:val="20"/>
                <w:szCs w:val="20"/>
                <w:lang w:eastAsia="en-US"/>
              </w:rPr>
              <w:t>тельности; с помощью взрослого составлять м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дели и использовать их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в познавательно-исследовательской де</w:t>
            </w:r>
            <w:r w:rsidRPr="003724D9">
              <w:rPr>
                <w:sz w:val="20"/>
                <w:szCs w:val="20"/>
                <w:lang w:eastAsia="en-US"/>
              </w:rPr>
              <w:t>я</w:t>
            </w:r>
            <w:r w:rsidRPr="003724D9">
              <w:rPr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Совершенствовать ум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ние определять способ получения необходимой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информации в соответс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вии с условиями и целями деятельности.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>азвивать умение сам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стоятельно действовать в соответствии с предлага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мым алгоритмом; ставить цель, составлять соотве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 xml:space="preserve">ствующий собственный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алгоритм; обнаруживать несоответствие результата и цели; корректировать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свою деятельность. Учить детей самостоятельно с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ставлять модели и испол</w:t>
            </w:r>
            <w:r w:rsidRPr="003724D9">
              <w:rPr>
                <w:sz w:val="20"/>
                <w:szCs w:val="20"/>
                <w:lang w:eastAsia="en-US"/>
              </w:rPr>
              <w:t>ь</w:t>
            </w:r>
            <w:r w:rsidRPr="003724D9">
              <w:rPr>
                <w:sz w:val="20"/>
                <w:szCs w:val="20"/>
                <w:lang w:eastAsia="en-US"/>
              </w:rPr>
              <w:t>зовать их в познавательно-исследовательской де</w:t>
            </w:r>
            <w:r w:rsidRPr="003724D9">
              <w:rPr>
                <w:sz w:val="20"/>
                <w:szCs w:val="20"/>
                <w:lang w:eastAsia="en-US"/>
              </w:rPr>
              <w:t>я</w:t>
            </w:r>
            <w:r w:rsidRPr="003724D9">
              <w:rPr>
                <w:sz w:val="20"/>
                <w:szCs w:val="20"/>
                <w:lang w:eastAsia="en-US"/>
              </w:rPr>
              <w:t>тельности.</w:t>
            </w:r>
          </w:p>
        </w:tc>
      </w:tr>
      <w:tr w:rsidR="00C16CAB" w:rsidTr="003724D9">
        <w:trPr>
          <w:cantSplit/>
          <w:trHeight w:val="113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B63A4C" w:rsidRDefault="00C16CAB" w:rsidP="00B63A4C">
            <w:pPr>
              <w:ind w:left="113" w:right="113"/>
              <w:jc w:val="center"/>
              <w:rPr>
                <w:b/>
                <w:lang w:eastAsia="en-US"/>
              </w:rPr>
            </w:pPr>
            <w:r w:rsidRPr="00B63A4C">
              <w:rPr>
                <w:b/>
                <w:lang w:eastAsia="en-US"/>
              </w:rPr>
              <w:t>Сенсорное развитие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1.Продолжать работу по обогащению непосредс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венного чувственн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го опыта детей в ра</w:t>
            </w:r>
            <w:r w:rsidRPr="003724D9">
              <w:rPr>
                <w:sz w:val="20"/>
                <w:szCs w:val="20"/>
                <w:lang w:eastAsia="en-US"/>
              </w:rPr>
              <w:t>з</w:t>
            </w:r>
            <w:r w:rsidRPr="003724D9">
              <w:rPr>
                <w:sz w:val="20"/>
                <w:szCs w:val="20"/>
                <w:lang w:eastAsia="en-US"/>
              </w:rPr>
              <w:t>ных видах деятельн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сти, пост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пенно  включая  все  виды  во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 xml:space="preserve">приятия.  2.Помогать  обследовать  предметы,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выделяя их цвет, вел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чину, форму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 xml:space="preserve">Обогащать чувственный опыт детей, развивать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умение фикс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ровать его в речи. 2.Совершенствовать воспр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ятие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3.Развивать образные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 xml:space="preserve">ставления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Создавать условия для ознакомления детей с цветом, формой, вел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чиной, осяза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мыми свойс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вами предм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тов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Закреплять  умение  выд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лять  цвет,  форму,  вел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чину  как  ос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бые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свойства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>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Обогащать сенсо</w:t>
            </w:r>
            <w:r w:rsidRPr="003724D9">
              <w:rPr>
                <w:sz w:val="20"/>
                <w:szCs w:val="20"/>
                <w:lang w:eastAsia="en-US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>ный опыт, знакомя детей с широким кр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t>гом предметов и об</w:t>
            </w:r>
            <w:r w:rsidRPr="003724D9">
              <w:rPr>
                <w:sz w:val="20"/>
                <w:szCs w:val="20"/>
                <w:lang w:eastAsia="en-US"/>
              </w:rPr>
              <w:t>ъ</w:t>
            </w:r>
            <w:r w:rsidRPr="003724D9">
              <w:rPr>
                <w:sz w:val="20"/>
                <w:szCs w:val="20"/>
                <w:lang w:eastAsia="en-US"/>
              </w:rPr>
              <w:t>ектов, с новыми сп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собами их обследов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ния.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 Закреплять пол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t>ченные ранее навыки обследования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>метов и объектов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Продолжать знак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мить с геометрич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скими фигурами, с цветами (красный, синий, зеленый,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желтый, оранжевый, фиолетовый, белый, серый).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4.Развивать осязание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5. Развивать умение использовать эталоны как общепринятые свойства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и качества предметов, подбирать предметы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по 1–2 качествам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 xml:space="preserve">Развивать  восприятие,  умение  выделять  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раз-нообразные</w:t>
            </w:r>
            <w:proofErr w:type="spellEnd"/>
            <w:r w:rsidRPr="003724D9">
              <w:rPr>
                <w:sz w:val="20"/>
                <w:szCs w:val="20"/>
                <w:lang w:eastAsia="en-US"/>
              </w:rPr>
              <w:t xml:space="preserve">  свойства  и  отношения  предметов  (цвет,  форма,  величина,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расположение в простра</w:t>
            </w:r>
            <w:r w:rsidRPr="003724D9">
              <w:rPr>
                <w:sz w:val="20"/>
                <w:szCs w:val="20"/>
                <w:lang w:eastAsia="en-US"/>
              </w:rPr>
              <w:t>н</w:t>
            </w:r>
            <w:r w:rsidRPr="003724D9">
              <w:rPr>
                <w:sz w:val="20"/>
                <w:szCs w:val="20"/>
                <w:lang w:eastAsia="en-US"/>
              </w:rPr>
              <w:t>стве и т. п.), включая орг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ны чувств: зрение, слух,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осязание, обоняние, вкус.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Продолжать  знакомить  с  цветами  спектра:  кра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 xml:space="preserve">ный,  оранжевый,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желтый, зеленый, голубой, синий, фиолетовый (хр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матические) и белый,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серый  и  черный  (ахром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тические).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Продолжать  знакомить  с  различными  геометр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ческими  фигурами, учить использовать в качестве эталонов плоскостные и объемные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формы.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Формировать умение обследовать предметы разной формы; при обсл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довании включать движ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 рук по предмету. Ра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ширять представления о  фактуре  предметов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Развивать  познавател</w:t>
            </w:r>
            <w:r w:rsidRPr="003724D9">
              <w:rPr>
                <w:sz w:val="20"/>
                <w:szCs w:val="20"/>
                <w:lang w:eastAsia="en-US"/>
              </w:rPr>
              <w:t>ь</w:t>
            </w:r>
            <w:r w:rsidRPr="003724D9">
              <w:rPr>
                <w:sz w:val="20"/>
                <w:szCs w:val="20"/>
                <w:lang w:eastAsia="en-US"/>
              </w:rPr>
              <w:t>но-исследовательский  интерес,  показывая  зан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мательные опыты, фокусы, привлекая к простейшим экспериментам.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 xml:space="preserve">Развивать зрение, слух, обоняние, осязание, вкус,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сенсомоторные способн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сти.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2.Совершенствовать коо</w:t>
            </w:r>
            <w:r w:rsidRPr="003724D9">
              <w:rPr>
                <w:sz w:val="20"/>
                <w:szCs w:val="20"/>
                <w:lang w:eastAsia="en-US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>динацию руки и глаза; ра</w:t>
            </w:r>
            <w:r w:rsidRPr="003724D9">
              <w:rPr>
                <w:sz w:val="20"/>
                <w:szCs w:val="20"/>
                <w:lang w:eastAsia="en-US"/>
              </w:rPr>
              <w:t>з</w:t>
            </w:r>
            <w:r w:rsidRPr="003724D9">
              <w:rPr>
                <w:sz w:val="20"/>
                <w:szCs w:val="20"/>
                <w:lang w:eastAsia="en-US"/>
              </w:rPr>
              <w:t>вивать мелкую моторику рук в разнообразных видах деятельности.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Развивать умение созе</w:t>
            </w:r>
            <w:r w:rsidRPr="003724D9">
              <w:rPr>
                <w:sz w:val="20"/>
                <w:szCs w:val="20"/>
                <w:lang w:eastAsia="en-US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>цать предметы, явления (всматриваться, вслуш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ваться), направляя вним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ние на более тонкое разл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чение их качеств.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выделять в пр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цессе восприятия нескол</w:t>
            </w:r>
            <w:r w:rsidRPr="003724D9">
              <w:rPr>
                <w:sz w:val="20"/>
                <w:szCs w:val="20"/>
                <w:lang w:eastAsia="en-US"/>
              </w:rPr>
              <w:t>ь</w:t>
            </w:r>
            <w:r w:rsidRPr="003724D9">
              <w:rPr>
                <w:sz w:val="20"/>
                <w:szCs w:val="20"/>
                <w:lang w:eastAsia="en-US"/>
              </w:rPr>
              <w:t xml:space="preserve">ко качеств предметов;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сравнивать предметы по форме, величине, стро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нию, положению в пр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странстве, цвету; выделять характерные детали, кр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сивые сочетания цветов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 оттенков, различные звуки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Развивать умение кла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 xml:space="preserve">сифицировать предметы по общим качествам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(форме, величине, стро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нию, цвету).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6.Закреплять знания детей о хроматических и ахр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матических цветах.</w:t>
            </w:r>
          </w:p>
        </w:tc>
      </w:tr>
      <w:tr w:rsidR="00C16CAB" w:rsidTr="003724D9">
        <w:trPr>
          <w:cantSplit/>
          <w:trHeight w:val="113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B63A4C" w:rsidRDefault="00C16CAB" w:rsidP="00B63A4C">
            <w:pPr>
              <w:ind w:left="113" w:right="113"/>
              <w:jc w:val="center"/>
              <w:rPr>
                <w:b/>
                <w:lang w:eastAsia="en-US"/>
              </w:rPr>
            </w:pPr>
            <w:r w:rsidRPr="00B63A4C">
              <w:rPr>
                <w:b/>
                <w:lang w:eastAsia="en-US"/>
              </w:rPr>
              <w:lastRenderedPageBreak/>
              <w:t>Дидактические игры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1.Обогащать в играх с дидактич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ским мат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риалом се</w:t>
            </w:r>
            <w:r w:rsidRPr="003724D9">
              <w:rPr>
                <w:sz w:val="20"/>
                <w:szCs w:val="20"/>
                <w:lang w:eastAsia="en-US"/>
              </w:rPr>
              <w:t>н</w:t>
            </w:r>
            <w:r w:rsidRPr="003724D9">
              <w:rPr>
                <w:sz w:val="20"/>
                <w:szCs w:val="20"/>
                <w:lang w:eastAsia="en-US"/>
              </w:rPr>
              <w:t xml:space="preserve">сорный опыт детей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2.Развивать аналитич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ские сп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собности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Пров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дить дида</w:t>
            </w:r>
            <w:r w:rsidRPr="003724D9">
              <w:rPr>
                <w:sz w:val="20"/>
                <w:szCs w:val="20"/>
                <w:lang w:eastAsia="en-US"/>
              </w:rPr>
              <w:t>к</w:t>
            </w:r>
            <w:r w:rsidRPr="003724D9">
              <w:rPr>
                <w:sz w:val="20"/>
                <w:szCs w:val="20"/>
                <w:lang w:eastAsia="en-US"/>
              </w:rPr>
              <w:t>тические игры на ра</w:t>
            </w:r>
            <w:r w:rsidRPr="003724D9">
              <w:rPr>
                <w:sz w:val="20"/>
                <w:szCs w:val="20"/>
                <w:lang w:eastAsia="en-US"/>
              </w:rPr>
              <w:t>з</w:t>
            </w:r>
            <w:r w:rsidRPr="003724D9">
              <w:rPr>
                <w:sz w:val="20"/>
                <w:szCs w:val="20"/>
                <w:lang w:eastAsia="en-US"/>
              </w:rPr>
              <w:t>витие вн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мания и п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мяти; сл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t>ховой ди</w:t>
            </w:r>
            <w:r w:rsidRPr="003724D9">
              <w:rPr>
                <w:sz w:val="20"/>
                <w:szCs w:val="20"/>
                <w:lang w:eastAsia="en-US"/>
              </w:rPr>
              <w:t>ф</w:t>
            </w:r>
            <w:r w:rsidRPr="003724D9">
              <w:rPr>
                <w:sz w:val="20"/>
                <w:szCs w:val="20"/>
                <w:lang w:eastAsia="en-US"/>
              </w:rPr>
              <w:t>ференци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ции;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тактильных ощущений, температу</w:t>
            </w:r>
            <w:r w:rsidRPr="003724D9">
              <w:rPr>
                <w:sz w:val="20"/>
                <w:szCs w:val="20"/>
                <w:lang w:eastAsia="en-US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>ных разл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чий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  т. п.);  мелкой  м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торики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Подбирать предметы по цвету и вел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чине, собирать пирамидку из 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уменьша-ющихся</w:t>
            </w:r>
            <w:proofErr w:type="spellEnd"/>
            <w:r w:rsidRPr="003724D9">
              <w:rPr>
                <w:sz w:val="20"/>
                <w:szCs w:val="20"/>
                <w:lang w:eastAsia="en-US"/>
              </w:rPr>
              <w:t xml:space="preserve">  по  размеру  колец, 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 собирать ка</w:t>
            </w:r>
            <w:r w:rsidRPr="003724D9">
              <w:rPr>
                <w:sz w:val="20"/>
                <w:szCs w:val="20"/>
                <w:lang w:eastAsia="en-US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>тинку из 4–6 частей.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2.В совмес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ных дидакт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ческих играх учить детей выполнять п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степенно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усложняющи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ся правила.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детей играм, направленным на з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крепление предста</w:t>
            </w:r>
            <w:r w:rsidRPr="003724D9">
              <w:rPr>
                <w:sz w:val="20"/>
                <w:szCs w:val="20"/>
                <w:lang w:eastAsia="en-US"/>
              </w:rPr>
              <w:t>в</w:t>
            </w:r>
            <w:r w:rsidRPr="003724D9">
              <w:rPr>
                <w:sz w:val="20"/>
                <w:szCs w:val="20"/>
                <w:lang w:eastAsia="en-US"/>
              </w:rPr>
              <w:t>лений о свойствах предметов, соверше</w:t>
            </w:r>
            <w:r w:rsidRPr="003724D9">
              <w:rPr>
                <w:sz w:val="20"/>
                <w:szCs w:val="20"/>
                <w:lang w:eastAsia="en-US"/>
              </w:rPr>
              <w:t>н</w:t>
            </w:r>
            <w:r w:rsidRPr="003724D9">
              <w:rPr>
                <w:sz w:val="20"/>
                <w:szCs w:val="20"/>
                <w:lang w:eastAsia="en-US"/>
              </w:rPr>
              <w:t>ствуя умение сравн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вать предметы по внешним признакам, группировать; с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ставлять целое из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частей (кубики, м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заика, 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пазлы</w:t>
            </w:r>
            <w:proofErr w:type="spellEnd"/>
            <w:r w:rsidRPr="003724D9">
              <w:rPr>
                <w:sz w:val="20"/>
                <w:szCs w:val="20"/>
                <w:lang w:eastAsia="en-US"/>
              </w:rPr>
              <w:t>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2.Совершенствовать тактильные, слух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вые, вкусовые ощ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t xml:space="preserve">щения детей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3.Развивать наблюд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тельность и внимание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Помогать детям осваивать правила простейших настол</w:t>
            </w:r>
            <w:r w:rsidRPr="003724D9">
              <w:rPr>
                <w:sz w:val="20"/>
                <w:szCs w:val="20"/>
                <w:lang w:eastAsia="en-US"/>
              </w:rPr>
              <w:t>ь</w:t>
            </w:r>
            <w:r w:rsidRPr="003724D9">
              <w:rPr>
                <w:sz w:val="20"/>
                <w:szCs w:val="20"/>
                <w:lang w:eastAsia="en-US"/>
              </w:rPr>
              <w:t xml:space="preserve">но-печатных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игр («Домино», «Л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то»).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1.Организовывать  дида</w:t>
            </w:r>
            <w:r w:rsidRPr="003724D9">
              <w:rPr>
                <w:sz w:val="20"/>
                <w:szCs w:val="20"/>
                <w:lang w:eastAsia="en-US"/>
              </w:rPr>
              <w:t>к</w:t>
            </w:r>
            <w:r w:rsidRPr="003724D9">
              <w:rPr>
                <w:sz w:val="20"/>
                <w:szCs w:val="20"/>
                <w:lang w:eastAsia="en-US"/>
              </w:rPr>
              <w:t xml:space="preserve">тические  игры,  объединяя детей в подгруппы по 2–4 человека; учить выполнять правила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игры.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Развивать в играх п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мять, внимание, вообр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жение, мышление, речь,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сенсорные способности детей.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Формировать желание действовать с разнообра</w:t>
            </w:r>
            <w:r w:rsidRPr="003724D9">
              <w:rPr>
                <w:sz w:val="20"/>
                <w:szCs w:val="20"/>
                <w:lang w:eastAsia="en-US"/>
              </w:rPr>
              <w:t>з</w:t>
            </w:r>
            <w:r w:rsidRPr="003724D9">
              <w:rPr>
                <w:sz w:val="20"/>
                <w:szCs w:val="20"/>
                <w:lang w:eastAsia="en-US"/>
              </w:rPr>
              <w:t xml:space="preserve">ными дидактическими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играми и игрушками (н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родными, электронными, компьютерными и др.).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Побуждать детей к с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мостоятельности в игре, вызывая у них эмоци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нально-положительный отклик на игровое дейс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вие.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подчиняться пр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вилам в групповых играх. Воспитывать творческую самостоятельность.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Воспитывать  культуру  честного  соперничества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в играх-соревнованиях.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Продолжать  учить  д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тей  играть  в  различные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дидактические игры (лото, мозаика, бирюльки и др.). Развивать умение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организовывать игры, и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полнять роль ведущего.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согласовывать свои действия с действи</w:t>
            </w:r>
            <w:r w:rsidRPr="003724D9">
              <w:rPr>
                <w:sz w:val="20"/>
                <w:szCs w:val="20"/>
                <w:lang w:eastAsia="en-US"/>
              </w:rPr>
              <w:t>я</w:t>
            </w:r>
            <w:r w:rsidRPr="003724D9">
              <w:rPr>
                <w:sz w:val="20"/>
                <w:szCs w:val="20"/>
                <w:lang w:eastAsia="en-US"/>
              </w:rPr>
              <w:t xml:space="preserve">ми ведущего и других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участников игры.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Развивать в игре сообр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зительность, умение сам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стоятельно решать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поставленную задачу.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Привлекать детей к со</w:t>
            </w:r>
            <w:r w:rsidRPr="003724D9">
              <w:rPr>
                <w:sz w:val="20"/>
                <w:szCs w:val="20"/>
                <w:lang w:eastAsia="en-US"/>
              </w:rPr>
              <w:t>з</w:t>
            </w:r>
            <w:r w:rsidRPr="003724D9">
              <w:rPr>
                <w:sz w:val="20"/>
                <w:szCs w:val="20"/>
                <w:lang w:eastAsia="en-US"/>
              </w:rPr>
              <w:t>данию некоторых дида</w:t>
            </w:r>
            <w:r w:rsidRPr="003724D9">
              <w:rPr>
                <w:sz w:val="20"/>
                <w:szCs w:val="20"/>
                <w:lang w:eastAsia="en-US"/>
              </w:rPr>
              <w:t>к</w:t>
            </w:r>
            <w:r w:rsidRPr="003724D9">
              <w:rPr>
                <w:sz w:val="20"/>
                <w:szCs w:val="20"/>
                <w:lang w:eastAsia="en-US"/>
              </w:rPr>
              <w:t>тических игр («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Шумелки</w:t>
            </w:r>
            <w:proofErr w:type="spellEnd"/>
            <w:r w:rsidRPr="003724D9">
              <w:rPr>
                <w:sz w:val="20"/>
                <w:szCs w:val="20"/>
                <w:lang w:eastAsia="en-US"/>
              </w:rPr>
              <w:t>»,  «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Шуршалки</w:t>
            </w:r>
            <w:proofErr w:type="spellEnd"/>
            <w:r w:rsidRPr="003724D9">
              <w:rPr>
                <w:sz w:val="20"/>
                <w:szCs w:val="20"/>
                <w:lang w:eastAsia="en-US"/>
              </w:rPr>
              <w:t>»  и  т.  д.).  Развивать  и  закреплять  сенсорные  способности.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Содействовать  проя</w:t>
            </w:r>
            <w:r w:rsidRPr="003724D9">
              <w:rPr>
                <w:sz w:val="20"/>
                <w:szCs w:val="20"/>
                <w:lang w:eastAsia="en-US"/>
              </w:rPr>
              <w:t>в</w:t>
            </w:r>
            <w:r w:rsidRPr="003724D9">
              <w:rPr>
                <w:sz w:val="20"/>
                <w:szCs w:val="20"/>
                <w:lang w:eastAsia="en-US"/>
              </w:rPr>
              <w:t>лению  и  развитию  в  и</w:t>
            </w:r>
            <w:r w:rsidRPr="003724D9">
              <w:rPr>
                <w:sz w:val="20"/>
                <w:szCs w:val="20"/>
                <w:lang w:eastAsia="en-US"/>
              </w:rPr>
              <w:t>г</w:t>
            </w:r>
            <w:r w:rsidRPr="003724D9">
              <w:rPr>
                <w:sz w:val="20"/>
                <w:szCs w:val="20"/>
                <w:lang w:eastAsia="en-US"/>
              </w:rPr>
              <w:t xml:space="preserve">ре  необходимых  для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подготовки  к  школе  к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честв:  произвольного  поведения,  ассоциативно-образного и логического мышления, воображения, познавательной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активности.</w:t>
            </w:r>
          </w:p>
        </w:tc>
      </w:tr>
      <w:tr w:rsidR="00C16CAB" w:rsidTr="003724D9">
        <w:trPr>
          <w:cantSplit/>
          <w:trHeight w:val="113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B63A4C" w:rsidRDefault="00C16CAB" w:rsidP="00B63A4C">
            <w:pPr>
              <w:ind w:left="113" w:right="113"/>
              <w:jc w:val="center"/>
              <w:rPr>
                <w:b/>
                <w:lang w:eastAsia="en-US"/>
              </w:rPr>
            </w:pPr>
            <w:r w:rsidRPr="00B63A4C">
              <w:rPr>
                <w:b/>
                <w:lang w:eastAsia="en-US"/>
              </w:rPr>
              <w:t>Проектная деятельность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1.Развивать перви</w:t>
            </w:r>
            <w:r w:rsidRPr="003724D9">
              <w:rPr>
                <w:sz w:val="20"/>
                <w:szCs w:val="20"/>
                <w:lang w:eastAsia="en-US"/>
              </w:rPr>
              <w:t>ч</w:t>
            </w:r>
            <w:r w:rsidRPr="003724D9">
              <w:rPr>
                <w:sz w:val="20"/>
                <w:szCs w:val="20"/>
                <w:lang w:eastAsia="en-US"/>
              </w:rPr>
              <w:t>ные навыки в проек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но-исследовательской  деятельности,  оказ</w:t>
            </w:r>
            <w:r w:rsidRPr="003724D9">
              <w:rPr>
                <w:sz w:val="20"/>
                <w:szCs w:val="20"/>
                <w:lang w:eastAsia="en-US"/>
              </w:rPr>
              <w:t>ы</w:t>
            </w:r>
            <w:r w:rsidRPr="003724D9">
              <w:rPr>
                <w:sz w:val="20"/>
                <w:szCs w:val="20"/>
                <w:lang w:eastAsia="en-US"/>
              </w:rPr>
              <w:t xml:space="preserve">вать  помощь  в  оформлении  ее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результатов и созд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нии условий для их презентации сверс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 xml:space="preserve">никам.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2.Привлекать родит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лей к участию в и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следовательской де</w:t>
            </w:r>
            <w:r w:rsidRPr="003724D9">
              <w:rPr>
                <w:sz w:val="20"/>
                <w:szCs w:val="20"/>
                <w:lang w:eastAsia="en-US"/>
              </w:rPr>
              <w:t>я</w:t>
            </w:r>
            <w:r w:rsidRPr="003724D9">
              <w:rPr>
                <w:sz w:val="20"/>
                <w:szCs w:val="20"/>
                <w:lang w:eastAsia="en-US"/>
              </w:rPr>
              <w:t>тельности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 xml:space="preserve">Создавать условия для реализации детьми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проектов трех типов: и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следовательских, творч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ских и нормативных.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Развивать проектную деятельность исследов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тельского типа. Организ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вывать презентации пр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ектов. Формировать у д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тей представления об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авторстве проекта.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Создавать условия для реализации проектной деятельности творческого  типа.</w:t>
            </w:r>
          </w:p>
          <w:p w:rsidR="00C16CAB" w:rsidRPr="003724D9" w:rsidRDefault="00C16CAB" w:rsidP="003724D9">
            <w:pPr>
              <w:rPr>
                <w:b/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Способствовать разв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тию проектной деятельн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сти нормативного типа.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 xml:space="preserve">Развивать  проектную  деятельность  всех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типов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2.В  исследовательской  проектной  деятельности  формировать  умение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уделять внимание анализу эффективности источн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ков информации. Поо</w:t>
            </w:r>
            <w:r w:rsidRPr="003724D9">
              <w:rPr>
                <w:sz w:val="20"/>
                <w:szCs w:val="20"/>
                <w:lang w:eastAsia="en-US"/>
              </w:rPr>
              <w:t>щ</w:t>
            </w:r>
            <w:r w:rsidRPr="003724D9">
              <w:rPr>
                <w:sz w:val="20"/>
                <w:szCs w:val="20"/>
                <w:lang w:eastAsia="en-US"/>
              </w:rPr>
              <w:t>рять обсуждение проекта в кругу сверстников.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Содействовать творч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ской проектной деятельн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сти индивидуального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 группового характера.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Помогать детям в си</w:t>
            </w:r>
            <w:r w:rsidRPr="003724D9">
              <w:rPr>
                <w:sz w:val="20"/>
                <w:szCs w:val="20"/>
                <w:lang w:eastAsia="en-US"/>
              </w:rPr>
              <w:t>м</w:t>
            </w:r>
            <w:r w:rsidRPr="003724D9">
              <w:rPr>
                <w:sz w:val="20"/>
                <w:szCs w:val="20"/>
                <w:lang w:eastAsia="en-US"/>
              </w:rPr>
              <w:t xml:space="preserve">волическом отображении ситуации, проживании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ее основных смыслов и выражении их в образной форме.</w:t>
            </w:r>
          </w:p>
        </w:tc>
      </w:tr>
      <w:tr w:rsidR="00C16CAB" w:rsidTr="00B63A4C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B63A4C">
            <w:pPr>
              <w:jc w:val="center"/>
              <w:rPr>
                <w:b/>
                <w:u w:val="single"/>
                <w:lang w:eastAsia="en-US"/>
              </w:rPr>
            </w:pPr>
            <w:r w:rsidRPr="00B63A4C">
              <w:rPr>
                <w:b/>
                <w:u w:val="single"/>
                <w:lang w:eastAsia="en-US"/>
              </w:rPr>
              <w:t>Ознакомление  с предметным окружением</w:t>
            </w:r>
          </w:p>
        </w:tc>
      </w:tr>
      <w:tr w:rsidR="00C16CAB" w:rsidRPr="00AD7223" w:rsidTr="00B63A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A4076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1.Вызвать интерес детей к предметам ближайшего окружения: игрушки,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посуда, од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жда, обувь, мебель, транспортные </w:t>
            </w:r>
            <w:r w:rsidRPr="003724D9">
              <w:rPr>
                <w:sz w:val="20"/>
                <w:szCs w:val="20"/>
                <w:lang w:eastAsia="en-US"/>
              </w:rPr>
              <w:lastRenderedPageBreak/>
              <w:t>средства.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Побуждать  детей  наз</w:t>
            </w:r>
            <w:r w:rsidRPr="003724D9">
              <w:rPr>
                <w:sz w:val="20"/>
                <w:szCs w:val="20"/>
                <w:lang w:eastAsia="en-US"/>
              </w:rPr>
              <w:t>ы</w:t>
            </w:r>
            <w:r w:rsidRPr="003724D9">
              <w:rPr>
                <w:sz w:val="20"/>
                <w:szCs w:val="20"/>
                <w:lang w:eastAsia="en-US"/>
              </w:rPr>
              <w:t xml:space="preserve">вать  цвет,  величину  предметов,  материал,  из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которого они сделаны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Способс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вовать реал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зации п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требности ребенка в овладении действиями  с  предметами.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Способс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вовать  поя</w:t>
            </w:r>
            <w:r w:rsidRPr="003724D9">
              <w:rPr>
                <w:sz w:val="20"/>
                <w:szCs w:val="20"/>
                <w:lang w:eastAsia="en-US"/>
              </w:rPr>
              <w:t>в</w:t>
            </w:r>
            <w:r w:rsidRPr="003724D9">
              <w:rPr>
                <w:sz w:val="20"/>
                <w:szCs w:val="20"/>
                <w:lang w:eastAsia="en-US"/>
              </w:rPr>
              <w:t>лению  в  словаре  д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тей  обо</w:t>
            </w:r>
            <w:r w:rsidRPr="003724D9">
              <w:rPr>
                <w:sz w:val="20"/>
                <w:szCs w:val="20"/>
                <w:lang w:eastAsia="en-US"/>
              </w:rPr>
              <w:t>б</w:t>
            </w:r>
            <w:r w:rsidRPr="003724D9">
              <w:rPr>
                <w:sz w:val="20"/>
                <w:szCs w:val="20"/>
                <w:lang w:eastAsia="en-US"/>
              </w:rPr>
              <w:t xml:space="preserve">щающих  понятий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(игрушки, посуда, од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жда, обувь, мебель и пр.).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Продолжать знакомить д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тей с предм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тами ближа</w:t>
            </w:r>
            <w:r w:rsidRPr="003724D9">
              <w:rPr>
                <w:sz w:val="20"/>
                <w:szCs w:val="20"/>
                <w:lang w:eastAsia="en-US"/>
              </w:rPr>
              <w:t>й</w:t>
            </w:r>
            <w:r w:rsidRPr="003724D9">
              <w:rPr>
                <w:sz w:val="20"/>
                <w:szCs w:val="20"/>
                <w:lang w:eastAsia="en-US"/>
              </w:rPr>
              <w:t>шего окруж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ния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(игрушки, предметы д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машнего об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хода, виды </w:t>
            </w:r>
            <w:r w:rsidRPr="003724D9">
              <w:rPr>
                <w:sz w:val="20"/>
                <w:szCs w:val="20"/>
                <w:lang w:eastAsia="en-US"/>
              </w:rPr>
              <w:lastRenderedPageBreak/>
              <w:t xml:space="preserve">транспорта), их функциями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 назначением.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Побуждать вычленять н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которые ос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бенности предметов д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машнего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Обихода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 представления  детей  о  сво</w:t>
            </w:r>
            <w:r w:rsidRPr="003724D9">
              <w:rPr>
                <w:sz w:val="20"/>
                <w:szCs w:val="20"/>
                <w:lang w:eastAsia="en-US"/>
              </w:rPr>
              <w:t>й</w:t>
            </w:r>
            <w:r w:rsidRPr="003724D9">
              <w:rPr>
                <w:sz w:val="20"/>
                <w:szCs w:val="20"/>
                <w:lang w:eastAsia="en-US"/>
              </w:rPr>
              <w:t xml:space="preserve">ствах 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материала 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Рассказывать  о  том,  что  одни  предм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ты  сделаны  руками  чел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века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(посуда, м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бель и т. п.), другие созданы природой (к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мень, шишки). 5.Формировать понимание того, что чел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век создает предметы, н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обходимые для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его жизни и жизни других людей (мебель, одежда, обувь, посуда, игру</w:t>
            </w:r>
            <w:r w:rsidRPr="003724D9">
              <w:rPr>
                <w:sz w:val="20"/>
                <w:szCs w:val="20"/>
                <w:lang w:eastAsia="en-US"/>
              </w:rPr>
              <w:t>ш</w:t>
            </w:r>
            <w:r w:rsidRPr="003724D9">
              <w:rPr>
                <w:sz w:val="20"/>
                <w:szCs w:val="20"/>
                <w:lang w:eastAsia="en-US"/>
              </w:rPr>
              <w:t xml:space="preserve">ки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 т. д.).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Создавать  условия  для  расширения  представлений  детей  об  объектах  окр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t>жающего  мира.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Продолжать  зн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комить  детей  с  пр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знаками  предметов,  побуждать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определять  их  цвет,  </w:t>
            </w:r>
            <w:r w:rsidRPr="003724D9">
              <w:rPr>
                <w:sz w:val="20"/>
                <w:szCs w:val="20"/>
                <w:lang w:eastAsia="en-US"/>
              </w:rPr>
              <w:lastRenderedPageBreak/>
              <w:t xml:space="preserve">форму,  величину,  вес.  Рассказывать  о  материалах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(стекло, металл, рез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на, кожа, пластмасса), из которых сделаны предметы,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об их свойствах и качествах. Объяснять целесообразность изготовления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предмета из опред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ленного материала.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Формировать эл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ментарные предста</w:t>
            </w:r>
            <w:r w:rsidRPr="003724D9">
              <w:rPr>
                <w:sz w:val="20"/>
                <w:szCs w:val="20"/>
                <w:lang w:eastAsia="en-US"/>
              </w:rPr>
              <w:t>в</w:t>
            </w:r>
            <w:r w:rsidRPr="003724D9">
              <w:rPr>
                <w:sz w:val="20"/>
                <w:szCs w:val="20"/>
                <w:lang w:eastAsia="en-US"/>
              </w:rPr>
              <w:t>ления об изменении видов человеческого труда и быта на пр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мере истории игру</w:t>
            </w:r>
            <w:r w:rsidRPr="003724D9">
              <w:rPr>
                <w:sz w:val="20"/>
                <w:szCs w:val="20"/>
                <w:lang w:eastAsia="en-US"/>
              </w:rPr>
              <w:t>ш</w:t>
            </w:r>
            <w:r w:rsidRPr="003724D9">
              <w:rPr>
                <w:sz w:val="20"/>
                <w:szCs w:val="20"/>
                <w:lang w:eastAsia="en-US"/>
              </w:rPr>
              <w:t>ки и предметов об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хода.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Продолжать обогащать представления детей о м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ре предметов. Объяснять  назначение  незнакомых  предметов. 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Развивать  умение  с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мостоятельно  определять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материалы, из которых изготовлены предметы, характеризовать свойства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и качества предметов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Побуждать сравнивать предметы (по назначению, цвету, форме, материалу), классифицировать их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 xml:space="preserve">Рассказывать  о  том,  что  любая  вещь  создана  трудом  многих  людей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(«Откуда пришел стол?», «Как получилась книжка?» и т. п.). Предметы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имеют прошлое, насто</w:t>
            </w:r>
            <w:r w:rsidRPr="003724D9">
              <w:rPr>
                <w:sz w:val="20"/>
                <w:szCs w:val="20"/>
                <w:lang w:eastAsia="en-US"/>
              </w:rPr>
              <w:t>я</w:t>
            </w:r>
            <w:r w:rsidRPr="003724D9">
              <w:rPr>
                <w:sz w:val="20"/>
                <w:szCs w:val="20"/>
                <w:lang w:eastAsia="en-US"/>
              </w:rPr>
              <w:t>щее и будущее.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Продолжать расширять и уточнять представления детей о предметном  мире.  Обогащать  представления  о  видах  транспорта  (н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земный,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подземный, воздушный, водный).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В</w:t>
            </w:r>
            <w:r w:rsidRPr="003724D9">
              <w:rPr>
                <w:sz w:val="20"/>
                <w:szCs w:val="20"/>
                <w:lang w:eastAsia="en-US"/>
              </w:rPr>
              <w:t>ызывать чувство во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 xml:space="preserve">хищения совершенством </w:t>
            </w:r>
            <w:r w:rsidRPr="003724D9">
              <w:rPr>
                <w:sz w:val="20"/>
                <w:szCs w:val="20"/>
                <w:lang w:eastAsia="en-US"/>
              </w:rPr>
              <w:lastRenderedPageBreak/>
              <w:t xml:space="preserve">рукотворных предметов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 объектов природы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3.Углублять представл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  о  существенных  х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рактеристиках  предметов,  о  свойствах  и  качествах  различных  материалов.  Рассказывать,  что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материалы добывают и производят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Побуждать применять разнообразные способы обследования предметов (наложение, приложение, сравнение по количеству и т. д.)</w:t>
            </w:r>
          </w:p>
        </w:tc>
      </w:tr>
      <w:tr w:rsidR="00C16CAB" w:rsidRPr="00AD7223" w:rsidTr="00B63A4C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B63A4C">
            <w:pPr>
              <w:jc w:val="center"/>
              <w:rPr>
                <w:sz w:val="20"/>
                <w:szCs w:val="20"/>
                <w:lang w:eastAsia="en-US"/>
              </w:rPr>
            </w:pPr>
            <w:r w:rsidRPr="00B63A4C">
              <w:rPr>
                <w:b/>
                <w:u w:val="single"/>
                <w:lang w:eastAsia="en-US"/>
              </w:rPr>
              <w:lastRenderedPageBreak/>
              <w:t>Ознакомление  с социальным  окружением</w:t>
            </w:r>
          </w:p>
        </w:tc>
      </w:tr>
      <w:tr w:rsidR="00C16CAB" w:rsidRPr="00AD7223" w:rsidTr="00B63A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A4076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Напом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нать детям название г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рода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2.Вызывать интерес к труду бли</w:t>
            </w:r>
            <w:r w:rsidRPr="003724D9">
              <w:rPr>
                <w:sz w:val="20"/>
                <w:szCs w:val="20"/>
                <w:lang w:eastAsia="en-US"/>
              </w:rPr>
              <w:t>з</w:t>
            </w:r>
            <w:r w:rsidRPr="003724D9">
              <w:rPr>
                <w:sz w:val="20"/>
                <w:szCs w:val="20"/>
                <w:lang w:eastAsia="en-US"/>
              </w:rPr>
              <w:t>ких взрослых. 3.Побуждать узнавать и называть н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которые тр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t>довые дейс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вия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 Знакомить с театром через мини-спектакли и представления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Знакомить с ближайшим окружением: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дом,  улица,  магазин,  пол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клиника,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парикмахе</w:t>
            </w:r>
            <w:r w:rsidRPr="003724D9">
              <w:rPr>
                <w:sz w:val="20"/>
                <w:szCs w:val="20"/>
                <w:lang w:eastAsia="en-US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>ская.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Формир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вать интерес к малой родине и первичные представления о ней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Рассказывать  детям  о  п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нятных  им  профессиях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1.Расширять 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>ставления  о  прав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лах  поведения  в  общественных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местах.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знания детей об обществе</w:t>
            </w:r>
            <w:r w:rsidRPr="003724D9">
              <w:rPr>
                <w:sz w:val="20"/>
                <w:szCs w:val="20"/>
                <w:lang w:eastAsia="en-US"/>
              </w:rPr>
              <w:t>н</w:t>
            </w:r>
            <w:r w:rsidRPr="003724D9">
              <w:rPr>
                <w:sz w:val="20"/>
                <w:szCs w:val="20"/>
                <w:lang w:eastAsia="en-US"/>
              </w:rPr>
              <w:t>ном транспорте (а</w:t>
            </w:r>
            <w:r w:rsidRPr="003724D9">
              <w:rPr>
                <w:sz w:val="20"/>
                <w:szCs w:val="20"/>
                <w:lang w:eastAsia="en-US"/>
              </w:rPr>
              <w:t>в</w:t>
            </w:r>
            <w:r w:rsidRPr="003724D9">
              <w:rPr>
                <w:sz w:val="20"/>
                <w:szCs w:val="20"/>
                <w:lang w:eastAsia="en-US"/>
              </w:rPr>
              <w:t xml:space="preserve">тобус, поезд,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самолет, теплоход).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Формировать пе</w:t>
            </w:r>
            <w:r w:rsidRPr="003724D9">
              <w:rPr>
                <w:sz w:val="20"/>
                <w:szCs w:val="20"/>
                <w:lang w:eastAsia="en-US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>вичные представл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 о школе.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4.Продолжать знак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мить с культурными явлениями (театром, цирком,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зоопарком)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Дать детям досту</w:t>
            </w:r>
            <w:r w:rsidRPr="003724D9">
              <w:rPr>
                <w:sz w:val="20"/>
                <w:szCs w:val="20"/>
                <w:lang w:eastAsia="en-US"/>
              </w:rPr>
              <w:t>п</w:t>
            </w:r>
            <w:r w:rsidRPr="003724D9">
              <w:rPr>
                <w:sz w:val="20"/>
                <w:szCs w:val="20"/>
                <w:lang w:eastAsia="en-US"/>
              </w:rPr>
              <w:t>ные их пониманию представления  о  г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сударственных  праздниках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6.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Рассказывать  о  самых  красивых  местах  родного  г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рода, его достопр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мечательностях.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7.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 xml:space="preserve">Рассказывать  о  Российской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армии, о воинах, к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торые охраняют нашу Родину (пограничн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ки, моряки,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летчики).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8.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Дать  элементарные  представления  о  жизни  и  особенн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стях  труда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в городе и в сельской местности (с опорой на опыт детей). Пр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должать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знакомить с разли</w:t>
            </w:r>
            <w:r w:rsidRPr="003724D9">
              <w:rPr>
                <w:sz w:val="20"/>
                <w:szCs w:val="20"/>
                <w:lang w:eastAsia="en-US"/>
              </w:rPr>
              <w:t>ч</w:t>
            </w:r>
            <w:r w:rsidRPr="003724D9">
              <w:rPr>
                <w:sz w:val="20"/>
                <w:szCs w:val="20"/>
                <w:lang w:eastAsia="en-US"/>
              </w:rPr>
              <w:t>ными профессиями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9.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Познакомить детей с деньгами, возмо</w:t>
            </w:r>
            <w:r w:rsidRPr="003724D9">
              <w:rPr>
                <w:sz w:val="20"/>
                <w:szCs w:val="20"/>
                <w:lang w:eastAsia="en-US"/>
              </w:rPr>
              <w:t>ж</w:t>
            </w:r>
            <w:r w:rsidRPr="003724D9">
              <w:rPr>
                <w:sz w:val="20"/>
                <w:szCs w:val="20"/>
                <w:lang w:eastAsia="en-US"/>
              </w:rPr>
              <w:t>ностями их использ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Обогащать представл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 детей о профессиях.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представл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 об учебных заведен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ях (детский сад, школа,  колледж,  вуз),  сферах  человеческой  деятельн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сти  (наука,  искусство,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производство, сельское хозяйство)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 xml:space="preserve">Продолжать знакомить с культурными явлениями (цирк, библиотека,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музей  и  др.)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Продолжать знакомить с деньгами, их функциями (средство для оплаты тр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t>да, расчетов при поку</w:t>
            </w:r>
            <w:r w:rsidRPr="003724D9">
              <w:rPr>
                <w:sz w:val="20"/>
                <w:szCs w:val="20"/>
                <w:lang w:eastAsia="en-US"/>
              </w:rPr>
              <w:t>п</w:t>
            </w:r>
            <w:r w:rsidRPr="003724D9">
              <w:rPr>
                <w:sz w:val="20"/>
                <w:szCs w:val="20"/>
                <w:lang w:eastAsia="en-US"/>
              </w:rPr>
              <w:t>ках), бюджетом и возмо</w:t>
            </w:r>
            <w:r w:rsidRPr="003724D9">
              <w:rPr>
                <w:sz w:val="20"/>
                <w:szCs w:val="20"/>
                <w:lang w:eastAsia="en-US"/>
              </w:rPr>
              <w:t>ж</w:t>
            </w:r>
            <w:r w:rsidRPr="003724D9">
              <w:rPr>
                <w:sz w:val="20"/>
                <w:szCs w:val="20"/>
                <w:lang w:eastAsia="en-US"/>
              </w:rPr>
              <w:t>ностями семьи.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Формировать элеме</w:t>
            </w:r>
            <w:r w:rsidRPr="003724D9">
              <w:rPr>
                <w:sz w:val="20"/>
                <w:szCs w:val="20"/>
                <w:lang w:eastAsia="en-US"/>
              </w:rPr>
              <w:t>н</w:t>
            </w:r>
            <w:r w:rsidRPr="003724D9">
              <w:rPr>
                <w:sz w:val="20"/>
                <w:szCs w:val="20"/>
                <w:lang w:eastAsia="en-US"/>
              </w:rPr>
              <w:t xml:space="preserve">тарные представления об истории человечества </w:t>
            </w:r>
            <w:r w:rsidRPr="003724D9">
              <w:rPr>
                <w:sz w:val="20"/>
                <w:szCs w:val="20"/>
                <w:lang w:eastAsia="en-US"/>
              </w:rPr>
              <w:lastRenderedPageBreak/>
              <w:t>(Древний мир, Средние века, современное общес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во) через знакомство с произведениями искусства (живопись, скульптура, мифы и легенды народов мира), реконструкцию о</w:t>
            </w:r>
            <w:r w:rsidRPr="003724D9">
              <w:rPr>
                <w:sz w:val="20"/>
                <w:szCs w:val="20"/>
                <w:lang w:eastAsia="en-US"/>
              </w:rPr>
              <w:t>б</w:t>
            </w:r>
            <w:r w:rsidRPr="003724D9">
              <w:rPr>
                <w:sz w:val="20"/>
                <w:szCs w:val="20"/>
                <w:lang w:eastAsia="en-US"/>
              </w:rPr>
              <w:t>раза жизни людей разных времен (одежда, утварь, традиции и др.).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6.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Знакомить с трудом л</w:t>
            </w:r>
            <w:r w:rsidRPr="003724D9">
              <w:rPr>
                <w:sz w:val="20"/>
                <w:szCs w:val="20"/>
                <w:lang w:eastAsia="en-US"/>
              </w:rPr>
              <w:t>ю</w:t>
            </w:r>
            <w:r w:rsidRPr="003724D9">
              <w:rPr>
                <w:sz w:val="20"/>
                <w:szCs w:val="20"/>
                <w:lang w:eastAsia="en-US"/>
              </w:rPr>
              <w:t>дей творческих профессий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7.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Прививать чувство бл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годарности к человеку за его труд.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8.Расширять представл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  о  малой  Родине.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9.Расширять представл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ния детей о родной стране, о государственных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Праздниках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10.Формировать 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 xml:space="preserve">ставления  о  том,  что  Российская  Федерация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(Россия)  —  огромная,  многонациональная  стр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на.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11.Расширять представл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ния детей о Российской армии. Воспитывать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уважение к защитникам отечества.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Продолжать знакомить с библиотеками, музеями.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Углублять представления детей о дальнейшем об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t xml:space="preserve">чении, формировать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элементарные знания о специфике школы, ко</w:t>
            </w:r>
            <w:r w:rsidRPr="003724D9">
              <w:rPr>
                <w:sz w:val="20"/>
                <w:szCs w:val="20"/>
                <w:lang w:eastAsia="en-US"/>
              </w:rPr>
              <w:t>л</w:t>
            </w:r>
            <w:r w:rsidRPr="003724D9">
              <w:rPr>
                <w:sz w:val="20"/>
                <w:szCs w:val="20"/>
                <w:lang w:eastAsia="en-US"/>
              </w:rPr>
              <w:t>леджа, вуза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осведомле</w:t>
            </w:r>
            <w:r w:rsidRPr="003724D9">
              <w:rPr>
                <w:sz w:val="20"/>
                <w:szCs w:val="20"/>
                <w:lang w:eastAsia="en-US"/>
              </w:rPr>
              <w:t>н</w:t>
            </w:r>
            <w:r w:rsidRPr="003724D9">
              <w:rPr>
                <w:sz w:val="20"/>
                <w:szCs w:val="20"/>
                <w:lang w:eastAsia="en-US"/>
              </w:rPr>
              <w:t>ность детей в сферах чел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веческой деятельности  (наука,  искусство,  прои</w:t>
            </w:r>
            <w:r w:rsidRPr="003724D9">
              <w:rPr>
                <w:sz w:val="20"/>
                <w:szCs w:val="20"/>
                <w:lang w:eastAsia="en-US"/>
              </w:rPr>
              <w:t>з</w:t>
            </w:r>
            <w:r w:rsidRPr="003724D9">
              <w:rPr>
                <w:sz w:val="20"/>
                <w:szCs w:val="20"/>
                <w:lang w:eastAsia="en-US"/>
              </w:rPr>
              <w:t xml:space="preserve">водство  и  сфера  услуг,  сельское  хозяйство),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представления об их зн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чимости для жизни ребе</w:t>
            </w:r>
            <w:r w:rsidRPr="003724D9">
              <w:rPr>
                <w:sz w:val="20"/>
                <w:szCs w:val="20"/>
                <w:lang w:eastAsia="en-US"/>
              </w:rPr>
              <w:t>н</w:t>
            </w:r>
            <w:r w:rsidRPr="003724D9">
              <w:rPr>
                <w:sz w:val="20"/>
                <w:szCs w:val="20"/>
                <w:lang w:eastAsia="en-US"/>
              </w:rPr>
              <w:t xml:space="preserve">ка, его семьи, детского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сада и общества в целом.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3.Через экспериментир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вание и практическую де</w:t>
            </w:r>
            <w:r w:rsidRPr="003724D9">
              <w:rPr>
                <w:sz w:val="20"/>
                <w:szCs w:val="20"/>
                <w:lang w:eastAsia="en-US"/>
              </w:rPr>
              <w:t>я</w:t>
            </w:r>
            <w:r w:rsidRPr="003724D9">
              <w:rPr>
                <w:sz w:val="20"/>
                <w:szCs w:val="20"/>
                <w:lang w:eastAsia="en-US"/>
              </w:rPr>
              <w:t xml:space="preserve">тельность дать детям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возможность познак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миться с элементами пр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lastRenderedPageBreak/>
              <w:t>фессиональной деятельн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сти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Продолжать  расширять  представления  о  людях  разных  профессий.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5.Расширять представл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 об элементах экон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мики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6.Расширять представл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 о родном крае. Пр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должать знакомить с до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топримечательностями региона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7.Формировать элемента</w:t>
            </w:r>
            <w:r w:rsidRPr="003724D9">
              <w:rPr>
                <w:sz w:val="20"/>
                <w:szCs w:val="20"/>
                <w:lang w:eastAsia="en-US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>ные представления об эв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люции Земли (возникн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вение Земли, эволюция растительного и животн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го мира), месте человека в природном и социальном мире, происхождении и биологической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обоснованности разли</w:t>
            </w:r>
            <w:r w:rsidRPr="003724D9">
              <w:rPr>
                <w:sz w:val="20"/>
                <w:szCs w:val="20"/>
                <w:lang w:eastAsia="en-US"/>
              </w:rPr>
              <w:t>ч</w:t>
            </w:r>
            <w:r w:rsidRPr="003724D9">
              <w:rPr>
                <w:sz w:val="20"/>
                <w:szCs w:val="20"/>
                <w:lang w:eastAsia="en-US"/>
              </w:rPr>
              <w:t>ных рас.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8.Формировать элемента</w:t>
            </w:r>
            <w:r w:rsidRPr="003724D9">
              <w:rPr>
                <w:sz w:val="20"/>
                <w:szCs w:val="20"/>
                <w:lang w:eastAsia="en-US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>ные представления об и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 xml:space="preserve">тории человечества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через  знакомство  с  пр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изведениями  искусства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9.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Закреплять знания о флаге, гербе и гимне Ро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сии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10.Воспитывать  уважение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к людям разных наци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нальностей и их обычаям.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11.Расширять представл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 о Москве — главном городе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знания о государственных праздн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ках. Рассказывать детям о Ю. А. Гагарине и других героях космоса.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13. Углублять знания о Российской армии. Восп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тывать уважение к защи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никам Отечества, к памяти павших бойцов</w:t>
            </w:r>
          </w:p>
        </w:tc>
      </w:tr>
      <w:tr w:rsidR="00C16CAB" w:rsidRPr="00AD7223" w:rsidTr="00B63A4C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B63A4C">
            <w:pPr>
              <w:jc w:val="center"/>
              <w:rPr>
                <w:b/>
                <w:u w:val="single"/>
                <w:lang w:eastAsia="en-US"/>
              </w:rPr>
            </w:pPr>
            <w:r w:rsidRPr="00B63A4C">
              <w:rPr>
                <w:b/>
                <w:u w:val="single"/>
                <w:lang w:eastAsia="en-US"/>
              </w:rPr>
              <w:lastRenderedPageBreak/>
              <w:t>Ознакомление с миром природы</w:t>
            </w:r>
          </w:p>
        </w:tc>
      </w:tr>
      <w:tr w:rsidR="00C16CAB" w:rsidTr="00B63A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A4076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Знакомить детей с до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тупными я</w:t>
            </w:r>
            <w:r w:rsidRPr="003724D9">
              <w:rPr>
                <w:sz w:val="20"/>
                <w:szCs w:val="20"/>
                <w:lang w:eastAsia="en-US"/>
              </w:rPr>
              <w:t>в</w:t>
            </w:r>
            <w:r w:rsidRPr="003724D9">
              <w:rPr>
                <w:sz w:val="20"/>
                <w:szCs w:val="20"/>
                <w:lang w:eastAsia="en-US"/>
              </w:rPr>
              <w:t>лениями пр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роды.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у</w:t>
            </w:r>
            <w:r w:rsidRPr="003724D9">
              <w:rPr>
                <w:sz w:val="20"/>
                <w:szCs w:val="20"/>
                <w:lang w:eastAsia="en-US"/>
              </w:rPr>
              <w:t>з</w:t>
            </w:r>
            <w:r w:rsidRPr="003724D9">
              <w:rPr>
                <w:sz w:val="20"/>
                <w:szCs w:val="20"/>
                <w:lang w:eastAsia="en-US"/>
              </w:rPr>
              <w:t>навать в н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туре, на ка</w:t>
            </w:r>
            <w:r w:rsidRPr="003724D9">
              <w:rPr>
                <w:sz w:val="20"/>
                <w:szCs w:val="20"/>
                <w:lang w:eastAsia="en-US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>тинках, в и</w:t>
            </w:r>
            <w:r w:rsidRPr="003724D9">
              <w:rPr>
                <w:sz w:val="20"/>
                <w:szCs w:val="20"/>
                <w:lang w:eastAsia="en-US"/>
              </w:rPr>
              <w:t>г</w:t>
            </w:r>
            <w:r w:rsidRPr="003724D9">
              <w:rPr>
                <w:sz w:val="20"/>
                <w:szCs w:val="20"/>
                <w:lang w:eastAsia="en-US"/>
              </w:rPr>
              <w:t>рушках д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машних ж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вотных (ко</w:t>
            </w:r>
            <w:r w:rsidRPr="003724D9">
              <w:rPr>
                <w:sz w:val="20"/>
                <w:szCs w:val="20"/>
                <w:lang w:eastAsia="en-US"/>
              </w:rPr>
              <w:t>ш</w:t>
            </w:r>
            <w:r w:rsidRPr="003724D9">
              <w:rPr>
                <w:sz w:val="20"/>
                <w:szCs w:val="20"/>
                <w:lang w:eastAsia="en-US"/>
              </w:rPr>
              <w:t>ку, собаку, корову, к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lastRenderedPageBreak/>
              <w:t>рицу и др.) и их детен</w:t>
            </w:r>
            <w:r w:rsidRPr="003724D9">
              <w:rPr>
                <w:sz w:val="20"/>
                <w:szCs w:val="20"/>
                <w:lang w:eastAsia="en-US"/>
              </w:rPr>
              <w:t>ы</w:t>
            </w:r>
            <w:r w:rsidRPr="003724D9">
              <w:rPr>
                <w:sz w:val="20"/>
                <w:szCs w:val="20"/>
                <w:lang w:eastAsia="en-US"/>
              </w:rPr>
              <w:t>шей и наз</w:t>
            </w:r>
            <w:r w:rsidRPr="003724D9">
              <w:rPr>
                <w:sz w:val="20"/>
                <w:szCs w:val="20"/>
                <w:lang w:eastAsia="en-US"/>
              </w:rPr>
              <w:t>ы</w:t>
            </w:r>
            <w:r w:rsidRPr="003724D9">
              <w:rPr>
                <w:sz w:val="20"/>
                <w:szCs w:val="20"/>
                <w:lang w:eastAsia="en-US"/>
              </w:rPr>
              <w:t xml:space="preserve">вать их.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Узнавать на картинке н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которых д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ких живо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ных (медв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дя, зайца, лису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 др.) и наз</w:t>
            </w:r>
            <w:r w:rsidRPr="003724D9">
              <w:rPr>
                <w:sz w:val="20"/>
                <w:szCs w:val="20"/>
                <w:lang w:eastAsia="en-US"/>
              </w:rPr>
              <w:t>ы</w:t>
            </w:r>
            <w:r w:rsidRPr="003724D9">
              <w:rPr>
                <w:sz w:val="20"/>
                <w:szCs w:val="20"/>
                <w:lang w:eastAsia="en-US"/>
              </w:rPr>
              <w:t>вать их.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Вместе с детьми н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блюдать за птицами и насекомыми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ра</w:t>
            </w:r>
            <w:r w:rsidRPr="003724D9">
              <w:rPr>
                <w:sz w:val="20"/>
                <w:szCs w:val="20"/>
                <w:lang w:eastAsia="en-US"/>
              </w:rPr>
              <w:t>з</w:t>
            </w:r>
            <w:r w:rsidRPr="003724D9">
              <w:rPr>
                <w:sz w:val="20"/>
                <w:szCs w:val="20"/>
                <w:lang w:eastAsia="en-US"/>
              </w:rPr>
              <w:t>личать по внешнему виду овощи и овощи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Помогать детям зам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чать красоту природы в разное время года.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6.Воспитывать бережное отношение к животным.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представления детей о раст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ниях и живо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ных. Продо</w:t>
            </w:r>
            <w:r w:rsidRPr="003724D9">
              <w:rPr>
                <w:sz w:val="20"/>
                <w:szCs w:val="20"/>
                <w:lang w:eastAsia="en-US"/>
              </w:rPr>
              <w:t>л</w:t>
            </w:r>
            <w:r w:rsidRPr="003724D9">
              <w:rPr>
                <w:sz w:val="20"/>
                <w:szCs w:val="20"/>
                <w:lang w:eastAsia="en-US"/>
              </w:rPr>
              <w:t xml:space="preserve">жать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знакомить с домашними животными и их детеныш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ми, особенн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стями их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поведения и питания.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Знакомить детей с аквар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умными ры</w:t>
            </w:r>
            <w:r w:rsidRPr="003724D9">
              <w:rPr>
                <w:sz w:val="20"/>
                <w:szCs w:val="20"/>
                <w:lang w:eastAsia="en-US"/>
              </w:rPr>
              <w:t>б</w:t>
            </w:r>
            <w:r w:rsidRPr="003724D9">
              <w:rPr>
                <w:sz w:val="20"/>
                <w:szCs w:val="20"/>
                <w:lang w:eastAsia="en-US"/>
              </w:rPr>
              <w:t>ками и декор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тивными пт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цами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 представления  о  диких  ж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вотных  (ме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 xml:space="preserve">ведь,  лиса,  белка,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еж и др.), о земноводных (на примере лягушки).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н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блюдать за птицами, пр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летающими на участок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представления детей о нас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комых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6.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отл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чать и наз</w:t>
            </w:r>
            <w:r w:rsidRPr="003724D9">
              <w:rPr>
                <w:sz w:val="20"/>
                <w:szCs w:val="20"/>
                <w:lang w:eastAsia="en-US"/>
              </w:rPr>
              <w:t>ы</w:t>
            </w:r>
            <w:r w:rsidRPr="003724D9">
              <w:rPr>
                <w:sz w:val="20"/>
                <w:szCs w:val="20"/>
                <w:lang w:eastAsia="en-US"/>
              </w:rPr>
              <w:t>вать по вне</w:t>
            </w:r>
            <w:r w:rsidRPr="003724D9">
              <w:rPr>
                <w:sz w:val="20"/>
                <w:szCs w:val="20"/>
                <w:lang w:eastAsia="en-US"/>
              </w:rPr>
              <w:t>ш</w:t>
            </w:r>
            <w:r w:rsidRPr="003724D9">
              <w:rPr>
                <w:sz w:val="20"/>
                <w:szCs w:val="20"/>
                <w:lang w:eastAsia="en-US"/>
              </w:rPr>
              <w:t xml:space="preserve">нему виду: овощи (огурец, 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поми-дор</w:t>
            </w:r>
            <w:proofErr w:type="spellEnd"/>
            <w:r w:rsidRPr="003724D9">
              <w:rPr>
                <w:sz w:val="20"/>
                <w:szCs w:val="20"/>
                <w:lang w:eastAsia="en-US"/>
              </w:rPr>
              <w:t>, мо</w:t>
            </w:r>
            <w:r w:rsidRPr="003724D9">
              <w:rPr>
                <w:sz w:val="20"/>
                <w:szCs w:val="20"/>
                <w:lang w:eastAsia="en-US"/>
              </w:rPr>
              <w:t>р</w:t>
            </w:r>
            <w:r w:rsidRPr="003724D9">
              <w:rPr>
                <w:sz w:val="20"/>
                <w:szCs w:val="20"/>
                <w:lang w:eastAsia="en-US"/>
              </w:rPr>
              <w:t xml:space="preserve">ковь, репа и др.), фрукты (яблоко, груша, персики и др.), ягоды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(малина, см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родина и др.).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7.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Дать  эл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ментарные  представления  о  растениях  данной  мес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 xml:space="preserve">ности: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деревьях,  цв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тущих  трав</w:t>
            </w:r>
            <w:r w:rsidRPr="003724D9">
              <w:rPr>
                <w:sz w:val="20"/>
                <w:szCs w:val="20"/>
                <w:lang w:eastAsia="en-US"/>
              </w:rPr>
              <w:t>я</w:t>
            </w:r>
            <w:r w:rsidRPr="003724D9">
              <w:rPr>
                <w:sz w:val="20"/>
                <w:szCs w:val="20"/>
                <w:lang w:eastAsia="en-US"/>
              </w:rPr>
              <w:t>нистых  раст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ниях  (одува</w:t>
            </w:r>
            <w:r w:rsidRPr="003724D9">
              <w:rPr>
                <w:sz w:val="20"/>
                <w:szCs w:val="20"/>
                <w:lang w:eastAsia="en-US"/>
              </w:rPr>
              <w:t>н</w:t>
            </w:r>
            <w:r w:rsidRPr="003724D9">
              <w:rPr>
                <w:sz w:val="20"/>
                <w:szCs w:val="20"/>
                <w:lang w:eastAsia="en-US"/>
              </w:rPr>
              <w:t>чик,  мать-и-мачеха и др.)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8.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Показать, как растут комнатные растения (ф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кус, герань и др.)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9.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 xml:space="preserve">Знакомить  с  характерными  особенностями  следующих  друг  за  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дру-гим</w:t>
            </w:r>
            <w:proofErr w:type="spellEnd"/>
            <w:r w:rsidRPr="003724D9">
              <w:rPr>
                <w:sz w:val="20"/>
                <w:szCs w:val="20"/>
                <w:lang w:eastAsia="en-US"/>
              </w:rPr>
              <w:t xml:space="preserve"> времен года и теми изменениями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10. Дать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>ставления о свойствах в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ды, песка и снега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о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ражать пол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t>ченные впеча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 xml:space="preserve">ления в речи и продуктивных видах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деятельности.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Формир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вать  умение  понимать  пр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стейшие  вза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мосвязи  в  природе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Знакомить с правилами поведения в природе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>ставления детей о природе.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Знакомить с д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машними животн</w:t>
            </w:r>
            <w:r w:rsidRPr="003724D9">
              <w:rPr>
                <w:sz w:val="20"/>
                <w:szCs w:val="20"/>
                <w:lang w:eastAsia="en-US"/>
              </w:rPr>
              <w:t>ы</w:t>
            </w:r>
            <w:r w:rsidRPr="003724D9">
              <w:rPr>
                <w:sz w:val="20"/>
                <w:szCs w:val="20"/>
                <w:lang w:eastAsia="en-US"/>
              </w:rPr>
              <w:t>ми, декоративными рыбками (с золотыми рыбками, кроме ву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лехвоста и телескопа, карасем и др.), пт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цами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(волнистые попуга</w:t>
            </w:r>
            <w:r w:rsidRPr="003724D9">
              <w:rPr>
                <w:sz w:val="20"/>
                <w:szCs w:val="20"/>
                <w:lang w:eastAsia="en-US"/>
              </w:rPr>
              <w:t>й</w:t>
            </w:r>
            <w:r w:rsidRPr="003724D9">
              <w:rPr>
                <w:sz w:val="20"/>
                <w:szCs w:val="20"/>
                <w:lang w:eastAsia="en-US"/>
              </w:rPr>
              <w:t>чики, канарейки и др.).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Знакомить детей с представителями класса пресмыка</w:t>
            </w:r>
            <w:r w:rsidRPr="003724D9">
              <w:rPr>
                <w:sz w:val="20"/>
                <w:szCs w:val="20"/>
                <w:lang w:eastAsia="en-US"/>
              </w:rPr>
              <w:t>ю</w:t>
            </w:r>
            <w:r w:rsidRPr="003724D9">
              <w:rPr>
                <w:sz w:val="20"/>
                <w:szCs w:val="20"/>
                <w:lang w:eastAsia="en-US"/>
              </w:rPr>
              <w:t>щихся (ящерица, ч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репаха)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>ставления  детей  о  некоторых  насек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мых  (муравей,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бабочка, жук, божья коровка)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 xml:space="preserve">ставления о 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фру</w:t>
            </w:r>
            <w:r w:rsidRPr="003724D9">
              <w:rPr>
                <w:sz w:val="20"/>
                <w:szCs w:val="20"/>
                <w:lang w:eastAsia="en-US"/>
              </w:rPr>
              <w:t>к</w:t>
            </w:r>
            <w:r w:rsidRPr="003724D9">
              <w:rPr>
                <w:sz w:val="20"/>
                <w:szCs w:val="20"/>
                <w:lang w:eastAsia="en-US"/>
              </w:rPr>
              <w:t>тах,овощах</w:t>
            </w:r>
            <w:proofErr w:type="spellEnd"/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6.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Закреплять знания детей о травянистых и комнатных раст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ниях (бальзамин, ф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кус, 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хлорофитум</w:t>
            </w:r>
            <w:proofErr w:type="spellEnd"/>
            <w:r w:rsidRPr="003724D9">
              <w:rPr>
                <w:sz w:val="20"/>
                <w:szCs w:val="20"/>
                <w:lang w:eastAsia="en-US"/>
              </w:rPr>
              <w:t>, г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рань, бегония, прим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t>ла и др.)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7.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 узнавать  и  называть  3–4  вида  деревьев  (елка,  с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сна,  береза,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клен и др.).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8.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В  процессе  опы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нической  деятельн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сти  расширять 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 xml:space="preserve">ставления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детей о свойствах песка, глины и камня.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9.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Организовывать наблюдения за пт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цами, прилетающими на участок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(ворона, голубь, с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ница, воробей, сн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гирь и др.), подкар</w:t>
            </w:r>
            <w:r w:rsidRPr="003724D9">
              <w:rPr>
                <w:sz w:val="20"/>
                <w:szCs w:val="20"/>
                <w:lang w:eastAsia="en-US"/>
              </w:rPr>
              <w:t>м</w:t>
            </w:r>
            <w:r w:rsidRPr="003724D9">
              <w:rPr>
                <w:sz w:val="20"/>
                <w:szCs w:val="20"/>
                <w:lang w:eastAsia="en-US"/>
              </w:rPr>
              <w:t>ливать их зимой.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10.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Закреплять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>ставления детей об условиях, необход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мых для жизни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людей, животных, растений (воздух, вода, питание и т. п.).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детей зам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чать изменения в природе.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12. Рассказывать об охране растений и животных.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и уточнять представления детей о природе. Учить набл</w:t>
            </w:r>
            <w:r w:rsidRPr="003724D9">
              <w:rPr>
                <w:sz w:val="20"/>
                <w:szCs w:val="20"/>
                <w:lang w:eastAsia="en-US"/>
              </w:rPr>
              <w:t>ю</w:t>
            </w:r>
            <w:r w:rsidRPr="003724D9">
              <w:rPr>
                <w:sz w:val="20"/>
                <w:szCs w:val="20"/>
                <w:lang w:eastAsia="en-US"/>
              </w:rPr>
              <w:t>дать, развивать любозн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тельность.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Закреплять  представл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  о  растениях  бл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жайшего  окружения:  </w:t>
            </w:r>
            <w:proofErr w:type="spellStart"/>
            <w:r w:rsidRPr="003724D9">
              <w:rPr>
                <w:sz w:val="20"/>
                <w:szCs w:val="20"/>
                <w:lang w:eastAsia="en-US"/>
              </w:rPr>
              <w:t>де-ревьях</w:t>
            </w:r>
            <w:proofErr w:type="spellEnd"/>
            <w:r w:rsidRPr="003724D9">
              <w:rPr>
                <w:sz w:val="20"/>
                <w:szCs w:val="20"/>
                <w:lang w:eastAsia="en-US"/>
              </w:rPr>
              <w:t>, кустарниках и тр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вянистых растениях. П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знакомить с понятиями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«лес», «луг» и «сад»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Продолжать знакомить с комнатными растениями.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4. Учить ухаживать за ра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тениями. Рассказать о сп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собах вегетативного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размножения растений.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представл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 о домашних живо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ных, их повадках, завис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мости от человека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6.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 представл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  детей  о  диких  ж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 xml:space="preserve">вотных:  где  живут,  как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добывают  пищу  и  гот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вятся  к  зимней  спячке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7.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Дать  детям  предста</w:t>
            </w:r>
            <w:r w:rsidRPr="003724D9">
              <w:rPr>
                <w:sz w:val="20"/>
                <w:szCs w:val="20"/>
                <w:lang w:eastAsia="en-US"/>
              </w:rPr>
              <w:t>в</w:t>
            </w:r>
            <w:r w:rsidRPr="003724D9">
              <w:rPr>
                <w:sz w:val="20"/>
                <w:szCs w:val="20"/>
                <w:lang w:eastAsia="en-US"/>
              </w:rPr>
              <w:t xml:space="preserve">ления  о  пресмыкающихся  (ящерица,  черепаха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 др.) и насекомых (пчела, комар, муха и др.).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8.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Формировать предста</w:t>
            </w:r>
            <w:r w:rsidRPr="003724D9">
              <w:rPr>
                <w:sz w:val="20"/>
                <w:szCs w:val="20"/>
                <w:lang w:eastAsia="en-US"/>
              </w:rPr>
              <w:t>в</w:t>
            </w:r>
            <w:r w:rsidRPr="003724D9">
              <w:rPr>
                <w:sz w:val="20"/>
                <w:szCs w:val="20"/>
                <w:lang w:eastAsia="en-US"/>
              </w:rPr>
              <w:t>ления о чередовании вр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мен года, частей суток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 их некоторых характер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стиках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9.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 xml:space="preserve">Знакомить  детей  с  многообразием  родной  природы;  с  растениями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и животными различных климатических зон.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10.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 xml:space="preserve">Показать, как человек в своей жизни использует воду, песок, глину,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камни.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Использовать  в  пр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цессе  ознакомления  с  природой  произведения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художественной литерат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t>ры, музыки, народные приметы.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Формировать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>ставления о том, что чел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век — часть природы и что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он должен беречь, охр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нять и защищать ее.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13. Учить укреплять свое здоровье в процессе общ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 с природой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14.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устанавливать причинно-следственные связи между природными явлениями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15.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Показать взаимодейс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вие живой и неживой пр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роды.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16. Рассказывать о знач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нии солнца и воздуха в жизни человека, животных и растений.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и уточнять представления детей о д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ревьях, кустарниках,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травянистых растениях; растениях луга, сада, леса.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Конкретизировать пре</w:t>
            </w:r>
            <w:r w:rsidRPr="003724D9">
              <w:rPr>
                <w:sz w:val="20"/>
                <w:szCs w:val="20"/>
                <w:lang w:eastAsia="en-US"/>
              </w:rPr>
              <w:t>д</w:t>
            </w:r>
            <w:r w:rsidRPr="003724D9">
              <w:rPr>
                <w:sz w:val="20"/>
                <w:szCs w:val="20"/>
                <w:lang w:eastAsia="en-US"/>
              </w:rPr>
              <w:t>ставления детей об усл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виях жизни комнатных растений. Знакомить со способами их вегетативн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го размножения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(черенками, листьями, усами). Продолжать учить детей устанавливать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 xml:space="preserve">связи  между  состоянием  растения  и  условиями  окружающей  среды.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Расширять  представления  о  лекарственных  раст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 xml:space="preserve">ниях  (подорожник,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крапива и др.).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и системат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зировать знания о дома</w:t>
            </w:r>
            <w:r w:rsidRPr="003724D9">
              <w:rPr>
                <w:sz w:val="20"/>
                <w:szCs w:val="20"/>
                <w:lang w:eastAsia="en-US"/>
              </w:rPr>
              <w:t>ш</w:t>
            </w:r>
            <w:r w:rsidRPr="003724D9">
              <w:rPr>
                <w:sz w:val="20"/>
                <w:szCs w:val="20"/>
                <w:lang w:eastAsia="en-US"/>
              </w:rPr>
              <w:t>них, зимующих и переле</w:t>
            </w:r>
            <w:r w:rsidRPr="003724D9">
              <w:rPr>
                <w:sz w:val="20"/>
                <w:szCs w:val="20"/>
                <w:lang w:eastAsia="en-US"/>
              </w:rPr>
              <w:t>т</w:t>
            </w:r>
            <w:r w:rsidRPr="003724D9">
              <w:rPr>
                <w:sz w:val="20"/>
                <w:szCs w:val="20"/>
                <w:lang w:eastAsia="en-US"/>
              </w:rPr>
              <w:t>ных птицах; домашних животных и обитателях уголка природы.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4. Дать детям более по</w:t>
            </w:r>
            <w:r w:rsidRPr="003724D9">
              <w:rPr>
                <w:sz w:val="20"/>
                <w:szCs w:val="20"/>
                <w:lang w:eastAsia="en-US"/>
              </w:rPr>
              <w:t>л</w:t>
            </w:r>
            <w:r w:rsidRPr="003724D9">
              <w:rPr>
                <w:sz w:val="20"/>
                <w:szCs w:val="20"/>
                <w:lang w:eastAsia="en-US"/>
              </w:rPr>
              <w:t>ные представления о д</w:t>
            </w:r>
            <w:r w:rsidRPr="003724D9">
              <w:rPr>
                <w:sz w:val="20"/>
                <w:szCs w:val="20"/>
                <w:lang w:eastAsia="en-US"/>
              </w:rPr>
              <w:t>и</w:t>
            </w:r>
            <w:r w:rsidRPr="003724D9">
              <w:rPr>
                <w:sz w:val="20"/>
                <w:szCs w:val="20"/>
                <w:lang w:eastAsia="en-US"/>
              </w:rPr>
              <w:t>ких животных и особенн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стях их приспособления к окружающей среде.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5.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Расширять знания детей о млекопитающих, земн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водных и пресмыкающи</w:t>
            </w:r>
            <w:r w:rsidRPr="003724D9">
              <w:rPr>
                <w:sz w:val="20"/>
                <w:szCs w:val="20"/>
                <w:lang w:eastAsia="en-US"/>
              </w:rPr>
              <w:t>х</w:t>
            </w:r>
            <w:r w:rsidRPr="003724D9">
              <w:rPr>
                <w:sz w:val="20"/>
                <w:szCs w:val="20"/>
                <w:lang w:eastAsia="en-US"/>
              </w:rPr>
              <w:t>ся. Расширять представл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ния о насекомых. Знак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мить с особенностями их жизни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6.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 различать  по  внешнему  виду  и  пр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вильно  называть  бабочек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(капустница, крапивница, павлиний глаз и др.) и ж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t xml:space="preserve">ков (божья коровка,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 xml:space="preserve">жужелица и др.). Учить сравнивать насекомых по способу передвижения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(летают, прыгают, полз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ют)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7.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Развивать  интерес  к  родному  краю.  Воспит</w:t>
            </w:r>
            <w:r w:rsidRPr="003724D9">
              <w:rPr>
                <w:sz w:val="20"/>
                <w:szCs w:val="20"/>
                <w:lang w:eastAsia="en-US"/>
              </w:rPr>
              <w:t>ы</w:t>
            </w:r>
            <w:r w:rsidRPr="003724D9">
              <w:rPr>
                <w:sz w:val="20"/>
                <w:szCs w:val="20"/>
                <w:lang w:eastAsia="en-US"/>
              </w:rPr>
              <w:t>вать  уважение  к  труду сельских жителей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8.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обобщать и си</w:t>
            </w:r>
            <w:r w:rsidRPr="003724D9">
              <w:rPr>
                <w:sz w:val="20"/>
                <w:szCs w:val="20"/>
                <w:lang w:eastAsia="en-US"/>
              </w:rPr>
              <w:t>с</w:t>
            </w:r>
            <w:r w:rsidRPr="003724D9">
              <w:rPr>
                <w:sz w:val="20"/>
                <w:szCs w:val="20"/>
                <w:lang w:eastAsia="en-US"/>
              </w:rPr>
              <w:t>тематизировать предста</w:t>
            </w:r>
            <w:r w:rsidRPr="003724D9">
              <w:rPr>
                <w:sz w:val="20"/>
                <w:szCs w:val="20"/>
                <w:lang w:eastAsia="en-US"/>
              </w:rPr>
              <w:t>в</w:t>
            </w:r>
            <w:r w:rsidRPr="003724D9">
              <w:rPr>
                <w:sz w:val="20"/>
                <w:szCs w:val="20"/>
                <w:lang w:eastAsia="en-US"/>
              </w:rPr>
              <w:t xml:space="preserve">ления о временах года.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9.Формировать предста</w:t>
            </w:r>
            <w:r w:rsidRPr="003724D9">
              <w:rPr>
                <w:sz w:val="20"/>
                <w:szCs w:val="20"/>
                <w:lang w:eastAsia="en-US"/>
              </w:rPr>
              <w:t>в</w:t>
            </w:r>
            <w:r w:rsidRPr="003724D9">
              <w:rPr>
                <w:sz w:val="20"/>
                <w:szCs w:val="20"/>
                <w:lang w:eastAsia="en-US"/>
              </w:rPr>
              <w:t xml:space="preserve">ления о переходе веществ из твердого состояния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в жидкое и наоборот. Н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блюдать такие явления природы, как иней, град,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туман, дождь.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10.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Закреплять умение п</w:t>
            </w:r>
            <w:r w:rsidRPr="003724D9">
              <w:rPr>
                <w:sz w:val="20"/>
                <w:szCs w:val="20"/>
                <w:lang w:eastAsia="en-US"/>
              </w:rPr>
              <w:t>е</w:t>
            </w:r>
            <w:r w:rsidRPr="003724D9">
              <w:rPr>
                <w:sz w:val="20"/>
                <w:szCs w:val="20"/>
                <w:lang w:eastAsia="en-US"/>
              </w:rPr>
              <w:t>редавать свое отношение к природе в рассказах и пр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>дуктивных видах деятел</w:t>
            </w:r>
            <w:r w:rsidRPr="003724D9">
              <w:rPr>
                <w:sz w:val="20"/>
                <w:szCs w:val="20"/>
                <w:lang w:eastAsia="en-US"/>
              </w:rPr>
              <w:t>ь</w:t>
            </w:r>
            <w:r w:rsidRPr="003724D9">
              <w:rPr>
                <w:sz w:val="20"/>
                <w:szCs w:val="20"/>
                <w:lang w:eastAsia="en-US"/>
              </w:rPr>
              <w:t>ности. Объяснить, что в природе все взаимосвяз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но.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11.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Учить  устанавливать  причинно-следственные  связи  между  природными  явлениями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12.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Подвести детей к п</w:t>
            </w:r>
            <w:r w:rsidRPr="003724D9">
              <w:rPr>
                <w:sz w:val="20"/>
                <w:szCs w:val="20"/>
                <w:lang w:eastAsia="en-US"/>
              </w:rPr>
              <w:t>о</w:t>
            </w:r>
            <w:r w:rsidRPr="003724D9">
              <w:rPr>
                <w:sz w:val="20"/>
                <w:szCs w:val="20"/>
                <w:lang w:eastAsia="en-US"/>
              </w:rPr>
              <w:t xml:space="preserve">ниманию того, что жизнь человека на Земле во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lastRenderedPageBreak/>
              <w:t>многом  зависит  от  окр</w:t>
            </w:r>
            <w:r w:rsidRPr="003724D9">
              <w:rPr>
                <w:sz w:val="20"/>
                <w:szCs w:val="20"/>
                <w:lang w:eastAsia="en-US"/>
              </w:rPr>
              <w:t>у</w:t>
            </w:r>
            <w:r w:rsidRPr="003724D9">
              <w:rPr>
                <w:sz w:val="20"/>
                <w:szCs w:val="20"/>
                <w:lang w:eastAsia="en-US"/>
              </w:rPr>
              <w:t>жающей  среды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13.</w:t>
            </w:r>
            <w:r w:rsidRPr="003724D9">
              <w:rPr>
                <w:sz w:val="20"/>
                <w:szCs w:val="20"/>
              </w:rPr>
              <w:t xml:space="preserve"> </w:t>
            </w:r>
            <w:r w:rsidRPr="003724D9">
              <w:rPr>
                <w:sz w:val="20"/>
                <w:szCs w:val="20"/>
                <w:lang w:eastAsia="en-US"/>
              </w:rPr>
              <w:t>Закреплять умение правильно вести себя в природе (любоваться кр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 xml:space="preserve">сотой 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природы, наблюдать за растениями и животными, не нанося им вред).</w:t>
            </w:r>
          </w:p>
          <w:p w:rsidR="00C16CAB" w:rsidRPr="003724D9" w:rsidRDefault="00C16CAB" w:rsidP="003724D9">
            <w:pPr>
              <w:rPr>
                <w:sz w:val="20"/>
                <w:szCs w:val="20"/>
                <w:lang w:eastAsia="en-US"/>
              </w:rPr>
            </w:pPr>
            <w:r w:rsidRPr="003724D9">
              <w:rPr>
                <w:sz w:val="20"/>
                <w:szCs w:val="20"/>
                <w:lang w:eastAsia="en-US"/>
              </w:rPr>
              <w:t>14.Оформлять альбомы о временах года: подбирать картинки, фотографии, детские рисунки и расск</w:t>
            </w:r>
            <w:r w:rsidRPr="003724D9">
              <w:rPr>
                <w:sz w:val="20"/>
                <w:szCs w:val="20"/>
                <w:lang w:eastAsia="en-US"/>
              </w:rPr>
              <w:t>а</w:t>
            </w:r>
            <w:r w:rsidRPr="003724D9">
              <w:rPr>
                <w:sz w:val="20"/>
                <w:szCs w:val="20"/>
                <w:lang w:eastAsia="en-US"/>
              </w:rPr>
              <w:t>зы.</w:t>
            </w:r>
          </w:p>
        </w:tc>
      </w:tr>
      <w:tr w:rsidR="00C16CAB" w:rsidTr="00B63A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A4076D">
            <w:pPr>
              <w:rPr>
                <w:lang w:eastAsia="en-US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B63A4C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B63A4C">
              <w:rPr>
                <w:b/>
                <w:sz w:val="20"/>
                <w:szCs w:val="20"/>
                <w:lang w:eastAsia="en-US"/>
              </w:rPr>
              <w:t>Сезонные изменения в природе</w:t>
            </w:r>
            <w:r w:rsidRPr="00B63A4C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536281">
              <w:rPr>
                <w:b/>
                <w:sz w:val="20"/>
                <w:szCs w:val="20"/>
                <w:lang w:eastAsia="en-US"/>
              </w:rPr>
              <w:t>(Приложение № 4</w:t>
            </w:r>
            <w:r w:rsidRPr="00B63A4C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</w:tbl>
    <w:p w:rsidR="00C16CAB" w:rsidRDefault="00C16CAB" w:rsidP="00DA14A4"/>
    <w:p w:rsidR="00C16CAB" w:rsidRDefault="00C16CAB" w:rsidP="00DA14A4"/>
    <w:p w:rsidR="00C16CAB" w:rsidRDefault="00C16CAB" w:rsidP="00DA14A4"/>
    <w:p w:rsidR="00C16CAB" w:rsidRPr="00F7166F" w:rsidRDefault="00C16CAB" w:rsidP="00F7166F">
      <w:pPr>
        <w:pStyle w:val="a5"/>
        <w:ind w:left="0"/>
        <w:rPr>
          <w:b/>
          <w:sz w:val="28"/>
          <w:szCs w:val="28"/>
        </w:rPr>
      </w:pPr>
      <w:r w:rsidRPr="00F7166F">
        <w:rPr>
          <w:b/>
          <w:sz w:val="28"/>
          <w:szCs w:val="28"/>
        </w:rPr>
        <w:t>2.1.3. Образовательная область «</w:t>
      </w:r>
      <w:r>
        <w:rPr>
          <w:b/>
          <w:sz w:val="28"/>
          <w:szCs w:val="28"/>
        </w:rPr>
        <w:t>Речевое развитие</w:t>
      </w:r>
      <w:r w:rsidRPr="00F7166F">
        <w:rPr>
          <w:b/>
          <w:sz w:val="28"/>
          <w:szCs w:val="28"/>
        </w:rPr>
        <w:t>»</w:t>
      </w:r>
    </w:p>
    <w:p w:rsidR="00C16CAB" w:rsidRPr="007A61B8" w:rsidRDefault="00C16CAB" w:rsidP="00F7166F">
      <w:pPr>
        <w:ind w:firstLine="709"/>
        <w:jc w:val="both"/>
      </w:pPr>
      <w:r w:rsidRPr="007A61B8">
        <w:t>Речевое  развитие  включает  владение  речью  как  средством  общения и  культ</w:t>
      </w:r>
      <w:r w:rsidRPr="007A61B8">
        <w:t>у</w:t>
      </w:r>
      <w:r w:rsidRPr="007A61B8">
        <w:t>ры;  обогащение  активного  словаря;  развитие  связной,  грамматически правильной ди</w:t>
      </w:r>
      <w:r w:rsidRPr="007A61B8">
        <w:t>а</w:t>
      </w:r>
      <w:r w:rsidRPr="007A61B8">
        <w:t>логической и монол</w:t>
      </w:r>
      <w:r>
        <w:t>огической речи; развитие речево</w:t>
      </w:r>
      <w:r w:rsidRPr="007A61B8">
        <w:t>го творчества; развитие звуковой и инто</w:t>
      </w:r>
      <w:r>
        <w:t>национной культуры речи, фонема</w:t>
      </w:r>
      <w:r w:rsidRPr="007A61B8">
        <w:t>тического  слуха;  знакомство  с  книжной  культ</w:t>
      </w:r>
      <w:r w:rsidRPr="007A61B8">
        <w:t>у</w:t>
      </w:r>
      <w:r w:rsidRPr="007A61B8">
        <w:t>рой,  детской  литературой, понимание на слух текстов различных ж</w:t>
      </w:r>
      <w:r>
        <w:t>анров детской литер</w:t>
      </w:r>
      <w:r>
        <w:t>а</w:t>
      </w:r>
      <w:r>
        <w:t>туры; форми</w:t>
      </w:r>
      <w:r w:rsidRPr="007A61B8">
        <w:t xml:space="preserve">рование  звуковой  аналитико-синтетической  активности  как  предпосылки </w:t>
      </w:r>
      <w:r>
        <w:t>обучения грамоте.</w:t>
      </w:r>
    </w:p>
    <w:p w:rsidR="00C16CAB" w:rsidRPr="007A61B8" w:rsidRDefault="00C16CAB" w:rsidP="00DA14A4">
      <w:pPr>
        <w:jc w:val="center"/>
        <w:rPr>
          <w:b/>
        </w:rPr>
      </w:pPr>
      <w:r w:rsidRPr="007A61B8">
        <w:rPr>
          <w:b/>
        </w:rPr>
        <w:t>Основные цели и задачи</w:t>
      </w:r>
    </w:p>
    <w:p w:rsidR="00C16CAB" w:rsidRDefault="00C16CAB" w:rsidP="00DA14A4">
      <w:pPr>
        <w:jc w:val="both"/>
      </w:pPr>
      <w:r>
        <w:rPr>
          <w:b/>
        </w:rPr>
        <w:tab/>
      </w:r>
      <w:r w:rsidRPr="007A61B8">
        <w:rPr>
          <w:b/>
        </w:rPr>
        <w:t>Развитие речи</w:t>
      </w:r>
      <w:r w:rsidRPr="007A61B8">
        <w:t xml:space="preserve"> </w:t>
      </w:r>
    </w:p>
    <w:p w:rsidR="00C16CAB" w:rsidRPr="007A61B8" w:rsidRDefault="00C16CAB" w:rsidP="00DA14A4">
      <w:pPr>
        <w:jc w:val="both"/>
      </w:pPr>
      <w:r>
        <w:tab/>
      </w:r>
      <w:r w:rsidRPr="007A61B8">
        <w:t>Развитие свободного общения с взрослыми и детьми, овладение  конструктивными  способами  и  средствами  взаимодействия с окружающими.</w:t>
      </w:r>
    </w:p>
    <w:p w:rsidR="00C16CAB" w:rsidRPr="007A61B8" w:rsidRDefault="00C16CAB" w:rsidP="00DA14A4">
      <w:pPr>
        <w:jc w:val="both"/>
      </w:pPr>
      <w:r>
        <w:tab/>
      </w:r>
      <w:r w:rsidRPr="007A61B8">
        <w:t>Развитие всех компонентов устной речи детей: грамматического строя речи, свя</w:t>
      </w:r>
      <w:r w:rsidRPr="007A61B8">
        <w:t>з</w:t>
      </w:r>
      <w:r w:rsidRPr="007A61B8">
        <w:t>ной речи — диалогической и</w:t>
      </w:r>
      <w:r>
        <w:t xml:space="preserve"> монологической форм; формирова</w:t>
      </w:r>
      <w:r w:rsidRPr="007A61B8">
        <w:t>ние словаря, воспитание звуковой культуры речи.</w:t>
      </w:r>
    </w:p>
    <w:p w:rsidR="00C16CAB" w:rsidRPr="007A61B8" w:rsidRDefault="00C16CAB" w:rsidP="00DA14A4">
      <w:pPr>
        <w:jc w:val="both"/>
      </w:pPr>
      <w:r>
        <w:tab/>
      </w:r>
      <w:r w:rsidRPr="007A61B8">
        <w:t>Практическое овладение воспитанниками нормами речи.</w:t>
      </w:r>
    </w:p>
    <w:p w:rsidR="00C16CAB" w:rsidRPr="007A61B8" w:rsidRDefault="00C16CAB" w:rsidP="00F7166F">
      <w:pPr>
        <w:ind w:firstLine="709"/>
        <w:jc w:val="both"/>
        <w:rPr>
          <w:b/>
        </w:rPr>
      </w:pPr>
      <w:r>
        <w:rPr>
          <w:b/>
        </w:rPr>
        <w:t>Художественная литература</w:t>
      </w:r>
    </w:p>
    <w:p w:rsidR="00C16CAB" w:rsidRPr="007A61B8" w:rsidRDefault="00C16CAB" w:rsidP="00DA14A4">
      <w:pPr>
        <w:jc w:val="both"/>
      </w:pPr>
      <w:r>
        <w:tab/>
      </w:r>
      <w:r w:rsidRPr="007A61B8">
        <w:t xml:space="preserve">Воспитание интереса и любви к чтению; развитие литературной речи. </w:t>
      </w:r>
    </w:p>
    <w:p w:rsidR="00C16CAB" w:rsidRPr="007A61B8" w:rsidRDefault="00C16CAB" w:rsidP="00DA14A4">
      <w:pPr>
        <w:jc w:val="both"/>
      </w:pPr>
      <w:r>
        <w:tab/>
      </w:r>
      <w:r w:rsidRPr="007A61B8">
        <w:t>Воспитание желания и умения слушать художественные произведения, следить за развитием действия.</w:t>
      </w:r>
    </w:p>
    <w:p w:rsidR="00C16CAB" w:rsidRDefault="00C16CAB" w:rsidP="00DA14A4">
      <w:pPr>
        <w:jc w:val="center"/>
        <w:rPr>
          <w:b/>
        </w:rPr>
      </w:pPr>
    </w:p>
    <w:p w:rsidR="00C16CAB" w:rsidRDefault="00C16CAB" w:rsidP="00DA14A4">
      <w:pPr>
        <w:jc w:val="center"/>
        <w:rPr>
          <w:b/>
        </w:rPr>
      </w:pPr>
      <w:r w:rsidRPr="007A61B8">
        <w:rPr>
          <w:b/>
        </w:rPr>
        <w:t>Содержание психолого-педагогической работы</w:t>
      </w:r>
      <w:r>
        <w:rPr>
          <w:b/>
        </w:rPr>
        <w:t xml:space="preserve"> с детьми раннего возраста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3850"/>
        <w:gridCol w:w="4111"/>
      </w:tblGrid>
      <w:tr w:rsidR="00C16CAB" w:rsidTr="00F7166F">
        <w:tc>
          <w:tcPr>
            <w:tcW w:w="1455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от 1 года до 1 года 6 месяцев</w:t>
            </w:r>
          </w:p>
        </w:tc>
        <w:tc>
          <w:tcPr>
            <w:tcW w:w="4218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от 1 года 6 месяцев до 2 лет</w:t>
            </w:r>
          </w:p>
        </w:tc>
      </w:tr>
      <w:tr w:rsidR="00C16CAB" w:rsidRPr="00F7166F" w:rsidTr="00F7166F">
        <w:tc>
          <w:tcPr>
            <w:tcW w:w="1455" w:type="dxa"/>
          </w:tcPr>
          <w:p w:rsidR="00C16CAB" w:rsidRPr="00F7166F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F7166F">
              <w:rPr>
                <w:b/>
                <w:sz w:val="20"/>
                <w:szCs w:val="20"/>
              </w:rPr>
              <w:t>Понимание р</w:t>
            </w:r>
            <w:r w:rsidRPr="00F7166F">
              <w:rPr>
                <w:b/>
                <w:sz w:val="20"/>
                <w:szCs w:val="20"/>
              </w:rPr>
              <w:t>е</w:t>
            </w:r>
            <w:r w:rsidRPr="00F7166F">
              <w:rPr>
                <w:b/>
                <w:sz w:val="20"/>
                <w:szCs w:val="20"/>
              </w:rPr>
              <w:t>чи</w:t>
            </w:r>
          </w:p>
        </w:tc>
        <w:tc>
          <w:tcPr>
            <w:tcW w:w="3969" w:type="dxa"/>
          </w:tcPr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Расширять запас понимаемых слов. Ра</w:t>
            </w:r>
            <w:r w:rsidRPr="00F7166F">
              <w:rPr>
                <w:sz w:val="20"/>
                <w:szCs w:val="20"/>
              </w:rPr>
              <w:t>з</w:t>
            </w:r>
            <w:r w:rsidRPr="00F7166F">
              <w:rPr>
                <w:sz w:val="20"/>
                <w:szCs w:val="20"/>
              </w:rPr>
              <w:t>вивать умение по слову взрослого нах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дить и показывать на картинках игрушки, предметы одежды, посуды, основные ча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ти своего тела и сюжетных игрушек, ча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тично называть их.</w:t>
            </w:r>
          </w:p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Развивать умение понимать слова, об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значающие части тела человека (руки, ноги, голова), части лица (рот, глаза, </w:t>
            </w:r>
            <w:r w:rsidRPr="00F7166F">
              <w:rPr>
                <w:sz w:val="20"/>
                <w:szCs w:val="20"/>
              </w:rPr>
              <w:lastRenderedPageBreak/>
              <w:t xml:space="preserve">уши); бытовые и игровые </w:t>
            </w:r>
            <w:proofErr w:type="spellStart"/>
            <w:r w:rsidRPr="00F7166F">
              <w:rPr>
                <w:sz w:val="20"/>
                <w:szCs w:val="20"/>
              </w:rPr>
              <w:t>дейст</w:t>
            </w:r>
            <w:proofErr w:type="spellEnd"/>
            <w:r w:rsidRPr="00F7166F">
              <w:rPr>
                <w:sz w:val="20"/>
                <w:szCs w:val="20"/>
              </w:rPr>
              <w:t xml:space="preserve"> вия (ум</w:t>
            </w:r>
            <w:r w:rsidRPr="00F7166F">
              <w:rPr>
                <w:sz w:val="20"/>
                <w:szCs w:val="20"/>
              </w:rPr>
              <w:t>ы</w:t>
            </w:r>
            <w:r w:rsidRPr="00F7166F">
              <w:rPr>
                <w:sz w:val="20"/>
                <w:szCs w:val="20"/>
              </w:rPr>
              <w:t>ваться, гулять); цвета предметов (кра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 xml:space="preserve">ный, синий), контрастные размеры (большой, маленький), формы (кубик, кирпичик, шар, призма). </w:t>
            </w:r>
          </w:p>
          <w:p w:rsidR="00C16CAB" w:rsidRPr="00F7166F" w:rsidRDefault="00C16CAB" w:rsidP="00256F42">
            <w:pPr>
              <w:rPr>
                <w:b/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Приучать детей понимать простые по конструкции и содержанию фразы, кот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рыми взрослый сопровождает показ и</w:t>
            </w:r>
            <w:r w:rsidRPr="00F7166F">
              <w:rPr>
                <w:sz w:val="20"/>
                <w:szCs w:val="20"/>
              </w:rPr>
              <w:t>г</w:t>
            </w:r>
            <w:r w:rsidRPr="00F7166F">
              <w:rPr>
                <w:sz w:val="20"/>
                <w:szCs w:val="20"/>
              </w:rPr>
              <w:t>рушек, свои действия.</w:t>
            </w:r>
          </w:p>
        </w:tc>
        <w:tc>
          <w:tcPr>
            <w:tcW w:w="4218" w:type="dxa"/>
          </w:tcPr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lastRenderedPageBreak/>
              <w:t>Расширять запас понимаемых слов, обозн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 xml:space="preserve">чающих части тела ребенка и его лица. </w:t>
            </w:r>
          </w:p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Называть детям цвет предметов (красный, синий, желтый, зеленый), размер (большой, маленький), форму (кубик, кирпичик, кр</w:t>
            </w:r>
            <w:r w:rsidRPr="00F7166F">
              <w:rPr>
                <w:sz w:val="20"/>
                <w:szCs w:val="20"/>
              </w:rPr>
              <w:t>ы</w:t>
            </w:r>
            <w:r w:rsidRPr="00F7166F">
              <w:rPr>
                <w:sz w:val="20"/>
                <w:szCs w:val="20"/>
              </w:rPr>
              <w:t>ша-призма), состояние (чистый, грязный), а также место нахождения предмета (здесь, там); временные (сейчас) и количественные (один и много) отношения (к концу года).</w:t>
            </w:r>
          </w:p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lastRenderedPageBreak/>
              <w:t xml:space="preserve"> Закреплять умение детей с помощью взро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лого подбирать знакомые предметы по цв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 xml:space="preserve">ту. </w:t>
            </w:r>
          </w:p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Развивать умение понимать слова, обозн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чающие способы передвижения животных (летает, бегает и т. п.), способы питания (клюет, лакает и т. п.), голосовые реакции (мяукает, лает и т. п.); способы передвиж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ния человека (идет, бежит и т. п.). Развивать умение понимать предложения с предлогами в, на.</w:t>
            </w:r>
          </w:p>
          <w:p w:rsidR="00C16CAB" w:rsidRPr="00F7166F" w:rsidRDefault="00C16CAB" w:rsidP="00256F42">
            <w:pPr>
              <w:rPr>
                <w:b/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 Развивать умение узнавать и показывать знакомые предметы независимо от их разм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ра и цвета (мяч большой и маленький, кра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ный и синий и т. п.); соотносить одно и то же действие с несколькими предметами (ко</w:t>
            </w:r>
            <w:r w:rsidRPr="00F7166F">
              <w:rPr>
                <w:sz w:val="20"/>
                <w:szCs w:val="20"/>
              </w:rPr>
              <w:t>р</w:t>
            </w:r>
            <w:r w:rsidRPr="00F7166F">
              <w:rPr>
                <w:sz w:val="20"/>
                <w:szCs w:val="20"/>
              </w:rPr>
              <w:t>мить можно куклу, мишку, слоника и т. п.). Содействовать пониманию сюжетов н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больших инсценировок с игрушками, спе</w:t>
            </w:r>
            <w:r w:rsidRPr="00F7166F">
              <w:rPr>
                <w:sz w:val="20"/>
                <w:szCs w:val="20"/>
              </w:rPr>
              <w:t>к</w:t>
            </w:r>
            <w:r w:rsidRPr="00F7166F">
              <w:rPr>
                <w:sz w:val="20"/>
                <w:szCs w:val="20"/>
              </w:rPr>
              <w:t>таклей кукольного театра о событиях, знак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мых детям по личному опыту.</w:t>
            </w:r>
          </w:p>
        </w:tc>
      </w:tr>
      <w:tr w:rsidR="00C16CAB" w:rsidTr="00F7166F">
        <w:tc>
          <w:tcPr>
            <w:tcW w:w="1455" w:type="dxa"/>
          </w:tcPr>
          <w:p w:rsidR="00C16CAB" w:rsidRPr="00F7166F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F7166F">
              <w:rPr>
                <w:b/>
                <w:sz w:val="20"/>
                <w:szCs w:val="20"/>
              </w:rPr>
              <w:lastRenderedPageBreak/>
              <w:t>Активная речь</w:t>
            </w:r>
          </w:p>
        </w:tc>
        <w:tc>
          <w:tcPr>
            <w:tcW w:w="3969" w:type="dxa"/>
          </w:tcPr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Совершенствовать умение детей подр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жать звукосочетаниям и словам. Попо</w:t>
            </w:r>
            <w:r w:rsidRPr="00F7166F">
              <w:rPr>
                <w:sz w:val="20"/>
                <w:szCs w:val="20"/>
              </w:rPr>
              <w:t>л</w:t>
            </w:r>
            <w:r w:rsidRPr="00F7166F">
              <w:rPr>
                <w:sz w:val="20"/>
                <w:szCs w:val="20"/>
              </w:rPr>
              <w:t>нять активный словарь названиями и</w:t>
            </w:r>
            <w:r w:rsidRPr="00F7166F">
              <w:rPr>
                <w:sz w:val="20"/>
                <w:szCs w:val="20"/>
              </w:rPr>
              <w:t>з</w:t>
            </w:r>
            <w:r w:rsidRPr="00F7166F">
              <w:rPr>
                <w:sz w:val="20"/>
                <w:szCs w:val="20"/>
              </w:rPr>
              <w:t xml:space="preserve">вестных действий (спи, иди, упал и т. п.). </w:t>
            </w:r>
          </w:p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Развивать умение показывать и называть изображенные на картинке знакомые предметы в статическом положении (к 1 году 3 месяцам) и их же в действии (к 1 году 6 месяцам). </w:t>
            </w:r>
          </w:p>
          <w:p w:rsidR="00C16CAB" w:rsidRPr="00F7166F" w:rsidRDefault="00C16CAB" w:rsidP="00256F42">
            <w:pPr>
              <w:rPr>
                <w:b/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Формировать умение отвечать на вопросы «Кто это?», «Что делает?». Побуждать переходить от общения с помощью же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тов и мимики к общению с помощью до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тупных речевых средств. Развивать ум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ние произносить по подражанию предл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жения из двух слов.</w:t>
            </w:r>
          </w:p>
        </w:tc>
        <w:tc>
          <w:tcPr>
            <w:tcW w:w="4218" w:type="dxa"/>
          </w:tcPr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Поощрять замену звукоподражательных слов общеупотребительными (вместо </w:t>
            </w:r>
            <w:proofErr w:type="spellStart"/>
            <w:r w:rsidRPr="00F7166F">
              <w:rPr>
                <w:sz w:val="20"/>
                <w:szCs w:val="20"/>
              </w:rPr>
              <w:t>ав-ав</w:t>
            </w:r>
            <w:proofErr w:type="spellEnd"/>
            <w:r w:rsidRPr="00F7166F">
              <w:rPr>
                <w:sz w:val="20"/>
                <w:szCs w:val="20"/>
              </w:rPr>
              <w:t xml:space="preserve"> — собака и т. п.).</w:t>
            </w:r>
          </w:p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 Предлагать образцы правильного произн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шения слов, побуждать детей к подражанию. </w:t>
            </w:r>
          </w:p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Продолжать расширять и обогащать слова</w:t>
            </w:r>
            <w:r w:rsidRPr="00F7166F">
              <w:rPr>
                <w:sz w:val="20"/>
                <w:szCs w:val="20"/>
              </w:rPr>
              <w:t>р</w:t>
            </w:r>
            <w:r w:rsidRPr="00F7166F">
              <w:rPr>
                <w:sz w:val="20"/>
                <w:szCs w:val="20"/>
              </w:rPr>
              <w:t>ный запас:</w:t>
            </w:r>
          </w:p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 • существительными, обозначающими н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звания игрушек, одежды, обуви, посуды, наименования транспортных средств;</w:t>
            </w:r>
          </w:p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 • глаголами, обозначающими бытовые (есть, умываться и т. п.), игровые (катать, строить и т. п.) действия, действия, противополо</w:t>
            </w:r>
            <w:r w:rsidRPr="00F7166F">
              <w:rPr>
                <w:sz w:val="20"/>
                <w:szCs w:val="20"/>
              </w:rPr>
              <w:t>ж</w:t>
            </w:r>
            <w:r w:rsidRPr="00F7166F">
              <w:rPr>
                <w:sz w:val="20"/>
                <w:szCs w:val="20"/>
              </w:rPr>
              <w:t xml:space="preserve">ные по значению (открывать — закрывать, снимать — надевать и т. п.); </w:t>
            </w:r>
          </w:p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• прилагательными, обозначающими цвет, величину предметов; </w:t>
            </w:r>
          </w:p>
          <w:p w:rsidR="00C16CAB" w:rsidRPr="00F7166F" w:rsidRDefault="00C16CAB" w:rsidP="00256F42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• наречиями (высоко, низко, тихо). Форм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>ровать умение детей составлять фразы из трех и более слов, правильно употреблять грамматические формы; согласовывать с</w:t>
            </w:r>
            <w:r w:rsidRPr="00F7166F">
              <w:rPr>
                <w:sz w:val="20"/>
                <w:szCs w:val="20"/>
              </w:rPr>
              <w:t>у</w:t>
            </w:r>
            <w:r w:rsidRPr="00F7166F">
              <w:rPr>
                <w:sz w:val="20"/>
                <w:szCs w:val="20"/>
              </w:rPr>
              <w:t>ществительные и местоимения с глаголами; употреблять глаголы в настоящем и пр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шедшем времени; использовать предлоги (в, на). Предлагать образцы употребления в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просительных слов (кто, что, куда, где). </w:t>
            </w:r>
          </w:p>
          <w:p w:rsidR="00C16CAB" w:rsidRPr="00F7166F" w:rsidRDefault="00C16CAB" w:rsidP="00256F42">
            <w:pPr>
              <w:rPr>
                <w:b/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Способствовать формированию интонац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>онной выразительности речи. Способств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вать развитию потребности детей в общении посредством речи. Подсказывать им поводы для обращения к взрослым и сверстникам (попроси; поблагодари; предложи; посмотри, кто пришел, и скажи нам и т. д.)</w:t>
            </w:r>
          </w:p>
        </w:tc>
      </w:tr>
      <w:tr w:rsidR="00C16CAB" w:rsidTr="00F7166F">
        <w:tc>
          <w:tcPr>
            <w:tcW w:w="1455" w:type="dxa"/>
          </w:tcPr>
          <w:p w:rsidR="00C16CAB" w:rsidRPr="00F7166F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F7166F">
              <w:rPr>
                <w:b/>
                <w:sz w:val="20"/>
                <w:szCs w:val="20"/>
              </w:rPr>
              <w:t xml:space="preserve">Приобщение </w:t>
            </w:r>
          </w:p>
          <w:p w:rsidR="00C16CAB" w:rsidRPr="00F7166F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F7166F">
              <w:rPr>
                <w:b/>
                <w:sz w:val="20"/>
                <w:szCs w:val="20"/>
              </w:rPr>
              <w:t>к художестве</w:t>
            </w:r>
            <w:r w:rsidRPr="00F7166F">
              <w:rPr>
                <w:b/>
                <w:sz w:val="20"/>
                <w:szCs w:val="20"/>
              </w:rPr>
              <w:t>н</w:t>
            </w:r>
            <w:r w:rsidRPr="00F7166F">
              <w:rPr>
                <w:b/>
                <w:sz w:val="20"/>
                <w:szCs w:val="20"/>
              </w:rPr>
              <w:t>ной литературе</w:t>
            </w:r>
          </w:p>
        </w:tc>
        <w:tc>
          <w:tcPr>
            <w:tcW w:w="8187" w:type="dxa"/>
            <w:gridSpan w:val="2"/>
          </w:tcPr>
          <w:p w:rsidR="00C16CAB" w:rsidRPr="00F7166F" w:rsidRDefault="00C16CAB" w:rsidP="00A045CD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Приучать слушать и понимать короткие, доступные по содержанию народные песенки, </w:t>
            </w:r>
            <w:proofErr w:type="spellStart"/>
            <w:r w:rsidRPr="00F7166F">
              <w:rPr>
                <w:sz w:val="20"/>
                <w:szCs w:val="20"/>
              </w:rPr>
              <w:t>потешки</w:t>
            </w:r>
            <w:proofErr w:type="spellEnd"/>
            <w:r w:rsidRPr="00F7166F">
              <w:rPr>
                <w:sz w:val="20"/>
                <w:szCs w:val="20"/>
              </w:rPr>
              <w:t xml:space="preserve">, сказки, а также авторские произведения (проза, стихи). Сопровождать чтение (рассказывание) показом картинок, игрушек. </w:t>
            </w:r>
          </w:p>
          <w:p w:rsidR="00C16CAB" w:rsidRPr="00F7166F" w:rsidRDefault="00C16CAB" w:rsidP="00A045CD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Приучать детей слушать хорошо знакомые произведения без наглядного сопровождения. </w:t>
            </w:r>
          </w:p>
          <w:p w:rsidR="00C16CAB" w:rsidRPr="00F7166F" w:rsidRDefault="00C16CAB" w:rsidP="00A045CD">
            <w:pPr>
              <w:rPr>
                <w:b/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нии. Обращать внимание на интонационную выразительность речи детей.</w:t>
            </w:r>
          </w:p>
        </w:tc>
      </w:tr>
    </w:tbl>
    <w:p w:rsidR="00C16CAB" w:rsidRDefault="00C16CAB" w:rsidP="00DA14A4">
      <w:pPr>
        <w:jc w:val="center"/>
        <w:rPr>
          <w:b/>
        </w:rPr>
      </w:pPr>
    </w:p>
    <w:p w:rsidR="00C16CAB" w:rsidRDefault="00C16CAB" w:rsidP="00DA14A4">
      <w:pPr>
        <w:jc w:val="center"/>
        <w:rPr>
          <w:b/>
        </w:rPr>
      </w:pPr>
    </w:p>
    <w:p w:rsidR="00C16CAB" w:rsidRDefault="00C16CAB" w:rsidP="00DA14A4">
      <w:pPr>
        <w:jc w:val="center"/>
        <w:rPr>
          <w:b/>
        </w:rPr>
      </w:pPr>
    </w:p>
    <w:p w:rsidR="00C16CAB" w:rsidRDefault="00C16CAB" w:rsidP="00DA14A4">
      <w:pPr>
        <w:jc w:val="center"/>
        <w:rPr>
          <w:b/>
        </w:rPr>
      </w:pPr>
    </w:p>
    <w:p w:rsidR="00C16CAB" w:rsidRDefault="00C16CAB" w:rsidP="00DA14A4">
      <w:pPr>
        <w:jc w:val="center"/>
        <w:rPr>
          <w:b/>
        </w:rPr>
      </w:pPr>
    </w:p>
    <w:tbl>
      <w:tblPr>
        <w:tblW w:w="10774" w:type="dxa"/>
        <w:tblInd w:w="-743" w:type="dxa"/>
        <w:tblLayout w:type="fixed"/>
        <w:tblLook w:val="00A0"/>
      </w:tblPr>
      <w:tblGrid>
        <w:gridCol w:w="567"/>
        <w:gridCol w:w="1418"/>
        <w:gridCol w:w="1560"/>
        <w:gridCol w:w="2126"/>
        <w:gridCol w:w="2551"/>
        <w:gridCol w:w="2552"/>
      </w:tblGrid>
      <w:tr w:rsidR="00C16CAB" w:rsidTr="00A40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младшая группа </w:t>
            </w:r>
          </w:p>
          <w:p w:rsidR="00C16CAB" w:rsidRDefault="00C16CAB" w:rsidP="00F71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(от 2 до 3 лет)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Младшая группа </w:t>
            </w:r>
          </w:p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(от 3 до 4 лет)</w:t>
            </w:r>
          </w:p>
          <w:p w:rsidR="00C16CAB" w:rsidRDefault="00C16CAB" w:rsidP="00A40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Средняя группа </w:t>
            </w:r>
          </w:p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(от 4 до 5 лет)</w:t>
            </w:r>
          </w:p>
          <w:p w:rsidR="00C16CAB" w:rsidRDefault="00C16CAB" w:rsidP="00A40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группа</w:t>
            </w:r>
          </w:p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(от 5 до 6 лет)</w:t>
            </w:r>
          </w:p>
          <w:p w:rsidR="00C16CAB" w:rsidRDefault="00C16CAB" w:rsidP="00A40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к школе группа</w:t>
            </w:r>
          </w:p>
          <w:p w:rsidR="00C16CAB" w:rsidRDefault="00C16CAB" w:rsidP="00A407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(от 6 до 7 лет)</w:t>
            </w:r>
          </w:p>
        </w:tc>
      </w:tr>
      <w:tr w:rsidR="00C16CAB" w:rsidTr="00A4076D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20312D" w:rsidRDefault="00C16CAB" w:rsidP="00A4076D">
            <w:pPr>
              <w:jc w:val="center"/>
              <w:rPr>
                <w:b/>
                <w:lang w:eastAsia="en-US"/>
              </w:rPr>
            </w:pPr>
            <w:r w:rsidRPr="0020312D">
              <w:rPr>
                <w:b/>
                <w:lang w:eastAsia="en-US"/>
              </w:rPr>
              <w:t>Развитие речи</w:t>
            </w:r>
          </w:p>
        </w:tc>
      </w:tr>
      <w:tr w:rsidR="00C16CAB" w:rsidTr="00A4076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C268F4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C268F4">
              <w:rPr>
                <w:b/>
                <w:lang w:eastAsia="en-US"/>
              </w:rPr>
              <w:t>Развивающая речевая 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1.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Способс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>вовать  ра</w:t>
            </w:r>
            <w:r w:rsidRPr="00F7166F">
              <w:rPr>
                <w:sz w:val="20"/>
                <w:szCs w:val="20"/>
                <w:lang w:eastAsia="en-US"/>
              </w:rPr>
              <w:t>з</w:t>
            </w:r>
            <w:r w:rsidRPr="00F7166F">
              <w:rPr>
                <w:sz w:val="20"/>
                <w:szCs w:val="20"/>
                <w:lang w:eastAsia="en-US"/>
              </w:rPr>
              <w:t>витию  речи  как средства общения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2.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Давать д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тям разноо</w:t>
            </w:r>
            <w:r w:rsidRPr="00F7166F">
              <w:rPr>
                <w:sz w:val="20"/>
                <w:szCs w:val="20"/>
                <w:lang w:eastAsia="en-US"/>
              </w:rPr>
              <w:t>б</w:t>
            </w:r>
            <w:r w:rsidRPr="00F7166F">
              <w:rPr>
                <w:sz w:val="20"/>
                <w:szCs w:val="20"/>
                <w:lang w:eastAsia="en-US"/>
              </w:rPr>
              <w:t>разные пор</w:t>
            </w:r>
            <w:r w:rsidRPr="00F7166F">
              <w:rPr>
                <w:sz w:val="20"/>
                <w:szCs w:val="20"/>
                <w:lang w:eastAsia="en-US"/>
              </w:rPr>
              <w:t>у</w:t>
            </w:r>
            <w:r w:rsidRPr="00F7166F">
              <w:rPr>
                <w:sz w:val="20"/>
                <w:szCs w:val="20"/>
                <w:lang w:eastAsia="en-US"/>
              </w:rPr>
              <w:t>чения, кот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рые дадут им возможность общаться со сверстниками и взрослыми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3.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Предлагать  для  сам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стоятельного  рассматрив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ния  карти</w:t>
            </w:r>
            <w:r w:rsidRPr="00F7166F">
              <w:rPr>
                <w:sz w:val="20"/>
                <w:szCs w:val="20"/>
                <w:lang w:eastAsia="en-US"/>
              </w:rPr>
              <w:t>н</w:t>
            </w:r>
            <w:r w:rsidRPr="00F7166F">
              <w:rPr>
                <w:sz w:val="20"/>
                <w:szCs w:val="20"/>
                <w:lang w:eastAsia="en-US"/>
              </w:rPr>
              <w:t xml:space="preserve">ки,  книги,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игрушки в качестве н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глядного м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териала для общения д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тей друг с другом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 xml:space="preserve">1.Продолжать помогать детям общаться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со знакомыми взрослыми и сверстниками посредством поручений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2.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В  быту,  в  самостоятел</w:t>
            </w:r>
            <w:r w:rsidRPr="00F7166F">
              <w:rPr>
                <w:sz w:val="20"/>
                <w:szCs w:val="20"/>
                <w:lang w:eastAsia="en-US"/>
              </w:rPr>
              <w:t>ь</w:t>
            </w:r>
            <w:r w:rsidRPr="00F7166F">
              <w:rPr>
                <w:sz w:val="20"/>
                <w:szCs w:val="20"/>
                <w:lang w:eastAsia="en-US"/>
              </w:rPr>
              <w:t>ных  играх  помогать  д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тям  посредс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 xml:space="preserve">вом  речи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взаимодейс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>вовать  и  н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лаживать  ко</w:t>
            </w:r>
            <w:r w:rsidRPr="00F7166F">
              <w:rPr>
                <w:sz w:val="20"/>
                <w:szCs w:val="20"/>
                <w:lang w:eastAsia="en-US"/>
              </w:rPr>
              <w:t>н</w:t>
            </w:r>
            <w:r w:rsidRPr="00F7166F">
              <w:rPr>
                <w:sz w:val="20"/>
                <w:szCs w:val="20"/>
                <w:lang w:eastAsia="en-US"/>
              </w:rPr>
              <w:t>такты  друг  с  другом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3.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В целях ра</w:t>
            </w:r>
            <w:r w:rsidRPr="00F7166F">
              <w:rPr>
                <w:sz w:val="20"/>
                <w:szCs w:val="20"/>
                <w:lang w:eastAsia="en-US"/>
              </w:rPr>
              <w:t>з</w:t>
            </w:r>
            <w:r w:rsidRPr="00F7166F">
              <w:rPr>
                <w:sz w:val="20"/>
                <w:szCs w:val="20"/>
                <w:lang w:eastAsia="en-US"/>
              </w:rPr>
              <w:t>вития иници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 xml:space="preserve">тивной речи, обогащения и уточнения представлений о предметах ближайшего окружения предоставлять детям для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самостоятел</w:t>
            </w:r>
            <w:r w:rsidRPr="00F7166F">
              <w:rPr>
                <w:sz w:val="20"/>
                <w:szCs w:val="20"/>
                <w:lang w:eastAsia="en-US"/>
              </w:rPr>
              <w:t>ь</w:t>
            </w:r>
            <w:r w:rsidRPr="00F7166F">
              <w:rPr>
                <w:sz w:val="20"/>
                <w:szCs w:val="20"/>
                <w:lang w:eastAsia="en-US"/>
              </w:rPr>
              <w:t>ного рассма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>ривания ка</w:t>
            </w:r>
            <w:r w:rsidRPr="00F7166F">
              <w:rPr>
                <w:sz w:val="20"/>
                <w:szCs w:val="20"/>
                <w:lang w:eastAsia="en-US"/>
              </w:rPr>
              <w:t>р</w:t>
            </w:r>
            <w:r w:rsidRPr="00F7166F">
              <w:rPr>
                <w:sz w:val="20"/>
                <w:szCs w:val="20"/>
                <w:lang w:eastAsia="en-US"/>
              </w:rPr>
              <w:t>тинки, книги, наборы пре</w:t>
            </w:r>
            <w:r w:rsidRPr="00F7166F">
              <w:rPr>
                <w:sz w:val="20"/>
                <w:szCs w:val="20"/>
                <w:lang w:eastAsia="en-US"/>
              </w:rPr>
              <w:t>д</w:t>
            </w:r>
            <w:r w:rsidRPr="00F7166F">
              <w:rPr>
                <w:sz w:val="20"/>
                <w:szCs w:val="20"/>
                <w:lang w:eastAsia="en-US"/>
              </w:rPr>
              <w:t>метов.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4.Продолжать приучать детей слушать ра</w:t>
            </w:r>
            <w:r w:rsidRPr="00F7166F">
              <w:rPr>
                <w:sz w:val="20"/>
                <w:szCs w:val="20"/>
                <w:lang w:eastAsia="en-US"/>
              </w:rPr>
              <w:t>с</w:t>
            </w:r>
            <w:r w:rsidRPr="00F7166F">
              <w:rPr>
                <w:sz w:val="20"/>
                <w:szCs w:val="20"/>
                <w:lang w:eastAsia="en-US"/>
              </w:rPr>
              <w:t>сказы воспит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теля о заба</w:t>
            </w:r>
            <w:r w:rsidRPr="00F7166F">
              <w:rPr>
                <w:sz w:val="20"/>
                <w:szCs w:val="20"/>
                <w:lang w:eastAsia="en-US"/>
              </w:rPr>
              <w:t>в</w:t>
            </w:r>
            <w:r w:rsidRPr="00F7166F">
              <w:rPr>
                <w:sz w:val="20"/>
                <w:szCs w:val="20"/>
                <w:lang w:eastAsia="en-US"/>
              </w:rPr>
              <w:t xml:space="preserve">ных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случаях из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1.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 xml:space="preserve">Обсуждать  с  детьми  информацию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о предметах, явлен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ях, событиях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2.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Выслушивать  д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тей,  уточнять  их  ответы,  подсказывать  слова,  более точно отражающие особе</w:t>
            </w:r>
            <w:r w:rsidRPr="00F7166F">
              <w:rPr>
                <w:sz w:val="20"/>
                <w:szCs w:val="20"/>
                <w:lang w:eastAsia="en-US"/>
              </w:rPr>
              <w:t>н</w:t>
            </w:r>
            <w:r w:rsidRPr="00F7166F">
              <w:rPr>
                <w:sz w:val="20"/>
                <w:szCs w:val="20"/>
                <w:lang w:eastAsia="en-US"/>
              </w:rPr>
              <w:t>ность предмета, явл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ния, состояния, п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ступка; помогать л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гично и понятно в</w:t>
            </w:r>
            <w:r w:rsidRPr="00F7166F">
              <w:rPr>
                <w:sz w:val="20"/>
                <w:szCs w:val="20"/>
                <w:lang w:eastAsia="en-US"/>
              </w:rPr>
              <w:t>ы</w:t>
            </w:r>
            <w:r w:rsidRPr="00F7166F">
              <w:rPr>
                <w:sz w:val="20"/>
                <w:szCs w:val="20"/>
                <w:lang w:eastAsia="en-US"/>
              </w:rPr>
              <w:t xml:space="preserve">сказывать суждение.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3.Способствовать развитию любозн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тельности.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4.Помогать детям доброжелательно о</w:t>
            </w:r>
            <w:r w:rsidRPr="00F7166F">
              <w:rPr>
                <w:sz w:val="20"/>
                <w:szCs w:val="20"/>
                <w:lang w:eastAsia="en-US"/>
              </w:rPr>
              <w:t>б</w:t>
            </w:r>
            <w:r w:rsidRPr="00F7166F">
              <w:rPr>
                <w:sz w:val="20"/>
                <w:szCs w:val="20"/>
                <w:lang w:eastAsia="en-US"/>
              </w:rPr>
              <w:t>щаться со сверстн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1.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 xml:space="preserve">Продолжать развивать речь как средство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общения.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2.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Предлагать для ра</w:t>
            </w:r>
            <w:r w:rsidRPr="00F7166F">
              <w:rPr>
                <w:sz w:val="20"/>
                <w:szCs w:val="20"/>
                <w:lang w:eastAsia="en-US"/>
              </w:rPr>
              <w:t>с</w:t>
            </w:r>
            <w:r w:rsidRPr="00F7166F">
              <w:rPr>
                <w:sz w:val="20"/>
                <w:szCs w:val="20"/>
                <w:lang w:eastAsia="en-US"/>
              </w:rPr>
              <w:t>сматривания изделия н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 xml:space="preserve">родных промыслов, мини-коллекции (открытки, марки, монеты, наборы игрушек, выполненных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из определенного мат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риала), иллюстрированные книги (в том числе знак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мые сказки с рисунками разных художников), о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 xml:space="preserve">крытки, фотографии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с достопримечательност</w:t>
            </w:r>
            <w:r w:rsidRPr="00F7166F">
              <w:rPr>
                <w:sz w:val="20"/>
                <w:szCs w:val="20"/>
                <w:lang w:eastAsia="en-US"/>
              </w:rPr>
              <w:t>я</w:t>
            </w:r>
            <w:r w:rsidRPr="00F7166F">
              <w:rPr>
                <w:sz w:val="20"/>
                <w:szCs w:val="20"/>
                <w:lang w:eastAsia="en-US"/>
              </w:rPr>
              <w:t xml:space="preserve">ми родного края, Москвы, репродукции картин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(в том числе из жизни д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революционной России)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3.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Поощрять попытки р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бенка делиться с педаг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гом и другими детьми ра</w:t>
            </w:r>
            <w:r w:rsidRPr="00F7166F">
              <w:rPr>
                <w:sz w:val="20"/>
                <w:szCs w:val="20"/>
                <w:lang w:eastAsia="en-US"/>
              </w:rPr>
              <w:t>з</w:t>
            </w:r>
            <w:r w:rsidRPr="00F7166F">
              <w:rPr>
                <w:sz w:val="20"/>
                <w:szCs w:val="20"/>
                <w:lang w:eastAsia="en-US"/>
              </w:rPr>
              <w:t>нообразными впечатл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ниями, уточнять источник полученной информации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4.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В повседневной жизни, в играх подсказывать д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 xml:space="preserve">тям формы выражения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Вежливости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5.</w:t>
            </w:r>
            <w:r w:rsidRPr="00F7166F">
              <w:rPr>
                <w:sz w:val="20"/>
                <w:szCs w:val="20"/>
              </w:rPr>
              <w:t xml:space="preserve"> Уч</w:t>
            </w:r>
            <w:r w:rsidRPr="00F7166F">
              <w:rPr>
                <w:sz w:val="20"/>
                <w:szCs w:val="20"/>
                <w:lang w:eastAsia="en-US"/>
              </w:rPr>
              <w:t>ить детей решать спорные вопросы и ул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живать конфликты с п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мощью речи: убеждать, доказывать, объяснять.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1.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Приучать  детей — б</w:t>
            </w:r>
            <w:r w:rsidRPr="00F7166F">
              <w:rPr>
                <w:sz w:val="20"/>
                <w:szCs w:val="20"/>
                <w:lang w:eastAsia="en-US"/>
              </w:rPr>
              <w:t>у</w:t>
            </w:r>
            <w:r w:rsidRPr="00F7166F">
              <w:rPr>
                <w:sz w:val="20"/>
                <w:szCs w:val="20"/>
                <w:lang w:eastAsia="en-US"/>
              </w:rPr>
              <w:t>дущих  школьников — проявлять инициативу с целью получения новых знаний.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2.Совершенствовать речь как средство общения.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3.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Опираясь на опыт детей и учитывая их предпочт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ния, подбирать наглядные материалы для самосто</w:t>
            </w:r>
            <w:r w:rsidRPr="00F7166F">
              <w:rPr>
                <w:sz w:val="20"/>
                <w:szCs w:val="20"/>
                <w:lang w:eastAsia="en-US"/>
              </w:rPr>
              <w:t>я</w:t>
            </w:r>
            <w:r w:rsidRPr="00F7166F">
              <w:rPr>
                <w:sz w:val="20"/>
                <w:szCs w:val="20"/>
                <w:lang w:eastAsia="en-US"/>
              </w:rPr>
              <w:t>тельного восприятия с п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следующим обсуждением с воспитателем и сверс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>никами.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4.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Продолжать формир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 xml:space="preserve">вать умение отстаивать свою точку зрения.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5.Помогать осваивать формы речевого этикета.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6.Продолжать содерж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тельно, эмоционально ра</w:t>
            </w:r>
            <w:r w:rsidRPr="00F7166F">
              <w:rPr>
                <w:sz w:val="20"/>
                <w:szCs w:val="20"/>
                <w:lang w:eastAsia="en-US"/>
              </w:rPr>
              <w:t>с</w:t>
            </w:r>
            <w:r w:rsidRPr="00F7166F">
              <w:rPr>
                <w:sz w:val="20"/>
                <w:szCs w:val="20"/>
                <w:lang w:eastAsia="en-US"/>
              </w:rPr>
              <w:t>сказывать детям об инт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 xml:space="preserve">ресных фактах и событиях.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7.Приучать детей к сам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стоятельности суждений.</w:t>
            </w:r>
          </w:p>
        </w:tc>
      </w:tr>
      <w:tr w:rsidR="00C16CAB" w:rsidTr="00A4076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C268F4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C268F4">
              <w:rPr>
                <w:b/>
                <w:lang w:eastAsia="en-US"/>
              </w:rPr>
              <w:lastRenderedPageBreak/>
              <w:t>Формирование словаря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1.</w:t>
            </w:r>
            <w:r w:rsidRPr="001756F1"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Развивать  понимание  речи  и  акт</w:t>
            </w:r>
            <w:r w:rsidRPr="001756F1">
              <w:rPr>
                <w:sz w:val="20"/>
                <w:szCs w:val="20"/>
                <w:lang w:eastAsia="en-US"/>
              </w:rPr>
              <w:t>и</w:t>
            </w:r>
            <w:r w:rsidRPr="001756F1">
              <w:rPr>
                <w:sz w:val="20"/>
                <w:szCs w:val="20"/>
                <w:lang w:eastAsia="en-US"/>
              </w:rPr>
              <w:t xml:space="preserve">визировать 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словарь.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2.</w:t>
            </w:r>
            <w:r w:rsidRPr="001756F1"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Учить п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>нимать речь взрослых без наглядного сопровожд</w:t>
            </w:r>
            <w:r w:rsidRPr="001756F1">
              <w:rPr>
                <w:sz w:val="20"/>
                <w:szCs w:val="20"/>
                <w:lang w:eastAsia="en-US"/>
              </w:rPr>
              <w:t>е</w:t>
            </w:r>
            <w:r w:rsidRPr="001756F1">
              <w:rPr>
                <w:sz w:val="20"/>
                <w:szCs w:val="20"/>
                <w:lang w:eastAsia="en-US"/>
              </w:rPr>
              <w:t>ния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3.</w:t>
            </w:r>
            <w:r w:rsidRPr="001756F1"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Обогащать словарь детей существ</w:t>
            </w:r>
            <w:r w:rsidRPr="001756F1">
              <w:rPr>
                <w:sz w:val="20"/>
                <w:szCs w:val="20"/>
                <w:lang w:eastAsia="en-US"/>
              </w:rPr>
              <w:t>и</w:t>
            </w:r>
            <w:r w:rsidRPr="001756F1">
              <w:rPr>
                <w:sz w:val="20"/>
                <w:szCs w:val="20"/>
                <w:lang w:eastAsia="en-US"/>
              </w:rPr>
              <w:t>тельными, г</w:t>
            </w:r>
            <w:r>
              <w:rPr>
                <w:sz w:val="20"/>
                <w:szCs w:val="20"/>
                <w:lang w:eastAsia="en-US"/>
              </w:rPr>
              <w:t>л</w:t>
            </w:r>
            <w:r w:rsidRPr="001756F1">
              <w:rPr>
                <w:sz w:val="20"/>
                <w:szCs w:val="20"/>
                <w:lang w:eastAsia="en-US"/>
              </w:rPr>
              <w:t>аголами, прилагател</w:t>
            </w:r>
            <w:r w:rsidRPr="001756F1">
              <w:rPr>
                <w:sz w:val="20"/>
                <w:szCs w:val="20"/>
                <w:lang w:eastAsia="en-US"/>
              </w:rPr>
              <w:t>ь</w:t>
            </w:r>
            <w:r w:rsidRPr="001756F1">
              <w:rPr>
                <w:sz w:val="20"/>
                <w:szCs w:val="20"/>
                <w:lang w:eastAsia="en-US"/>
              </w:rPr>
              <w:t>ными, нар</w:t>
            </w:r>
            <w:r w:rsidRPr="001756F1">
              <w:rPr>
                <w:sz w:val="20"/>
                <w:szCs w:val="20"/>
                <w:lang w:eastAsia="en-US"/>
              </w:rPr>
              <w:t>е</w:t>
            </w:r>
            <w:r w:rsidRPr="001756F1">
              <w:rPr>
                <w:sz w:val="20"/>
                <w:szCs w:val="20"/>
                <w:lang w:eastAsia="en-US"/>
              </w:rPr>
              <w:t>чиями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4.</w:t>
            </w:r>
            <w:r w:rsidRPr="001756F1"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Способс</w:t>
            </w:r>
            <w:r w:rsidRPr="001756F1">
              <w:rPr>
                <w:sz w:val="20"/>
                <w:szCs w:val="20"/>
                <w:lang w:eastAsia="en-US"/>
              </w:rPr>
              <w:t>т</w:t>
            </w:r>
            <w:r w:rsidRPr="001756F1">
              <w:rPr>
                <w:sz w:val="20"/>
                <w:szCs w:val="20"/>
                <w:lang w:eastAsia="en-US"/>
              </w:rPr>
              <w:t>вовать  упо</w:t>
            </w:r>
            <w:r w:rsidRPr="001756F1">
              <w:rPr>
                <w:sz w:val="20"/>
                <w:szCs w:val="20"/>
                <w:lang w:eastAsia="en-US"/>
              </w:rPr>
              <w:t>т</w:t>
            </w:r>
            <w:r w:rsidRPr="001756F1">
              <w:rPr>
                <w:sz w:val="20"/>
                <w:szCs w:val="20"/>
                <w:lang w:eastAsia="en-US"/>
              </w:rPr>
              <w:t>реблению  усвоенных  слов  в  сам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 xml:space="preserve">стоятельной 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речи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1.</w:t>
            </w:r>
            <w:r w:rsidRPr="001756F1"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 xml:space="preserve">Продолжать расширять и активизировать словарный 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запас детей. Уточнять н</w:t>
            </w:r>
            <w:r w:rsidRPr="001756F1">
              <w:rPr>
                <w:sz w:val="20"/>
                <w:szCs w:val="20"/>
                <w:lang w:eastAsia="en-US"/>
              </w:rPr>
              <w:t>а</w:t>
            </w:r>
            <w:r w:rsidRPr="001756F1">
              <w:rPr>
                <w:sz w:val="20"/>
                <w:szCs w:val="20"/>
                <w:lang w:eastAsia="en-US"/>
              </w:rPr>
              <w:t>звания и н</w:t>
            </w:r>
            <w:r w:rsidRPr="001756F1">
              <w:rPr>
                <w:sz w:val="20"/>
                <w:szCs w:val="20"/>
                <w:lang w:eastAsia="en-US"/>
              </w:rPr>
              <w:t>а</w:t>
            </w:r>
            <w:r w:rsidRPr="001756F1">
              <w:rPr>
                <w:sz w:val="20"/>
                <w:szCs w:val="20"/>
                <w:lang w:eastAsia="en-US"/>
              </w:rPr>
              <w:t>значение пре</w:t>
            </w:r>
            <w:r w:rsidRPr="001756F1">
              <w:rPr>
                <w:sz w:val="20"/>
                <w:szCs w:val="20"/>
                <w:lang w:eastAsia="en-US"/>
              </w:rPr>
              <w:t>д</w:t>
            </w:r>
            <w:r w:rsidRPr="001756F1">
              <w:rPr>
                <w:sz w:val="20"/>
                <w:szCs w:val="20"/>
                <w:lang w:eastAsia="en-US"/>
              </w:rPr>
              <w:t xml:space="preserve">метов одежды, обуви, 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головных уб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>ров, посуды, мебели, видов транспорта.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Учить детей различать и называть сущ</w:t>
            </w:r>
            <w:r w:rsidRPr="001756F1">
              <w:rPr>
                <w:sz w:val="20"/>
                <w:szCs w:val="20"/>
                <w:lang w:eastAsia="en-US"/>
              </w:rPr>
              <w:t>е</w:t>
            </w:r>
            <w:r w:rsidRPr="001756F1">
              <w:rPr>
                <w:sz w:val="20"/>
                <w:szCs w:val="20"/>
                <w:lang w:eastAsia="en-US"/>
              </w:rPr>
              <w:t>ственные дет</w:t>
            </w:r>
            <w:r w:rsidRPr="001756F1">
              <w:rPr>
                <w:sz w:val="20"/>
                <w:szCs w:val="20"/>
                <w:lang w:eastAsia="en-US"/>
              </w:rPr>
              <w:t>а</w:t>
            </w:r>
            <w:r w:rsidRPr="001756F1">
              <w:rPr>
                <w:sz w:val="20"/>
                <w:szCs w:val="20"/>
                <w:lang w:eastAsia="en-US"/>
              </w:rPr>
              <w:t>ли и части предметов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Учить пон</w:t>
            </w:r>
            <w:r w:rsidRPr="001756F1">
              <w:rPr>
                <w:sz w:val="20"/>
                <w:szCs w:val="20"/>
                <w:lang w:eastAsia="en-US"/>
              </w:rPr>
              <w:t>и</w:t>
            </w:r>
            <w:r w:rsidRPr="001756F1">
              <w:rPr>
                <w:sz w:val="20"/>
                <w:szCs w:val="20"/>
                <w:lang w:eastAsia="en-US"/>
              </w:rPr>
              <w:t>мать обо</w:t>
            </w:r>
            <w:r w:rsidRPr="001756F1">
              <w:rPr>
                <w:sz w:val="20"/>
                <w:szCs w:val="20"/>
                <w:lang w:eastAsia="en-US"/>
              </w:rPr>
              <w:t>б</w:t>
            </w:r>
            <w:r w:rsidRPr="001756F1">
              <w:rPr>
                <w:sz w:val="20"/>
                <w:szCs w:val="20"/>
                <w:lang w:eastAsia="en-US"/>
              </w:rPr>
              <w:t>щающие слова (одежда, пос</w:t>
            </w:r>
            <w:r w:rsidRPr="001756F1">
              <w:rPr>
                <w:sz w:val="20"/>
                <w:szCs w:val="20"/>
                <w:lang w:eastAsia="en-US"/>
              </w:rPr>
              <w:t>у</w:t>
            </w:r>
            <w:r w:rsidRPr="001756F1">
              <w:rPr>
                <w:sz w:val="20"/>
                <w:szCs w:val="20"/>
                <w:lang w:eastAsia="en-US"/>
              </w:rPr>
              <w:t xml:space="preserve">да, мебель, овощи, 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фрукты, птицы и т. п.); наз</w:t>
            </w:r>
            <w:r w:rsidRPr="001756F1">
              <w:rPr>
                <w:sz w:val="20"/>
                <w:szCs w:val="20"/>
                <w:lang w:eastAsia="en-US"/>
              </w:rPr>
              <w:t>ы</w:t>
            </w:r>
            <w:r w:rsidRPr="001756F1">
              <w:rPr>
                <w:sz w:val="20"/>
                <w:szCs w:val="20"/>
                <w:lang w:eastAsia="en-US"/>
              </w:rPr>
              <w:t>вать части с</w:t>
            </w:r>
            <w:r w:rsidRPr="001756F1">
              <w:rPr>
                <w:sz w:val="20"/>
                <w:szCs w:val="20"/>
                <w:lang w:eastAsia="en-US"/>
              </w:rPr>
              <w:t>у</w:t>
            </w:r>
            <w:r w:rsidRPr="001756F1">
              <w:rPr>
                <w:sz w:val="20"/>
                <w:szCs w:val="20"/>
                <w:lang w:eastAsia="en-US"/>
              </w:rPr>
              <w:t xml:space="preserve">ток (утро, день, вечер, ночь); называть 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домашних ж</w:t>
            </w:r>
            <w:r w:rsidRPr="001756F1">
              <w:rPr>
                <w:sz w:val="20"/>
                <w:szCs w:val="20"/>
                <w:lang w:eastAsia="en-US"/>
              </w:rPr>
              <w:t>и</w:t>
            </w:r>
            <w:r w:rsidRPr="001756F1">
              <w:rPr>
                <w:sz w:val="20"/>
                <w:szCs w:val="20"/>
                <w:lang w:eastAsia="en-US"/>
              </w:rPr>
              <w:t>вотных и их детенышей, овощи и фру</w:t>
            </w:r>
            <w:r w:rsidRPr="001756F1">
              <w:rPr>
                <w:sz w:val="20"/>
                <w:szCs w:val="20"/>
                <w:lang w:eastAsia="en-US"/>
              </w:rPr>
              <w:t>к</w:t>
            </w:r>
            <w:r w:rsidRPr="001756F1">
              <w:rPr>
                <w:sz w:val="20"/>
                <w:szCs w:val="20"/>
                <w:lang w:eastAsia="en-US"/>
              </w:rPr>
              <w:t>ты.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</w:t>
            </w:r>
            <w:r w:rsidRPr="001756F1">
              <w:rPr>
                <w:sz w:val="20"/>
                <w:szCs w:val="20"/>
                <w:lang w:eastAsia="en-US"/>
              </w:rPr>
              <w:t>.</w:t>
            </w:r>
            <w:r w:rsidRPr="001756F1">
              <w:rPr>
                <w:sz w:val="20"/>
                <w:szCs w:val="20"/>
              </w:rP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Пополнять  и  а</w:t>
            </w:r>
            <w:r w:rsidRPr="001756F1">
              <w:rPr>
                <w:sz w:val="20"/>
                <w:szCs w:val="20"/>
                <w:lang w:eastAsia="en-US"/>
              </w:rPr>
              <w:t>к</w:t>
            </w:r>
            <w:r w:rsidRPr="001756F1">
              <w:rPr>
                <w:sz w:val="20"/>
                <w:szCs w:val="20"/>
                <w:lang w:eastAsia="en-US"/>
              </w:rPr>
              <w:t>тивизировать  словарь  детей  на  основе  у</w:t>
            </w:r>
            <w:r w:rsidRPr="001756F1">
              <w:rPr>
                <w:sz w:val="20"/>
                <w:szCs w:val="20"/>
                <w:lang w:eastAsia="en-US"/>
              </w:rPr>
              <w:t>г</w:t>
            </w:r>
            <w:r w:rsidRPr="001756F1">
              <w:rPr>
                <w:sz w:val="20"/>
                <w:szCs w:val="20"/>
                <w:lang w:eastAsia="en-US"/>
              </w:rPr>
              <w:t>лубления  знаний  о  ближайшем  окруж</w:t>
            </w:r>
            <w:r w:rsidRPr="001756F1">
              <w:rPr>
                <w:sz w:val="20"/>
                <w:szCs w:val="20"/>
                <w:lang w:eastAsia="en-US"/>
              </w:rPr>
              <w:t>е</w:t>
            </w:r>
            <w:r w:rsidRPr="001756F1">
              <w:rPr>
                <w:sz w:val="20"/>
                <w:szCs w:val="20"/>
                <w:lang w:eastAsia="en-US"/>
              </w:rPr>
              <w:t xml:space="preserve">нии.  Расширять 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представления о предметах, явлениях, событиях, не име</w:t>
            </w:r>
            <w:r w:rsidRPr="001756F1">
              <w:rPr>
                <w:sz w:val="20"/>
                <w:szCs w:val="20"/>
                <w:lang w:eastAsia="en-US"/>
              </w:rPr>
              <w:t>в</w:t>
            </w:r>
            <w:r w:rsidRPr="001756F1">
              <w:rPr>
                <w:sz w:val="20"/>
                <w:szCs w:val="20"/>
                <w:lang w:eastAsia="en-US"/>
              </w:rPr>
              <w:t xml:space="preserve">ших места в их 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собственном опыте.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 xml:space="preserve">Активизировать употребление в речи названий предметов, их частей, 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материалов, из кот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>рых они изготовлены.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Вводить в словарь детей существител</w:t>
            </w:r>
            <w:r w:rsidRPr="001756F1">
              <w:rPr>
                <w:sz w:val="20"/>
                <w:szCs w:val="20"/>
                <w:lang w:eastAsia="en-US"/>
              </w:rPr>
              <w:t>ь</w:t>
            </w:r>
            <w:r w:rsidRPr="001756F1">
              <w:rPr>
                <w:sz w:val="20"/>
                <w:szCs w:val="20"/>
                <w:lang w:eastAsia="en-US"/>
              </w:rPr>
              <w:t xml:space="preserve">ные, обозначающие профессии; 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глаголы, характер</w:t>
            </w:r>
            <w:r w:rsidRPr="001756F1">
              <w:rPr>
                <w:sz w:val="20"/>
                <w:szCs w:val="20"/>
                <w:lang w:eastAsia="en-US"/>
              </w:rPr>
              <w:t>и</w:t>
            </w:r>
            <w:r w:rsidRPr="001756F1">
              <w:rPr>
                <w:sz w:val="20"/>
                <w:szCs w:val="20"/>
                <w:lang w:eastAsia="en-US"/>
              </w:rPr>
              <w:t>зующие трудовые действия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Продолжать учить детей определять и на</w:t>
            </w:r>
            <w:r>
              <w:rPr>
                <w:sz w:val="20"/>
                <w:szCs w:val="20"/>
                <w:lang w:eastAsia="en-US"/>
              </w:rPr>
              <w:t>зывать местопол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жение пред</w:t>
            </w:r>
            <w:r w:rsidRPr="001756F1">
              <w:rPr>
                <w:sz w:val="20"/>
                <w:szCs w:val="20"/>
                <w:lang w:eastAsia="en-US"/>
              </w:rPr>
              <w:t>мета</w:t>
            </w:r>
          </w:p>
          <w:p w:rsidR="00C16CAB" w:rsidRPr="001756F1" w:rsidRDefault="00C16CAB" w:rsidP="00A4076D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Учить употреблять существительные с обобщающим знач</w:t>
            </w:r>
            <w:r w:rsidRPr="001756F1">
              <w:rPr>
                <w:sz w:val="20"/>
                <w:szCs w:val="20"/>
                <w:lang w:eastAsia="en-US"/>
              </w:rPr>
              <w:t>е</w:t>
            </w:r>
            <w:r w:rsidRPr="001756F1">
              <w:rPr>
                <w:sz w:val="20"/>
                <w:szCs w:val="20"/>
                <w:lang w:eastAsia="en-US"/>
              </w:rPr>
              <w:t>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24D52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t xml:space="preserve"> </w:t>
            </w:r>
            <w:r w:rsidRPr="00924D52">
              <w:rPr>
                <w:sz w:val="20"/>
                <w:szCs w:val="20"/>
                <w:lang w:eastAsia="en-US"/>
              </w:rPr>
              <w:t xml:space="preserve">Обогащать  речь  детей  существительными, </w:t>
            </w:r>
          </w:p>
          <w:p w:rsidR="00C16CAB" w:rsidRPr="00924D52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924D52">
              <w:rPr>
                <w:sz w:val="20"/>
                <w:szCs w:val="20"/>
                <w:lang w:eastAsia="en-US"/>
              </w:rPr>
              <w:t>обозначающими предметы бытового ок</w:t>
            </w:r>
            <w:r>
              <w:rPr>
                <w:sz w:val="20"/>
                <w:szCs w:val="20"/>
                <w:lang w:eastAsia="en-US"/>
              </w:rPr>
              <w:t>ружения; пр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лагательными, харак</w:t>
            </w:r>
            <w:r w:rsidRPr="00924D52">
              <w:rPr>
                <w:sz w:val="20"/>
                <w:szCs w:val="20"/>
                <w:lang w:eastAsia="en-US"/>
              </w:rPr>
              <w:t>тер</w:t>
            </w:r>
            <w:r w:rsidRPr="00924D52">
              <w:rPr>
                <w:sz w:val="20"/>
                <w:szCs w:val="20"/>
                <w:lang w:eastAsia="en-US"/>
              </w:rPr>
              <w:t>и</w:t>
            </w:r>
            <w:r w:rsidRPr="00924D52">
              <w:rPr>
                <w:sz w:val="20"/>
                <w:szCs w:val="20"/>
                <w:lang w:eastAsia="en-US"/>
              </w:rPr>
              <w:t>зующими свойства и кач</w:t>
            </w:r>
            <w:r w:rsidRPr="00924D52">
              <w:rPr>
                <w:sz w:val="20"/>
                <w:szCs w:val="20"/>
                <w:lang w:eastAsia="en-US"/>
              </w:rPr>
              <w:t>е</w:t>
            </w:r>
            <w:r w:rsidRPr="00924D52">
              <w:rPr>
                <w:sz w:val="20"/>
                <w:szCs w:val="20"/>
                <w:lang w:eastAsia="en-US"/>
              </w:rPr>
              <w:t>ства предметов; наречи</w:t>
            </w:r>
            <w:r w:rsidRPr="00924D52">
              <w:rPr>
                <w:sz w:val="20"/>
                <w:szCs w:val="20"/>
                <w:lang w:eastAsia="en-US"/>
              </w:rPr>
              <w:t>я</w:t>
            </w:r>
            <w:r w:rsidRPr="00924D52">
              <w:rPr>
                <w:sz w:val="20"/>
                <w:szCs w:val="20"/>
                <w:lang w:eastAsia="en-US"/>
              </w:rPr>
              <w:t xml:space="preserve">ми, обозначающими 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924D52">
              <w:rPr>
                <w:sz w:val="20"/>
                <w:szCs w:val="20"/>
                <w:lang w:eastAsia="en-US"/>
              </w:rPr>
              <w:t>взаимоотношения людей, их отношение к труду.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t xml:space="preserve"> </w:t>
            </w:r>
            <w:r w:rsidRPr="00924D52">
              <w:rPr>
                <w:sz w:val="20"/>
                <w:szCs w:val="20"/>
                <w:lang w:eastAsia="en-US"/>
              </w:rPr>
              <w:t>Упражнять  в  подборе  существительных  к  пр</w:t>
            </w:r>
            <w:r w:rsidRPr="00924D52">
              <w:rPr>
                <w:sz w:val="20"/>
                <w:szCs w:val="20"/>
                <w:lang w:eastAsia="en-US"/>
              </w:rPr>
              <w:t>и</w:t>
            </w:r>
            <w:r w:rsidRPr="00924D52">
              <w:rPr>
                <w:sz w:val="20"/>
                <w:szCs w:val="20"/>
                <w:lang w:eastAsia="en-US"/>
              </w:rPr>
              <w:t>лагательному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924D52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слов  со  сходным  значением, с  противоположным  знач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нием</w:t>
            </w:r>
          </w:p>
          <w:p w:rsidR="00C16CAB" w:rsidRPr="00924D52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t xml:space="preserve"> </w:t>
            </w:r>
            <w:r w:rsidRPr="00924D52">
              <w:rPr>
                <w:sz w:val="20"/>
                <w:szCs w:val="20"/>
                <w:lang w:eastAsia="en-US"/>
              </w:rPr>
              <w:t>Помогать детям упо</w:t>
            </w:r>
            <w:r w:rsidRPr="00924D52">
              <w:rPr>
                <w:sz w:val="20"/>
                <w:szCs w:val="20"/>
                <w:lang w:eastAsia="en-US"/>
              </w:rPr>
              <w:t>т</w:t>
            </w:r>
            <w:r w:rsidRPr="00924D52">
              <w:rPr>
                <w:sz w:val="20"/>
                <w:szCs w:val="20"/>
                <w:lang w:eastAsia="en-US"/>
              </w:rPr>
              <w:t xml:space="preserve">реблять в речи слова в точном соответствии со 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924D52">
              <w:rPr>
                <w:sz w:val="20"/>
                <w:szCs w:val="20"/>
                <w:lang w:eastAsia="en-US"/>
              </w:rPr>
              <w:t>смыслом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B51BB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Pr="001B51BB">
              <w:rPr>
                <w:sz w:val="20"/>
                <w:szCs w:val="20"/>
                <w:lang w:eastAsia="en-US"/>
              </w:rPr>
              <w:t>Продолжать работу по обогаще</w:t>
            </w:r>
            <w:r>
              <w:rPr>
                <w:sz w:val="20"/>
                <w:szCs w:val="20"/>
                <w:lang w:eastAsia="en-US"/>
              </w:rPr>
              <w:t>нию бытово</w:t>
            </w:r>
            <w:r w:rsidRPr="001B51BB">
              <w:rPr>
                <w:sz w:val="20"/>
                <w:szCs w:val="20"/>
                <w:lang w:eastAsia="en-US"/>
              </w:rPr>
              <w:t>го, природоведческого, общ</w:t>
            </w:r>
            <w:r w:rsidRPr="001B51BB">
              <w:rPr>
                <w:sz w:val="20"/>
                <w:szCs w:val="20"/>
                <w:lang w:eastAsia="en-US"/>
              </w:rPr>
              <w:t>е</w:t>
            </w:r>
            <w:r w:rsidRPr="001B51BB">
              <w:rPr>
                <w:sz w:val="20"/>
                <w:szCs w:val="20"/>
                <w:lang w:eastAsia="en-US"/>
              </w:rPr>
              <w:t>ствоведческого словаря детей.</w:t>
            </w:r>
          </w:p>
          <w:p w:rsidR="00C16CAB" w:rsidRPr="001B51BB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Pr="001B51BB">
              <w:rPr>
                <w:sz w:val="20"/>
                <w:szCs w:val="20"/>
                <w:lang w:eastAsia="en-US"/>
              </w:rPr>
              <w:t>Побуждать детей инт</w:t>
            </w:r>
            <w:r w:rsidRPr="001B51BB">
              <w:rPr>
                <w:sz w:val="20"/>
                <w:szCs w:val="20"/>
                <w:lang w:eastAsia="en-US"/>
              </w:rPr>
              <w:t>е</w:t>
            </w:r>
            <w:r w:rsidRPr="001B51BB">
              <w:rPr>
                <w:sz w:val="20"/>
                <w:szCs w:val="20"/>
                <w:lang w:eastAsia="en-US"/>
              </w:rPr>
              <w:t xml:space="preserve">ресоваться смыслом слова. </w:t>
            </w:r>
          </w:p>
          <w:p w:rsidR="00C16CAB" w:rsidRPr="001B51BB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Pr="001B51BB">
              <w:rPr>
                <w:sz w:val="20"/>
                <w:szCs w:val="20"/>
                <w:lang w:eastAsia="en-US"/>
              </w:rPr>
              <w:t>Совершенствовать  ум</w:t>
            </w:r>
            <w:r w:rsidRPr="001B51BB">
              <w:rPr>
                <w:sz w:val="20"/>
                <w:szCs w:val="20"/>
                <w:lang w:eastAsia="en-US"/>
              </w:rPr>
              <w:t>е</w:t>
            </w:r>
            <w:r w:rsidRPr="001B51BB">
              <w:rPr>
                <w:sz w:val="20"/>
                <w:szCs w:val="20"/>
                <w:lang w:eastAsia="en-US"/>
              </w:rPr>
              <w:t xml:space="preserve">ние  использовать  разные  части  речи  в  точном </w:t>
            </w:r>
          </w:p>
          <w:p w:rsidR="00C16CAB" w:rsidRPr="001B51BB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B51BB">
              <w:rPr>
                <w:sz w:val="20"/>
                <w:szCs w:val="20"/>
                <w:lang w:eastAsia="en-US"/>
              </w:rPr>
              <w:t>соответствии с их знач</w:t>
            </w:r>
            <w:r w:rsidRPr="001B51BB">
              <w:rPr>
                <w:sz w:val="20"/>
                <w:szCs w:val="20"/>
                <w:lang w:eastAsia="en-US"/>
              </w:rPr>
              <w:t>е</w:t>
            </w:r>
            <w:r w:rsidRPr="001B51BB">
              <w:rPr>
                <w:sz w:val="20"/>
                <w:szCs w:val="20"/>
                <w:lang w:eastAsia="en-US"/>
              </w:rPr>
              <w:t>нием и целью высказыв</w:t>
            </w:r>
            <w:r w:rsidRPr="001B51BB">
              <w:rPr>
                <w:sz w:val="20"/>
                <w:szCs w:val="20"/>
                <w:lang w:eastAsia="en-US"/>
              </w:rPr>
              <w:t>а</w:t>
            </w:r>
            <w:r w:rsidRPr="001B51BB">
              <w:rPr>
                <w:sz w:val="20"/>
                <w:szCs w:val="20"/>
                <w:lang w:eastAsia="en-US"/>
              </w:rPr>
              <w:t xml:space="preserve">ния. 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1B51BB">
              <w:rPr>
                <w:sz w:val="20"/>
                <w:szCs w:val="20"/>
                <w:lang w:eastAsia="en-US"/>
              </w:rPr>
              <w:t>Помогать детям осва</w:t>
            </w:r>
            <w:r w:rsidRPr="001B51BB">
              <w:rPr>
                <w:sz w:val="20"/>
                <w:szCs w:val="20"/>
                <w:lang w:eastAsia="en-US"/>
              </w:rPr>
              <w:t>и</w:t>
            </w:r>
            <w:r w:rsidRPr="001B51BB">
              <w:rPr>
                <w:sz w:val="20"/>
                <w:szCs w:val="20"/>
                <w:lang w:eastAsia="en-US"/>
              </w:rPr>
              <w:t>вать выразительные сре</w:t>
            </w:r>
            <w:r w:rsidRPr="001B51BB">
              <w:rPr>
                <w:sz w:val="20"/>
                <w:szCs w:val="20"/>
                <w:lang w:eastAsia="en-US"/>
              </w:rPr>
              <w:t>д</w:t>
            </w:r>
            <w:r w:rsidRPr="001B51BB">
              <w:rPr>
                <w:sz w:val="20"/>
                <w:szCs w:val="20"/>
                <w:lang w:eastAsia="en-US"/>
              </w:rPr>
              <w:t>ства языка.</w:t>
            </w:r>
          </w:p>
        </w:tc>
      </w:tr>
      <w:tr w:rsidR="00C16CAB" w:rsidTr="00A4076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C268F4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C268F4">
              <w:rPr>
                <w:b/>
                <w:lang w:eastAsia="en-US"/>
              </w:rPr>
              <w:t>Звуковая культура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1.</w:t>
            </w:r>
            <w:r w:rsidRPr="001756F1">
              <w:rPr>
                <w:sz w:val="20"/>
                <w:szCs w:val="20"/>
              </w:rP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Упражнять детей в о</w:t>
            </w:r>
            <w:r w:rsidRPr="001756F1">
              <w:rPr>
                <w:sz w:val="20"/>
                <w:szCs w:val="20"/>
                <w:lang w:eastAsia="en-US"/>
              </w:rPr>
              <w:t>т</w:t>
            </w:r>
            <w:r w:rsidRPr="001756F1">
              <w:rPr>
                <w:sz w:val="20"/>
                <w:szCs w:val="20"/>
                <w:lang w:eastAsia="en-US"/>
              </w:rPr>
              <w:t>четливом произнесении изолирова</w:t>
            </w:r>
            <w:r w:rsidRPr="001756F1">
              <w:rPr>
                <w:sz w:val="20"/>
                <w:szCs w:val="20"/>
                <w:lang w:eastAsia="en-US"/>
              </w:rPr>
              <w:t>н</w:t>
            </w:r>
            <w:r w:rsidRPr="001756F1">
              <w:rPr>
                <w:sz w:val="20"/>
                <w:szCs w:val="20"/>
                <w:lang w:eastAsia="en-US"/>
              </w:rPr>
              <w:t>ных гласных и согласных звуков</w:t>
            </w:r>
          </w:p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2.</w:t>
            </w:r>
            <w:r w:rsidRPr="001756F1">
              <w:rPr>
                <w:sz w:val="20"/>
                <w:szCs w:val="20"/>
              </w:rP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Способс</w:t>
            </w:r>
            <w:r w:rsidRPr="001756F1">
              <w:rPr>
                <w:sz w:val="20"/>
                <w:szCs w:val="20"/>
                <w:lang w:eastAsia="en-US"/>
              </w:rPr>
              <w:t>т</w:t>
            </w:r>
            <w:r w:rsidRPr="001756F1">
              <w:rPr>
                <w:sz w:val="20"/>
                <w:szCs w:val="20"/>
                <w:lang w:eastAsia="en-US"/>
              </w:rPr>
              <w:t>вовать разв</w:t>
            </w:r>
            <w:r w:rsidRPr="001756F1">
              <w:rPr>
                <w:sz w:val="20"/>
                <w:szCs w:val="20"/>
                <w:lang w:eastAsia="en-US"/>
              </w:rPr>
              <w:t>и</w:t>
            </w:r>
            <w:r w:rsidRPr="001756F1">
              <w:rPr>
                <w:sz w:val="20"/>
                <w:szCs w:val="20"/>
                <w:lang w:eastAsia="en-US"/>
              </w:rPr>
              <w:t>тию артик</w:t>
            </w:r>
            <w:r w:rsidRPr="001756F1">
              <w:rPr>
                <w:sz w:val="20"/>
                <w:szCs w:val="20"/>
                <w:lang w:eastAsia="en-US"/>
              </w:rPr>
              <w:t>у</w:t>
            </w:r>
            <w:r w:rsidRPr="001756F1">
              <w:rPr>
                <w:sz w:val="20"/>
                <w:szCs w:val="20"/>
                <w:lang w:eastAsia="en-US"/>
              </w:rPr>
              <w:t xml:space="preserve">ляционного и голосового аппарата, </w:t>
            </w:r>
          </w:p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речевого д</w:t>
            </w:r>
            <w:r w:rsidRPr="001756F1">
              <w:rPr>
                <w:sz w:val="20"/>
                <w:szCs w:val="20"/>
                <w:lang w:eastAsia="en-US"/>
              </w:rPr>
              <w:t>ы</w:t>
            </w:r>
            <w:r w:rsidRPr="001756F1">
              <w:rPr>
                <w:sz w:val="20"/>
                <w:szCs w:val="20"/>
                <w:lang w:eastAsia="en-US"/>
              </w:rPr>
              <w:t>хания, слух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>вого вним</w:t>
            </w:r>
            <w:r w:rsidRPr="001756F1">
              <w:rPr>
                <w:sz w:val="20"/>
                <w:szCs w:val="20"/>
                <w:lang w:eastAsia="en-US"/>
              </w:rPr>
              <w:t>а</w:t>
            </w:r>
            <w:r w:rsidRPr="001756F1">
              <w:rPr>
                <w:sz w:val="20"/>
                <w:szCs w:val="20"/>
                <w:lang w:eastAsia="en-US"/>
              </w:rPr>
              <w:t>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3.</w:t>
            </w:r>
            <w:r w:rsidRPr="001756F1">
              <w:rPr>
                <w:sz w:val="20"/>
                <w:szCs w:val="20"/>
              </w:rP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Формир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>вать умение пользоваться высотой и силой голоса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1.</w:t>
            </w:r>
            <w:r w:rsidRPr="001756F1">
              <w:rPr>
                <w:sz w:val="20"/>
                <w:szCs w:val="20"/>
              </w:rPr>
              <w:t xml:space="preserve"> П</w:t>
            </w:r>
            <w:r w:rsidRPr="001756F1">
              <w:rPr>
                <w:sz w:val="20"/>
                <w:szCs w:val="20"/>
                <w:lang w:eastAsia="en-US"/>
              </w:rPr>
              <w:t>родолжать  учить  детей  внятно  прои</w:t>
            </w:r>
            <w:r w:rsidRPr="001756F1">
              <w:rPr>
                <w:sz w:val="20"/>
                <w:szCs w:val="20"/>
                <w:lang w:eastAsia="en-US"/>
              </w:rPr>
              <w:t>з</w:t>
            </w:r>
            <w:r w:rsidRPr="001756F1">
              <w:rPr>
                <w:sz w:val="20"/>
                <w:szCs w:val="20"/>
                <w:lang w:eastAsia="en-US"/>
              </w:rPr>
              <w:t>носить  в  сл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 xml:space="preserve">вах  гласные  (а,  у,  и,  о,  э)  и  некоторые  согласные  звуки: </w:t>
            </w:r>
          </w:p>
          <w:p w:rsidR="00C16CAB" w:rsidRDefault="00C16CAB" w:rsidP="00F7166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756F1">
              <w:rPr>
                <w:sz w:val="20"/>
                <w:szCs w:val="20"/>
                <w:lang w:eastAsia="en-US"/>
              </w:rPr>
              <w:t>п</w:t>
            </w:r>
            <w:proofErr w:type="spellEnd"/>
            <w:r w:rsidRPr="001756F1">
              <w:rPr>
                <w:sz w:val="20"/>
                <w:szCs w:val="20"/>
                <w:lang w:eastAsia="en-US"/>
              </w:rPr>
              <w:t xml:space="preserve"> — б — т — </w:t>
            </w:r>
            <w:proofErr w:type="spellStart"/>
            <w:r w:rsidRPr="001756F1">
              <w:rPr>
                <w:sz w:val="20"/>
                <w:szCs w:val="20"/>
                <w:lang w:eastAsia="en-US"/>
              </w:rPr>
              <w:t>д</w:t>
            </w:r>
            <w:proofErr w:type="spellEnd"/>
            <w:r w:rsidRPr="001756F1">
              <w:rPr>
                <w:sz w:val="20"/>
                <w:szCs w:val="20"/>
                <w:lang w:eastAsia="en-US"/>
              </w:rPr>
              <w:t xml:space="preserve"> — к — г; </w:t>
            </w:r>
            <w:proofErr w:type="spellStart"/>
            <w:r w:rsidRPr="001756F1">
              <w:rPr>
                <w:sz w:val="20"/>
                <w:szCs w:val="20"/>
                <w:lang w:eastAsia="en-US"/>
              </w:rPr>
              <w:t>ф</w:t>
            </w:r>
            <w:proofErr w:type="spellEnd"/>
            <w:r w:rsidRPr="001756F1">
              <w:rPr>
                <w:sz w:val="20"/>
                <w:szCs w:val="20"/>
                <w:lang w:eastAsia="en-US"/>
              </w:rPr>
              <w:t xml:space="preserve"> — в; т — с — </w:t>
            </w:r>
            <w:proofErr w:type="spellStart"/>
            <w:r w:rsidRPr="001756F1">
              <w:rPr>
                <w:sz w:val="20"/>
                <w:szCs w:val="20"/>
                <w:lang w:eastAsia="en-US"/>
              </w:rPr>
              <w:t>з</w:t>
            </w:r>
            <w:proofErr w:type="spellEnd"/>
            <w:r w:rsidRPr="001756F1">
              <w:rPr>
                <w:sz w:val="20"/>
                <w:szCs w:val="20"/>
                <w:lang w:eastAsia="en-US"/>
              </w:rPr>
              <w:t xml:space="preserve"> — </w:t>
            </w:r>
            <w:proofErr w:type="spellStart"/>
            <w:r w:rsidRPr="001756F1">
              <w:rPr>
                <w:sz w:val="20"/>
                <w:szCs w:val="20"/>
                <w:lang w:eastAsia="en-US"/>
              </w:rPr>
              <w:t>ц</w:t>
            </w:r>
            <w:proofErr w:type="spellEnd"/>
            <w:r w:rsidRPr="001756F1">
              <w:rPr>
                <w:sz w:val="20"/>
                <w:szCs w:val="20"/>
                <w:lang w:eastAsia="en-US"/>
              </w:rPr>
              <w:t>.</w:t>
            </w:r>
          </w:p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 xml:space="preserve">Развивать моторику </w:t>
            </w:r>
            <w:proofErr w:type="spellStart"/>
            <w:r w:rsidRPr="001756F1">
              <w:rPr>
                <w:sz w:val="20"/>
                <w:szCs w:val="20"/>
                <w:lang w:eastAsia="en-US"/>
              </w:rPr>
              <w:t>р</w:t>
            </w:r>
            <w:r w:rsidRPr="001756F1">
              <w:rPr>
                <w:sz w:val="20"/>
                <w:szCs w:val="20"/>
                <w:lang w:eastAsia="en-US"/>
              </w:rPr>
              <w:t>е</w:t>
            </w:r>
            <w:r w:rsidRPr="001756F1">
              <w:rPr>
                <w:sz w:val="20"/>
                <w:szCs w:val="20"/>
                <w:lang w:eastAsia="en-US"/>
              </w:rPr>
              <w:t>чедвигательн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1756F1">
              <w:rPr>
                <w:sz w:val="20"/>
                <w:szCs w:val="20"/>
                <w:lang w:eastAsia="en-US"/>
              </w:rPr>
              <w:t xml:space="preserve"> аппарата, слуховое во</w:t>
            </w:r>
            <w:r w:rsidRPr="001756F1">
              <w:rPr>
                <w:sz w:val="20"/>
                <w:szCs w:val="20"/>
                <w:lang w:eastAsia="en-US"/>
              </w:rPr>
              <w:t>с</w:t>
            </w:r>
            <w:r w:rsidRPr="001756F1">
              <w:rPr>
                <w:sz w:val="20"/>
                <w:szCs w:val="20"/>
                <w:lang w:eastAsia="en-US"/>
              </w:rPr>
              <w:t xml:space="preserve">приятие, </w:t>
            </w:r>
          </w:p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речевой  слух  и  речевое  д</w:t>
            </w:r>
            <w:r w:rsidRPr="001756F1">
              <w:rPr>
                <w:sz w:val="20"/>
                <w:szCs w:val="20"/>
                <w:lang w:eastAsia="en-US"/>
              </w:rPr>
              <w:t>ы</w:t>
            </w:r>
            <w:r w:rsidRPr="001756F1">
              <w:rPr>
                <w:sz w:val="20"/>
                <w:szCs w:val="20"/>
                <w:lang w:eastAsia="en-US"/>
              </w:rPr>
              <w:t>хание,  уто</w:t>
            </w:r>
            <w:r w:rsidRPr="001756F1">
              <w:rPr>
                <w:sz w:val="20"/>
                <w:szCs w:val="20"/>
                <w:lang w:eastAsia="en-US"/>
              </w:rPr>
              <w:t>ч</w:t>
            </w:r>
            <w:r w:rsidRPr="001756F1">
              <w:rPr>
                <w:sz w:val="20"/>
                <w:szCs w:val="20"/>
                <w:lang w:eastAsia="en-US"/>
              </w:rPr>
              <w:t>нять  и  закр</w:t>
            </w:r>
            <w:r w:rsidRPr="001756F1">
              <w:rPr>
                <w:sz w:val="20"/>
                <w:szCs w:val="20"/>
                <w:lang w:eastAsia="en-US"/>
              </w:rPr>
              <w:t>е</w:t>
            </w:r>
            <w:r w:rsidRPr="001756F1">
              <w:rPr>
                <w:sz w:val="20"/>
                <w:szCs w:val="20"/>
                <w:lang w:eastAsia="en-US"/>
              </w:rPr>
              <w:t>плять  артик</w:t>
            </w:r>
            <w:r w:rsidRPr="001756F1">
              <w:rPr>
                <w:sz w:val="20"/>
                <w:szCs w:val="20"/>
                <w:lang w:eastAsia="en-US"/>
              </w:rPr>
              <w:t>у</w:t>
            </w:r>
            <w:r w:rsidRPr="001756F1">
              <w:rPr>
                <w:sz w:val="20"/>
                <w:szCs w:val="20"/>
                <w:lang w:eastAsia="en-US"/>
              </w:rPr>
              <w:t xml:space="preserve">ляцию </w:t>
            </w:r>
          </w:p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звуков.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Закреплять  пр</w:t>
            </w:r>
            <w:r w:rsidRPr="001756F1">
              <w:rPr>
                <w:sz w:val="20"/>
                <w:szCs w:val="20"/>
                <w:lang w:eastAsia="en-US"/>
              </w:rPr>
              <w:t>а</w:t>
            </w:r>
            <w:r w:rsidRPr="001756F1">
              <w:rPr>
                <w:sz w:val="20"/>
                <w:szCs w:val="20"/>
                <w:lang w:eastAsia="en-US"/>
              </w:rPr>
              <w:t>вильное  произнош</w:t>
            </w:r>
            <w:r w:rsidRPr="001756F1">
              <w:rPr>
                <w:sz w:val="20"/>
                <w:szCs w:val="20"/>
                <w:lang w:eastAsia="en-US"/>
              </w:rPr>
              <w:t>е</w:t>
            </w:r>
            <w:r w:rsidRPr="001756F1">
              <w:rPr>
                <w:sz w:val="20"/>
                <w:szCs w:val="20"/>
                <w:lang w:eastAsia="en-US"/>
              </w:rPr>
              <w:t>ние гласных и с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>гласных звуков, отр</w:t>
            </w:r>
            <w:r w:rsidRPr="001756F1">
              <w:rPr>
                <w:sz w:val="20"/>
                <w:szCs w:val="20"/>
                <w:lang w:eastAsia="en-US"/>
              </w:rPr>
              <w:t>а</w:t>
            </w:r>
            <w:r w:rsidRPr="001756F1">
              <w:rPr>
                <w:sz w:val="20"/>
                <w:szCs w:val="20"/>
                <w:lang w:eastAsia="en-US"/>
              </w:rPr>
              <w:t>батывать произнош</w:t>
            </w:r>
            <w:r w:rsidRPr="001756F1">
              <w:rPr>
                <w:sz w:val="20"/>
                <w:szCs w:val="20"/>
                <w:lang w:eastAsia="en-US"/>
              </w:rPr>
              <w:t>е</w:t>
            </w:r>
            <w:r w:rsidRPr="001756F1">
              <w:rPr>
                <w:sz w:val="20"/>
                <w:szCs w:val="20"/>
                <w:lang w:eastAsia="en-US"/>
              </w:rPr>
              <w:t xml:space="preserve">ние свистящих, </w:t>
            </w:r>
          </w:p>
          <w:p w:rsidR="00C16CAB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шипящих  и  соно</w:t>
            </w:r>
            <w:r w:rsidRPr="001756F1">
              <w:rPr>
                <w:sz w:val="20"/>
                <w:szCs w:val="20"/>
                <w:lang w:eastAsia="en-US"/>
              </w:rPr>
              <w:t>р</w:t>
            </w:r>
            <w:r w:rsidRPr="001756F1">
              <w:rPr>
                <w:sz w:val="20"/>
                <w:szCs w:val="20"/>
                <w:lang w:eastAsia="en-US"/>
              </w:rPr>
              <w:t>ных  (</w:t>
            </w:r>
            <w:proofErr w:type="spellStart"/>
            <w:r w:rsidRPr="001756F1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1756F1">
              <w:rPr>
                <w:sz w:val="20"/>
                <w:szCs w:val="20"/>
                <w:lang w:eastAsia="en-US"/>
              </w:rPr>
              <w:t>,  л)  звуков.  Развивать  артикул</w:t>
            </w:r>
            <w:r w:rsidRPr="001756F1">
              <w:rPr>
                <w:sz w:val="20"/>
                <w:szCs w:val="20"/>
                <w:lang w:eastAsia="en-US"/>
              </w:rPr>
              <w:t>я</w:t>
            </w:r>
            <w:r w:rsidRPr="001756F1">
              <w:rPr>
                <w:sz w:val="20"/>
                <w:szCs w:val="20"/>
                <w:lang w:eastAsia="en-US"/>
              </w:rPr>
              <w:t>ционн</w:t>
            </w:r>
            <w:r>
              <w:rPr>
                <w:sz w:val="20"/>
                <w:szCs w:val="20"/>
                <w:lang w:eastAsia="en-US"/>
              </w:rPr>
              <w:t>ый  ап</w:t>
            </w:r>
            <w:r w:rsidRPr="001756F1">
              <w:rPr>
                <w:sz w:val="20"/>
                <w:szCs w:val="20"/>
                <w:lang w:eastAsia="en-US"/>
              </w:rPr>
              <w:t>парат.</w:t>
            </w:r>
          </w:p>
          <w:p w:rsidR="00C16CAB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 xml:space="preserve">Продолжать работу над дикцией: </w:t>
            </w:r>
            <w:r>
              <w:rPr>
                <w:sz w:val="20"/>
                <w:szCs w:val="20"/>
                <w:lang w:eastAsia="en-US"/>
              </w:rPr>
              <w:t>сове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шенствовать отчетл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вое про</w:t>
            </w:r>
            <w:r w:rsidRPr="001756F1">
              <w:rPr>
                <w:sz w:val="20"/>
                <w:szCs w:val="20"/>
                <w:lang w:eastAsia="en-US"/>
              </w:rPr>
              <w:t>изнесение слов и словосочет</w:t>
            </w:r>
            <w:r w:rsidRPr="001756F1">
              <w:rPr>
                <w:sz w:val="20"/>
                <w:szCs w:val="20"/>
                <w:lang w:eastAsia="en-US"/>
              </w:rPr>
              <w:t>а</w:t>
            </w:r>
            <w:r w:rsidRPr="001756F1">
              <w:rPr>
                <w:sz w:val="20"/>
                <w:szCs w:val="20"/>
                <w:lang w:eastAsia="en-US"/>
              </w:rPr>
              <w:t>ний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C16CAB" w:rsidRPr="00924D52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t xml:space="preserve"> </w:t>
            </w:r>
            <w:r w:rsidRPr="00924D52">
              <w:rPr>
                <w:sz w:val="20"/>
                <w:szCs w:val="20"/>
                <w:lang w:eastAsia="en-US"/>
              </w:rPr>
              <w:t>Развивать фонем</w:t>
            </w:r>
            <w:r w:rsidRPr="00924D52">
              <w:rPr>
                <w:sz w:val="20"/>
                <w:szCs w:val="20"/>
                <w:lang w:eastAsia="en-US"/>
              </w:rPr>
              <w:t>а</w:t>
            </w:r>
            <w:r w:rsidRPr="00924D52">
              <w:rPr>
                <w:sz w:val="20"/>
                <w:szCs w:val="20"/>
                <w:lang w:eastAsia="en-US"/>
              </w:rPr>
              <w:t xml:space="preserve">тический слух: учить различать на слух и называть </w:t>
            </w:r>
          </w:p>
          <w:p w:rsidR="00C16CAB" w:rsidRPr="00924D52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924D52">
              <w:rPr>
                <w:sz w:val="20"/>
                <w:szCs w:val="20"/>
                <w:lang w:eastAsia="en-US"/>
              </w:rPr>
              <w:t>слова, начинающиеся на определенный звук.</w:t>
            </w:r>
          </w:p>
          <w:p w:rsidR="00C16CAB" w:rsidRDefault="00C16CAB" w:rsidP="00F7166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924D52">
              <w:rPr>
                <w:sz w:val="20"/>
                <w:szCs w:val="20"/>
                <w:lang w:eastAsia="en-US"/>
              </w:rPr>
              <w:t>Совершенствовать интонационную в</w:t>
            </w:r>
            <w:r w:rsidRPr="00924D52">
              <w:rPr>
                <w:sz w:val="20"/>
                <w:szCs w:val="20"/>
                <w:lang w:eastAsia="en-US"/>
              </w:rPr>
              <w:t>ы</w:t>
            </w:r>
            <w:r w:rsidRPr="00924D52">
              <w:rPr>
                <w:sz w:val="20"/>
                <w:szCs w:val="20"/>
                <w:lang w:eastAsia="en-US"/>
              </w:rPr>
              <w:t>разительность речи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24D52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t xml:space="preserve"> </w:t>
            </w:r>
            <w:r w:rsidRPr="00924D52">
              <w:rPr>
                <w:sz w:val="20"/>
                <w:szCs w:val="20"/>
                <w:lang w:eastAsia="en-US"/>
              </w:rPr>
              <w:t>Закрепля</w:t>
            </w:r>
            <w:r>
              <w:rPr>
                <w:sz w:val="20"/>
                <w:szCs w:val="20"/>
                <w:lang w:eastAsia="en-US"/>
              </w:rPr>
              <w:t>ть правильное, отчетливое произ</w:t>
            </w:r>
            <w:r w:rsidRPr="00924D52">
              <w:rPr>
                <w:sz w:val="20"/>
                <w:szCs w:val="20"/>
                <w:lang w:eastAsia="en-US"/>
              </w:rPr>
              <w:t>несение звуков. Учить различать на слух и отчетливо произн</w:t>
            </w:r>
            <w:r w:rsidRPr="00924D52">
              <w:rPr>
                <w:sz w:val="20"/>
                <w:szCs w:val="20"/>
                <w:lang w:eastAsia="en-US"/>
              </w:rPr>
              <w:t>о</w:t>
            </w:r>
            <w:r w:rsidRPr="00924D52">
              <w:rPr>
                <w:sz w:val="20"/>
                <w:szCs w:val="20"/>
                <w:lang w:eastAsia="en-US"/>
              </w:rPr>
              <w:t>сить сходные</w:t>
            </w:r>
            <w:r>
              <w:t xml:space="preserve"> </w:t>
            </w:r>
            <w:r w:rsidRPr="00924D52">
              <w:rPr>
                <w:sz w:val="20"/>
                <w:szCs w:val="20"/>
                <w:lang w:eastAsia="en-US"/>
              </w:rPr>
              <w:t>по  артик</w:t>
            </w:r>
            <w:r w:rsidRPr="00924D52">
              <w:rPr>
                <w:sz w:val="20"/>
                <w:szCs w:val="20"/>
                <w:lang w:eastAsia="en-US"/>
              </w:rPr>
              <w:t>у</w:t>
            </w:r>
            <w:r w:rsidRPr="00924D52">
              <w:rPr>
                <w:sz w:val="20"/>
                <w:szCs w:val="20"/>
                <w:lang w:eastAsia="en-US"/>
              </w:rPr>
              <w:t>ляции  и  звучанию  с</w:t>
            </w:r>
            <w:r w:rsidRPr="00924D52">
              <w:rPr>
                <w:sz w:val="20"/>
                <w:szCs w:val="20"/>
                <w:lang w:eastAsia="en-US"/>
              </w:rPr>
              <w:t>о</w:t>
            </w:r>
            <w:r w:rsidRPr="00924D52">
              <w:rPr>
                <w:sz w:val="20"/>
                <w:szCs w:val="20"/>
                <w:lang w:eastAsia="en-US"/>
              </w:rPr>
              <w:t xml:space="preserve">гласные  звуки:  с  —  </w:t>
            </w:r>
            <w:proofErr w:type="spellStart"/>
            <w:r w:rsidRPr="00924D52">
              <w:rPr>
                <w:sz w:val="20"/>
                <w:szCs w:val="20"/>
                <w:lang w:eastAsia="en-US"/>
              </w:rPr>
              <w:t>з</w:t>
            </w:r>
            <w:proofErr w:type="spellEnd"/>
            <w:r w:rsidRPr="00924D52">
              <w:rPr>
                <w:sz w:val="20"/>
                <w:szCs w:val="20"/>
                <w:lang w:eastAsia="en-US"/>
              </w:rPr>
              <w:t xml:space="preserve">,  с — </w:t>
            </w:r>
            <w:proofErr w:type="spellStart"/>
            <w:r w:rsidRPr="00924D52">
              <w:rPr>
                <w:sz w:val="20"/>
                <w:szCs w:val="20"/>
                <w:lang w:eastAsia="en-US"/>
              </w:rPr>
              <w:t>ц</w:t>
            </w:r>
            <w:proofErr w:type="spellEnd"/>
            <w:r w:rsidRPr="00924D52">
              <w:rPr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924D52">
              <w:rPr>
                <w:sz w:val="20"/>
                <w:szCs w:val="20"/>
                <w:lang w:eastAsia="en-US"/>
              </w:rPr>
              <w:t>ш</w:t>
            </w:r>
            <w:proofErr w:type="spellEnd"/>
            <w:r w:rsidRPr="00924D52">
              <w:rPr>
                <w:sz w:val="20"/>
                <w:szCs w:val="20"/>
                <w:lang w:eastAsia="en-US"/>
              </w:rPr>
              <w:t xml:space="preserve"> — ж,  ч — </w:t>
            </w:r>
            <w:proofErr w:type="spellStart"/>
            <w:r w:rsidRPr="00924D52">
              <w:rPr>
                <w:sz w:val="20"/>
                <w:szCs w:val="20"/>
                <w:lang w:eastAsia="en-US"/>
              </w:rPr>
              <w:t>ц</w:t>
            </w:r>
            <w:proofErr w:type="spellEnd"/>
            <w:r w:rsidRPr="00924D52">
              <w:rPr>
                <w:sz w:val="20"/>
                <w:szCs w:val="20"/>
                <w:lang w:eastAsia="en-US"/>
              </w:rPr>
              <w:t xml:space="preserve">, </w:t>
            </w:r>
          </w:p>
          <w:p w:rsidR="00C16CAB" w:rsidRPr="00924D52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924D52">
              <w:rPr>
                <w:sz w:val="20"/>
                <w:szCs w:val="20"/>
                <w:lang w:eastAsia="en-US"/>
              </w:rPr>
              <w:t xml:space="preserve">с — </w:t>
            </w:r>
            <w:proofErr w:type="spellStart"/>
            <w:r w:rsidRPr="00924D52">
              <w:rPr>
                <w:sz w:val="20"/>
                <w:szCs w:val="20"/>
                <w:lang w:eastAsia="en-US"/>
              </w:rPr>
              <w:t>ш</w:t>
            </w:r>
            <w:proofErr w:type="spellEnd"/>
            <w:r w:rsidRPr="00924D52">
              <w:rPr>
                <w:sz w:val="20"/>
                <w:szCs w:val="20"/>
                <w:lang w:eastAsia="en-US"/>
              </w:rPr>
              <w:t xml:space="preserve">, ж — </w:t>
            </w:r>
            <w:proofErr w:type="spellStart"/>
            <w:r w:rsidRPr="00924D52">
              <w:rPr>
                <w:sz w:val="20"/>
                <w:szCs w:val="20"/>
                <w:lang w:eastAsia="en-US"/>
              </w:rPr>
              <w:t>з</w:t>
            </w:r>
            <w:proofErr w:type="spellEnd"/>
            <w:r w:rsidRPr="00924D52">
              <w:rPr>
                <w:sz w:val="20"/>
                <w:szCs w:val="20"/>
                <w:lang w:eastAsia="en-US"/>
              </w:rPr>
              <w:t>, л — р.</w:t>
            </w:r>
          </w:p>
          <w:p w:rsidR="00C16CAB" w:rsidRPr="00924D52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Pr="00924D52">
              <w:rPr>
                <w:sz w:val="20"/>
                <w:szCs w:val="20"/>
                <w:lang w:eastAsia="en-US"/>
              </w:rPr>
              <w:t xml:space="preserve">Продолжать развивать фонематический слух. </w:t>
            </w:r>
            <w:r>
              <w:rPr>
                <w:sz w:val="20"/>
                <w:szCs w:val="20"/>
                <w:lang w:eastAsia="en-US"/>
              </w:rPr>
              <w:t>3.</w:t>
            </w:r>
            <w:r w:rsidRPr="00924D52">
              <w:rPr>
                <w:sz w:val="20"/>
                <w:szCs w:val="20"/>
                <w:lang w:eastAsia="en-US"/>
              </w:rPr>
              <w:t xml:space="preserve">Учить определять место </w:t>
            </w:r>
          </w:p>
          <w:p w:rsidR="00C16CAB" w:rsidRPr="00924D52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924D52">
              <w:rPr>
                <w:sz w:val="20"/>
                <w:szCs w:val="20"/>
                <w:lang w:eastAsia="en-US"/>
              </w:rPr>
              <w:t>звука в слове (начало, с</w:t>
            </w:r>
            <w:r w:rsidRPr="00924D52">
              <w:rPr>
                <w:sz w:val="20"/>
                <w:szCs w:val="20"/>
                <w:lang w:eastAsia="en-US"/>
              </w:rPr>
              <w:t>е</w:t>
            </w:r>
            <w:r w:rsidRPr="00924D52">
              <w:rPr>
                <w:sz w:val="20"/>
                <w:szCs w:val="20"/>
                <w:lang w:eastAsia="en-US"/>
              </w:rPr>
              <w:t>редина, конец).</w:t>
            </w:r>
          </w:p>
          <w:p w:rsidR="00C16CAB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924D52">
              <w:rPr>
                <w:sz w:val="20"/>
                <w:szCs w:val="20"/>
                <w:lang w:eastAsia="en-US"/>
              </w:rPr>
              <w:t>Отрабатывать интонац</w:t>
            </w:r>
            <w:r w:rsidRPr="00924D52">
              <w:rPr>
                <w:sz w:val="20"/>
                <w:szCs w:val="20"/>
                <w:lang w:eastAsia="en-US"/>
              </w:rPr>
              <w:t>и</w:t>
            </w:r>
            <w:r w:rsidRPr="00924D52">
              <w:rPr>
                <w:sz w:val="20"/>
                <w:szCs w:val="20"/>
                <w:lang w:eastAsia="en-US"/>
              </w:rPr>
              <w:t>онную выразительность речи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B51BB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Pr="001B51BB">
              <w:rPr>
                <w:sz w:val="20"/>
                <w:szCs w:val="20"/>
                <w:lang w:eastAsia="en-US"/>
              </w:rPr>
              <w:t>Совершенствовать  ум</w:t>
            </w:r>
            <w:r w:rsidRPr="001B51BB">
              <w:rPr>
                <w:sz w:val="20"/>
                <w:szCs w:val="20"/>
                <w:lang w:eastAsia="en-US"/>
              </w:rPr>
              <w:t>е</w:t>
            </w:r>
            <w:r w:rsidRPr="001B51BB">
              <w:rPr>
                <w:sz w:val="20"/>
                <w:szCs w:val="20"/>
                <w:lang w:eastAsia="en-US"/>
              </w:rPr>
              <w:t xml:space="preserve">ние  различать  на </w:t>
            </w:r>
          </w:p>
          <w:p w:rsidR="00C16CAB" w:rsidRPr="001B51BB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B51BB">
              <w:rPr>
                <w:sz w:val="20"/>
                <w:szCs w:val="20"/>
                <w:lang w:eastAsia="en-US"/>
              </w:rPr>
              <w:t xml:space="preserve">слух и в произношении все звуки родного языка. </w:t>
            </w:r>
            <w:r>
              <w:rPr>
                <w:sz w:val="20"/>
                <w:szCs w:val="20"/>
                <w:lang w:eastAsia="en-US"/>
              </w:rPr>
              <w:t>2.</w:t>
            </w:r>
            <w:r w:rsidRPr="001B51BB">
              <w:rPr>
                <w:sz w:val="20"/>
                <w:szCs w:val="20"/>
                <w:lang w:eastAsia="en-US"/>
              </w:rPr>
              <w:t xml:space="preserve">Отрабатывать дикцию: </w:t>
            </w:r>
          </w:p>
          <w:p w:rsidR="00C16CAB" w:rsidRPr="001B51BB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B51BB">
              <w:rPr>
                <w:sz w:val="20"/>
                <w:szCs w:val="20"/>
                <w:lang w:eastAsia="en-US"/>
              </w:rPr>
              <w:t>учить детей внятно и о</w:t>
            </w:r>
            <w:r w:rsidRPr="001B51BB">
              <w:rPr>
                <w:sz w:val="20"/>
                <w:szCs w:val="20"/>
                <w:lang w:eastAsia="en-US"/>
              </w:rPr>
              <w:t>т</w:t>
            </w:r>
            <w:r w:rsidRPr="001B51BB">
              <w:rPr>
                <w:sz w:val="20"/>
                <w:szCs w:val="20"/>
                <w:lang w:eastAsia="en-US"/>
              </w:rPr>
              <w:t>четливо произнос</w:t>
            </w:r>
            <w:r>
              <w:rPr>
                <w:sz w:val="20"/>
                <w:szCs w:val="20"/>
                <w:lang w:eastAsia="en-US"/>
              </w:rPr>
              <w:t>ить слова и словосочетания с ес</w:t>
            </w:r>
            <w:r w:rsidRPr="001B51BB">
              <w:rPr>
                <w:sz w:val="20"/>
                <w:szCs w:val="20"/>
                <w:lang w:eastAsia="en-US"/>
              </w:rPr>
              <w:t>тес</w:t>
            </w:r>
            <w:r w:rsidRPr="001B51BB">
              <w:rPr>
                <w:sz w:val="20"/>
                <w:szCs w:val="20"/>
                <w:lang w:eastAsia="en-US"/>
              </w:rPr>
              <w:t>т</w:t>
            </w:r>
            <w:r w:rsidRPr="001B51BB">
              <w:rPr>
                <w:sz w:val="20"/>
                <w:szCs w:val="20"/>
                <w:lang w:eastAsia="en-US"/>
              </w:rPr>
              <w:t>венными интонациями.</w:t>
            </w:r>
          </w:p>
          <w:p w:rsidR="00C16CAB" w:rsidRPr="001B51BB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Pr="001B51BB">
              <w:rPr>
                <w:sz w:val="20"/>
                <w:szCs w:val="20"/>
                <w:lang w:eastAsia="en-US"/>
              </w:rPr>
              <w:t>Совершенствовать ф</w:t>
            </w:r>
            <w:r w:rsidRPr="001B51BB">
              <w:rPr>
                <w:sz w:val="20"/>
                <w:szCs w:val="20"/>
                <w:lang w:eastAsia="en-US"/>
              </w:rPr>
              <w:t>о</w:t>
            </w:r>
            <w:r w:rsidRPr="001B51BB">
              <w:rPr>
                <w:sz w:val="20"/>
                <w:szCs w:val="20"/>
                <w:lang w:eastAsia="en-US"/>
              </w:rPr>
              <w:t>нематический сл</w:t>
            </w:r>
            <w:r>
              <w:rPr>
                <w:sz w:val="20"/>
                <w:szCs w:val="20"/>
                <w:lang w:eastAsia="en-US"/>
              </w:rPr>
              <w:t>ух: учить называть слова с опре</w:t>
            </w:r>
            <w:r w:rsidRPr="001B51BB">
              <w:rPr>
                <w:sz w:val="20"/>
                <w:szCs w:val="20"/>
                <w:lang w:eastAsia="en-US"/>
              </w:rPr>
              <w:t>д</w:t>
            </w:r>
            <w:r w:rsidRPr="001B51BB">
              <w:rPr>
                <w:sz w:val="20"/>
                <w:szCs w:val="20"/>
                <w:lang w:eastAsia="en-US"/>
              </w:rPr>
              <w:t>е</w:t>
            </w:r>
            <w:r w:rsidRPr="001B51BB">
              <w:rPr>
                <w:sz w:val="20"/>
                <w:szCs w:val="20"/>
                <w:lang w:eastAsia="en-US"/>
              </w:rPr>
              <w:t xml:space="preserve">ленным  звуком,  находить  слова  с  этим  </w:t>
            </w:r>
            <w:r>
              <w:rPr>
                <w:sz w:val="20"/>
                <w:szCs w:val="20"/>
                <w:lang w:eastAsia="en-US"/>
              </w:rPr>
              <w:t>звуком  в  предложении,  опреде</w:t>
            </w:r>
            <w:r w:rsidRPr="001B51BB">
              <w:rPr>
                <w:sz w:val="20"/>
                <w:szCs w:val="20"/>
                <w:lang w:eastAsia="en-US"/>
              </w:rPr>
              <w:t>лять место звука в слове.</w:t>
            </w:r>
          </w:p>
          <w:p w:rsidR="00C16CAB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1B51BB">
              <w:rPr>
                <w:sz w:val="20"/>
                <w:szCs w:val="20"/>
                <w:lang w:eastAsia="en-US"/>
              </w:rPr>
              <w:t>Отрабатывать интонац</w:t>
            </w:r>
            <w:r w:rsidRPr="001B51BB">
              <w:rPr>
                <w:sz w:val="20"/>
                <w:szCs w:val="20"/>
                <w:lang w:eastAsia="en-US"/>
              </w:rPr>
              <w:t>и</w:t>
            </w:r>
            <w:r w:rsidRPr="001B51BB">
              <w:rPr>
                <w:sz w:val="20"/>
                <w:szCs w:val="20"/>
                <w:lang w:eastAsia="en-US"/>
              </w:rPr>
              <w:t>онную выразительность речи.</w:t>
            </w:r>
          </w:p>
        </w:tc>
      </w:tr>
      <w:tr w:rsidR="00C16CAB" w:rsidTr="00A4076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C268F4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Вырабатывать  правильный  тем</w:t>
            </w:r>
            <w:r>
              <w:rPr>
                <w:sz w:val="20"/>
                <w:szCs w:val="20"/>
                <w:lang w:eastAsia="en-US"/>
              </w:rPr>
              <w:t>п  речи,  интонацио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ную  выраз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1756F1">
              <w:rPr>
                <w:sz w:val="20"/>
                <w:szCs w:val="20"/>
                <w:lang w:eastAsia="en-US"/>
              </w:rPr>
              <w:t>тельность. Учить отчетл</w:t>
            </w:r>
            <w:r w:rsidRPr="001756F1">
              <w:rPr>
                <w:sz w:val="20"/>
                <w:szCs w:val="20"/>
                <w:lang w:eastAsia="en-US"/>
              </w:rPr>
              <w:t>и</w:t>
            </w:r>
            <w:r w:rsidRPr="001756F1">
              <w:rPr>
                <w:sz w:val="20"/>
                <w:szCs w:val="20"/>
                <w:lang w:eastAsia="en-US"/>
              </w:rPr>
              <w:t>во произносить слова и коро</w:t>
            </w:r>
            <w:r w:rsidRPr="001756F1">
              <w:rPr>
                <w:sz w:val="20"/>
                <w:szCs w:val="20"/>
                <w:lang w:eastAsia="en-US"/>
              </w:rPr>
              <w:t>т</w:t>
            </w:r>
            <w:r w:rsidRPr="001756F1">
              <w:rPr>
                <w:sz w:val="20"/>
                <w:szCs w:val="20"/>
                <w:lang w:eastAsia="en-US"/>
              </w:rPr>
              <w:t>кие фразы, г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 xml:space="preserve">ворить </w:t>
            </w:r>
          </w:p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спокойно, с естественными интонациями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756F1" w:rsidRDefault="00C16CAB" w:rsidP="00A4076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6CAB" w:rsidTr="00A4076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C268F4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C268F4">
              <w:rPr>
                <w:b/>
                <w:lang w:eastAsia="en-US"/>
              </w:rPr>
              <w:t>Грамматический строй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1.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Учить  с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гласовывать  существ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 xml:space="preserve">тельные  и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местоимения с глаголами, употреблять глаголы в будущем и прошедшем времени, и</w:t>
            </w:r>
            <w:r w:rsidRPr="00F7166F">
              <w:rPr>
                <w:sz w:val="20"/>
                <w:szCs w:val="20"/>
                <w:lang w:eastAsia="en-US"/>
              </w:rPr>
              <w:t>з</w:t>
            </w:r>
            <w:r w:rsidRPr="00F7166F">
              <w:rPr>
                <w:sz w:val="20"/>
                <w:szCs w:val="20"/>
                <w:lang w:eastAsia="en-US"/>
              </w:rPr>
              <w:t>менять их по лицам, и</w:t>
            </w:r>
            <w:r w:rsidRPr="00F7166F">
              <w:rPr>
                <w:sz w:val="20"/>
                <w:szCs w:val="20"/>
                <w:lang w:eastAsia="en-US"/>
              </w:rPr>
              <w:t>с</w:t>
            </w:r>
            <w:r w:rsidRPr="00F7166F">
              <w:rPr>
                <w:sz w:val="20"/>
                <w:szCs w:val="20"/>
                <w:lang w:eastAsia="en-US"/>
              </w:rPr>
              <w:t>пользовать в речи предл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ги (в, на, у, за, под)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2.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Упражнять в употребл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нии некот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рых вопрос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тельных слов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1.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 xml:space="preserve">Продолжать учить детей согласовывать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прилагател</w:t>
            </w:r>
            <w:r w:rsidRPr="00F7166F">
              <w:rPr>
                <w:sz w:val="20"/>
                <w:szCs w:val="20"/>
                <w:lang w:eastAsia="en-US"/>
              </w:rPr>
              <w:t>ь</w:t>
            </w:r>
            <w:r w:rsidRPr="00F7166F">
              <w:rPr>
                <w:sz w:val="20"/>
                <w:szCs w:val="20"/>
                <w:lang w:eastAsia="en-US"/>
              </w:rPr>
              <w:t>ные с сущес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>вительными в роде, числе, падеже; упо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 xml:space="preserve">реблять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существител</w:t>
            </w:r>
            <w:r w:rsidRPr="00F7166F">
              <w:rPr>
                <w:sz w:val="20"/>
                <w:szCs w:val="20"/>
                <w:lang w:eastAsia="en-US"/>
              </w:rPr>
              <w:t>ь</w:t>
            </w:r>
            <w:r w:rsidRPr="00F7166F">
              <w:rPr>
                <w:sz w:val="20"/>
                <w:szCs w:val="20"/>
                <w:lang w:eastAsia="en-US"/>
              </w:rPr>
              <w:t>ные  с  предл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гами  (в,  на,  под,  за,  ок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ло).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2.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Помогать  получать  из  нераспростр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ненных  пр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стых  предл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 xml:space="preserve">жений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распростр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 xml:space="preserve">ненные путем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введения в них определений, дополнений, обстоятельств; составлять предложения с однородными членами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1.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Продолжать фо</w:t>
            </w:r>
            <w:r w:rsidRPr="00F7166F">
              <w:rPr>
                <w:sz w:val="20"/>
                <w:szCs w:val="20"/>
                <w:lang w:eastAsia="en-US"/>
              </w:rPr>
              <w:t>р</w:t>
            </w:r>
            <w:r w:rsidRPr="00F7166F">
              <w:rPr>
                <w:sz w:val="20"/>
                <w:szCs w:val="20"/>
                <w:lang w:eastAsia="en-US"/>
              </w:rPr>
              <w:t xml:space="preserve">мировать у детей умение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согласовывать  слова  в  предложении,  пр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 xml:space="preserve">вильно  использовать  предлоги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в  речи;  образовывать  форму  множестве</w:t>
            </w:r>
            <w:r w:rsidRPr="00F7166F">
              <w:rPr>
                <w:sz w:val="20"/>
                <w:szCs w:val="20"/>
                <w:lang w:eastAsia="en-US"/>
              </w:rPr>
              <w:t>н</w:t>
            </w:r>
            <w:r w:rsidRPr="00F7166F">
              <w:rPr>
                <w:sz w:val="20"/>
                <w:szCs w:val="20"/>
                <w:lang w:eastAsia="en-US"/>
              </w:rPr>
              <w:t>ного  числа  сущес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>вительных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2.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Поощрять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слов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творчество, тактично подсказывать общ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принятый образец слова.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3.Побуждать детей активно употреблять в речи простейшие виды сложносоч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ненных и сложнопо</w:t>
            </w:r>
            <w:r w:rsidRPr="00F7166F">
              <w:rPr>
                <w:sz w:val="20"/>
                <w:szCs w:val="20"/>
                <w:lang w:eastAsia="en-US"/>
              </w:rPr>
              <w:t>д</w:t>
            </w:r>
            <w:r w:rsidRPr="00F7166F">
              <w:rPr>
                <w:sz w:val="20"/>
                <w:szCs w:val="20"/>
                <w:lang w:eastAsia="en-US"/>
              </w:rPr>
              <w:t>чиненных предлож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ний.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4.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Напоминать пр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вильные формы пов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лительного наклон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ния некоторых глаг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1.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Совершенствовать  ум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ние  согласовывать  слова  в  предложениях:  сущес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>вительные  с  числител</w:t>
            </w:r>
            <w:r w:rsidRPr="00F7166F">
              <w:rPr>
                <w:sz w:val="20"/>
                <w:szCs w:val="20"/>
                <w:lang w:eastAsia="en-US"/>
              </w:rPr>
              <w:t>ь</w:t>
            </w:r>
            <w:r w:rsidRPr="00F7166F">
              <w:rPr>
                <w:sz w:val="20"/>
                <w:szCs w:val="20"/>
                <w:lang w:eastAsia="en-US"/>
              </w:rPr>
              <w:t xml:space="preserve">ными 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и прилагательные с сущ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ствительными. Помогать детям замечать непр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вильную постановку уд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рения в слове, ошибку в чередовании согласных.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2.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Знакомить с разными способами образования слов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3.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Упражнять  в  образов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 xml:space="preserve">нии  однокоренных  слов, в том числе глаголов с приставками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4.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Помогать  детям  пр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вильно  употреблять  с</w:t>
            </w:r>
            <w:r w:rsidRPr="00F7166F">
              <w:rPr>
                <w:sz w:val="20"/>
                <w:szCs w:val="20"/>
                <w:lang w:eastAsia="en-US"/>
              </w:rPr>
              <w:t>у</w:t>
            </w:r>
            <w:r w:rsidRPr="00F7166F">
              <w:rPr>
                <w:sz w:val="20"/>
                <w:szCs w:val="20"/>
                <w:lang w:eastAsia="en-US"/>
              </w:rPr>
              <w:t>ществительные  множес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>венного числа в имен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тельном и винительном падежах; глаголы в пов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лительном наклонении; прилагательные и наречия в сравнительной степени; несклоняемые существ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тельные.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5.</w:t>
            </w:r>
            <w:r w:rsidRPr="00F7166F">
              <w:rPr>
                <w:sz w:val="20"/>
                <w:szCs w:val="20"/>
              </w:rPr>
              <w:t xml:space="preserve"> У</w:t>
            </w:r>
            <w:r w:rsidRPr="00F7166F">
              <w:rPr>
                <w:sz w:val="20"/>
                <w:szCs w:val="20"/>
                <w:lang w:eastAsia="en-US"/>
              </w:rPr>
              <w:t>чить составлять по образцу простые и сло</w:t>
            </w:r>
            <w:r w:rsidRPr="00F7166F">
              <w:rPr>
                <w:sz w:val="20"/>
                <w:szCs w:val="20"/>
                <w:lang w:eastAsia="en-US"/>
              </w:rPr>
              <w:t>ж</w:t>
            </w:r>
            <w:r w:rsidRPr="00F7166F">
              <w:rPr>
                <w:sz w:val="20"/>
                <w:szCs w:val="20"/>
                <w:lang w:eastAsia="en-US"/>
              </w:rPr>
              <w:t xml:space="preserve">ные предложения.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6.Совершенствовать ум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ние пользоваться прямой и косвенной речью.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1.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Продолжать упражнять детей в согласовании слов в предложении.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2.Совершенствовать  ум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 xml:space="preserve">ние  образовывать  (по  образцу)  однокоренные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слова,  существительные  с  суффиксами,  глаголы  с  приставками,  прилаг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тельные в сравнительной и превосходной степени.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3.Помогать  правильно  строить  сложноподчине</w:t>
            </w:r>
            <w:r w:rsidRPr="00F7166F">
              <w:rPr>
                <w:sz w:val="20"/>
                <w:szCs w:val="20"/>
                <w:lang w:eastAsia="en-US"/>
              </w:rPr>
              <w:t>н</w:t>
            </w:r>
            <w:r w:rsidRPr="00F7166F">
              <w:rPr>
                <w:sz w:val="20"/>
                <w:szCs w:val="20"/>
                <w:lang w:eastAsia="en-US"/>
              </w:rPr>
              <w:t>ные  предложения,  и</w:t>
            </w:r>
            <w:r w:rsidRPr="00F7166F">
              <w:rPr>
                <w:sz w:val="20"/>
                <w:szCs w:val="20"/>
                <w:lang w:eastAsia="en-US"/>
              </w:rPr>
              <w:t>с</w:t>
            </w:r>
            <w:r w:rsidRPr="00F7166F">
              <w:rPr>
                <w:sz w:val="20"/>
                <w:szCs w:val="20"/>
                <w:lang w:eastAsia="en-US"/>
              </w:rPr>
              <w:t xml:space="preserve">пользовать  языковые  средства  для  соединения  их  частей  (чтобы,  когда,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потому что, если, если бы и т. д.).</w:t>
            </w:r>
          </w:p>
        </w:tc>
      </w:tr>
      <w:tr w:rsidR="00C16CAB" w:rsidTr="00A4076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C268F4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C268F4">
              <w:rPr>
                <w:b/>
                <w:lang w:eastAsia="en-US"/>
              </w:rPr>
              <w:lastRenderedPageBreak/>
              <w:t>Связная речь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1.</w:t>
            </w:r>
            <w:r w:rsidRPr="001756F1"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Помогать  детям  отв</w:t>
            </w:r>
            <w:r w:rsidRPr="001756F1">
              <w:rPr>
                <w:sz w:val="20"/>
                <w:szCs w:val="20"/>
                <w:lang w:eastAsia="en-US"/>
              </w:rPr>
              <w:t>е</w:t>
            </w:r>
            <w:r w:rsidRPr="001756F1">
              <w:rPr>
                <w:sz w:val="20"/>
                <w:szCs w:val="20"/>
                <w:lang w:eastAsia="en-US"/>
              </w:rPr>
              <w:t>чать  на  пр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>стейшие в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>просы</w:t>
            </w:r>
          </w:p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2.</w:t>
            </w:r>
            <w:r w:rsidRPr="001756F1"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Поощрять попытки д</w:t>
            </w:r>
            <w:r w:rsidRPr="001756F1">
              <w:rPr>
                <w:sz w:val="20"/>
                <w:szCs w:val="20"/>
                <w:lang w:eastAsia="en-US"/>
              </w:rPr>
              <w:t>е</w:t>
            </w:r>
            <w:r w:rsidRPr="001756F1">
              <w:rPr>
                <w:sz w:val="20"/>
                <w:szCs w:val="20"/>
                <w:lang w:eastAsia="en-US"/>
              </w:rPr>
              <w:t>тей старше 2 лет 6 месяцев по собстве</w:t>
            </w:r>
            <w:r w:rsidRPr="001756F1">
              <w:rPr>
                <w:sz w:val="20"/>
                <w:szCs w:val="20"/>
                <w:lang w:eastAsia="en-US"/>
              </w:rPr>
              <w:t>н</w:t>
            </w:r>
            <w:r w:rsidRPr="001756F1">
              <w:rPr>
                <w:sz w:val="20"/>
                <w:szCs w:val="20"/>
                <w:lang w:eastAsia="en-US"/>
              </w:rPr>
              <w:t>ной иници</w:t>
            </w:r>
            <w:r w:rsidRPr="001756F1">
              <w:rPr>
                <w:sz w:val="20"/>
                <w:szCs w:val="20"/>
                <w:lang w:eastAsia="en-US"/>
              </w:rPr>
              <w:t>а</w:t>
            </w:r>
            <w:r w:rsidRPr="001756F1">
              <w:rPr>
                <w:sz w:val="20"/>
                <w:szCs w:val="20"/>
                <w:lang w:eastAsia="en-US"/>
              </w:rPr>
              <w:t>тиве  или  по  просьбе  во</w:t>
            </w:r>
            <w:r w:rsidRPr="001756F1">
              <w:rPr>
                <w:sz w:val="20"/>
                <w:szCs w:val="20"/>
                <w:lang w:eastAsia="en-US"/>
              </w:rPr>
              <w:t>с</w:t>
            </w:r>
            <w:r w:rsidRPr="001756F1">
              <w:rPr>
                <w:sz w:val="20"/>
                <w:szCs w:val="20"/>
                <w:lang w:eastAsia="en-US"/>
              </w:rPr>
              <w:t>питателя  рассказывать  об  изобр</w:t>
            </w:r>
            <w:r w:rsidRPr="001756F1">
              <w:rPr>
                <w:sz w:val="20"/>
                <w:szCs w:val="20"/>
                <w:lang w:eastAsia="en-US"/>
              </w:rPr>
              <w:t>а</w:t>
            </w:r>
            <w:r w:rsidRPr="001756F1">
              <w:rPr>
                <w:sz w:val="20"/>
                <w:szCs w:val="20"/>
                <w:lang w:eastAsia="en-US"/>
              </w:rPr>
              <w:t xml:space="preserve">женном  на </w:t>
            </w:r>
          </w:p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картинке, о новой игру</w:t>
            </w:r>
            <w:r w:rsidRPr="001756F1">
              <w:rPr>
                <w:sz w:val="20"/>
                <w:szCs w:val="20"/>
                <w:lang w:eastAsia="en-US"/>
              </w:rPr>
              <w:t>ш</w:t>
            </w:r>
            <w:r w:rsidRPr="001756F1">
              <w:rPr>
                <w:sz w:val="20"/>
                <w:szCs w:val="20"/>
                <w:lang w:eastAsia="en-US"/>
              </w:rPr>
              <w:t>ке (обновке), о событии из личного оп</w:t>
            </w:r>
            <w:r w:rsidRPr="001756F1">
              <w:rPr>
                <w:sz w:val="20"/>
                <w:szCs w:val="20"/>
                <w:lang w:eastAsia="en-US"/>
              </w:rPr>
              <w:t>ы</w:t>
            </w:r>
            <w:r w:rsidRPr="001756F1">
              <w:rPr>
                <w:sz w:val="20"/>
                <w:szCs w:val="20"/>
                <w:lang w:eastAsia="en-US"/>
              </w:rPr>
              <w:t>та.</w:t>
            </w:r>
          </w:p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3.</w:t>
            </w:r>
            <w:r w:rsidRPr="001756F1"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Во время игр-инсценир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>вок учить детей повт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>рять несло</w:t>
            </w:r>
            <w:r w:rsidRPr="001756F1">
              <w:rPr>
                <w:sz w:val="20"/>
                <w:szCs w:val="20"/>
                <w:lang w:eastAsia="en-US"/>
              </w:rPr>
              <w:t>ж</w:t>
            </w:r>
            <w:r w:rsidRPr="001756F1">
              <w:rPr>
                <w:sz w:val="20"/>
                <w:szCs w:val="20"/>
                <w:lang w:eastAsia="en-US"/>
              </w:rPr>
              <w:t>ные фразы.</w:t>
            </w:r>
          </w:p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4.</w:t>
            </w:r>
            <w:r w:rsidRPr="001756F1"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Учить слушать н</w:t>
            </w:r>
            <w:r w:rsidRPr="001756F1">
              <w:rPr>
                <w:sz w:val="20"/>
                <w:szCs w:val="20"/>
                <w:lang w:eastAsia="en-US"/>
              </w:rPr>
              <w:t>е</w:t>
            </w:r>
            <w:r w:rsidRPr="001756F1">
              <w:rPr>
                <w:sz w:val="20"/>
                <w:szCs w:val="20"/>
                <w:lang w:eastAsia="en-US"/>
              </w:rPr>
              <w:t>большие ра</w:t>
            </w:r>
            <w:r w:rsidRPr="001756F1">
              <w:rPr>
                <w:sz w:val="20"/>
                <w:szCs w:val="20"/>
                <w:lang w:eastAsia="en-US"/>
              </w:rPr>
              <w:t>с</w:t>
            </w:r>
            <w:r w:rsidRPr="001756F1">
              <w:rPr>
                <w:sz w:val="20"/>
                <w:szCs w:val="20"/>
                <w:lang w:eastAsia="en-US"/>
              </w:rPr>
              <w:t>сказы без наглядного сопровожд</w:t>
            </w:r>
            <w:r w:rsidRPr="001756F1">
              <w:rPr>
                <w:sz w:val="20"/>
                <w:szCs w:val="20"/>
                <w:lang w:eastAsia="en-US"/>
              </w:rPr>
              <w:t>е</w:t>
            </w:r>
            <w:r w:rsidRPr="001756F1">
              <w:rPr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1.</w:t>
            </w:r>
            <w:r w:rsidRPr="001756F1"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Развивать диалогическую форму речи.</w:t>
            </w:r>
          </w:p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Вовлекать д</w:t>
            </w:r>
            <w:r w:rsidRPr="001756F1">
              <w:rPr>
                <w:sz w:val="20"/>
                <w:szCs w:val="20"/>
                <w:lang w:eastAsia="en-US"/>
              </w:rPr>
              <w:t>е</w:t>
            </w:r>
            <w:r w:rsidRPr="001756F1">
              <w:rPr>
                <w:sz w:val="20"/>
                <w:szCs w:val="20"/>
                <w:lang w:eastAsia="en-US"/>
              </w:rPr>
              <w:t>тей в разговор во врем</w:t>
            </w:r>
            <w:r>
              <w:rPr>
                <w:sz w:val="20"/>
                <w:szCs w:val="20"/>
                <w:lang w:eastAsia="en-US"/>
              </w:rPr>
              <w:t>я ра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сматривания предметов, кар</w:t>
            </w:r>
            <w:r w:rsidRPr="001756F1">
              <w:rPr>
                <w:sz w:val="20"/>
                <w:szCs w:val="20"/>
                <w:lang w:eastAsia="en-US"/>
              </w:rPr>
              <w:t>тин, илл</w:t>
            </w:r>
            <w:r w:rsidRPr="001756F1">
              <w:rPr>
                <w:sz w:val="20"/>
                <w:szCs w:val="20"/>
                <w:lang w:eastAsia="en-US"/>
              </w:rPr>
              <w:t>ю</w:t>
            </w:r>
            <w:r w:rsidRPr="001756F1">
              <w:rPr>
                <w:sz w:val="20"/>
                <w:szCs w:val="20"/>
                <w:lang w:eastAsia="en-US"/>
              </w:rPr>
              <w:t>страций; н</w:t>
            </w:r>
            <w:r w:rsidRPr="001756F1">
              <w:rPr>
                <w:sz w:val="20"/>
                <w:szCs w:val="20"/>
                <w:lang w:eastAsia="en-US"/>
              </w:rPr>
              <w:t>а</w:t>
            </w:r>
            <w:r w:rsidRPr="001756F1">
              <w:rPr>
                <w:sz w:val="20"/>
                <w:szCs w:val="20"/>
                <w:lang w:eastAsia="en-US"/>
              </w:rPr>
              <w:t>блюдений за живыми объе</w:t>
            </w:r>
            <w:r w:rsidRPr="001756F1">
              <w:rPr>
                <w:sz w:val="20"/>
                <w:szCs w:val="20"/>
                <w:lang w:eastAsia="en-US"/>
              </w:rPr>
              <w:t>к</w:t>
            </w:r>
            <w:r w:rsidRPr="001756F1">
              <w:rPr>
                <w:sz w:val="20"/>
                <w:szCs w:val="20"/>
                <w:lang w:eastAsia="en-US"/>
              </w:rPr>
              <w:t xml:space="preserve">тами; после просмотра </w:t>
            </w:r>
          </w:p>
          <w:p w:rsidR="00C16CAB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756F1">
              <w:rPr>
                <w:sz w:val="20"/>
                <w:szCs w:val="20"/>
                <w:lang w:eastAsia="en-US"/>
              </w:rPr>
              <w:t>спектаклей, мультфильмов.</w:t>
            </w:r>
          </w:p>
          <w:p w:rsidR="00C16CAB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Напоминать детям о нео</w:t>
            </w:r>
            <w:r w:rsidRPr="001756F1">
              <w:rPr>
                <w:sz w:val="20"/>
                <w:szCs w:val="20"/>
                <w:lang w:eastAsia="en-US"/>
              </w:rPr>
              <w:t>б</w:t>
            </w:r>
            <w:r w:rsidRPr="001756F1">
              <w:rPr>
                <w:sz w:val="20"/>
                <w:szCs w:val="20"/>
                <w:lang w:eastAsia="en-US"/>
              </w:rPr>
              <w:t xml:space="preserve">ходимости </w:t>
            </w:r>
            <w:r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ворить «спас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бо», «здравс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вуйте»</w:t>
            </w:r>
            <w:r w:rsidRPr="001756F1">
              <w:rPr>
                <w:sz w:val="20"/>
                <w:szCs w:val="20"/>
                <w:lang w:eastAsia="en-US"/>
              </w:rPr>
              <w:t xml:space="preserve"> «до свидания», «спокойной ночи»</w:t>
            </w:r>
          </w:p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t xml:space="preserve"> </w:t>
            </w:r>
            <w:r w:rsidRPr="001756F1">
              <w:rPr>
                <w:sz w:val="20"/>
                <w:szCs w:val="20"/>
                <w:lang w:eastAsia="en-US"/>
              </w:rPr>
              <w:t>Помогать доброжел</w:t>
            </w:r>
            <w:r w:rsidRPr="001756F1">
              <w:rPr>
                <w:sz w:val="20"/>
                <w:szCs w:val="20"/>
                <w:lang w:eastAsia="en-US"/>
              </w:rPr>
              <w:t>а</w:t>
            </w:r>
            <w:r w:rsidRPr="001756F1">
              <w:rPr>
                <w:sz w:val="20"/>
                <w:szCs w:val="20"/>
                <w:lang w:eastAsia="en-US"/>
              </w:rPr>
              <w:t>тельно общат</w:t>
            </w:r>
            <w:r w:rsidRPr="001756F1">
              <w:rPr>
                <w:sz w:val="20"/>
                <w:szCs w:val="20"/>
                <w:lang w:eastAsia="en-US"/>
              </w:rPr>
              <w:t>ь</w:t>
            </w:r>
            <w:r w:rsidRPr="001756F1">
              <w:rPr>
                <w:sz w:val="20"/>
                <w:szCs w:val="20"/>
                <w:lang w:eastAsia="en-US"/>
              </w:rPr>
              <w:t>ся друг с др</w:t>
            </w:r>
            <w:r w:rsidRPr="001756F1">
              <w:rPr>
                <w:sz w:val="20"/>
                <w:szCs w:val="20"/>
                <w:lang w:eastAsia="en-US"/>
              </w:rPr>
              <w:t>у</w:t>
            </w:r>
            <w:r w:rsidRPr="001756F1">
              <w:rPr>
                <w:sz w:val="20"/>
                <w:szCs w:val="20"/>
                <w:lang w:eastAsia="en-US"/>
              </w:rPr>
              <w:t>гом.</w:t>
            </w:r>
          </w:p>
          <w:p w:rsidR="00C16CAB" w:rsidRPr="001756F1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1756F1">
              <w:rPr>
                <w:sz w:val="20"/>
                <w:szCs w:val="20"/>
                <w:lang w:eastAsia="en-US"/>
              </w:rPr>
              <w:t>Формировать потребность делить</w:t>
            </w:r>
            <w:r>
              <w:rPr>
                <w:sz w:val="20"/>
                <w:szCs w:val="20"/>
                <w:lang w:eastAsia="en-US"/>
              </w:rPr>
              <w:t>ся сво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ми впечатл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ниями с восп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1756F1">
              <w:rPr>
                <w:sz w:val="20"/>
                <w:szCs w:val="20"/>
                <w:lang w:eastAsia="en-US"/>
              </w:rPr>
              <w:t>тателями и р</w:t>
            </w:r>
            <w:r w:rsidRPr="001756F1">
              <w:rPr>
                <w:sz w:val="20"/>
                <w:szCs w:val="20"/>
                <w:lang w:eastAsia="en-US"/>
              </w:rPr>
              <w:t>о</w:t>
            </w:r>
            <w:r w:rsidRPr="001756F1">
              <w:rPr>
                <w:sz w:val="20"/>
                <w:szCs w:val="20"/>
                <w:lang w:eastAsia="en-US"/>
              </w:rPr>
              <w:t>дителями.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24D52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924D52">
              <w:rPr>
                <w:sz w:val="20"/>
                <w:szCs w:val="20"/>
                <w:lang w:eastAsia="en-US"/>
              </w:rPr>
              <w:t>1.</w:t>
            </w:r>
            <w:r>
              <w:t xml:space="preserve"> </w:t>
            </w:r>
            <w:r w:rsidRPr="00924D52">
              <w:rPr>
                <w:sz w:val="20"/>
                <w:szCs w:val="20"/>
                <w:lang w:eastAsia="en-US"/>
              </w:rPr>
              <w:t>Совершенствовать ди</w:t>
            </w:r>
            <w:r>
              <w:rPr>
                <w:sz w:val="20"/>
                <w:szCs w:val="20"/>
                <w:lang w:eastAsia="en-US"/>
              </w:rPr>
              <w:t>алогическую речь: учить участво</w:t>
            </w:r>
            <w:r w:rsidRPr="00924D52">
              <w:rPr>
                <w:sz w:val="20"/>
                <w:szCs w:val="20"/>
                <w:lang w:eastAsia="en-US"/>
              </w:rPr>
              <w:t>вать в беседе, понятно для слушателей отвечать на вопросы и задавать их.</w:t>
            </w:r>
          </w:p>
          <w:p w:rsidR="00C16CAB" w:rsidRPr="00924D52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Pr="00924D52">
              <w:rPr>
                <w:sz w:val="20"/>
                <w:szCs w:val="20"/>
                <w:lang w:eastAsia="en-US"/>
              </w:rPr>
              <w:t>Учить  детей  ра</w:t>
            </w:r>
            <w:r w:rsidRPr="00924D52">
              <w:rPr>
                <w:sz w:val="20"/>
                <w:szCs w:val="20"/>
                <w:lang w:eastAsia="en-US"/>
              </w:rPr>
              <w:t>с</w:t>
            </w:r>
            <w:r w:rsidRPr="00924D52">
              <w:rPr>
                <w:sz w:val="20"/>
                <w:szCs w:val="20"/>
                <w:lang w:eastAsia="en-US"/>
              </w:rPr>
              <w:t xml:space="preserve">сказывать:  описывать  предмет,  картину;  упражнять </w:t>
            </w:r>
          </w:p>
          <w:p w:rsidR="00C16CAB" w:rsidRPr="00924D52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924D52">
              <w:rPr>
                <w:sz w:val="20"/>
                <w:szCs w:val="20"/>
                <w:lang w:eastAsia="en-US"/>
              </w:rPr>
              <w:t>в составлении расск</w:t>
            </w:r>
            <w:r w:rsidRPr="00924D52">
              <w:rPr>
                <w:sz w:val="20"/>
                <w:szCs w:val="20"/>
                <w:lang w:eastAsia="en-US"/>
              </w:rPr>
              <w:t>а</w:t>
            </w:r>
            <w:r w:rsidRPr="00924D52">
              <w:rPr>
                <w:sz w:val="20"/>
                <w:szCs w:val="20"/>
                <w:lang w:eastAsia="en-US"/>
              </w:rPr>
              <w:t>зов по картине, со</w:t>
            </w:r>
            <w:r w:rsidRPr="00924D52">
              <w:rPr>
                <w:sz w:val="20"/>
                <w:szCs w:val="20"/>
                <w:lang w:eastAsia="en-US"/>
              </w:rPr>
              <w:t>з</w:t>
            </w:r>
            <w:r w:rsidRPr="00924D52">
              <w:rPr>
                <w:sz w:val="20"/>
                <w:szCs w:val="20"/>
                <w:lang w:eastAsia="en-US"/>
              </w:rPr>
              <w:t xml:space="preserve">данной ребенком с использованием </w:t>
            </w:r>
          </w:p>
          <w:p w:rsidR="00C16CAB" w:rsidRPr="00924D52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924D52">
              <w:rPr>
                <w:sz w:val="20"/>
                <w:szCs w:val="20"/>
                <w:lang w:eastAsia="en-US"/>
              </w:rPr>
              <w:t>раздаточного дида</w:t>
            </w:r>
            <w:r w:rsidRPr="00924D52">
              <w:rPr>
                <w:sz w:val="20"/>
                <w:szCs w:val="20"/>
                <w:lang w:eastAsia="en-US"/>
              </w:rPr>
              <w:t>к</w:t>
            </w:r>
            <w:r w:rsidRPr="00924D52">
              <w:rPr>
                <w:sz w:val="20"/>
                <w:szCs w:val="20"/>
                <w:lang w:eastAsia="en-US"/>
              </w:rPr>
              <w:t>тического материала.</w:t>
            </w:r>
          </w:p>
          <w:p w:rsidR="00C16CAB" w:rsidRPr="00924D52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Pr="00924D52">
              <w:rPr>
                <w:sz w:val="20"/>
                <w:szCs w:val="20"/>
                <w:lang w:eastAsia="en-US"/>
              </w:rPr>
              <w:t>Упражнять  детей  в  умении  пересказ</w:t>
            </w:r>
            <w:r w:rsidRPr="00924D52">
              <w:rPr>
                <w:sz w:val="20"/>
                <w:szCs w:val="20"/>
                <w:lang w:eastAsia="en-US"/>
              </w:rPr>
              <w:t>ы</w:t>
            </w:r>
            <w:r w:rsidRPr="00924D52">
              <w:rPr>
                <w:sz w:val="20"/>
                <w:szCs w:val="20"/>
                <w:lang w:eastAsia="en-US"/>
              </w:rPr>
              <w:t>вать  наиболее  выр</w:t>
            </w:r>
            <w:r w:rsidRPr="00924D52">
              <w:rPr>
                <w:sz w:val="20"/>
                <w:szCs w:val="20"/>
                <w:lang w:eastAsia="en-US"/>
              </w:rPr>
              <w:t>а</w:t>
            </w:r>
            <w:r w:rsidRPr="00924D52">
              <w:rPr>
                <w:sz w:val="20"/>
                <w:szCs w:val="20"/>
                <w:lang w:eastAsia="en-US"/>
              </w:rPr>
              <w:t xml:space="preserve">зительные </w:t>
            </w:r>
          </w:p>
          <w:p w:rsidR="00C16CAB" w:rsidRPr="00924D52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924D52">
              <w:rPr>
                <w:sz w:val="20"/>
                <w:szCs w:val="20"/>
                <w:lang w:eastAsia="en-US"/>
              </w:rPr>
              <w:t>и динамичные отры</w:t>
            </w:r>
            <w:r w:rsidRPr="00924D52">
              <w:rPr>
                <w:sz w:val="20"/>
                <w:szCs w:val="20"/>
                <w:lang w:eastAsia="en-US"/>
              </w:rPr>
              <w:t>в</w:t>
            </w:r>
            <w:r w:rsidRPr="00924D52">
              <w:rPr>
                <w:sz w:val="20"/>
                <w:szCs w:val="20"/>
                <w:lang w:eastAsia="en-US"/>
              </w:rPr>
              <w:t>ки из сказок.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264B75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t xml:space="preserve"> </w:t>
            </w:r>
            <w:r w:rsidRPr="00264B75">
              <w:rPr>
                <w:sz w:val="20"/>
                <w:szCs w:val="20"/>
                <w:lang w:eastAsia="en-US"/>
              </w:rPr>
              <w:t>Развивать умение по</w:t>
            </w:r>
            <w:r w:rsidRPr="00264B75">
              <w:rPr>
                <w:sz w:val="20"/>
                <w:szCs w:val="20"/>
                <w:lang w:eastAsia="en-US"/>
              </w:rPr>
              <w:t>д</w:t>
            </w:r>
            <w:r w:rsidRPr="00264B75">
              <w:rPr>
                <w:sz w:val="20"/>
                <w:szCs w:val="20"/>
                <w:lang w:eastAsia="en-US"/>
              </w:rPr>
              <w:t>держивать беседу.</w:t>
            </w:r>
          </w:p>
          <w:p w:rsidR="00C16CAB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Pr="00264B75">
              <w:rPr>
                <w:sz w:val="20"/>
                <w:szCs w:val="20"/>
                <w:lang w:eastAsia="en-US"/>
              </w:rPr>
              <w:t>Совершенствовать ди</w:t>
            </w:r>
            <w:r w:rsidRPr="00264B75">
              <w:rPr>
                <w:sz w:val="20"/>
                <w:szCs w:val="20"/>
                <w:lang w:eastAsia="en-US"/>
              </w:rPr>
              <w:t>а</w:t>
            </w:r>
            <w:r w:rsidRPr="00264B75">
              <w:rPr>
                <w:sz w:val="20"/>
                <w:szCs w:val="20"/>
                <w:lang w:eastAsia="en-US"/>
              </w:rPr>
              <w:t>логическую форму речи.</w:t>
            </w:r>
          </w:p>
          <w:p w:rsidR="00C16CAB" w:rsidRPr="00264B75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t xml:space="preserve"> </w:t>
            </w:r>
            <w:r w:rsidRPr="00264B75">
              <w:rPr>
                <w:sz w:val="20"/>
                <w:szCs w:val="20"/>
                <w:lang w:eastAsia="en-US"/>
              </w:rPr>
              <w:t>Развивать монологич</w:t>
            </w:r>
            <w:r w:rsidRPr="00264B75">
              <w:rPr>
                <w:sz w:val="20"/>
                <w:szCs w:val="20"/>
                <w:lang w:eastAsia="en-US"/>
              </w:rPr>
              <w:t>е</w:t>
            </w:r>
            <w:r w:rsidRPr="00264B75">
              <w:rPr>
                <w:sz w:val="20"/>
                <w:szCs w:val="20"/>
                <w:lang w:eastAsia="en-US"/>
              </w:rPr>
              <w:t>скую форму речи.</w:t>
            </w:r>
          </w:p>
          <w:p w:rsidR="00C16CAB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264B75">
              <w:rPr>
                <w:sz w:val="20"/>
                <w:szCs w:val="20"/>
                <w:lang w:eastAsia="en-US"/>
              </w:rPr>
              <w:t>Учить  связно,  послед</w:t>
            </w:r>
            <w:r w:rsidRPr="00264B75">
              <w:rPr>
                <w:sz w:val="20"/>
                <w:szCs w:val="20"/>
                <w:lang w:eastAsia="en-US"/>
              </w:rPr>
              <w:t>о</w:t>
            </w:r>
            <w:r w:rsidRPr="00264B75">
              <w:rPr>
                <w:sz w:val="20"/>
                <w:szCs w:val="20"/>
                <w:lang w:eastAsia="en-US"/>
              </w:rPr>
              <w:t xml:space="preserve">вательно  и  </w:t>
            </w:r>
            <w:r>
              <w:rPr>
                <w:sz w:val="20"/>
                <w:szCs w:val="20"/>
                <w:lang w:eastAsia="en-US"/>
              </w:rPr>
              <w:t>выразительно  пересказывать  не</w:t>
            </w:r>
            <w:r w:rsidRPr="00264B75">
              <w:rPr>
                <w:sz w:val="20"/>
                <w:szCs w:val="20"/>
                <w:lang w:eastAsia="en-US"/>
              </w:rPr>
              <w:t>большие сказки, рассказы.</w:t>
            </w:r>
          </w:p>
          <w:p w:rsidR="00C16CAB" w:rsidRPr="00264B75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t xml:space="preserve"> </w:t>
            </w:r>
            <w:r w:rsidRPr="00264B75">
              <w:rPr>
                <w:sz w:val="20"/>
                <w:szCs w:val="20"/>
                <w:lang w:eastAsia="en-US"/>
              </w:rPr>
              <w:t xml:space="preserve">Учить  (по  плану  и  образцу)  рассказывать  о  предмете,  содержании </w:t>
            </w:r>
          </w:p>
          <w:p w:rsidR="00C16CAB" w:rsidRPr="00264B75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264B75">
              <w:rPr>
                <w:sz w:val="20"/>
                <w:szCs w:val="20"/>
                <w:lang w:eastAsia="en-US"/>
              </w:rPr>
              <w:t>сюжетной картины, с</w:t>
            </w:r>
            <w:r w:rsidRPr="00264B75">
              <w:rPr>
                <w:sz w:val="20"/>
                <w:szCs w:val="20"/>
                <w:lang w:eastAsia="en-US"/>
              </w:rPr>
              <w:t>о</w:t>
            </w:r>
            <w:r w:rsidRPr="00264B75">
              <w:rPr>
                <w:sz w:val="20"/>
                <w:szCs w:val="20"/>
                <w:lang w:eastAsia="en-US"/>
              </w:rPr>
              <w:t>ставлять рассказ по ка</w:t>
            </w:r>
            <w:r w:rsidRPr="00264B75">
              <w:rPr>
                <w:sz w:val="20"/>
                <w:szCs w:val="20"/>
                <w:lang w:eastAsia="en-US"/>
              </w:rPr>
              <w:t>р</w:t>
            </w:r>
            <w:r w:rsidRPr="00264B75">
              <w:rPr>
                <w:sz w:val="20"/>
                <w:szCs w:val="20"/>
                <w:lang w:eastAsia="en-US"/>
              </w:rPr>
              <w:t xml:space="preserve">тинкам с последовательно </w:t>
            </w:r>
          </w:p>
          <w:p w:rsidR="00C16CAB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264B75">
              <w:rPr>
                <w:sz w:val="20"/>
                <w:szCs w:val="20"/>
                <w:lang w:eastAsia="en-US"/>
              </w:rPr>
              <w:t>развивающимся действ</w:t>
            </w:r>
            <w:r w:rsidRPr="00264B75">
              <w:rPr>
                <w:sz w:val="20"/>
                <w:szCs w:val="20"/>
                <w:lang w:eastAsia="en-US"/>
              </w:rPr>
              <w:t>и</w:t>
            </w:r>
            <w:r w:rsidRPr="00264B75">
              <w:rPr>
                <w:sz w:val="20"/>
                <w:szCs w:val="20"/>
                <w:lang w:eastAsia="en-US"/>
              </w:rPr>
              <w:t>ем.</w:t>
            </w:r>
          </w:p>
          <w:p w:rsidR="00C16CAB" w:rsidRPr="00264B75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t xml:space="preserve"> </w:t>
            </w:r>
            <w:r w:rsidRPr="00264B75">
              <w:rPr>
                <w:sz w:val="20"/>
                <w:szCs w:val="20"/>
                <w:lang w:eastAsia="en-US"/>
              </w:rPr>
              <w:t>Развивать умение с</w:t>
            </w:r>
            <w:r w:rsidRPr="00264B75">
              <w:rPr>
                <w:sz w:val="20"/>
                <w:szCs w:val="20"/>
                <w:lang w:eastAsia="en-US"/>
              </w:rPr>
              <w:t>о</w:t>
            </w:r>
            <w:r w:rsidRPr="00264B75">
              <w:rPr>
                <w:sz w:val="20"/>
                <w:szCs w:val="20"/>
                <w:lang w:eastAsia="en-US"/>
              </w:rPr>
              <w:t>ставлять рассказы о соб</w:t>
            </w:r>
            <w:r w:rsidRPr="00264B75">
              <w:rPr>
                <w:sz w:val="20"/>
                <w:szCs w:val="20"/>
                <w:lang w:eastAsia="en-US"/>
              </w:rPr>
              <w:t>ы</w:t>
            </w:r>
            <w:r w:rsidRPr="00264B75">
              <w:rPr>
                <w:sz w:val="20"/>
                <w:szCs w:val="20"/>
                <w:lang w:eastAsia="en-US"/>
              </w:rPr>
              <w:t xml:space="preserve">тиях из личного опыта, </w:t>
            </w:r>
          </w:p>
          <w:p w:rsidR="00C16CAB" w:rsidRPr="00264B75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264B75">
              <w:rPr>
                <w:sz w:val="20"/>
                <w:szCs w:val="20"/>
                <w:lang w:eastAsia="en-US"/>
              </w:rPr>
              <w:t>придумывать свои концо</w:t>
            </w:r>
            <w:r w:rsidRPr="00264B75">
              <w:rPr>
                <w:sz w:val="20"/>
                <w:szCs w:val="20"/>
                <w:lang w:eastAsia="en-US"/>
              </w:rPr>
              <w:t>в</w:t>
            </w:r>
            <w:r w:rsidRPr="00264B75">
              <w:rPr>
                <w:sz w:val="20"/>
                <w:szCs w:val="20"/>
                <w:lang w:eastAsia="en-US"/>
              </w:rPr>
              <w:t xml:space="preserve">ки к сказкам. </w:t>
            </w:r>
          </w:p>
          <w:p w:rsidR="00C16CAB" w:rsidRPr="00264B75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 w:rsidRPr="00264B75">
              <w:rPr>
                <w:sz w:val="20"/>
                <w:szCs w:val="20"/>
                <w:lang w:eastAsia="en-US"/>
              </w:rPr>
              <w:t xml:space="preserve">Формировать  умение  составлять  небольшие  рассказы  творческого </w:t>
            </w:r>
          </w:p>
          <w:p w:rsidR="00C16CAB" w:rsidRPr="00924D52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264B75">
              <w:rPr>
                <w:sz w:val="20"/>
                <w:szCs w:val="20"/>
                <w:lang w:eastAsia="en-US"/>
              </w:rPr>
              <w:t>характера на тему, пре</w:t>
            </w:r>
            <w:r w:rsidRPr="00264B75">
              <w:rPr>
                <w:sz w:val="20"/>
                <w:szCs w:val="20"/>
                <w:lang w:eastAsia="en-US"/>
              </w:rPr>
              <w:t>д</w:t>
            </w:r>
            <w:r w:rsidRPr="00264B75">
              <w:rPr>
                <w:sz w:val="20"/>
                <w:szCs w:val="20"/>
                <w:lang w:eastAsia="en-US"/>
              </w:rPr>
              <w:t>ложенную воспитателем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B51BB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t xml:space="preserve"> </w:t>
            </w:r>
            <w:r w:rsidRPr="001B51BB">
              <w:rPr>
                <w:sz w:val="20"/>
                <w:szCs w:val="20"/>
                <w:lang w:eastAsia="en-US"/>
              </w:rPr>
              <w:t>Продолжать соверш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ствовать диалогическую и моно</w:t>
            </w:r>
            <w:r w:rsidRPr="001B51BB">
              <w:rPr>
                <w:sz w:val="20"/>
                <w:szCs w:val="20"/>
                <w:lang w:eastAsia="en-US"/>
              </w:rPr>
              <w:t>логическую формы речи.</w:t>
            </w:r>
          </w:p>
          <w:p w:rsidR="00C16CAB" w:rsidRPr="001B51BB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Pr="001B51BB">
              <w:rPr>
                <w:sz w:val="20"/>
                <w:szCs w:val="20"/>
                <w:lang w:eastAsia="en-US"/>
              </w:rPr>
              <w:t>Формировать  умение  вести  диалог  между  во</w:t>
            </w:r>
            <w:r w:rsidRPr="001B51BB">
              <w:rPr>
                <w:sz w:val="20"/>
                <w:szCs w:val="20"/>
                <w:lang w:eastAsia="en-US"/>
              </w:rPr>
              <w:t>с</w:t>
            </w:r>
            <w:r w:rsidRPr="001B51BB">
              <w:rPr>
                <w:sz w:val="20"/>
                <w:szCs w:val="20"/>
                <w:lang w:eastAsia="en-US"/>
              </w:rPr>
              <w:t xml:space="preserve">питателем  и  ребенком, </w:t>
            </w:r>
          </w:p>
          <w:p w:rsidR="00C16CAB" w:rsidRPr="001B51BB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B51BB">
              <w:rPr>
                <w:sz w:val="20"/>
                <w:szCs w:val="20"/>
                <w:lang w:eastAsia="en-US"/>
              </w:rPr>
              <w:t>между детьми; учить быть доброжелательными и корректными собеседн</w:t>
            </w:r>
            <w:r w:rsidRPr="001B51BB">
              <w:rPr>
                <w:sz w:val="20"/>
                <w:szCs w:val="20"/>
                <w:lang w:eastAsia="en-US"/>
              </w:rPr>
              <w:t>и</w:t>
            </w:r>
            <w:r w:rsidRPr="001B51BB">
              <w:rPr>
                <w:sz w:val="20"/>
                <w:szCs w:val="20"/>
                <w:lang w:eastAsia="en-US"/>
              </w:rPr>
              <w:t>ками, воспитывать культ</w:t>
            </w:r>
            <w:r w:rsidRPr="001B51BB">
              <w:rPr>
                <w:sz w:val="20"/>
                <w:szCs w:val="20"/>
                <w:lang w:eastAsia="en-US"/>
              </w:rPr>
              <w:t>у</w:t>
            </w:r>
            <w:r w:rsidRPr="001B51BB">
              <w:rPr>
                <w:sz w:val="20"/>
                <w:szCs w:val="20"/>
                <w:lang w:eastAsia="en-US"/>
              </w:rPr>
              <w:t>ру речевого общения.</w:t>
            </w:r>
          </w:p>
          <w:p w:rsidR="00C16CAB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Pr="001B51BB">
              <w:rPr>
                <w:sz w:val="20"/>
                <w:szCs w:val="20"/>
                <w:lang w:eastAsia="en-US"/>
              </w:rPr>
              <w:t>Продолжать учить с</w:t>
            </w:r>
            <w:r w:rsidRPr="001B51BB">
              <w:rPr>
                <w:sz w:val="20"/>
                <w:szCs w:val="20"/>
                <w:lang w:eastAsia="en-US"/>
              </w:rPr>
              <w:t>о</w:t>
            </w:r>
            <w:r w:rsidRPr="001B51BB">
              <w:rPr>
                <w:sz w:val="20"/>
                <w:szCs w:val="20"/>
                <w:lang w:eastAsia="en-US"/>
              </w:rPr>
              <w:t xml:space="preserve">держательно и </w:t>
            </w:r>
            <w:r>
              <w:rPr>
                <w:sz w:val="20"/>
                <w:szCs w:val="20"/>
                <w:lang w:eastAsia="en-US"/>
              </w:rPr>
              <w:t>выраз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тельно пересказывать л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те</w:t>
            </w:r>
            <w:r w:rsidRPr="001B51BB">
              <w:rPr>
                <w:sz w:val="20"/>
                <w:szCs w:val="20"/>
                <w:lang w:eastAsia="en-US"/>
              </w:rPr>
              <w:t>ратурные тексты, драм</w:t>
            </w:r>
            <w:r w:rsidRPr="001B51BB">
              <w:rPr>
                <w:sz w:val="20"/>
                <w:szCs w:val="20"/>
                <w:lang w:eastAsia="en-US"/>
              </w:rPr>
              <w:t>а</w:t>
            </w:r>
            <w:r w:rsidRPr="001B51BB">
              <w:rPr>
                <w:sz w:val="20"/>
                <w:szCs w:val="20"/>
                <w:lang w:eastAsia="en-US"/>
              </w:rPr>
              <w:t>тизировать их.</w:t>
            </w:r>
          </w:p>
          <w:p w:rsidR="00C16CAB" w:rsidRPr="001B51BB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t xml:space="preserve"> </w:t>
            </w:r>
            <w:r w:rsidRPr="001B51BB">
              <w:rPr>
                <w:sz w:val="20"/>
                <w:szCs w:val="20"/>
                <w:lang w:eastAsia="en-US"/>
              </w:rPr>
              <w:t>Совершенствовать ум</w:t>
            </w:r>
            <w:r w:rsidRPr="001B51BB">
              <w:rPr>
                <w:sz w:val="20"/>
                <w:szCs w:val="20"/>
                <w:lang w:eastAsia="en-US"/>
              </w:rPr>
              <w:t>е</w:t>
            </w:r>
            <w:r w:rsidRPr="001B51BB">
              <w:rPr>
                <w:sz w:val="20"/>
                <w:szCs w:val="20"/>
                <w:lang w:eastAsia="en-US"/>
              </w:rPr>
              <w:t>ние составлят</w:t>
            </w:r>
            <w:r>
              <w:rPr>
                <w:sz w:val="20"/>
                <w:szCs w:val="20"/>
                <w:lang w:eastAsia="en-US"/>
              </w:rPr>
              <w:t>ь рассказы о предметах, о содер</w:t>
            </w:r>
            <w:r w:rsidRPr="001B51BB">
              <w:rPr>
                <w:sz w:val="20"/>
                <w:szCs w:val="20"/>
                <w:lang w:eastAsia="en-US"/>
              </w:rPr>
              <w:t>жании картины, по набору карт</w:t>
            </w:r>
            <w:r w:rsidRPr="001B51BB">
              <w:rPr>
                <w:sz w:val="20"/>
                <w:szCs w:val="20"/>
                <w:lang w:eastAsia="en-US"/>
              </w:rPr>
              <w:t>и</w:t>
            </w:r>
            <w:r w:rsidRPr="001B51BB">
              <w:rPr>
                <w:sz w:val="20"/>
                <w:szCs w:val="20"/>
                <w:lang w:eastAsia="en-US"/>
              </w:rPr>
              <w:t xml:space="preserve">нок с последовательно развивающимся </w:t>
            </w:r>
          </w:p>
          <w:p w:rsidR="00C16CAB" w:rsidRPr="001B51BB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B51BB">
              <w:rPr>
                <w:sz w:val="20"/>
                <w:szCs w:val="20"/>
                <w:lang w:eastAsia="en-US"/>
              </w:rPr>
              <w:t>действием. Помогать с</w:t>
            </w:r>
            <w:r w:rsidRPr="001B51BB">
              <w:rPr>
                <w:sz w:val="20"/>
                <w:szCs w:val="20"/>
                <w:lang w:eastAsia="en-US"/>
              </w:rPr>
              <w:t>о</w:t>
            </w:r>
            <w:r w:rsidRPr="001B51BB">
              <w:rPr>
                <w:sz w:val="20"/>
                <w:szCs w:val="20"/>
                <w:lang w:eastAsia="en-US"/>
              </w:rPr>
              <w:t>ставлять план рассказа и придерживаться его.</w:t>
            </w:r>
          </w:p>
          <w:p w:rsidR="00C16CAB" w:rsidRPr="001B51BB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Pr="001B51BB">
              <w:rPr>
                <w:sz w:val="20"/>
                <w:szCs w:val="20"/>
                <w:lang w:eastAsia="en-US"/>
              </w:rPr>
              <w:t>Развивать умение с</w:t>
            </w:r>
            <w:r w:rsidRPr="001B51BB">
              <w:rPr>
                <w:sz w:val="20"/>
                <w:szCs w:val="20"/>
                <w:lang w:eastAsia="en-US"/>
              </w:rPr>
              <w:t>о</w:t>
            </w:r>
            <w:r w:rsidRPr="001B51BB">
              <w:rPr>
                <w:sz w:val="20"/>
                <w:szCs w:val="20"/>
                <w:lang w:eastAsia="en-US"/>
              </w:rPr>
              <w:t>ставлять рассказы из ли</w:t>
            </w:r>
            <w:r w:rsidRPr="001B51BB">
              <w:rPr>
                <w:sz w:val="20"/>
                <w:szCs w:val="20"/>
                <w:lang w:eastAsia="en-US"/>
              </w:rPr>
              <w:t>ч</w:t>
            </w:r>
            <w:r w:rsidRPr="001B51BB">
              <w:rPr>
                <w:sz w:val="20"/>
                <w:szCs w:val="20"/>
                <w:lang w:eastAsia="en-US"/>
              </w:rPr>
              <w:t xml:space="preserve">ного опыта. </w:t>
            </w:r>
          </w:p>
          <w:p w:rsidR="00C16CAB" w:rsidRPr="001B51BB" w:rsidRDefault="00C16CAB" w:rsidP="00F7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Pr="001B51BB">
              <w:rPr>
                <w:sz w:val="20"/>
                <w:szCs w:val="20"/>
                <w:lang w:eastAsia="en-US"/>
              </w:rPr>
              <w:t>Продолжать  соверше</w:t>
            </w:r>
            <w:r w:rsidRPr="001B51BB">
              <w:rPr>
                <w:sz w:val="20"/>
                <w:szCs w:val="20"/>
                <w:lang w:eastAsia="en-US"/>
              </w:rPr>
              <w:t>н</w:t>
            </w:r>
            <w:r w:rsidRPr="001B51BB">
              <w:rPr>
                <w:sz w:val="20"/>
                <w:szCs w:val="20"/>
                <w:lang w:eastAsia="en-US"/>
              </w:rPr>
              <w:t xml:space="preserve">ствовать  умение  сочинять  короткие  сказки  на </w:t>
            </w:r>
          </w:p>
          <w:p w:rsidR="00C16CAB" w:rsidRPr="00924D52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1B51BB">
              <w:rPr>
                <w:sz w:val="20"/>
                <w:szCs w:val="20"/>
                <w:lang w:eastAsia="en-US"/>
              </w:rPr>
              <w:t>заданную тему.</w:t>
            </w:r>
          </w:p>
        </w:tc>
      </w:tr>
      <w:tr w:rsidR="00C16CAB" w:rsidTr="00A4076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1653AD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1653AD">
              <w:rPr>
                <w:b/>
                <w:lang w:eastAsia="en-US"/>
              </w:rPr>
              <w:t>Подготовка к обучению грамоте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B51BB" w:rsidRDefault="00C16CAB" w:rsidP="00A407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Pr="001B51BB">
              <w:rPr>
                <w:sz w:val="20"/>
                <w:szCs w:val="20"/>
                <w:lang w:eastAsia="en-US"/>
              </w:rPr>
              <w:t xml:space="preserve">Дать представления о предложении </w:t>
            </w:r>
          </w:p>
          <w:p w:rsidR="00C16CAB" w:rsidRPr="001B51BB" w:rsidRDefault="00C16CAB" w:rsidP="00A4076D">
            <w:pPr>
              <w:rPr>
                <w:sz w:val="20"/>
                <w:szCs w:val="20"/>
                <w:lang w:eastAsia="en-US"/>
              </w:rPr>
            </w:pPr>
            <w:r w:rsidRPr="001B51BB">
              <w:rPr>
                <w:sz w:val="20"/>
                <w:szCs w:val="20"/>
                <w:lang w:eastAsia="en-US"/>
              </w:rPr>
              <w:t>(без грамматического о</w:t>
            </w:r>
            <w:r w:rsidRPr="001B51BB">
              <w:rPr>
                <w:sz w:val="20"/>
                <w:szCs w:val="20"/>
                <w:lang w:eastAsia="en-US"/>
              </w:rPr>
              <w:t>п</w:t>
            </w:r>
            <w:r w:rsidRPr="001B51BB">
              <w:rPr>
                <w:sz w:val="20"/>
                <w:szCs w:val="20"/>
                <w:lang w:eastAsia="en-US"/>
              </w:rPr>
              <w:t>ределения).</w:t>
            </w:r>
          </w:p>
          <w:p w:rsidR="00C16CAB" w:rsidRPr="001B51BB" w:rsidRDefault="00C16CAB" w:rsidP="00A407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Pr="001B51BB">
              <w:rPr>
                <w:sz w:val="20"/>
                <w:szCs w:val="20"/>
                <w:lang w:eastAsia="en-US"/>
              </w:rPr>
              <w:t>Упражнять  в  составл</w:t>
            </w:r>
            <w:r w:rsidRPr="001B51BB">
              <w:rPr>
                <w:sz w:val="20"/>
                <w:szCs w:val="20"/>
                <w:lang w:eastAsia="en-US"/>
              </w:rPr>
              <w:t>е</w:t>
            </w:r>
            <w:r w:rsidRPr="001B51BB">
              <w:rPr>
                <w:sz w:val="20"/>
                <w:szCs w:val="20"/>
                <w:lang w:eastAsia="en-US"/>
              </w:rPr>
              <w:t>нии  предложени</w:t>
            </w:r>
            <w:r>
              <w:rPr>
                <w:sz w:val="20"/>
                <w:szCs w:val="20"/>
                <w:lang w:eastAsia="en-US"/>
              </w:rPr>
              <w:t>й,  член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нии  простых  предлож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1B51BB">
              <w:rPr>
                <w:sz w:val="20"/>
                <w:szCs w:val="20"/>
                <w:lang w:eastAsia="en-US"/>
              </w:rPr>
              <w:t>ний (без союзов и предл</w:t>
            </w:r>
            <w:r w:rsidRPr="001B51BB">
              <w:rPr>
                <w:sz w:val="20"/>
                <w:szCs w:val="20"/>
                <w:lang w:eastAsia="en-US"/>
              </w:rPr>
              <w:t>о</w:t>
            </w:r>
            <w:r w:rsidRPr="001B51BB">
              <w:rPr>
                <w:sz w:val="20"/>
                <w:szCs w:val="20"/>
                <w:lang w:eastAsia="en-US"/>
              </w:rPr>
              <w:t>гов) на слова с указанием их последовательности.</w:t>
            </w:r>
          </w:p>
          <w:p w:rsidR="00C16CAB" w:rsidRPr="001B51BB" w:rsidRDefault="00C16CAB" w:rsidP="00A407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Pr="001B51BB">
              <w:rPr>
                <w:sz w:val="20"/>
                <w:szCs w:val="20"/>
                <w:lang w:eastAsia="en-US"/>
              </w:rPr>
              <w:t>Учить  детей  делить  двусложные  и  трехсло</w:t>
            </w:r>
            <w:r w:rsidRPr="001B51BB">
              <w:rPr>
                <w:sz w:val="20"/>
                <w:szCs w:val="20"/>
                <w:lang w:eastAsia="en-US"/>
              </w:rPr>
              <w:t>ж</w:t>
            </w:r>
            <w:r w:rsidRPr="001B51BB">
              <w:rPr>
                <w:sz w:val="20"/>
                <w:szCs w:val="20"/>
                <w:lang w:eastAsia="en-US"/>
              </w:rPr>
              <w:t xml:space="preserve">ные  слова  с  открытыми </w:t>
            </w:r>
          </w:p>
          <w:p w:rsidR="00C16CAB" w:rsidRPr="001B51BB" w:rsidRDefault="00C16CAB" w:rsidP="00A4076D">
            <w:pPr>
              <w:rPr>
                <w:sz w:val="20"/>
                <w:szCs w:val="20"/>
                <w:lang w:eastAsia="en-US"/>
              </w:rPr>
            </w:pPr>
            <w:r w:rsidRPr="001B51BB">
              <w:rPr>
                <w:sz w:val="20"/>
                <w:szCs w:val="20"/>
                <w:lang w:eastAsia="en-US"/>
              </w:rPr>
              <w:t xml:space="preserve">слогами на части. </w:t>
            </w:r>
          </w:p>
          <w:p w:rsidR="00C16CAB" w:rsidRPr="001B51BB" w:rsidRDefault="00C16CAB" w:rsidP="00A407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1B51BB">
              <w:rPr>
                <w:sz w:val="20"/>
                <w:szCs w:val="20"/>
                <w:lang w:eastAsia="en-US"/>
              </w:rPr>
              <w:t>Учить составлять слова из слогов (устно).</w:t>
            </w:r>
          </w:p>
          <w:p w:rsidR="00C16CAB" w:rsidRDefault="00C16CAB" w:rsidP="00A407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Pr="001B51BB">
              <w:rPr>
                <w:sz w:val="20"/>
                <w:szCs w:val="20"/>
                <w:lang w:eastAsia="en-US"/>
              </w:rPr>
              <w:t>Учить выделять посл</w:t>
            </w:r>
            <w:r w:rsidRPr="001B51BB">
              <w:rPr>
                <w:sz w:val="20"/>
                <w:szCs w:val="20"/>
                <w:lang w:eastAsia="en-US"/>
              </w:rPr>
              <w:t>е</w:t>
            </w:r>
            <w:r w:rsidRPr="001B51BB">
              <w:rPr>
                <w:sz w:val="20"/>
                <w:szCs w:val="20"/>
                <w:lang w:eastAsia="en-US"/>
              </w:rPr>
              <w:t>довательность звуков в простых словах.</w:t>
            </w:r>
          </w:p>
        </w:tc>
      </w:tr>
      <w:tr w:rsidR="00C16CAB" w:rsidTr="00A4076D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2198E" w:rsidRDefault="00C16CAB" w:rsidP="00A4076D">
            <w:pPr>
              <w:jc w:val="center"/>
              <w:rPr>
                <w:b/>
                <w:u w:val="single"/>
                <w:lang w:eastAsia="en-US"/>
              </w:rPr>
            </w:pPr>
            <w:r w:rsidRPr="00B2198E">
              <w:rPr>
                <w:b/>
                <w:u w:val="single"/>
                <w:lang w:eastAsia="en-US"/>
              </w:rPr>
              <w:t>Приобщение к художественной литературе</w:t>
            </w:r>
            <w:r w:rsidR="008875E5">
              <w:rPr>
                <w:b/>
                <w:u w:val="single"/>
                <w:lang w:eastAsia="en-US"/>
              </w:rPr>
              <w:t xml:space="preserve"> (</w:t>
            </w:r>
            <w:r>
              <w:rPr>
                <w:b/>
                <w:u w:val="single"/>
                <w:lang w:eastAsia="en-US"/>
              </w:rPr>
              <w:t>список литературы для прочтения приложение №</w:t>
            </w:r>
            <w:r w:rsidR="008875E5">
              <w:rPr>
                <w:b/>
                <w:u w:val="single"/>
                <w:lang w:eastAsia="en-US"/>
              </w:rPr>
              <w:t>5</w:t>
            </w:r>
            <w:r>
              <w:rPr>
                <w:b/>
                <w:u w:val="single"/>
                <w:lang w:eastAsia="en-US"/>
              </w:rPr>
              <w:t>)</w:t>
            </w:r>
          </w:p>
        </w:tc>
      </w:tr>
      <w:tr w:rsidR="00C16CAB" w:rsidTr="00A40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1.Читать д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тям худож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ственные произведения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2.Продолжать приучать д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lastRenderedPageBreak/>
              <w:t>тей слушать народные песенки, сказки, а</w:t>
            </w:r>
            <w:r w:rsidRPr="00F7166F">
              <w:rPr>
                <w:sz w:val="20"/>
                <w:szCs w:val="20"/>
                <w:lang w:eastAsia="en-US"/>
              </w:rPr>
              <w:t>в</w:t>
            </w:r>
            <w:r w:rsidRPr="00F7166F">
              <w:rPr>
                <w:sz w:val="20"/>
                <w:szCs w:val="20"/>
                <w:lang w:eastAsia="en-US"/>
              </w:rPr>
              <w:t>торские пр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изведения. 3.Сопровождать чтение показом и</w:t>
            </w:r>
            <w:r w:rsidRPr="00F7166F">
              <w:rPr>
                <w:sz w:val="20"/>
                <w:szCs w:val="20"/>
                <w:lang w:eastAsia="en-US"/>
              </w:rPr>
              <w:t>г</w:t>
            </w:r>
            <w:r w:rsidRPr="00F7166F">
              <w:rPr>
                <w:sz w:val="20"/>
                <w:szCs w:val="20"/>
                <w:lang w:eastAsia="en-US"/>
              </w:rPr>
              <w:t>рушек, ка</w:t>
            </w:r>
            <w:r w:rsidRPr="00F7166F">
              <w:rPr>
                <w:sz w:val="20"/>
                <w:szCs w:val="20"/>
                <w:lang w:eastAsia="en-US"/>
              </w:rPr>
              <w:t>р</w:t>
            </w:r>
            <w:r w:rsidRPr="00F7166F">
              <w:rPr>
                <w:sz w:val="20"/>
                <w:szCs w:val="20"/>
                <w:lang w:eastAsia="en-US"/>
              </w:rPr>
              <w:t>тинок, перс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нажей н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стольного театра и др</w:t>
            </w:r>
            <w:r w:rsidRPr="00F7166F">
              <w:rPr>
                <w:sz w:val="20"/>
                <w:szCs w:val="20"/>
                <w:lang w:eastAsia="en-US"/>
              </w:rPr>
              <w:t>у</w:t>
            </w:r>
            <w:r w:rsidRPr="00F7166F">
              <w:rPr>
                <w:sz w:val="20"/>
                <w:szCs w:val="20"/>
                <w:lang w:eastAsia="en-US"/>
              </w:rPr>
              <w:t>гих средств наглядности, а также учить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слушать х</w:t>
            </w:r>
            <w:r w:rsidRPr="00F7166F">
              <w:rPr>
                <w:sz w:val="20"/>
                <w:szCs w:val="20"/>
                <w:lang w:eastAsia="en-US"/>
              </w:rPr>
              <w:t>у</w:t>
            </w:r>
            <w:r w:rsidRPr="00F7166F">
              <w:rPr>
                <w:sz w:val="20"/>
                <w:szCs w:val="20"/>
                <w:lang w:eastAsia="en-US"/>
              </w:rPr>
              <w:t>дожественное произведение без наглядн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го сопрово</w:t>
            </w:r>
            <w:r w:rsidRPr="00F7166F">
              <w:rPr>
                <w:sz w:val="20"/>
                <w:szCs w:val="20"/>
                <w:lang w:eastAsia="en-US"/>
              </w:rPr>
              <w:t>ж</w:t>
            </w:r>
            <w:r w:rsidRPr="00F7166F">
              <w:rPr>
                <w:sz w:val="20"/>
                <w:szCs w:val="20"/>
                <w:lang w:eastAsia="en-US"/>
              </w:rPr>
              <w:t>дения.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4.Сопровождать чтение небольших поэтических произведений игровыми действиями.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5.Предоставлять  детям  возможность  договаривать  слова,  фразы  при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чтении во</w:t>
            </w:r>
            <w:r w:rsidRPr="00F7166F">
              <w:rPr>
                <w:sz w:val="20"/>
                <w:szCs w:val="20"/>
                <w:lang w:eastAsia="en-US"/>
              </w:rPr>
              <w:t>с</w:t>
            </w:r>
            <w:r w:rsidRPr="00F7166F">
              <w:rPr>
                <w:sz w:val="20"/>
                <w:szCs w:val="20"/>
                <w:lang w:eastAsia="en-US"/>
              </w:rPr>
              <w:t>питателем знакомых стихотвор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ний.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6.Поощрять попытки пр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честь стих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творный текст цел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ком с пом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щью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взрослого.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Читать  зн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комые,  люб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мые  детьми  художестве</w:t>
            </w:r>
            <w:r w:rsidRPr="00F7166F">
              <w:rPr>
                <w:sz w:val="20"/>
                <w:szCs w:val="20"/>
                <w:lang w:eastAsia="en-US"/>
              </w:rPr>
              <w:t>н</w:t>
            </w:r>
            <w:r w:rsidRPr="00F7166F">
              <w:rPr>
                <w:sz w:val="20"/>
                <w:szCs w:val="20"/>
                <w:lang w:eastAsia="en-US"/>
              </w:rPr>
              <w:t>ные  произв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дения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lastRenderedPageBreak/>
              <w:t>2.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Воспитывать умение сл</w:t>
            </w:r>
            <w:r w:rsidRPr="00F7166F">
              <w:rPr>
                <w:sz w:val="20"/>
                <w:szCs w:val="20"/>
                <w:lang w:eastAsia="en-US"/>
              </w:rPr>
              <w:t>у</w:t>
            </w:r>
            <w:r w:rsidRPr="00F7166F">
              <w:rPr>
                <w:sz w:val="20"/>
                <w:szCs w:val="20"/>
                <w:lang w:eastAsia="en-US"/>
              </w:rPr>
              <w:t>шать новые сказки, расск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зы, стихи, сл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 xml:space="preserve">дить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за  развитием  действия,  с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переживать  героям  прои</w:t>
            </w:r>
            <w:r w:rsidRPr="00F7166F">
              <w:rPr>
                <w:sz w:val="20"/>
                <w:szCs w:val="20"/>
                <w:lang w:eastAsia="en-US"/>
              </w:rPr>
              <w:t>з</w:t>
            </w:r>
            <w:r w:rsidRPr="00F7166F">
              <w:rPr>
                <w:sz w:val="20"/>
                <w:szCs w:val="20"/>
                <w:lang w:eastAsia="en-US"/>
              </w:rPr>
              <w:t>ведения.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3.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Учить с п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мощью восп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тателя инсц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нировать и драматизир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вать небол</w:t>
            </w:r>
            <w:r w:rsidRPr="00F7166F">
              <w:rPr>
                <w:sz w:val="20"/>
                <w:szCs w:val="20"/>
                <w:lang w:eastAsia="en-US"/>
              </w:rPr>
              <w:t>ь</w:t>
            </w:r>
            <w:r w:rsidRPr="00F7166F">
              <w:rPr>
                <w:sz w:val="20"/>
                <w:szCs w:val="20"/>
                <w:lang w:eastAsia="en-US"/>
              </w:rPr>
              <w:t>шие отрывки из народных сказок.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4.Учить детей читать на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 xml:space="preserve">зусть </w:t>
            </w:r>
            <w:proofErr w:type="spellStart"/>
            <w:r w:rsidRPr="00F7166F">
              <w:rPr>
                <w:sz w:val="20"/>
                <w:szCs w:val="20"/>
                <w:lang w:eastAsia="en-US"/>
              </w:rPr>
              <w:t>потешки</w:t>
            </w:r>
            <w:proofErr w:type="spellEnd"/>
            <w:r w:rsidRPr="00F7166F">
              <w:rPr>
                <w:sz w:val="20"/>
                <w:szCs w:val="20"/>
                <w:lang w:eastAsia="en-US"/>
              </w:rPr>
              <w:t xml:space="preserve"> и небольшие стихотворения.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5.Продолжать способствовать формированию интереса к книгам. Рег</w:t>
            </w:r>
            <w:r w:rsidRPr="00F7166F">
              <w:rPr>
                <w:sz w:val="20"/>
                <w:szCs w:val="20"/>
                <w:lang w:eastAsia="en-US"/>
              </w:rPr>
              <w:t>у</w:t>
            </w:r>
            <w:r w:rsidRPr="00F7166F">
              <w:rPr>
                <w:sz w:val="20"/>
                <w:szCs w:val="20"/>
                <w:lang w:eastAsia="en-US"/>
              </w:rPr>
              <w:t>лярно рассма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>ривать с дет</w:t>
            </w:r>
            <w:r w:rsidRPr="00F7166F">
              <w:rPr>
                <w:sz w:val="20"/>
                <w:szCs w:val="20"/>
                <w:lang w:eastAsia="en-US"/>
              </w:rPr>
              <w:t>ь</w:t>
            </w:r>
            <w:r w:rsidRPr="00F7166F">
              <w:rPr>
                <w:sz w:val="20"/>
                <w:szCs w:val="20"/>
                <w:lang w:eastAsia="en-US"/>
              </w:rPr>
              <w:t>ми иллюстр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ции.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6.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 xml:space="preserve">Объяснять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детям  посту</w:t>
            </w:r>
            <w:r w:rsidRPr="00F7166F">
              <w:rPr>
                <w:sz w:val="20"/>
                <w:szCs w:val="20"/>
                <w:lang w:eastAsia="en-US"/>
              </w:rPr>
              <w:t>п</w:t>
            </w:r>
            <w:r w:rsidRPr="00F7166F">
              <w:rPr>
                <w:sz w:val="20"/>
                <w:szCs w:val="20"/>
                <w:lang w:eastAsia="en-US"/>
              </w:rPr>
              <w:t>ки  персонажей  и  последствия  этих  посту</w:t>
            </w:r>
            <w:r w:rsidRPr="00F7166F">
              <w:rPr>
                <w:sz w:val="20"/>
                <w:szCs w:val="20"/>
                <w:lang w:eastAsia="en-US"/>
              </w:rPr>
              <w:t>п</w:t>
            </w:r>
            <w:r w:rsidRPr="00F7166F">
              <w:rPr>
                <w:sz w:val="20"/>
                <w:szCs w:val="20"/>
                <w:lang w:eastAsia="en-US"/>
              </w:rPr>
              <w:t xml:space="preserve">ков.  Повторять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наиболее инт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>ресные, выр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зительные о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>рывки, догов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 xml:space="preserve">ривать слова и несложные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для воспрои</w:t>
            </w:r>
            <w:r w:rsidRPr="00F7166F">
              <w:rPr>
                <w:sz w:val="20"/>
                <w:szCs w:val="20"/>
                <w:lang w:eastAsia="en-US"/>
              </w:rPr>
              <w:t>з</w:t>
            </w:r>
            <w:r w:rsidRPr="00F7166F">
              <w:rPr>
                <w:sz w:val="20"/>
                <w:szCs w:val="20"/>
                <w:lang w:eastAsia="en-US"/>
              </w:rPr>
              <w:t>ведения фразы.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lastRenderedPageBreak/>
              <w:t>1.Продолжать  пр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учать  детей  слушать  сказки,  рассказы,  стихотворения;  з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поминать  небольшие  и  простые  по  с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lastRenderedPageBreak/>
              <w:t xml:space="preserve">держанию  считалки.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2.Помогать  им,  и</w:t>
            </w:r>
            <w:r w:rsidRPr="00F7166F">
              <w:rPr>
                <w:sz w:val="20"/>
                <w:szCs w:val="20"/>
                <w:lang w:eastAsia="en-US"/>
              </w:rPr>
              <w:t>с</w:t>
            </w:r>
            <w:r w:rsidRPr="00F7166F">
              <w:rPr>
                <w:sz w:val="20"/>
                <w:szCs w:val="20"/>
                <w:lang w:eastAsia="en-US"/>
              </w:rPr>
              <w:t>пользуя  разные  приемы  и  педагог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 xml:space="preserve">ческие  ситуации,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правильно восприн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мать содержание произведения, соп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 xml:space="preserve">реживать его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 xml:space="preserve">героям.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3.Зачитывать  по  просьбе  ребенка  п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нравившийся  отр</w:t>
            </w:r>
            <w:r w:rsidRPr="00F7166F">
              <w:rPr>
                <w:sz w:val="20"/>
                <w:szCs w:val="20"/>
                <w:lang w:eastAsia="en-US"/>
              </w:rPr>
              <w:t>ы</w:t>
            </w:r>
            <w:r w:rsidRPr="00F7166F">
              <w:rPr>
                <w:sz w:val="20"/>
                <w:szCs w:val="20"/>
                <w:lang w:eastAsia="en-US"/>
              </w:rPr>
              <w:t xml:space="preserve">вок  из  сказки,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рассказа,  стихотв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рения,  помогая  ст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новлению  личнос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 xml:space="preserve">ного  отношения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 xml:space="preserve">к произведению.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4.Поддерживать вн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мание и интерес к слову в литературном произведении.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 xml:space="preserve">5.Продолжать  работу  по  формированию  интереса  к  книге.  6.Предлагать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вниманию детей и</w:t>
            </w:r>
            <w:r w:rsidRPr="00F7166F">
              <w:rPr>
                <w:sz w:val="20"/>
                <w:szCs w:val="20"/>
                <w:lang w:eastAsia="en-US"/>
              </w:rPr>
              <w:t>л</w:t>
            </w:r>
            <w:r w:rsidRPr="00F7166F">
              <w:rPr>
                <w:sz w:val="20"/>
                <w:szCs w:val="20"/>
                <w:lang w:eastAsia="en-US"/>
              </w:rPr>
              <w:t>люстрированные и</w:t>
            </w:r>
            <w:r w:rsidRPr="00F7166F">
              <w:rPr>
                <w:sz w:val="20"/>
                <w:szCs w:val="20"/>
                <w:lang w:eastAsia="en-US"/>
              </w:rPr>
              <w:t>з</w:t>
            </w:r>
            <w:r w:rsidRPr="00F7166F">
              <w:rPr>
                <w:sz w:val="20"/>
                <w:szCs w:val="20"/>
                <w:lang w:eastAsia="en-US"/>
              </w:rPr>
              <w:t>дания знакомых пр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изведений. 7.Объяснять, как важны в книге рису</w:t>
            </w:r>
            <w:r w:rsidRPr="00F7166F">
              <w:rPr>
                <w:sz w:val="20"/>
                <w:szCs w:val="20"/>
                <w:lang w:eastAsia="en-US"/>
              </w:rPr>
              <w:t>н</w:t>
            </w:r>
            <w:r w:rsidRPr="00F7166F">
              <w:rPr>
                <w:sz w:val="20"/>
                <w:szCs w:val="20"/>
                <w:lang w:eastAsia="en-US"/>
              </w:rPr>
              <w:t>ки; показывать, как много интересного можно узнать, вним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тельно рассматривая книжные иллюстр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 xml:space="preserve">ции. 8.Познакомить </w:t>
            </w:r>
          </w:p>
          <w:p w:rsidR="00C16CAB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с книжками, офор</w:t>
            </w:r>
            <w:r w:rsidRPr="00F7166F">
              <w:rPr>
                <w:sz w:val="20"/>
                <w:szCs w:val="20"/>
                <w:lang w:eastAsia="en-US"/>
              </w:rPr>
              <w:t>м</w:t>
            </w:r>
            <w:r w:rsidRPr="00F7166F">
              <w:rPr>
                <w:sz w:val="20"/>
                <w:szCs w:val="20"/>
                <w:lang w:eastAsia="en-US"/>
              </w:rPr>
              <w:t>ленными Ю. Васн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 xml:space="preserve">цовым, Е. </w:t>
            </w:r>
            <w:proofErr w:type="spellStart"/>
            <w:r w:rsidRPr="00F7166F">
              <w:rPr>
                <w:sz w:val="20"/>
                <w:szCs w:val="20"/>
                <w:lang w:eastAsia="en-US"/>
              </w:rPr>
              <w:t>Рачевым</w:t>
            </w:r>
            <w:proofErr w:type="spellEnd"/>
            <w:r w:rsidRPr="00F7166F">
              <w:rPr>
                <w:sz w:val="20"/>
                <w:szCs w:val="20"/>
                <w:lang w:eastAsia="en-US"/>
              </w:rPr>
              <w:t xml:space="preserve">,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 xml:space="preserve">Е. </w:t>
            </w:r>
            <w:proofErr w:type="spellStart"/>
            <w:r w:rsidRPr="00F7166F">
              <w:rPr>
                <w:sz w:val="20"/>
                <w:szCs w:val="20"/>
                <w:lang w:eastAsia="en-US"/>
              </w:rPr>
              <w:t>Чарушиным</w:t>
            </w:r>
            <w:proofErr w:type="spellEnd"/>
            <w:r w:rsidRPr="00F7166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lastRenderedPageBreak/>
              <w:t>1.Продолжать развивать интерес детей к художес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 xml:space="preserve">венной литературе. Учить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внимательно  и  заинтер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 xml:space="preserve">сованно  слушать  сказки,  рассказы,  стихотворения;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lastRenderedPageBreak/>
              <w:t>запоминать считалки, ск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 xml:space="preserve">роговорки, загадки. 2.Прививать интерес к чтению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 xml:space="preserve">больших произведений (по главам).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3.Способствовать  форм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рованию  эмоционального  отношения  к  литерату</w:t>
            </w:r>
            <w:r w:rsidRPr="00F7166F">
              <w:rPr>
                <w:sz w:val="20"/>
                <w:szCs w:val="20"/>
                <w:lang w:eastAsia="en-US"/>
              </w:rPr>
              <w:t>р</w:t>
            </w:r>
            <w:r w:rsidRPr="00F7166F">
              <w:rPr>
                <w:sz w:val="20"/>
                <w:szCs w:val="20"/>
                <w:lang w:eastAsia="en-US"/>
              </w:rPr>
              <w:t xml:space="preserve">ным произведениям.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4.Побуждать рассказывать о своем восприятии ко</w:t>
            </w:r>
            <w:r w:rsidRPr="00F7166F">
              <w:rPr>
                <w:sz w:val="20"/>
                <w:szCs w:val="20"/>
                <w:lang w:eastAsia="en-US"/>
              </w:rPr>
              <w:t>н</w:t>
            </w:r>
            <w:r w:rsidRPr="00F7166F">
              <w:rPr>
                <w:sz w:val="20"/>
                <w:szCs w:val="20"/>
                <w:lang w:eastAsia="en-US"/>
              </w:rPr>
              <w:t>кретного поступка литер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турного персонажа. 5.Продолжать объяснять (с опорой на прочитанное произведение) доступные детям жанровые особенн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сти сказок, рассказов, ст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хотворений.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6.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 xml:space="preserve">Воспитывать чуткость к художественному слову; зачитывать отрывки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с наиболее яркими, зап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минающимися описани</w:t>
            </w:r>
            <w:r w:rsidRPr="00F7166F">
              <w:rPr>
                <w:sz w:val="20"/>
                <w:szCs w:val="20"/>
                <w:lang w:eastAsia="en-US"/>
              </w:rPr>
              <w:t>я</w:t>
            </w:r>
            <w:r w:rsidRPr="00F7166F">
              <w:rPr>
                <w:sz w:val="20"/>
                <w:szCs w:val="20"/>
                <w:lang w:eastAsia="en-US"/>
              </w:rPr>
              <w:t>ми, сравнениями, эпитет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ми. Учить детей вслуш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 xml:space="preserve">ваться в ритм и мелодику поэтического текста.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7.Помогать  выразительно,  с  естественными  интон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 xml:space="preserve">циями  читать  стихи,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участвовать в чтении те</w:t>
            </w:r>
            <w:r w:rsidRPr="00F7166F">
              <w:rPr>
                <w:sz w:val="20"/>
                <w:szCs w:val="20"/>
                <w:lang w:eastAsia="en-US"/>
              </w:rPr>
              <w:t>к</w:t>
            </w:r>
            <w:r w:rsidRPr="00F7166F">
              <w:rPr>
                <w:sz w:val="20"/>
                <w:szCs w:val="20"/>
                <w:lang w:eastAsia="en-US"/>
              </w:rPr>
              <w:t>ста по ролям, в инсцен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ровках.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 xml:space="preserve">8.Продолжать  знакомить  с  книгами.  Обращать  внимание  детей  на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 xml:space="preserve">оформление  книги,  на  иллюстрации.  Сравнивать  иллюстрации  разных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 xml:space="preserve">художников  к  одному  и  тому  же  произведению.  Выяснять  симпатии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и предпочтения детей.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F7166F">
              <w:rPr>
                <w:sz w:val="20"/>
                <w:szCs w:val="20"/>
              </w:rPr>
              <w:t xml:space="preserve"> </w:t>
            </w:r>
            <w:r w:rsidRPr="00F7166F">
              <w:rPr>
                <w:sz w:val="20"/>
                <w:szCs w:val="20"/>
                <w:lang w:eastAsia="en-US"/>
              </w:rPr>
              <w:t>Продолжать развивать интерес детей к художес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>венной литературе. П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полнять литературный багаж сказками, рассказ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 xml:space="preserve">ми, стихотворениями,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lastRenderedPageBreak/>
              <w:t>загадками, считалками, скороговорками.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2.Воспитывать читателя, способного испытывать сострадание и сочувствие к героям книги, отождес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>влять себя с полюбивши</w:t>
            </w:r>
            <w:r w:rsidRPr="00F7166F">
              <w:rPr>
                <w:sz w:val="20"/>
                <w:szCs w:val="20"/>
                <w:lang w:eastAsia="en-US"/>
              </w:rPr>
              <w:t>м</w:t>
            </w:r>
            <w:r w:rsidRPr="00F7166F">
              <w:rPr>
                <w:sz w:val="20"/>
                <w:szCs w:val="20"/>
                <w:lang w:eastAsia="en-US"/>
              </w:rPr>
              <w:t xml:space="preserve">ся персонажем.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3.Развивать у детей чувс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>во юмора.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4.Обращать внимание д</w:t>
            </w:r>
            <w:r w:rsidRPr="00F7166F">
              <w:rPr>
                <w:sz w:val="20"/>
                <w:szCs w:val="20"/>
                <w:lang w:eastAsia="en-US"/>
              </w:rPr>
              <w:t>е</w:t>
            </w:r>
            <w:r w:rsidRPr="00F7166F">
              <w:rPr>
                <w:sz w:val="20"/>
                <w:szCs w:val="20"/>
                <w:lang w:eastAsia="en-US"/>
              </w:rPr>
              <w:t xml:space="preserve">тей на выразительные средства (образные слова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и выражения, эпитеты, сравнения); помогать п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чувствовать красоту и в</w:t>
            </w:r>
            <w:r w:rsidRPr="00F7166F">
              <w:rPr>
                <w:sz w:val="20"/>
                <w:szCs w:val="20"/>
                <w:lang w:eastAsia="en-US"/>
              </w:rPr>
              <w:t>ы</w:t>
            </w:r>
            <w:r w:rsidRPr="00F7166F">
              <w:rPr>
                <w:sz w:val="20"/>
                <w:szCs w:val="20"/>
                <w:lang w:eastAsia="en-US"/>
              </w:rPr>
              <w:t>разительность языка пр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изведения; прививать чу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>кость к поэтическому сл</w:t>
            </w:r>
            <w:r w:rsidRPr="00F7166F">
              <w:rPr>
                <w:sz w:val="20"/>
                <w:szCs w:val="20"/>
                <w:lang w:eastAsia="en-US"/>
              </w:rPr>
              <w:t>о</w:t>
            </w:r>
            <w:r w:rsidRPr="00F7166F">
              <w:rPr>
                <w:sz w:val="20"/>
                <w:szCs w:val="20"/>
                <w:lang w:eastAsia="en-US"/>
              </w:rPr>
              <w:t>ву.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5.Продолжать  соверше</w:t>
            </w:r>
            <w:r w:rsidRPr="00F7166F">
              <w:rPr>
                <w:sz w:val="20"/>
                <w:szCs w:val="20"/>
                <w:lang w:eastAsia="en-US"/>
              </w:rPr>
              <w:t>н</w:t>
            </w:r>
            <w:r w:rsidRPr="00F7166F">
              <w:rPr>
                <w:sz w:val="20"/>
                <w:szCs w:val="20"/>
                <w:lang w:eastAsia="en-US"/>
              </w:rPr>
              <w:t>ствовать  художественно-речевые  исполнительские  навыки  детей  при  чтении  стихотворений,  в  драм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 xml:space="preserve">тизациях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(эмоциональность  испо</w:t>
            </w:r>
            <w:r w:rsidRPr="00F7166F">
              <w:rPr>
                <w:sz w:val="20"/>
                <w:szCs w:val="20"/>
                <w:lang w:eastAsia="en-US"/>
              </w:rPr>
              <w:t>л</w:t>
            </w:r>
            <w:r w:rsidRPr="00F7166F">
              <w:rPr>
                <w:sz w:val="20"/>
                <w:szCs w:val="20"/>
                <w:lang w:eastAsia="en-US"/>
              </w:rPr>
              <w:t xml:space="preserve">нения,  естественность  поведения,  умение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интонацией, жестом, м</w:t>
            </w:r>
            <w:r w:rsidRPr="00F7166F">
              <w:rPr>
                <w:sz w:val="20"/>
                <w:szCs w:val="20"/>
                <w:lang w:eastAsia="en-US"/>
              </w:rPr>
              <w:t>и</w:t>
            </w:r>
            <w:r w:rsidRPr="00F7166F">
              <w:rPr>
                <w:sz w:val="20"/>
                <w:szCs w:val="20"/>
                <w:lang w:eastAsia="en-US"/>
              </w:rPr>
              <w:t>микой передать свое о</w:t>
            </w:r>
            <w:r w:rsidRPr="00F7166F">
              <w:rPr>
                <w:sz w:val="20"/>
                <w:szCs w:val="20"/>
                <w:lang w:eastAsia="en-US"/>
              </w:rPr>
              <w:t>т</w:t>
            </w:r>
            <w:r w:rsidRPr="00F7166F">
              <w:rPr>
                <w:sz w:val="20"/>
                <w:szCs w:val="20"/>
                <w:lang w:eastAsia="en-US"/>
              </w:rPr>
              <w:t xml:space="preserve">ношение к содержанию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 xml:space="preserve">литературной фразы).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6.Помогать детям объя</w:t>
            </w:r>
            <w:r w:rsidRPr="00F7166F">
              <w:rPr>
                <w:sz w:val="20"/>
                <w:szCs w:val="20"/>
                <w:lang w:eastAsia="en-US"/>
              </w:rPr>
              <w:t>с</w:t>
            </w:r>
            <w:r w:rsidRPr="00F7166F">
              <w:rPr>
                <w:sz w:val="20"/>
                <w:szCs w:val="20"/>
                <w:lang w:eastAsia="en-US"/>
              </w:rPr>
              <w:t xml:space="preserve">нять основные различия между литературными 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жанрами: сказкой, расск</w:t>
            </w:r>
            <w:r w:rsidRPr="00F7166F">
              <w:rPr>
                <w:sz w:val="20"/>
                <w:szCs w:val="20"/>
                <w:lang w:eastAsia="en-US"/>
              </w:rPr>
              <w:t>а</w:t>
            </w:r>
            <w:r w:rsidRPr="00F7166F">
              <w:rPr>
                <w:sz w:val="20"/>
                <w:szCs w:val="20"/>
                <w:lang w:eastAsia="en-US"/>
              </w:rPr>
              <w:t>зом, стихотворением.</w:t>
            </w:r>
          </w:p>
          <w:p w:rsidR="00C16CAB" w:rsidRPr="00F7166F" w:rsidRDefault="00C16CAB" w:rsidP="00F7166F">
            <w:pPr>
              <w:rPr>
                <w:sz w:val="20"/>
                <w:szCs w:val="20"/>
                <w:lang w:eastAsia="en-US"/>
              </w:rPr>
            </w:pPr>
            <w:r w:rsidRPr="00F7166F">
              <w:rPr>
                <w:sz w:val="20"/>
                <w:szCs w:val="20"/>
                <w:lang w:eastAsia="en-US"/>
              </w:rPr>
              <w:t>7.Продолжать знакомить детей с иллюстрациями известных художников.</w:t>
            </w:r>
          </w:p>
        </w:tc>
      </w:tr>
    </w:tbl>
    <w:p w:rsidR="00C16CAB" w:rsidRDefault="00C16CAB" w:rsidP="00F7166F">
      <w:pPr>
        <w:pStyle w:val="a5"/>
        <w:ind w:left="0"/>
      </w:pPr>
    </w:p>
    <w:p w:rsidR="00C16CAB" w:rsidRDefault="00C16CAB" w:rsidP="00F7166F">
      <w:pPr>
        <w:pStyle w:val="a5"/>
        <w:ind w:left="0"/>
        <w:rPr>
          <w:b/>
        </w:rPr>
      </w:pPr>
      <w:r>
        <w:rPr>
          <w:b/>
        </w:rPr>
        <w:t>2.1.4. Образовательная область «Художественно</w:t>
      </w:r>
      <w:r w:rsidR="002F7DDB">
        <w:rPr>
          <w:b/>
        </w:rPr>
        <w:t xml:space="preserve"> </w:t>
      </w:r>
      <w:r>
        <w:rPr>
          <w:b/>
        </w:rPr>
        <w:t>- эстетическое развитие»</w:t>
      </w:r>
    </w:p>
    <w:p w:rsidR="00C16CAB" w:rsidRPr="00426C7D" w:rsidRDefault="00C16CAB" w:rsidP="00F7166F">
      <w:pPr>
        <w:ind w:firstLine="709"/>
        <w:jc w:val="both"/>
      </w:pPr>
      <w:r w:rsidRPr="00426C7D">
        <w:t>Художественно-эстетическое  развитие  предполагает  развитие  предпосылок  це</w:t>
      </w:r>
      <w:r w:rsidRPr="00426C7D">
        <w:t>н</w:t>
      </w:r>
      <w:r w:rsidRPr="00426C7D">
        <w:t>ностно-смыслового  восприятия  и  понимания  произведений искусства  (словесного,  м</w:t>
      </w:r>
      <w:r w:rsidRPr="00426C7D">
        <w:t>у</w:t>
      </w:r>
      <w:r w:rsidRPr="00426C7D">
        <w:t>зыкального,  изобразительного),  мира  природы; становление  эстетического  отношения  к</w:t>
      </w:r>
      <w:r>
        <w:t xml:space="preserve">  окружающему  миру;  формирова</w:t>
      </w:r>
      <w:r w:rsidRPr="00426C7D">
        <w:t>ние  элементарных  представлений  о  видах  искусс</w:t>
      </w:r>
      <w:r w:rsidRPr="00426C7D">
        <w:t>т</w:t>
      </w:r>
      <w:r w:rsidRPr="00426C7D">
        <w:t>ва;  восприятие  музыки, художественной  литературы,  фольклора;  стимулирование  с</w:t>
      </w:r>
      <w:r w:rsidRPr="00426C7D">
        <w:t>о</w:t>
      </w:r>
      <w:r w:rsidRPr="00426C7D">
        <w:t>переживания персонажам художественных произведений; реализацию самостоятельной творческой деятельности детей (изобра</w:t>
      </w:r>
      <w:r>
        <w:t>зительной, конструктивно-модельной, музыкал</w:t>
      </w:r>
      <w:r>
        <w:t>ь</w:t>
      </w:r>
      <w:r>
        <w:t>ной и др.)</w:t>
      </w:r>
    </w:p>
    <w:p w:rsidR="00C16CAB" w:rsidRPr="00426C7D" w:rsidRDefault="00C16CAB" w:rsidP="00DA14A4">
      <w:pPr>
        <w:jc w:val="both"/>
        <w:rPr>
          <w:b/>
        </w:rPr>
      </w:pPr>
    </w:p>
    <w:p w:rsidR="00C16CAB" w:rsidRPr="00426C7D" w:rsidRDefault="00C16CAB" w:rsidP="00DA14A4">
      <w:pPr>
        <w:jc w:val="center"/>
        <w:rPr>
          <w:b/>
        </w:rPr>
      </w:pPr>
      <w:r w:rsidRPr="00426C7D">
        <w:rPr>
          <w:b/>
        </w:rPr>
        <w:lastRenderedPageBreak/>
        <w:t>Основные цели и задачи</w:t>
      </w:r>
    </w:p>
    <w:p w:rsidR="00C16CAB" w:rsidRDefault="00C16CAB" w:rsidP="00F7166F">
      <w:pPr>
        <w:ind w:firstLine="709"/>
        <w:jc w:val="both"/>
      </w:pPr>
      <w:r w:rsidRPr="00426C7D">
        <w:t>Формирование интереса к эстетиче</w:t>
      </w:r>
      <w:r>
        <w:t>ской стороне окружающей действи</w:t>
      </w:r>
      <w:r w:rsidRPr="00426C7D">
        <w:t>тельности, эстетического отношения к</w:t>
      </w:r>
      <w:r>
        <w:t xml:space="preserve"> предметам и явлениям окружающе</w:t>
      </w:r>
      <w:r w:rsidRPr="00426C7D">
        <w:t>го мира, произведениям и</w:t>
      </w:r>
      <w:r w:rsidRPr="00426C7D">
        <w:t>с</w:t>
      </w:r>
      <w:r w:rsidRPr="00426C7D">
        <w:t xml:space="preserve">кусства; воспитание интереса к художественно-творческой деятельности. </w:t>
      </w:r>
    </w:p>
    <w:p w:rsidR="00C16CAB" w:rsidRDefault="00C16CAB" w:rsidP="00F7166F">
      <w:pPr>
        <w:ind w:firstLine="709"/>
        <w:jc w:val="both"/>
      </w:pPr>
      <w:r w:rsidRPr="00426C7D">
        <w:t>Развитие  эстетических  чувств  детей,  художественного  восприятия, образных  представлений,  воображения,  художественно-творческих  способностей.</w:t>
      </w:r>
    </w:p>
    <w:p w:rsidR="00C16CAB" w:rsidRPr="00426C7D" w:rsidRDefault="00C16CAB" w:rsidP="00F7166F">
      <w:pPr>
        <w:ind w:firstLine="709"/>
        <w:jc w:val="both"/>
      </w:pPr>
      <w:r w:rsidRPr="00426C7D">
        <w:t xml:space="preserve">Развитие  детского  художественного </w:t>
      </w:r>
      <w:r>
        <w:t xml:space="preserve"> творчества,  интереса  к  само</w:t>
      </w:r>
      <w:r w:rsidRPr="00426C7D">
        <w:t>стоятельной  творческой  деятельности  (изобразительной,</w:t>
      </w:r>
      <w:r>
        <w:t xml:space="preserve">  конструктив</w:t>
      </w:r>
      <w:r w:rsidRPr="00426C7D">
        <w:t>но-модельной,  музыкальной  и  др.);  удовлетворение  потребности  детей в самовыражении.</w:t>
      </w:r>
    </w:p>
    <w:p w:rsidR="00C16CAB" w:rsidRDefault="00C16CAB" w:rsidP="00DA14A4">
      <w:pPr>
        <w:jc w:val="both"/>
      </w:pPr>
      <w:r>
        <w:tab/>
      </w:r>
      <w:r w:rsidRPr="00426C7D">
        <w:rPr>
          <w:b/>
        </w:rPr>
        <w:t>Приобщение к искусству.</w:t>
      </w:r>
      <w:r w:rsidRPr="00426C7D">
        <w:t xml:space="preserve"> </w:t>
      </w:r>
    </w:p>
    <w:p w:rsidR="00C16CAB" w:rsidRPr="00426C7D" w:rsidRDefault="00C16CAB" w:rsidP="00DA14A4">
      <w:pPr>
        <w:jc w:val="both"/>
      </w:pPr>
      <w:r>
        <w:tab/>
      </w:r>
      <w:r w:rsidRPr="00426C7D">
        <w:t>Развитие эмоциональной восприимчивости, эмоционального отклика на литерату</w:t>
      </w:r>
      <w:r w:rsidRPr="00426C7D">
        <w:t>р</w:t>
      </w:r>
      <w:r w:rsidRPr="00426C7D">
        <w:t>ные и музыкальные произведения, красоту окружающего мира, произведения искусства.</w:t>
      </w:r>
    </w:p>
    <w:p w:rsidR="00C16CAB" w:rsidRPr="00426C7D" w:rsidRDefault="00C16CAB" w:rsidP="00DA14A4">
      <w:pPr>
        <w:jc w:val="both"/>
      </w:pPr>
      <w:r>
        <w:tab/>
      </w:r>
      <w:r w:rsidRPr="00426C7D">
        <w:t>Приобщение детей к народному и п</w:t>
      </w:r>
      <w:r>
        <w:t>рофессиональному искусству (сло</w:t>
      </w:r>
      <w:r w:rsidRPr="00426C7D">
        <w:t>весному, м</w:t>
      </w:r>
      <w:r w:rsidRPr="00426C7D">
        <w:t>у</w:t>
      </w:r>
      <w:r w:rsidRPr="00426C7D">
        <w:t>зыкальному, изобразительному, театральному, к архитектуре) через  ознакомление  с  лучшими  образцами  отечественного  и  мирового искусства;  воспитание  умения  пон</w:t>
      </w:r>
      <w:r w:rsidRPr="00426C7D">
        <w:t>и</w:t>
      </w:r>
      <w:r w:rsidRPr="00426C7D">
        <w:t>мат</w:t>
      </w:r>
      <w:r>
        <w:t>ь  содержание  произведений  ис</w:t>
      </w:r>
      <w:r w:rsidRPr="00426C7D">
        <w:t>кусства.</w:t>
      </w:r>
    </w:p>
    <w:p w:rsidR="00C16CAB" w:rsidRDefault="00C16CAB" w:rsidP="00DA14A4">
      <w:pPr>
        <w:jc w:val="both"/>
      </w:pPr>
      <w:r>
        <w:tab/>
      </w:r>
      <w:r w:rsidRPr="00426C7D">
        <w:t>Формирование элементарных предс</w:t>
      </w:r>
      <w:r>
        <w:t>тавлений о видах и жанрах искус</w:t>
      </w:r>
      <w:r w:rsidRPr="00426C7D">
        <w:t>ства, средс</w:t>
      </w:r>
      <w:r w:rsidRPr="00426C7D">
        <w:t>т</w:t>
      </w:r>
      <w:r w:rsidRPr="00426C7D">
        <w:t>вах выразительности в различных видах искусства.</w:t>
      </w:r>
      <w:r>
        <w:t xml:space="preserve"> </w:t>
      </w:r>
    </w:p>
    <w:p w:rsidR="00C16CAB" w:rsidRPr="00426C7D" w:rsidRDefault="00C16CAB" w:rsidP="00DA14A4">
      <w:pPr>
        <w:jc w:val="both"/>
        <w:rPr>
          <w:b/>
        </w:rPr>
      </w:pPr>
      <w:r>
        <w:rPr>
          <w:b/>
        </w:rPr>
        <w:tab/>
        <w:t>Изобразительная  деятельность</w:t>
      </w:r>
    </w:p>
    <w:p w:rsidR="00C16CAB" w:rsidRPr="00426C7D" w:rsidRDefault="00C16CAB" w:rsidP="00DA14A4">
      <w:pPr>
        <w:jc w:val="both"/>
      </w:pPr>
      <w:r>
        <w:tab/>
      </w:r>
      <w:r w:rsidRPr="00426C7D">
        <w:t xml:space="preserve"> Развитие  интереса  к  различным видам изобразительной деятельности;  с</w:t>
      </w:r>
      <w:r>
        <w:t>ове</w:t>
      </w:r>
      <w:r>
        <w:t>р</w:t>
      </w:r>
      <w:r>
        <w:t>шенствование  умений  в  ри</w:t>
      </w:r>
      <w:r w:rsidRPr="00426C7D">
        <w:t>совании, лепке, аппликации, прикладном творчестве.</w:t>
      </w:r>
    </w:p>
    <w:p w:rsidR="00C16CAB" w:rsidRDefault="00C16CAB" w:rsidP="00DA14A4">
      <w:pPr>
        <w:jc w:val="both"/>
      </w:pPr>
      <w:r>
        <w:tab/>
      </w:r>
      <w:r w:rsidRPr="00426C7D">
        <w:t>Воспитание эмоциональной отзы</w:t>
      </w:r>
      <w:r>
        <w:t>вчивости при восприятии произве</w:t>
      </w:r>
      <w:r w:rsidRPr="00426C7D">
        <w:t>дений изобраз</w:t>
      </w:r>
      <w:r w:rsidRPr="00426C7D">
        <w:t>и</w:t>
      </w:r>
      <w:r w:rsidRPr="00426C7D">
        <w:t>тельного искусства.</w:t>
      </w:r>
    </w:p>
    <w:p w:rsidR="00C16CAB" w:rsidRPr="00426C7D" w:rsidRDefault="00C16CAB" w:rsidP="00DA14A4">
      <w:pPr>
        <w:jc w:val="both"/>
      </w:pPr>
      <w:r>
        <w:tab/>
      </w:r>
      <w:r w:rsidRPr="00426C7D">
        <w:t>Воспитание  желания  и  умения  взаимодействовать  со  сверстниками при созд</w:t>
      </w:r>
      <w:r w:rsidRPr="00426C7D">
        <w:t>а</w:t>
      </w:r>
      <w:r w:rsidRPr="00426C7D">
        <w:t>нии коллективных работ.</w:t>
      </w:r>
    </w:p>
    <w:p w:rsidR="00C16CAB" w:rsidRPr="00426C7D" w:rsidRDefault="00C16CAB" w:rsidP="00DA14A4">
      <w:pPr>
        <w:jc w:val="both"/>
        <w:rPr>
          <w:b/>
        </w:rPr>
      </w:pPr>
      <w:r>
        <w:tab/>
      </w:r>
      <w:r w:rsidRPr="00426C7D">
        <w:rPr>
          <w:b/>
        </w:rPr>
        <w:t>Конструктивно-модельная  деятельность</w:t>
      </w:r>
    </w:p>
    <w:p w:rsidR="00C16CAB" w:rsidRPr="00426C7D" w:rsidRDefault="00C16CAB" w:rsidP="00DA14A4">
      <w:pPr>
        <w:jc w:val="both"/>
      </w:pPr>
      <w:r>
        <w:tab/>
        <w:t>Приобщение  к  конструи</w:t>
      </w:r>
      <w:r w:rsidRPr="00426C7D">
        <w:t>рованию; развитие интереса к конструктивной деятельн</w:t>
      </w:r>
      <w:r w:rsidRPr="00426C7D">
        <w:t>о</w:t>
      </w:r>
      <w:r w:rsidRPr="00426C7D">
        <w:t>сти, знакомство с различными видами конструкторов.</w:t>
      </w:r>
    </w:p>
    <w:p w:rsidR="00C16CAB" w:rsidRPr="00426C7D" w:rsidRDefault="00C16CAB" w:rsidP="00DA14A4">
      <w:pPr>
        <w:jc w:val="both"/>
      </w:pPr>
      <w:r>
        <w:tab/>
      </w:r>
      <w:r w:rsidRPr="00426C7D">
        <w:t>Воспитание  умения  работать  коллективно,  объединять  свои  поделки в соотве</w:t>
      </w:r>
      <w:r w:rsidRPr="00426C7D">
        <w:t>т</w:t>
      </w:r>
      <w:r w:rsidRPr="00426C7D">
        <w:t xml:space="preserve">ствии с общим замыслом, договариваться, кто какую часть работы будет выполнять. </w:t>
      </w:r>
    </w:p>
    <w:p w:rsidR="00C16CAB" w:rsidRPr="00426C7D" w:rsidRDefault="00C16CAB" w:rsidP="00DA14A4">
      <w:pPr>
        <w:jc w:val="both"/>
        <w:rPr>
          <w:b/>
        </w:rPr>
      </w:pPr>
      <w:r>
        <w:rPr>
          <w:b/>
        </w:rPr>
        <w:tab/>
        <w:t>Музыкальная деятельность</w:t>
      </w:r>
      <w:r w:rsidRPr="00426C7D">
        <w:rPr>
          <w:b/>
        </w:rPr>
        <w:t xml:space="preserve"> </w:t>
      </w:r>
    </w:p>
    <w:p w:rsidR="00C16CAB" w:rsidRPr="00426C7D" w:rsidRDefault="00C16CAB" w:rsidP="00DA14A4">
      <w:pPr>
        <w:jc w:val="both"/>
      </w:pPr>
      <w:r>
        <w:tab/>
      </w:r>
      <w:r w:rsidRPr="00426C7D">
        <w:t>Приобщение к музыкальному искусству; развитие  предпосылок  ценностно-смыслового  восприятия  и  понимания музыкального  искусства;  формирование  основ  музыкальной  культуры, ознакомление  с  элементарными  музыкальными  понятиями,  жанрами; воспитание эмоциональной отзывчивости при восприятии музыкальных прои</w:t>
      </w:r>
      <w:r w:rsidRPr="00426C7D">
        <w:t>з</w:t>
      </w:r>
      <w:r w:rsidRPr="00426C7D">
        <w:t>ведений.</w:t>
      </w:r>
    </w:p>
    <w:p w:rsidR="00C16CAB" w:rsidRPr="00426C7D" w:rsidRDefault="00C16CAB" w:rsidP="00DA14A4">
      <w:pPr>
        <w:jc w:val="both"/>
      </w:pPr>
      <w:r>
        <w:tab/>
      </w:r>
      <w:r w:rsidRPr="00426C7D">
        <w:t>Развитие музыкальных способностей: поэтического и музыкального слуха,  чувства  ритма,  музыкальной  памяти;  формирование  песенного, музыкального вкуса.</w:t>
      </w:r>
    </w:p>
    <w:p w:rsidR="00C16CAB" w:rsidRPr="00426C7D" w:rsidRDefault="00C16CAB" w:rsidP="00DA14A4">
      <w:pPr>
        <w:jc w:val="both"/>
      </w:pPr>
      <w:r>
        <w:tab/>
      </w:r>
      <w:r w:rsidRPr="00426C7D">
        <w:t>Воспитание  интереса  к  музыкально-художественной  деятельности, совершенс</w:t>
      </w:r>
      <w:r w:rsidRPr="00426C7D">
        <w:t>т</w:t>
      </w:r>
      <w:r w:rsidRPr="00426C7D">
        <w:t>вование умений в этом виде деятельности.</w:t>
      </w:r>
    </w:p>
    <w:p w:rsidR="00C16CAB" w:rsidRPr="00426C7D" w:rsidRDefault="00C16CAB" w:rsidP="00DA14A4">
      <w:pPr>
        <w:jc w:val="both"/>
      </w:pPr>
      <w:r>
        <w:tab/>
      </w:r>
      <w:r w:rsidRPr="00426C7D">
        <w:t>Развитие  детского  музыкально-худо</w:t>
      </w:r>
      <w:r>
        <w:t>жественного  творчества,  реали</w:t>
      </w:r>
      <w:r w:rsidRPr="00426C7D">
        <w:t>зация  сам</w:t>
      </w:r>
      <w:r w:rsidRPr="00426C7D">
        <w:t>о</w:t>
      </w:r>
      <w:r w:rsidRPr="00426C7D">
        <w:t>стоятельной  творческой  деятельности  детей;  удовлетворение потребности в самовыр</w:t>
      </w:r>
      <w:r w:rsidRPr="00426C7D">
        <w:t>а</w:t>
      </w:r>
      <w:r w:rsidRPr="00426C7D">
        <w:t>жении.</w:t>
      </w:r>
    </w:p>
    <w:p w:rsidR="00C16CAB" w:rsidRDefault="00C16CAB" w:rsidP="00DA14A4">
      <w:pPr>
        <w:jc w:val="center"/>
        <w:rPr>
          <w:b/>
        </w:rPr>
      </w:pPr>
    </w:p>
    <w:p w:rsidR="00C16CAB" w:rsidRDefault="00C16CAB" w:rsidP="00DA14A4">
      <w:pPr>
        <w:jc w:val="center"/>
        <w:rPr>
          <w:b/>
        </w:rPr>
      </w:pPr>
      <w:r w:rsidRPr="00426C7D">
        <w:rPr>
          <w:b/>
        </w:rPr>
        <w:t>Содержание психолого-педагогической работы</w:t>
      </w:r>
    </w:p>
    <w:tbl>
      <w:tblPr>
        <w:tblW w:w="10774" w:type="dxa"/>
        <w:tblInd w:w="-743" w:type="dxa"/>
        <w:tblLayout w:type="fixed"/>
        <w:tblLook w:val="00A0"/>
      </w:tblPr>
      <w:tblGrid>
        <w:gridCol w:w="567"/>
        <w:gridCol w:w="104"/>
        <w:gridCol w:w="1314"/>
        <w:gridCol w:w="1560"/>
        <w:gridCol w:w="2126"/>
        <w:gridCol w:w="2551"/>
        <w:gridCol w:w="2552"/>
      </w:tblGrid>
      <w:tr w:rsidR="00C16CAB" w:rsidTr="00A40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младшая группа </w:t>
            </w:r>
          </w:p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(от 2 до 3 лет)</w:t>
            </w:r>
          </w:p>
          <w:p w:rsidR="00C16CAB" w:rsidRDefault="00C16CAB" w:rsidP="00A40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Младшая группа </w:t>
            </w:r>
          </w:p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(от 3 до 4 лет)</w:t>
            </w:r>
          </w:p>
          <w:p w:rsidR="00C16CAB" w:rsidRDefault="00C16CAB" w:rsidP="00A40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Средняя группа </w:t>
            </w:r>
          </w:p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(от 4 до 5 лет)</w:t>
            </w:r>
          </w:p>
          <w:p w:rsidR="00C16CAB" w:rsidRDefault="00C16CAB" w:rsidP="00A40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группа</w:t>
            </w:r>
          </w:p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(от 5 до 6 лет)</w:t>
            </w:r>
          </w:p>
          <w:p w:rsidR="00C16CAB" w:rsidRDefault="00C16CAB" w:rsidP="00A40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к школе группа</w:t>
            </w:r>
          </w:p>
          <w:p w:rsidR="00C16CAB" w:rsidRDefault="00C16CAB" w:rsidP="00A407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(от 6 до 7 лет)</w:t>
            </w:r>
          </w:p>
        </w:tc>
      </w:tr>
      <w:tr w:rsidR="00C16CAB" w:rsidTr="00A4076D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D36B9" w:rsidRDefault="00C16CAB" w:rsidP="00A4076D">
            <w:pPr>
              <w:jc w:val="center"/>
              <w:rPr>
                <w:b/>
                <w:u w:val="single"/>
              </w:rPr>
            </w:pPr>
            <w:r w:rsidRPr="009D36B9">
              <w:rPr>
                <w:b/>
                <w:u w:val="single"/>
              </w:rPr>
              <w:t>Приобщение к искусству</w:t>
            </w:r>
          </w:p>
        </w:tc>
      </w:tr>
      <w:tr w:rsidR="00C16CAB" w:rsidRPr="00F7166F" w:rsidTr="00A40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1. Развивать  художес</w:t>
            </w:r>
            <w:r w:rsidRPr="00F7166F">
              <w:rPr>
                <w:sz w:val="20"/>
                <w:szCs w:val="20"/>
              </w:rPr>
              <w:t>т</w:t>
            </w:r>
            <w:r w:rsidRPr="00F7166F">
              <w:rPr>
                <w:sz w:val="20"/>
                <w:szCs w:val="20"/>
              </w:rPr>
              <w:t>венное  во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lastRenderedPageBreak/>
              <w:t xml:space="preserve">приятие,  воспитывать  отзывчивость  на  музыку  и  пение, 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2.Знакомить с народными игрушками: дымковской, </w:t>
            </w:r>
            <w:proofErr w:type="spellStart"/>
            <w:r w:rsidRPr="00F7166F">
              <w:rPr>
                <w:sz w:val="20"/>
                <w:szCs w:val="20"/>
              </w:rPr>
              <w:t>богородской</w:t>
            </w:r>
            <w:proofErr w:type="spellEnd"/>
            <w:r w:rsidRPr="00F7166F">
              <w:rPr>
                <w:sz w:val="20"/>
                <w:szCs w:val="20"/>
              </w:rPr>
              <w:t xml:space="preserve">, матрешкой, </w:t>
            </w:r>
            <w:proofErr w:type="spellStart"/>
            <w:r w:rsidRPr="00F7166F">
              <w:rPr>
                <w:sz w:val="20"/>
                <w:szCs w:val="20"/>
              </w:rPr>
              <w:t>ванькой-встанькой</w:t>
            </w:r>
            <w:proofErr w:type="spellEnd"/>
            <w:r w:rsidRPr="00F7166F">
              <w:rPr>
                <w:sz w:val="20"/>
                <w:szCs w:val="20"/>
              </w:rPr>
              <w:t xml:space="preserve"> и другими.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3.Обращать  внимание  детей  на  характер  игрушек  (в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селая,  заба</w:t>
            </w:r>
            <w:r w:rsidRPr="00F7166F">
              <w:rPr>
                <w:sz w:val="20"/>
                <w:szCs w:val="20"/>
              </w:rPr>
              <w:t>в</w:t>
            </w:r>
            <w:r w:rsidRPr="00F7166F">
              <w:rPr>
                <w:sz w:val="20"/>
                <w:szCs w:val="20"/>
              </w:rPr>
              <w:t xml:space="preserve">ная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и др.), их форму, цв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товое офор</w:t>
            </w:r>
            <w:r w:rsidRPr="00F7166F">
              <w:rPr>
                <w:sz w:val="20"/>
                <w:szCs w:val="20"/>
              </w:rPr>
              <w:t>м</w:t>
            </w:r>
            <w:r w:rsidRPr="00F7166F">
              <w:rPr>
                <w:sz w:val="20"/>
                <w:szCs w:val="20"/>
              </w:rPr>
              <w:t>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lastRenderedPageBreak/>
              <w:t xml:space="preserve">1. Развивать эстетические чувства детей, </w:t>
            </w:r>
            <w:r w:rsidRPr="00F7166F">
              <w:rPr>
                <w:sz w:val="20"/>
                <w:szCs w:val="20"/>
              </w:rPr>
              <w:lastRenderedPageBreak/>
              <w:t>художестве</w:t>
            </w:r>
            <w:r w:rsidRPr="00F7166F">
              <w:rPr>
                <w:sz w:val="20"/>
                <w:szCs w:val="20"/>
              </w:rPr>
              <w:t>н</w:t>
            </w:r>
            <w:r w:rsidRPr="00F7166F">
              <w:rPr>
                <w:sz w:val="20"/>
                <w:szCs w:val="20"/>
              </w:rPr>
              <w:t>ное воспр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 xml:space="preserve">ятие,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содействовать возникновению положительн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го эмоци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нального о</w:t>
            </w:r>
            <w:r w:rsidRPr="00F7166F">
              <w:rPr>
                <w:sz w:val="20"/>
                <w:szCs w:val="20"/>
              </w:rPr>
              <w:t>т</w:t>
            </w:r>
            <w:r w:rsidRPr="00F7166F">
              <w:rPr>
                <w:sz w:val="20"/>
                <w:szCs w:val="20"/>
              </w:rPr>
              <w:t xml:space="preserve">клика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2.Подводить детей к во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приятию пр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изведений и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 xml:space="preserve">кусства. 3.Знакомить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с элемента</w:t>
            </w:r>
            <w:r w:rsidRPr="00F7166F">
              <w:rPr>
                <w:sz w:val="20"/>
                <w:szCs w:val="20"/>
              </w:rPr>
              <w:t>р</w:t>
            </w:r>
            <w:r w:rsidRPr="00F7166F">
              <w:rPr>
                <w:sz w:val="20"/>
                <w:szCs w:val="20"/>
              </w:rPr>
              <w:t>ными средс</w:t>
            </w:r>
            <w:r w:rsidRPr="00F7166F">
              <w:rPr>
                <w:sz w:val="20"/>
                <w:szCs w:val="20"/>
              </w:rPr>
              <w:t>т</w:t>
            </w:r>
            <w:r w:rsidRPr="00F7166F">
              <w:rPr>
                <w:sz w:val="20"/>
                <w:szCs w:val="20"/>
              </w:rPr>
              <w:t>вами выраз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>тельности в разных видах искусства(цвет, звук, форма, движение, же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ты), подводить к различению видов искусс</w:t>
            </w:r>
            <w:r w:rsidRPr="00F7166F">
              <w:rPr>
                <w:sz w:val="20"/>
                <w:szCs w:val="20"/>
              </w:rPr>
              <w:t>т</w:t>
            </w:r>
            <w:r w:rsidRPr="00F7166F">
              <w:rPr>
                <w:sz w:val="20"/>
                <w:szCs w:val="20"/>
              </w:rPr>
              <w:t>ва через худ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жественный образ.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4.Готовить  детей  к  пос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щению  к</w:t>
            </w:r>
            <w:r w:rsidRPr="00F7166F">
              <w:rPr>
                <w:sz w:val="20"/>
                <w:szCs w:val="20"/>
              </w:rPr>
              <w:t>у</w:t>
            </w:r>
            <w:r w:rsidRPr="00F7166F">
              <w:rPr>
                <w:sz w:val="20"/>
                <w:szCs w:val="20"/>
              </w:rPr>
              <w:t>кольного  теа</w:t>
            </w:r>
            <w:r w:rsidRPr="00F7166F">
              <w:rPr>
                <w:sz w:val="20"/>
                <w:szCs w:val="20"/>
              </w:rPr>
              <w:t>т</w:t>
            </w:r>
            <w:r w:rsidRPr="00F7166F">
              <w:rPr>
                <w:sz w:val="20"/>
                <w:szCs w:val="20"/>
              </w:rPr>
              <w:t xml:space="preserve">ра,  выставки  детских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работ и т. 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lastRenderedPageBreak/>
              <w:t>1. Приобщать детей к восприятию искусс</w:t>
            </w:r>
            <w:r w:rsidRPr="00F7166F">
              <w:rPr>
                <w:sz w:val="20"/>
                <w:szCs w:val="20"/>
              </w:rPr>
              <w:t>т</w:t>
            </w:r>
            <w:r w:rsidRPr="00F7166F">
              <w:rPr>
                <w:sz w:val="20"/>
                <w:szCs w:val="20"/>
              </w:rPr>
              <w:t xml:space="preserve">ва, развивать интерес </w:t>
            </w:r>
            <w:r w:rsidRPr="00F7166F">
              <w:rPr>
                <w:sz w:val="20"/>
                <w:szCs w:val="20"/>
              </w:rPr>
              <w:lastRenderedPageBreak/>
              <w:t>к нему.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2. Познакомить детей с профессиями арт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>ста, художника, ко</w:t>
            </w:r>
            <w:r w:rsidRPr="00F7166F">
              <w:rPr>
                <w:sz w:val="20"/>
                <w:szCs w:val="20"/>
              </w:rPr>
              <w:t>м</w:t>
            </w:r>
            <w:r w:rsidRPr="00F7166F">
              <w:rPr>
                <w:sz w:val="20"/>
                <w:szCs w:val="20"/>
              </w:rPr>
              <w:t>позитора.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3.Побуждать узнавать и называть предметы и явления природы, окружающей дейс</w:t>
            </w:r>
            <w:r w:rsidRPr="00F7166F">
              <w:rPr>
                <w:sz w:val="20"/>
                <w:szCs w:val="20"/>
              </w:rPr>
              <w:t>т</w:t>
            </w:r>
            <w:r w:rsidRPr="00F7166F">
              <w:rPr>
                <w:sz w:val="20"/>
                <w:szCs w:val="20"/>
              </w:rPr>
              <w:t>вительности в худ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жественных образах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4. Учить различать жанры и виды иску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ства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5. Учить выделять и называть основные средства выразител</w:t>
            </w:r>
            <w:r w:rsidRPr="00F7166F">
              <w:rPr>
                <w:sz w:val="20"/>
                <w:szCs w:val="20"/>
              </w:rPr>
              <w:t>ь</w:t>
            </w:r>
            <w:r w:rsidRPr="00F7166F">
              <w:rPr>
                <w:sz w:val="20"/>
                <w:szCs w:val="20"/>
              </w:rPr>
              <w:t>ности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6. Познакомить детей с архитектурой.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7. Развивать интерес к посещению кукол</w:t>
            </w:r>
            <w:r w:rsidRPr="00F7166F">
              <w:rPr>
                <w:sz w:val="20"/>
                <w:szCs w:val="20"/>
              </w:rPr>
              <w:t>ь</w:t>
            </w:r>
            <w:r w:rsidRPr="00F7166F">
              <w:rPr>
                <w:sz w:val="20"/>
                <w:szCs w:val="20"/>
              </w:rPr>
              <w:t>ного театра, выст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вок.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8.Закреплять знания детей о книге, кни</w:t>
            </w:r>
            <w:r w:rsidRPr="00F7166F">
              <w:rPr>
                <w:sz w:val="20"/>
                <w:szCs w:val="20"/>
              </w:rPr>
              <w:t>ж</w:t>
            </w:r>
            <w:r w:rsidRPr="00F7166F">
              <w:rPr>
                <w:sz w:val="20"/>
                <w:szCs w:val="20"/>
              </w:rPr>
              <w:t xml:space="preserve">ной иллюстрации. Познакомить с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Библиотекой.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9.Знакомить с прои</w:t>
            </w:r>
            <w:r w:rsidRPr="00F7166F">
              <w:rPr>
                <w:sz w:val="20"/>
                <w:szCs w:val="20"/>
              </w:rPr>
              <w:t>з</w:t>
            </w:r>
            <w:r w:rsidRPr="00F7166F">
              <w:rPr>
                <w:sz w:val="20"/>
                <w:szCs w:val="20"/>
              </w:rPr>
              <w:t>ведениями народного искусства 10.Воспитывать б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режное отношение к произведениям и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кусства.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lastRenderedPageBreak/>
              <w:t>1.Продолжать  формир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вать  интерес  к  музыке,  живописи,  литературе,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lastRenderedPageBreak/>
              <w:t xml:space="preserve">народному искусству.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2.Развивать эстетические чувства, эмоции, эстетич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 xml:space="preserve">ский вкус, эстетическое восприятие произведений искусства, формировать умение выделять их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выразительные средства.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3. Формировать умение выделять, называть, гру</w:t>
            </w:r>
            <w:r w:rsidRPr="00F7166F">
              <w:rPr>
                <w:sz w:val="20"/>
                <w:szCs w:val="20"/>
              </w:rPr>
              <w:t>п</w:t>
            </w:r>
            <w:r w:rsidRPr="00F7166F">
              <w:rPr>
                <w:sz w:val="20"/>
                <w:szCs w:val="20"/>
              </w:rPr>
              <w:t xml:space="preserve">пировать произведения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по видам искусства (лит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ратура, музыка, изобраз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>тельное искусство, арх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>тектура, театр)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4. Познакомить с произв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 xml:space="preserve">дениями живописи (И. Шишкин, И. Левитан,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В.  Серов,  И.  Грабарь,  П.  </w:t>
            </w:r>
            <w:proofErr w:type="spellStart"/>
            <w:r w:rsidRPr="00F7166F">
              <w:rPr>
                <w:sz w:val="20"/>
                <w:szCs w:val="20"/>
              </w:rPr>
              <w:t>Кончаловский</w:t>
            </w:r>
            <w:proofErr w:type="spellEnd"/>
            <w:r w:rsidRPr="00F7166F">
              <w:rPr>
                <w:sz w:val="20"/>
                <w:szCs w:val="20"/>
              </w:rPr>
              <w:t xml:space="preserve">  и  др.)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5. Продолжать знакомить с архитектурой.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6. Познакомить с пон</w:t>
            </w:r>
            <w:r w:rsidRPr="00F7166F">
              <w:rPr>
                <w:sz w:val="20"/>
                <w:szCs w:val="20"/>
              </w:rPr>
              <w:t>я</w:t>
            </w:r>
            <w:r w:rsidRPr="00F7166F">
              <w:rPr>
                <w:sz w:val="20"/>
                <w:szCs w:val="20"/>
              </w:rPr>
              <w:t>тиями «народное искусс</w:t>
            </w:r>
            <w:r w:rsidRPr="00F7166F">
              <w:rPr>
                <w:sz w:val="20"/>
                <w:szCs w:val="20"/>
              </w:rPr>
              <w:t>т</w:t>
            </w:r>
            <w:r w:rsidRPr="00F7166F">
              <w:rPr>
                <w:sz w:val="20"/>
                <w:szCs w:val="20"/>
              </w:rPr>
              <w:t>во», «виды и жанры н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родного искусства». Ра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ширять представления детей о народном искусс</w:t>
            </w:r>
            <w:r w:rsidRPr="00F7166F">
              <w:rPr>
                <w:sz w:val="20"/>
                <w:szCs w:val="20"/>
              </w:rPr>
              <w:t>т</w:t>
            </w:r>
            <w:r w:rsidRPr="00F7166F">
              <w:rPr>
                <w:sz w:val="20"/>
                <w:szCs w:val="20"/>
              </w:rPr>
              <w:t xml:space="preserve">ве,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фольклоре, музыке и х</w:t>
            </w:r>
            <w:r w:rsidRPr="00F7166F">
              <w:rPr>
                <w:sz w:val="20"/>
                <w:szCs w:val="20"/>
              </w:rPr>
              <w:t>у</w:t>
            </w:r>
            <w:r w:rsidRPr="00F7166F">
              <w:rPr>
                <w:sz w:val="20"/>
                <w:szCs w:val="20"/>
              </w:rPr>
              <w:t xml:space="preserve">дожественных промыслах.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7.Формировать у детей бережное отношение к произведениям искусства.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lastRenderedPageBreak/>
              <w:t>1. Развивать эстетическое восприятие, чувство ри</w:t>
            </w:r>
            <w:r w:rsidRPr="00F7166F">
              <w:rPr>
                <w:sz w:val="20"/>
                <w:szCs w:val="20"/>
              </w:rPr>
              <w:t>т</w:t>
            </w:r>
            <w:r w:rsidRPr="00F7166F">
              <w:rPr>
                <w:sz w:val="20"/>
                <w:szCs w:val="20"/>
              </w:rPr>
              <w:t xml:space="preserve">ма, художественный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lastRenderedPageBreak/>
              <w:t>вкус, эстетическое отн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шение к окружающему, к искусству и художестве</w:t>
            </w:r>
            <w:r w:rsidRPr="00F7166F">
              <w:rPr>
                <w:sz w:val="20"/>
                <w:szCs w:val="20"/>
              </w:rPr>
              <w:t>н</w:t>
            </w:r>
            <w:r w:rsidRPr="00F7166F">
              <w:rPr>
                <w:sz w:val="20"/>
                <w:szCs w:val="20"/>
              </w:rPr>
              <w:t>ной деятельности.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2. Формировать интерес к классическому и народн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му искусству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3. Формировать  основы  художественной  культ</w:t>
            </w:r>
            <w:r w:rsidRPr="00F7166F">
              <w:rPr>
                <w:sz w:val="20"/>
                <w:szCs w:val="20"/>
              </w:rPr>
              <w:t>у</w:t>
            </w:r>
            <w:r w:rsidRPr="00F7166F">
              <w:rPr>
                <w:sz w:val="20"/>
                <w:szCs w:val="20"/>
              </w:rPr>
              <w:t>ры.  Развивать  интерес к искусству. Закреплять знания об искусстве как виде творческой деятел</w:t>
            </w:r>
            <w:r w:rsidRPr="00F7166F">
              <w:rPr>
                <w:sz w:val="20"/>
                <w:szCs w:val="20"/>
              </w:rPr>
              <w:t>ь</w:t>
            </w:r>
            <w:r w:rsidRPr="00F7166F">
              <w:rPr>
                <w:sz w:val="20"/>
                <w:szCs w:val="20"/>
              </w:rPr>
              <w:t>ности людей, о видах и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кусств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4. Расширять  знания  д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тей  об  изобразительном  искусстве,  развивать  х</w:t>
            </w:r>
            <w:r w:rsidRPr="00F7166F">
              <w:rPr>
                <w:sz w:val="20"/>
                <w:szCs w:val="20"/>
              </w:rPr>
              <w:t>у</w:t>
            </w:r>
            <w:r w:rsidRPr="00F7166F">
              <w:rPr>
                <w:sz w:val="20"/>
                <w:szCs w:val="20"/>
              </w:rPr>
              <w:t>дожественное  восприятие  произведений  изобраз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 xml:space="preserve">тельного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искусства.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5. Обогащать  представл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ния  о  скульптуре  малых  форм,  выделяя  образные средства выразительности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6. Расширять  представл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ния  о  художниках — и</w:t>
            </w:r>
            <w:r w:rsidRPr="00F7166F">
              <w:rPr>
                <w:sz w:val="20"/>
                <w:szCs w:val="20"/>
              </w:rPr>
              <w:t>л</w:t>
            </w:r>
            <w:r w:rsidRPr="00F7166F">
              <w:rPr>
                <w:sz w:val="20"/>
                <w:szCs w:val="20"/>
              </w:rPr>
              <w:t xml:space="preserve">люстраторах  детской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книги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7. Продолжать знакомить с народным декоративно-прикладным искусством (гжельская, хохломская, </w:t>
            </w:r>
            <w:proofErr w:type="spellStart"/>
            <w:r w:rsidRPr="00F7166F">
              <w:rPr>
                <w:sz w:val="20"/>
                <w:szCs w:val="20"/>
              </w:rPr>
              <w:t>жостовская</w:t>
            </w:r>
            <w:proofErr w:type="spellEnd"/>
            <w:r w:rsidRPr="00F7166F">
              <w:rPr>
                <w:sz w:val="20"/>
                <w:szCs w:val="20"/>
              </w:rPr>
              <w:t>, мезенская роспись), с керамическими изделиями, народными игрушками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8. Продолжать знакомить с архитектурой, закреплять и обогащать знания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9. Развивать умения пер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 xml:space="preserve">давать в художественной деятельности образы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архитектурных  сооруж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 xml:space="preserve">ний,  сказочных  построек. 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10.Расширять представл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ния детей о творческой деятельности, ее особе</w:t>
            </w:r>
            <w:r w:rsidRPr="00F7166F">
              <w:rPr>
                <w:sz w:val="20"/>
                <w:szCs w:val="20"/>
              </w:rPr>
              <w:t>н</w:t>
            </w:r>
            <w:r w:rsidRPr="00F7166F">
              <w:rPr>
                <w:sz w:val="20"/>
                <w:szCs w:val="20"/>
              </w:rPr>
              <w:t>ностях; формировать ум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ние называть виды худ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жественной деятельности,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профессии деятелей и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кусства (художник, комп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зитор, артист, танцор, п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 xml:space="preserve">вец,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пианист, скрипач, режи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сер, директор театра, арх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 xml:space="preserve">тектор и т. </w:t>
            </w:r>
            <w:proofErr w:type="spellStart"/>
            <w:r w:rsidRPr="00F7166F">
              <w:rPr>
                <w:sz w:val="20"/>
                <w:szCs w:val="20"/>
              </w:rPr>
              <w:t>п</w:t>
            </w:r>
            <w:proofErr w:type="spellEnd"/>
            <w:r w:rsidRPr="00F7166F">
              <w:rPr>
                <w:sz w:val="20"/>
                <w:szCs w:val="20"/>
              </w:rPr>
              <w:t>).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11. Развивать эстетические чувства, эмоции, переж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>вания; умение самосто</w:t>
            </w:r>
            <w:r w:rsidRPr="00F7166F">
              <w:rPr>
                <w:sz w:val="20"/>
                <w:szCs w:val="20"/>
              </w:rPr>
              <w:t>я</w:t>
            </w:r>
            <w:r w:rsidRPr="00F7166F">
              <w:rPr>
                <w:sz w:val="20"/>
                <w:szCs w:val="20"/>
              </w:rPr>
              <w:t>тельно создавать худож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 xml:space="preserve">ственные образы в разных </w:t>
            </w:r>
            <w:r w:rsidRPr="00F7166F">
              <w:rPr>
                <w:sz w:val="20"/>
                <w:szCs w:val="20"/>
              </w:rPr>
              <w:lastRenderedPageBreak/>
              <w:t>видах деятельности.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12.Формировать предста</w:t>
            </w:r>
            <w:r w:rsidRPr="00F7166F">
              <w:rPr>
                <w:sz w:val="20"/>
                <w:szCs w:val="20"/>
              </w:rPr>
              <w:t>в</w:t>
            </w:r>
            <w:r w:rsidRPr="00F7166F">
              <w:rPr>
                <w:sz w:val="20"/>
                <w:szCs w:val="20"/>
              </w:rPr>
              <w:t xml:space="preserve">ление о значении органов чувств человека для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художественной  деятел</w:t>
            </w:r>
            <w:r w:rsidRPr="00F7166F">
              <w:rPr>
                <w:sz w:val="20"/>
                <w:szCs w:val="20"/>
              </w:rPr>
              <w:t>ь</w:t>
            </w:r>
            <w:r w:rsidRPr="00F7166F">
              <w:rPr>
                <w:sz w:val="20"/>
                <w:szCs w:val="20"/>
              </w:rPr>
              <w:t>ности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13. Знакомить с историей и видами искусства; фо</w:t>
            </w:r>
            <w:r w:rsidRPr="00F7166F">
              <w:rPr>
                <w:sz w:val="20"/>
                <w:szCs w:val="20"/>
              </w:rPr>
              <w:t>р</w:t>
            </w:r>
            <w:r w:rsidRPr="00F7166F">
              <w:rPr>
                <w:sz w:val="20"/>
                <w:szCs w:val="20"/>
              </w:rPr>
              <w:t>мировать умение разл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>чать народное и профе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сиональное искусство.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14. Воспитывать интерес к искусству родного края; любовь и бережное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отношение к произведен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>ям искусства.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15.Поощрять активное участие детей в художес</w:t>
            </w:r>
            <w:r w:rsidRPr="00F7166F">
              <w:rPr>
                <w:sz w:val="20"/>
                <w:szCs w:val="20"/>
              </w:rPr>
              <w:t>т</w:t>
            </w:r>
            <w:r w:rsidRPr="00F7166F">
              <w:rPr>
                <w:sz w:val="20"/>
                <w:szCs w:val="20"/>
              </w:rPr>
              <w:t xml:space="preserve">венной деятельности по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собственному желанию и под руководством взро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лого.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</w:p>
        </w:tc>
      </w:tr>
      <w:tr w:rsidR="00C16CAB" w:rsidTr="00A4076D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36EAB" w:rsidRDefault="00C16CAB" w:rsidP="00A4076D">
            <w:pPr>
              <w:jc w:val="center"/>
              <w:rPr>
                <w:b/>
                <w:u w:val="single"/>
              </w:rPr>
            </w:pPr>
            <w:r w:rsidRPr="00036EAB">
              <w:rPr>
                <w:b/>
                <w:u w:val="single"/>
              </w:rPr>
              <w:lastRenderedPageBreak/>
              <w:t>Изобразительная деятельность</w:t>
            </w:r>
          </w:p>
        </w:tc>
      </w:tr>
      <w:tr w:rsidR="00C16CAB" w:rsidTr="00A40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6767A" w:rsidRDefault="00C16CAB" w:rsidP="00F7166F">
            <w:pPr>
              <w:rPr>
                <w:sz w:val="20"/>
                <w:szCs w:val="20"/>
              </w:rPr>
            </w:pPr>
            <w:r w:rsidRPr="0096767A">
              <w:rPr>
                <w:sz w:val="20"/>
                <w:szCs w:val="20"/>
              </w:rPr>
              <w:t>1. Вызывать у детей интерес к действиям с карандашами, фломастер</w:t>
            </w:r>
            <w:r w:rsidRPr="0096767A">
              <w:rPr>
                <w:sz w:val="20"/>
                <w:szCs w:val="20"/>
              </w:rPr>
              <w:t>а</w:t>
            </w:r>
            <w:r w:rsidRPr="0096767A">
              <w:rPr>
                <w:sz w:val="20"/>
                <w:szCs w:val="20"/>
              </w:rPr>
              <w:t>ми, кистью, красками, глиной.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96767A">
              <w:rPr>
                <w:sz w:val="20"/>
                <w:szCs w:val="20"/>
              </w:rPr>
              <w:t>Развивать  эстетическое  восприятие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96767A">
              <w:rPr>
                <w:sz w:val="20"/>
                <w:szCs w:val="20"/>
              </w:rPr>
              <w:t>Формир</w:t>
            </w:r>
            <w:r w:rsidRPr="0096767A">
              <w:rPr>
                <w:sz w:val="20"/>
                <w:szCs w:val="20"/>
              </w:rPr>
              <w:t>о</w:t>
            </w:r>
            <w:r w:rsidRPr="0096767A">
              <w:rPr>
                <w:sz w:val="20"/>
                <w:szCs w:val="20"/>
              </w:rPr>
              <w:t>вать  интерес  к  занятиям  из</w:t>
            </w:r>
            <w:r w:rsidRPr="0096767A">
              <w:rPr>
                <w:sz w:val="20"/>
                <w:szCs w:val="20"/>
              </w:rPr>
              <w:t>о</w:t>
            </w:r>
            <w:r w:rsidRPr="0096767A">
              <w:rPr>
                <w:sz w:val="20"/>
                <w:szCs w:val="20"/>
              </w:rPr>
              <w:t>бразительной  деятельностью.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2518CF">
              <w:rPr>
                <w:sz w:val="20"/>
                <w:szCs w:val="20"/>
              </w:rPr>
              <w:t>Вызывать положител</w:t>
            </w:r>
            <w:r w:rsidRPr="002518CF">
              <w:rPr>
                <w:sz w:val="20"/>
                <w:szCs w:val="20"/>
              </w:rPr>
              <w:t>ь</w:t>
            </w:r>
            <w:r w:rsidRPr="002518CF">
              <w:rPr>
                <w:sz w:val="20"/>
                <w:szCs w:val="20"/>
              </w:rPr>
              <w:t>ный эмоци</w:t>
            </w:r>
            <w:r w:rsidRPr="002518CF">
              <w:rPr>
                <w:sz w:val="20"/>
                <w:szCs w:val="20"/>
              </w:rPr>
              <w:t>о</w:t>
            </w:r>
            <w:r w:rsidRPr="002518CF">
              <w:rPr>
                <w:sz w:val="20"/>
                <w:szCs w:val="20"/>
              </w:rPr>
              <w:t>нальный о</w:t>
            </w:r>
            <w:r w:rsidRPr="002518CF">
              <w:rPr>
                <w:sz w:val="20"/>
                <w:szCs w:val="20"/>
              </w:rPr>
              <w:t>т</w:t>
            </w:r>
            <w:r w:rsidRPr="002518CF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ик на крас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ту приро</w:t>
            </w:r>
            <w:r w:rsidRPr="002518CF">
              <w:rPr>
                <w:sz w:val="20"/>
                <w:szCs w:val="20"/>
              </w:rPr>
              <w:t>ды, произведения искусства</w:t>
            </w:r>
          </w:p>
          <w:p w:rsidR="00C16CAB" w:rsidRPr="002518CF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2518CF">
              <w:rPr>
                <w:sz w:val="20"/>
                <w:szCs w:val="20"/>
              </w:rPr>
              <w:t>Учить созд</w:t>
            </w:r>
            <w:r w:rsidRPr="002518CF">
              <w:rPr>
                <w:sz w:val="20"/>
                <w:szCs w:val="20"/>
              </w:rPr>
              <w:t>а</w:t>
            </w:r>
            <w:r w:rsidRPr="002518CF">
              <w:rPr>
                <w:sz w:val="20"/>
                <w:szCs w:val="20"/>
              </w:rPr>
              <w:t>вать как инд</w:t>
            </w:r>
            <w:r w:rsidRPr="002518CF">
              <w:rPr>
                <w:sz w:val="20"/>
                <w:szCs w:val="20"/>
              </w:rPr>
              <w:t>и</w:t>
            </w:r>
            <w:r w:rsidRPr="002518CF">
              <w:rPr>
                <w:sz w:val="20"/>
                <w:szCs w:val="20"/>
              </w:rPr>
              <w:t>видуальные, так и колле</w:t>
            </w:r>
            <w:r w:rsidRPr="002518CF">
              <w:rPr>
                <w:sz w:val="20"/>
                <w:szCs w:val="20"/>
              </w:rPr>
              <w:t>к</w:t>
            </w:r>
            <w:r w:rsidRPr="002518CF">
              <w:rPr>
                <w:sz w:val="20"/>
                <w:szCs w:val="20"/>
              </w:rPr>
              <w:t>тивные комп</w:t>
            </w:r>
            <w:r w:rsidRPr="002518CF">
              <w:rPr>
                <w:sz w:val="20"/>
                <w:szCs w:val="20"/>
              </w:rPr>
              <w:t>о</w:t>
            </w:r>
            <w:r w:rsidRPr="002518CF">
              <w:rPr>
                <w:sz w:val="20"/>
                <w:szCs w:val="20"/>
              </w:rPr>
              <w:t xml:space="preserve">зиции </w:t>
            </w:r>
          </w:p>
          <w:p w:rsidR="00C16CAB" w:rsidRPr="0096767A" w:rsidRDefault="00C16CAB" w:rsidP="00F7166F">
            <w:pPr>
              <w:rPr>
                <w:sz w:val="20"/>
                <w:szCs w:val="20"/>
              </w:rPr>
            </w:pPr>
            <w:r w:rsidRPr="002518CF">
              <w:rPr>
                <w:sz w:val="20"/>
                <w:szCs w:val="20"/>
              </w:rPr>
              <w:t>в рисунках, лепке, аппл</w:t>
            </w:r>
            <w:r w:rsidRPr="002518CF">
              <w:rPr>
                <w:sz w:val="20"/>
                <w:szCs w:val="20"/>
              </w:rPr>
              <w:t>и</w:t>
            </w:r>
            <w:r w:rsidRPr="002518CF">
              <w:rPr>
                <w:sz w:val="20"/>
                <w:szCs w:val="20"/>
              </w:rPr>
              <w:t>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3D69F8">
              <w:rPr>
                <w:sz w:val="20"/>
                <w:szCs w:val="20"/>
              </w:rPr>
              <w:t>Продолжать разв</w:t>
            </w:r>
            <w:r w:rsidRPr="003D69F8">
              <w:rPr>
                <w:sz w:val="20"/>
                <w:szCs w:val="20"/>
              </w:rPr>
              <w:t>и</w:t>
            </w:r>
            <w:r w:rsidRPr="003D69F8">
              <w:rPr>
                <w:sz w:val="20"/>
                <w:szCs w:val="20"/>
              </w:rPr>
              <w:t>вать интерес детей к изобразительной де</w:t>
            </w:r>
            <w:r w:rsidRPr="003D69F8">
              <w:rPr>
                <w:sz w:val="20"/>
                <w:szCs w:val="20"/>
              </w:rPr>
              <w:t>я</w:t>
            </w:r>
            <w:r w:rsidRPr="003D69F8">
              <w:rPr>
                <w:sz w:val="20"/>
                <w:szCs w:val="20"/>
              </w:rPr>
              <w:t>тельности</w:t>
            </w:r>
          </w:p>
          <w:p w:rsidR="00C16CAB" w:rsidRPr="003D69F8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3D69F8">
              <w:rPr>
                <w:sz w:val="20"/>
                <w:szCs w:val="20"/>
              </w:rPr>
              <w:t>Продолжать разв</w:t>
            </w:r>
            <w:r w:rsidRPr="003D69F8">
              <w:rPr>
                <w:sz w:val="20"/>
                <w:szCs w:val="20"/>
              </w:rPr>
              <w:t>и</w:t>
            </w:r>
            <w:r w:rsidRPr="003D69F8">
              <w:rPr>
                <w:sz w:val="20"/>
                <w:szCs w:val="20"/>
              </w:rPr>
              <w:t xml:space="preserve">вать эстетическое восприятие, образные представления,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3D69F8">
              <w:rPr>
                <w:sz w:val="20"/>
                <w:szCs w:val="20"/>
              </w:rPr>
              <w:t>воображение, эстет</w:t>
            </w:r>
            <w:r w:rsidRPr="003D69F8">
              <w:rPr>
                <w:sz w:val="20"/>
                <w:szCs w:val="20"/>
              </w:rPr>
              <w:t>и</w:t>
            </w:r>
            <w:r w:rsidRPr="003D69F8">
              <w:rPr>
                <w:sz w:val="20"/>
                <w:szCs w:val="20"/>
              </w:rPr>
              <w:t>ческие чувства, х</w:t>
            </w:r>
            <w:r w:rsidRPr="003D69F8">
              <w:rPr>
                <w:sz w:val="20"/>
                <w:szCs w:val="20"/>
              </w:rPr>
              <w:t>у</w:t>
            </w:r>
            <w:r w:rsidRPr="003D69F8">
              <w:rPr>
                <w:sz w:val="20"/>
                <w:szCs w:val="20"/>
              </w:rPr>
              <w:t>дожественно-творческие способн</w:t>
            </w:r>
            <w:r w:rsidRPr="003D69F8">
              <w:rPr>
                <w:sz w:val="20"/>
                <w:szCs w:val="20"/>
              </w:rPr>
              <w:t>о</w:t>
            </w:r>
            <w:r w:rsidRPr="003D69F8">
              <w:rPr>
                <w:sz w:val="20"/>
                <w:szCs w:val="20"/>
              </w:rPr>
              <w:t>сти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3D69F8">
              <w:rPr>
                <w:sz w:val="20"/>
                <w:szCs w:val="20"/>
              </w:rPr>
              <w:t>Обогащать пре</w:t>
            </w:r>
            <w:r w:rsidRPr="003D69F8">
              <w:rPr>
                <w:sz w:val="20"/>
                <w:szCs w:val="20"/>
              </w:rPr>
              <w:t>д</w:t>
            </w:r>
            <w:r w:rsidRPr="003D69F8">
              <w:rPr>
                <w:sz w:val="20"/>
                <w:szCs w:val="20"/>
              </w:rPr>
              <w:t>ставления детей об изобразительном и</w:t>
            </w:r>
            <w:r w:rsidRPr="003D69F8">
              <w:rPr>
                <w:sz w:val="20"/>
                <w:szCs w:val="20"/>
              </w:rPr>
              <w:t>с</w:t>
            </w:r>
            <w:r w:rsidRPr="003D69F8">
              <w:rPr>
                <w:sz w:val="20"/>
                <w:szCs w:val="20"/>
              </w:rPr>
              <w:t>кусстве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3D69F8">
              <w:rPr>
                <w:sz w:val="20"/>
                <w:szCs w:val="20"/>
              </w:rPr>
              <w:t>Продолжать фо</w:t>
            </w:r>
            <w:r w:rsidRPr="003D69F8">
              <w:rPr>
                <w:sz w:val="20"/>
                <w:szCs w:val="20"/>
              </w:rPr>
              <w:t>р</w:t>
            </w:r>
            <w:r w:rsidRPr="003D69F8">
              <w:rPr>
                <w:sz w:val="20"/>
                <w:szCs w:val="20"/>
              </w:rPr>
              <w:t>мировать умение со</w:t>
            </w:r>
            <w:r w:rsidRPr="003D69F8">
              <w:rPr>
                <w:sz w:val="20"/>
                <w:szCs w:val="20"/>
              </w:rPr>
              <w:t>з</w:t>
            </w:r>
            <w:r w:rsidRPr="003D69F8">
              <w:rPr>
                <w:sz w:val="20"/>
                <w:szCs w:val="20"/>
              </w:rPr>
              <w:t>давать колле</w:t>
            </w:r>
            <w:r>
              <w:rPr>
                <w:sz w:val="20"/>
                <w:szCs w:val="20"/>
              </w:rPr>
              <w:t>ктивные произведе</w:t>
            </w:r>
            <w:r w:rsidRPr="003D69F8">
              <w:rPr>
                <w:sz w:val="20"/>
                <w:szCs w:val="20"/>
              </w:rPr>
              <w:t>ния в рис</w:t>
            </w:r>
            <w:r w:rsidRPr="003D69F8">
              <w:rPr>
                <w:sz w:val="20"/>
                <w:szCs w:val="20"/>
              </w:rPr>
              <w:t>о</w:t>
            </w:r>
            <w:r w:rsidRPr="003D69F8">
              <w:rPr>
                <w:sz w:val="20"/>
                <w:szCs w:val="20"/>
              </w:rPr>
              <w:t>вании, лепке, аппл</w:t>
            </w:r>
            <w:r w:rsidRPr="003D69F8">
              <w:rPr>
                <w:sz w:val="20"/>
                <w:szCs w:val="20"/>
              </w:rPr>
              <w:t>и</w:t>
            </w:r>
            <w:r w:rsidRPr="003D69F8">
              <w:rPr>
                <w:sz w:val="20"/>
                <w:szCs w:val="20"/>
              </w:rPr>
              <w:t>кации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3D69F8">
              <w:rPr>
                <w:sz w:val="20"/>
                <w:szCs w:val="20"/>
              </w:rPr>
              <w:t>Закреплять  умение  сохранять  правил</w:t>
            </w:r>
            <w:r w:rsidRPr="003D69F8">
              <w:rPr>
                <w:sz w:val="20"/>
                <w:szCs w:val="20"/>
              </w:rPr>
              <w:t>ь</w:t>
            </w:r>
            <w:r w:rsidRPr="003D69F8">
              <w:rPr>
                <w:sz w:val="20"/>
                <w:szCs w:val="20"/>
              </w:rPr>
              <w:t>ную  позу  при  рис</w:t>
            </w:r>
            <w:r w:rsidRPr="003D69F8">
              <w:rPr>
                <w:sz w:val="20"/>
                <w:szCs w:val="20"/>
              </w:rPr>
              <w:t>о</w:t>
            </w:r>
            <w:r w:rsidRPr="003D69F8">
              <w:rPr>
                <w:sz w:val="20"/>
                <w:szCs w:val="20"/>
              </w:rPr>
              <w:t>вании</w:t>
            </w:r>
          </w:p>
          <w:p w:rsidR="00C16CAB" w:rsidRPr="0096767A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t xml:space="preserve"> </w:t>
            </w:r>
            <w:r w:rsidRPr="003D69F8">
              <w:rPr>
                <w:sz w:val="20"/>
                <w:szCs w:val="20"/>
              </w:rPr>
              <w:t>Учить проявлять дружелюбие при оценке работ других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644793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644793">
              <w:rPr>
                <w:sz w:val="20"/>
                <w:szCs w:val="20"/>
              </w:rPr>
              <w:t>Продолжать развивать интерес детей к изобраз</w:t>
            </w:r>
            <w:r w:rsidRPr="00644793">
              <w:rPr>
                <w:sz w:val="20"/>
                <w:szCs w:val="20"/>
              </w:rPr>
              <w:t>и</w:t>
            </w:r>
            <w:r w:rsidRPr="00644793">
              <w:rPr>
                <w:sz w:val="20"/>
                <w:szCs w:val="20"/>
              </w:rPr>
              <w:t xml:space="preserve">тельной деятельности.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644793">
              <w:rPr>
                <w:sz w:val="20"/>
                <w:szCs w:val="20"/>
              </w:rPr>
              <w:t>Обогащать  сенсорный  опыт,  развивая  органы  восприятия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644793">
              <w:rPr>
                <w:sz w:val="20"/>
                <w:szCs w:val="20"/>
              </w:rPr>
              <w:t>Развивать эстетическое восприяти</w:t>
            </w:r>
            <w:r>
              <w:rPr>
                <w:sz w:val="20"/>
                <w:szCs w:val="20"/>
              </w:rPr>
              <w:t>е, учить созе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цать красоту окру</w:t>
            </w:r>
            <w:r w:rsidRPr="00644793">
              <w:rPr>
                <w:sz w:val="20"/>
                <w:szCs w:val="20"/>
              </w:rPr>
              <w:t>жающего мира.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644793">
              <w:rPr>
                <w:sz w:val="20"/>
                <w:szCs w:val="20"/>
              </w:rPr>
              <w:t>Развивать способность наблюдать, вс</w:t>
            </w:r>
            <w:r>
              <w:rPr>
                <w:sz w:val="20"/>
                <w:szCs w:val="20"/>
              </w:rPr>
              <w:t>матриваться (вслушиваться) в яв</w:t>
            </w:r>
            <w:r w:rsidRPr="00644793">
              <w:rPr>
                <w:sz w:val="20"/>
                <w:szCs w:val="20"/>
              </w:rPr>
              <w:t>ления и объекты природы, зам</w:t>
            </w:r>
            <w:r w:rsidRPr="00644793">
              <w:rPr>
                <w:sz w:val="20"/>
                <w:szCs w:val="20"/>
              </w:rPr>
              <w:t>е</w:t>
            </w:r>
            <w:r w:rsidRPr="00644793">
              <w:rPr>
                <w:sz w:val="20"/>
                <w:szCs w:val="20"/>
              </w:rPr>
              <w:t>чать их изменения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644793">
              <w:rPr>
                <w:sz w:val="20"/>
                <w:szCs w:val="20"/>
              </w:rPr>
              <w:t>Учить передавать в из</w:t>
            </w:r>
            <w:r w:rsidRPr="00644793">
              <w:rPr>
                <w:sz w:val="20"/>
                <w:szCs w:val="20"/>
              </w:rPr>
              <w:t>о</w:t>
            </w:r>
            <w:r w:rsidRPr="00644793">
              <w:rPr>
                <w:sz w:val="20"/>
                <w:szCs w:val="20"/>
              </w:rPr>
              <w:t>бражении основные сво</w:t>
            </w:r>
            <w:r w:rsidRPr="00644793">
              <w:rPr>
                <w:sz w:val="20"/>
                <w:szCs w:val="20"/>
              </w:rPr>
              <w:t>й</w:t>
            </w:r>
            <w:r w:rsidRPr="00644793">
              <w:rPr>
                <w:sz w:val="20"/>
                <w:szCs w:val="20"/>
              </w:rPr>
              <w:t>ства предметов</w:t>
            </w:r>
          </w:p>
          <w:p w:rsidR="00C16CAB" w:rsidRPr="00644793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644793">
              <w:rPr>
                <w:sz w:val="20"/>
                <w:szCs w:val="20"/>
              </w:rPr>
              <w:t>Совершенствовать  из</w:t>
            </w:r>
            <w:r w:rsidRPr="00644793">
              <w:rPr>
                <w:sz w:val="20"/>
                <w:szCs w:val="20"/>
              </w:rPr>
              <w:t>о</w:t>
            </w:r>
            <w:r w:rsidRPr="00644793">
              <w:rPr>
                <w:sz w:val="20"/>
                <w:szCs w:val="20"/>
              </w:rPr>
              <w:t xml:space="preserve">бразительные  навыки  и  умения,  формировать </w:t>
            </w:r>
          </w:p>
          <w:p w:rsidR="00C16CAB" w:rsidRPr="00644793" w:rsidRDefault="00C16CAB" w:rsidP="00F7166F">
            <w:pPr>
              <w:rPr>
                <w:sz w:val="20"/>
                <w:szCs w:val="20"/>
              </w:rPr>
            </w:pPr>
            <w:r w:rsidRPr="00644793">
              <w:rPr>
                <w:sz w:val="20"/>
                <w:szCs w:val="20"/>
              </w:rPr>
              <w:t>художественно-творческие способности.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44793">
              <w:rPr>
                <w:sz w:val="20"/>
                <w:szCs w:val="20"/>
              </w:rPr>
              <w:t>Развивать чувство фо</w:t>
            </w:r>
            <w:r w:rsidRPr="00644793">
              <w:rPr>
                <w:sz w:val="20"/>
                <w:szCs w:val="20"/>
              </w:rPr>
              <w:t>р</w:t>
            </w:r>
            <w:r w:rsidRPr="00644793">
              <w:rPr>
                <w:sz w:val="20"/>
                <w:szCs w:val="20"/>
              </w:rPr>
              <w:t>мы, цвета, пропорций.</w:t>
            </w:r>
          </w:p>
          <w:p w:rsidR="00C16CAB" w:rsidRPr="00644793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t xml:space="preserve"> </w:t>
            </w:r>
            <w:r w:rsidRPr="00644793">
              <w:rPr>
                <w:sz w:val="20"/>
                <w:szCs w:val="20"/>
              </w:rPr>
              <w:t>Знакомить детей с н</w:t>
            </w:r>
            <w:r w:rsidRPr="00644793">
              <w:rPr>
                <w:sz w:val="20"/>
                <w:szCs w:val="20"/>
              </w:rPr>
              <w:t>а</w:t>
            </w:r>
            <w:r w:rsidRPr="00644793">
              <w:rPr>
                <w:sz w:val="20"/>
                <w:szCs w:val="20"/>
              </w:rPr>
              <w:t xml:space="preserve">циональным декоративно-прикладным искусством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644793">
              <w:rPr>
                <w:sz w:val="20"/>
                <w:szCs w:val="20"/>
              </w:rPr>
              <w:t>(на основе региональных особенностей)</w:t>
            </w:r>
          </w:p>
          <w:p w:rsidR="00C16CAB" w:rsidRPr="00644793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t xml:space="preserve"> </w:t>
            </w:r>
            <w:r w:rsidRPr="00644793">
              <w:rPr>
                <w:sz w:val="20"/>
                <w:szCs w:val="20"/>
              </w:rPr>
              <w:t>Продолжать соверше</w:t>
            </w:r>
            <w:r w:rsidRPr="00644793">
              <w:rPr>
                <w:sz w:val="20"/>
                <w:szCs w:val="20"/>
              </w:rPr>
              <w:t>н</w:t>
            </w:r>
            <w:r w:rsidRPr="00644793">
              <w:rPr>
                <w:sz w:val="20"/>
                <w:szCs w:val="20"/>
              </w:rPr>
              <w:t>ствовать умение</w:t>
            </w:r>
            <w:r>
              <w:rPr>
                <w:sz w:val="20"/>
                <w:szCs w:val="20"/>
              </w:rPr>
              <w:t xml:space="preserve"> детей рассматривать работы</w:t>
            </w:r>
            <w:r w:rsidRPr="00644793">
              <w:rPr>
                <w:sz w:val="20"/>
                <w:szCs w:val="20"/>
              </w:rPr>
              <w:t xml:space="preserve">, радоваться достигнутому результату, замечать </w:t>
            </w:r>
          </w:p>
          <w:p w:rsidR="00C16CAB" w:rsidRPr="0096767A" w:rsidRDefault="00C16CAB" w:rsidP="00F7166F">
            <w:pPr>
              <w:rPr>
                <w:sz w:val="20"/>
                <w:szCs w:val="20"/>
              </w:rPr>
            </w:pPr>
            <w:r w:rsidRPr="00644793">
              <w:rPr>
                <w:sz w:val="20"/>
                <w:szCs w:val="20"/>
              </w:rPr>
              <w:t>и выделять выразительные решения изображений.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F00C02">
              <w:rPr>
                <w:sz w:val="20"/>
                <w:szCs w:val="20"/>
              </w:rPr>
              <w:t>Формировать у детей устойчивый ин</w:t>
            </w:r>
            <w:r>
              <w:rPr>
                <w:sz w:val="20"/>
                <w:szCs w:val="20"/>
              </w:rPr>
              <w:t>терес к 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бразительной деятель</w:t>
            </w:r>
            <w:r w:rsidRPr="00F00C02">
              <w:rPr>
                <w:sz w:val="20"/>
                <w:szCs w:val="20"/>
              </w:rPr>
              <w:t>н</w:t>
            </w:r>
            <w:r w:rsidRPr="00F00C02">
              <w:rPr>
                <w:sz w:val="20"/>
                <w:szCs w:val="20"/>
              </w:rPr>
              <w:t>о</w:t>
            </w:r>
            <w:r w:rsidRPr="00F00C02">
              <w:rPr>
                <w:sz w:val="20"/>
                <w:szCs w:val="20"/>
              </w:rPr>
              <w:t>сти.  Обогащать  сенсо</w:t>
            </w:r>
            <w:r w:rsidRPr="00F00C02">
              <w:rPr>
                <w:sz w:val="20"/>
                <w:szCs w:val="20"/>
              </w:rPr>
              <w:t>р</w:t>
            </w:r>
            <w:r w:rsidRPr="00F00C02">
              <w:rPr>
                <w:sz w:val="20"/>
                <w:szCs w:val="20"/>
              </w:rPr>
              <w:t>ный  опыт</w:t>
            </w:r>
          </w:p>
          <w:p w:rsidR="00C16CAB" w:rsidRPr="00F00C02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F00C02">
              <w:rPr>
                <w:sz w:val="20"/>
                <w:szCs w:val="20"/>
              </w:rPr>
              <w:t xml:space="preserve">Продолжать  развивать  образное  эстетическое  восприятие,  образные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F00C02">
              <w:rPr>
                <w:sz w:val="20"/>
                <w:szCs w:val="20"/>
              </w:rPr>
              <w:t>представления,  формир</w:t>
            </w:r>
            <w:r w:rsidRPr="00F00C02">
              <w:rPr>
                <w:sz w:val="20"/>
                <w:szCs w:val="20"/>
              </w:rPr>
              <w:t>о</w:t>
            </w:r>
            <w:r w:rsidRPr="00F00C02">
              <w:rPr>
                <w:sz w:val="20"/>
                <w:szCs w:val="20"/>
              </w:rPr>
              <w:t>вать  эстетические  сужд</w:t>
            </w:r>
            <w:r w:rsidRPr="00F00C02">
              <w:rPr>
                <w:sz w:val="20"/>
                <w:szCs w:val="20"/>
              </w:rPr>
              <w:t>е</w:t>
            </w:r>
            <w:r w:rsidRPr="00F00C02">
              <w:rPr>
                <w:sz w:val="20"/>
                <w:szCs w:val="20"/>
              </w:rPr>
              <w:t>ния</w:t>
            </w:r>
          </w:p>
          <w:p w:rsidR="00C16CAB" w:rsidRPr="00F00C02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F00C02">
              <w:rPr>
                <w:sz w:val="20"/>
                <w:szCs w:val="20"/>
              </w:rPr>
              <w:t>Формировать эстетич</w:t>
            </w:r>
            <w:r w:rsidRPr="00F00C02">
              <w:rPr>
                <w:sz w:val="20"/>
                <w:szCs w:val="20"/>
              </w:rPr>
              <w:t>е</w:t>
            </w:r>
            <w:r w:rsidRPr="00F00C02">
              <w:rPr>
                <w:sz w:val="20"/>
                <w:szCs w:val="20"/>
              </w:rPr>
              <w:t>ское отноше</w:t>
            </w:r>
            <w:r>
              <w:rPr>
                <w:sz w:val="20"/>
                <w:szCs w:val="20"/>
              </w:rPr>
              <w:t>ние к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 и явлениям окру</w:t>
            </w:r>
            <w:r w:rsidRPr="00F00C02">
              <w:rPr>
                <w:sz w:val="20"/>
                <w:szCs w:val="20"/>
              </w:rPr>
              <w:t>жа</w:t>
            </w:r>
            <w:r w:rsidRPr="00F00C02">
              <w:rPr>
                <w:sz w:val="20"/>
                <w:szCs w:val="20"/>
              </w:rPr>
              <w:t>ю</w:t>
            </w:r>
            <w:r w:rsidRPr="00F00C02">
              <w:rPr>
                <w:sz w:val="20"/>
                <w:szCs w:val="20"/>
              </w:rPr>
              <w:t>щего  мира,  произведен</w:t>
            </w:r>
            <w:r w:rsidRPr="00F00C02">
              <w:rPr>
                <w:sz w:val="20"/>
                <w:szCs w:val="20"/>
              </w:rPr>
              <w:t>и</w:t>
            </w:r>
            <w:r w:rsidRPr="00F00C02">
              <w:rPr>
                <w:sz w:val="20"/>
                <w:szCs w:val="20"/>
              </w:rPr>
              <w:t>ям  искусства,  к  худож</w:t>
            </w:r>
            <w:r w:rsidRPr="00F00C02">
              <w:rPr>
                <w:sz w:val="20"/>
                <w:szCs w:val="20"/>
              </w:rPr>
              <w:t>е</w:t>
            </w:r>
            <w:r w:rsidRPr="00F00C02">
              <w:rPr>
                <w:sz w:val="20"/>
                <w:szCs w:val="20"/>
              </w:rPr>
              <w:t xml:space="preserve">ственно-творческой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0C02">
              <w:rPr>
                <w:sz w:val="20"/>
                <w:szCs w:val="20"/>
              </w:rPr>
              <w:t>еятельности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F00C02">
              <w:rPr>
                <w:sz w:val="20"/>
                <w:szCs w:val="20"/>
              </w:rPr>
              <w:t>Воспитывать  самосто</w:t>
            </w:r>
            <w:r w:rsidRPr="00F00C02">
              <w:rPr>
                <w:sz w:val="20"/>
                <w:szCs w:val="20"/>
              </w:rPr>
              <w:t>я</w:t>
            </w:r>
            <w:r w:rsidRPr="00F00C02">
              <w:rPr>
                <w:sz w:val="20"/>
                <w:szCs w:val="20"/>
              </w:rPr>
              <w:t>тельность;  учит</w:t>
            </w:r>
            <w:r>
              <w:rPr>
                <w:sz w:val="20"/>
                <w:szCs w:val="20"/>
              </w:rPr>
              <w:t>ь  активно  и  творчески  приме</w:t>
            </w:r>
            <w:r w:rsidRPr="00F00C02">
              <w:rPr>
                <w:sz w:val="20"/>
                <w:szCs w:val="20"/>
              </w:rPr>
              <w:t>нять ранее усвоенные способы изображ</w:t>
            </w:r>
            <w:r>
              <w:rPr>
                <w:sz w:val="20"/>
                <w:szCs w:val="20"/>
              </w:rPr>
              <w:t>ения в рисовании, лепке и аппли</w:t>
            </w:r>
            <w:r w:rsidRPr="00F00C02">
              <w:rPr>
                <w:sz w:val="20"/>
                <w:szCs w:val="20"/>
              </w:rPr>
              <w:t>кации, и</w:t>
            </w:r>
            <w:r w:rsidRPr="00F00C02">
              <w:rPr>
                <w:sz w:val="20"/>
                <w:szCs w:val="20"/>
              </w:rPr>
              <w:t>с</w:t>
            </w:r>
            <w:r w:rsidRPr="00F00C02">
              <w:rPr>
                <w:sz w:val="20"/>
                <w:szCs w:val="20"/>
              </w:rPr>
              <w:t>пользуя выразительные средства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E05111">
              <w:rPr>
                <w:sz w:val="20"/>
                <w:szCs w:val="20"/>
              </w:rPr>
              <w:t>Продолжать учить детей рисовать</w:t>
            </w:r>
            <w:r>
              <w:rPr>
                <w:sz w:val="20"/>
                <w:szCs w:val="20"/>
              </w:rPr>
              <w:t xml:space="preserve"> с натуры;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аналитичес</w:t>
            </w:r>
            <w:r w:rsidRPr="00E05111">
              <w:rPr>
                <w:sz w:val="20"/>
                <w:szCs w:val="20"/>
              </w:rPr>
              <w:t>кие  сп</w:t>
            </w:r>
            <w:r w:rsidRPr="00E05111">
              <w:rPr>
                <w:sz w:val="20"/>
                <w:szCs w:val="20"/>
              </w:rPr>
              <w:t>о</w:t>
            </w:r>
            <w:r w:rsidRPr="00E05111">
              <w:rPr>
                <w:sz w:val="20"/>
                <w:szCs w:val="20"/>
              </w:rPr>
              <w:t>собности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t xml:space="preserve"> </w:t>
            </w:r>
            <w:r w:rsidRPr="00E05111">
              <w:rPr>
                <w:sz w:val="20"/>
                <w:szCs w:val="20"/>
              </w:rPr>
              <w:t>Продолжать развивать коллективное творчество.</w:t>
            </w:r>
          </w:p>
          <w:p w:rsidR="00C16CAB" w:rsidRPr="00E05111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t xml:space="preserve"> </w:t>
            </w:r>
            <w:r w:rsidRPr="00E05111">
              <w:rPr>
                <w:sz w:val="20"/>
                <w:szCs w:val="20"/>
              </w:rPr>
              <w:t xml:space="preserve">Формировать умение замечать недостатки своих работ и исправлять </w:t>
            </w:r>
          </w:p>
          <w:p w:rsidR="00C16CAB" w:rsidRPr="0096767A" w:rsidRDefault="00C16CAB" w:rsidP="00F7166F">
            <w:pPr>
              <w:rPr>
                <w:sz w:val="20"/>
                <w:szCs w:val="20"/>
              </w:rPr>
            </w:pPr>
            <w:r w:rsidRPr="00E05111">
              <w:rPr>
                <w:sz w:val="20"/>
                <w:szCs w:val="20"/>
              </w:rPr>
              <w:t>их; вносить дополнения для достижени</w:t>
            </w:r>
            <w:r>
              <w:rPr>
                <w:sz w:val="20"/>
                <w:szCs w:val="20"/>
              </w:rPr>
              <w:t>я большей выразительности созд</w:t>
            </w:r>
            <w:r>
              <w:rPr>
                <w:sz w:val="20"/>
                <w:szCs w:val="20"/>
              </w:rPr>
              <w:t>а</w:t>
            </w:r>
            <w:r w:rsidRPr="00E05111">
              <w:rPr>
                <w:sz w:val="20"/>
                <w:szCs w:val="20"/>
              </w:rPr>
              <w:t>ваемого образа</w:t>
            </w:r>
          </w:p>
        </w:tc>
      </w:tr>
      <w:tr w:rsidR="00C16CAB" w:rsidTr="00A4076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036EAB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036EAB">
              <w:rPr>
                <w:b/>
                <w:lang w:eastAsia="en-US"/>
              </w:rPr>
              <w:lastRenderedPageBreak/>
              <w:t>Рисование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1. Развивать восприятие дошкольн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>ков, обог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щать их се</w:t>
            </w:r>
            <w:r w:rsidRPr="00F7166F">
              <w:rPr>
                <w:sz w:val="20"/>
                <w:szCs w:val="20"/>
              </w:rPr>
              <w:t>н</w:t>
            </w:r>
            <w:r w:rsidRPr="00F7166F">
              <w:rPr>
                <w:sz w:val="20"/>
                <w:szCs w:val="20"/>
              </w:rPr>
              <w:t>сорный опыт путем выд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 xml:space="preserve">ления формы предметов, обведения их по контуру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поочередно то одной, то другой рукой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2. Подводить детей к из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бражению знакомых предметов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3. Обращать  внимание  детей  на  то,  что  кара</w:t>
            </w:r>
            <w:r w:rsidRPr="00F7166F">
              <w:rPr>
                <w:sz w:val="20"/>
                <w:szCs w:val="20"/>
              </w:rPr>
              <w:t>н</w:t>
            </w:r>
            <w:r w:rsidRPr="00F7166F">
              <w:rPr>
                <w:sz w:val="20"/>
                <w:szCs w:val="20"/>
              </w:rPr>
              <w:t xml:space="preserve">даш  (кисть,  фломастер)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оставляет  след  на  б</w:t>
            </w:r>
            <w:r w:rsidRPr="00F7166F">
              <w:rPr>
                <w:sz w:val="20"/>
                <w:szCs w:val="20"/>
              </w:rPr>
              <w:t>у</w:t>
            </w:r>
            <w:r w:rsidRPr="00F7166F">
              <w:rPr>
                <w:sz w:val="20"/>
                <w:szCs w:val="20"/>
              </w:rPr>
              <w:t>маге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4. Развивать  эстетическое  восприятие  окружающих  предметов.  Учить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детей  разл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 xml:space="preserve">чать  цвета  карандашей,  фломастеров,  правильно  называть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их; рисовать разные линии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5. Формир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вать пр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вильную позу при рисов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нии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6. Учить держать к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рандаш и кисть св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бодно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1. Предлагать детям перед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вать в рису</w:t>
            </w:r>
            <w:r w:rsidRPr="00F7166F">
              <w:rPr>
                <w:sz w:val="20"/>
                <w:szCs w:val="20"/>
              </w:rPr>
              <w:t>н</w:t>
            </w:r>
            <w:r w:rsidRPr="00F7166F">
              <w:rPr>
                <w:sz w:val="20"/>
                <w:szCs w:val="20"/>
              </w:rPr>
              <w:t>ках красоту окружающих предметов и природы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2. Продолжать учить правил</w:t>
            </w:r>
            <w:r w:rsidRPr="00F7166F">
              <w:rPr>
                <w:sz w:val="20"/>
                <w:szCs w:val="20"/>
              </w:rPr>
              <w:t>ь</w:t>
            </w:r>
            <w:r w:rsidRPr="00F7166F">
              <w:rPr>
                <w:sz w:val="20"/>
                <w:szCs w:val="20"/>
              </w:rPr>
              <w:t>но держать карандаш, фломастер, кисть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3. Закреплять знание назв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ний цветов (красный, с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>ний, зеленый, желтый, белый, черный), п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знакомить с оттенками (р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зовый, гол</w:t>
            </w:r>
            <w:r w:rsidRPr="00F7166F">
              <w:rPr>
                <w:sz w:val="20"/>
                <w:szCs w:val="20"/>
              </w:rPr>
              <w:t>у</w:t>
            </w:r>
            <w:r w:rsidRPr="00F7166F">
              <w:rPr>
                <w:sz w:val="20"/>
                <w:szCs w:val="20"/>
              </w:rPr>
              <w:t>бой, серый)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4. Приобщать детей к декор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тивной де</w:t>
            </w:r>
            <w:r w:rsidRPr="00F7166F">
              <w:rPr>
                <w:sz w:val="20"/>
                <w:szCs w:val="20"/>
              </w:rPr>
              <w:t>я</w:t>
            </w:r>
            <w:r w:rsidRPr="00F7166F">
              <w:rPr>
                <w:sz w:val="20"/>
                <w:szCs w:val="20"/>
              </w:rPr>
              <w:t>тельности: учить украшать дымковскими узорами сил</w:t>
            </w:r>
            <w:r w:rsidRPr="00F7166F">
              <w:rPr>
                <w:sz w:val="20"/>
                <w:szCs w:val="20"/>
              </w:rPr>
              <w:t>у</w:t>
            </w:r>
            <w:r w:rsidRPr="00F7166F">
              <w:rPr>
                <w:sz w:val="20"/>
                <w:szCs w:val="20"/>
              </w:rPr>
              <w:t>эты игрушек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5. Учить ри</w:t>
            </w:r>
            <w:r w:rsidRPr="00F7166F">
              <w:rPr>
                <w:sz w:val="20"/>
                <w:szCs w:val="20"/>
              </w:rPr>
              <w:t>т</w:t>
            </w:r>
            <w:r w:rsidRPr="00F7166F">
              <w:rPr>
                <w:sz w:val="20"/>
                <w:szCs w:val="20"/>
              </w:rPr>
              <w:t>мичному нан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сению линий, штрихов, п</w:t>
            </w:r>
            <w:r w:rsidRPr="00F7166F">
              <w:rPr>
                <w:sz w:val="20"/>
                <w:szCs w:val="20"/>
              </w:rPr>
              <w:t>я</w:t>
            </w:r>
            <w:r w:rsidRPr="00F7166F">
              <w:rPr>
                <w:sz w:val="20"/>
                <w:szCs w:val="20"/>
              </w:rPr>
              <w:t>тен, мазков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6. Учить  из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бражать  пр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стые  предм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ты,  рисовать  прямые  линии  в  разных  н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правлениях,  перекрещивать  их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7. Формир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вать  умение  создавать  н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сложные  с</w:t>
            </w:r>
            <w:r w:rsidRPr="00F7166F">
              <w:rPr>
                <w:sz w:val="20"/>
                <w:szCs w:val="20"/>
              </w:rPr>
              <w:t>ю</w:t>
            </w:r>
            <w:r w:rsidRPr="00F7166F">
              <w:rPr>
                <w:sz w:val="20"/>
                <w:szCs w:val="20"/>
              </w:rPr>
              <w:t>жетные  ко</w:t>
            </w:r>
            <w:r w:rsidRPr="00F7166F">
              <w:rPr>
                <w:sz w:val="20"/>
                <w:szCs w:val="20"/>
              </w:rPr>
              <w:t>м</w:t>
            </w:r>
            <w:r w:rsidRPr="00F7166F">
              <w:rPr>
                <w:sz w:val="20"/>
                <w:szCs w:val="20"/>
              </w:rPr>
              <w:t>позиции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1. Продолжать фо</w:t>
            </w:r>
            <w:r w:rsidRPr="00F7166F">
              <w:rPr>
                <w:sz w:val="20"/>
                <w:szCs w:val="20"/>
              </w:rPr>
              <w:t>р</w:t>
            </w:r>
            <w:r w:rsidRPr="00F7166F">
              <w:rPr>
                <w:sz w:val="20"/>
                <w:szCs w:val="20"/>
              </w:rPr>
              <w:t>мировать у детей умение рисовать о</w:t>
            </w:r>
            <w:r w:rsidRPr="00F7166F">
              <w:rPr>
                <w:sz w:val="20"/>
                <w:szCs w:val="20"/>
              </w:rPr>
              <w:t>т</w:t>
            </w:r>
            <w:r w:rsidRPr="00F7166F">
              <w:rPr>
                <w:sz w:val="20"/>
                <w:szCs w:val="20"/>
              </w:rPr>
              <w:t>дельные предметы и создавать сюжетные композиции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2. Формировать и закреплять предста</w:t>
            </w:r>
            <w:r w:rsidRPr="00F7166F">
              <w:rPr>
                <w:sz w:val="20"/>
                <w:szCs w:val="20"/>
              </w:rPr>
              <w:t>в</w:t>
            </w:r>
            <w:r w:rsidRPr="00F7166F">
              <w:rPr>
                <w:sz w:val="20"/>
                <w:szCs w:val="20"/>
              </w:rPr>
              <w:t>ления о форме пре</w:t>
            </w:r>
            <w:r w:rsidRPr="00F7166F">
              <w:rPr>
                <w:sz w:val="20"/>
                <w:szCs w:val="20"/>
              </w:rPr>
              <w:t>д</w:t>
            </w:r>
            <w:r w:rsidRPr="00F7166F">
              <w:rPr>
                <w:sz w:val="20"/>
                <w:szCs w:val="20"/>
              </w:rPr>
              <w:t>метов,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 величине, распол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жении частей.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3. Продолжать  з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креплять  и  обог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 xml:space="preserve">щать  представления  детей  о  цветах  и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оттенках  окружа</w:t>
            </w:r>
            <w:r w:rsidRPr="00F7166F">
              <w:rPr>
                <w:sz w:val="20"/>
                <w:szCs w:val="20"/>
              </w:rPr>
              <w:t>ю</w:t>
            </w:r>
            <w:r w:rsidRPr="00F7166F">
              <w:rPr>
                <w:sz w:val="20"/>
                <w:szCs w:val="20"/>
              </w:rPr>
              <w:t xml:space="preserve">щих  предметов  и  объектов  природы.  К  уже  известным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цветам и оттенкам добавить новые (к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ричневый, оранж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вый, светло-зеленый)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4. Закреплять  умение  правильно  держать  карандаш,  кисть,  фломастер,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цветной мелок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5. Учить  детей  з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 xml:space="preserve">крашивать  рисунки  кистью,  карандашом,  проводя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линии  и  штрихи  только  в  одном  н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правлении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6. Формировать ум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ние правильно пер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 xml:space="preserve">давать расположение частей при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рисовании  сложных  предметов  (кукла,  зайчик  и  др.)  и  с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относить  их  по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величине.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7. Развивать желание использовать в рис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вании, аппликации разнообразные цвета, обращать внимание на </w:t>
            </w:r>
            <w:proofErr w:type="spellStart"/>
            <w:r w:rsidRPr="00F7166F">
              <w:rPr>
                <w:sz w:val="20"/>
                <w:szCs w:val="20"/>
              </w:rPr>
              <w:t>многоцветие</w:t>
            </w:r>
            <w:proofErr w:type="spellEnd"/>
            <w:r w:rsidRPr="00F7166F">
              <w:rPr>
                <w:sz w:val="20"/>
                <w:szCs w:val="20"/>
              </w:rPr>
              <w:t xml:space="preserve"> о</w:t>
            </w:r>
            <w:r w:rsidRPr="00F7166F">
              <w:rPr>
                <w:sz w:val="20"/>
                <w:szCs w:val="20"/>
              </w:rPr>
              <w:t>к</w:t>
            </w:r>
            <w:r w:rsidRPr="00F7166F">
              <w:rPr>
                <w:sz w:val="20"/>
                <w:szCs w:val="20"/>
              </w:rPr>
              <w:t>ружающего мира.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b/>
                <w:sz w:val="20"/>
                <w:szCs w:val="20"/>
              </w:rPr>
            </w:pPr>
            <w:r w:rsidRPr="00F7166F">
              <w:rPr>
                <w:b/>
                <w:sz w:val="20"/>
                <w:szCs w:val="20"/>
              </w:rPr>
              <w:t>Предметное рисование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1. Продолжать  соверше</w:t>
            </w:r>
            <w:r w:rsidRPr="00F7166F">
              <w:rPr>
                <w:sz w:val="20"/>
                <w:szCs w:val="20"/>
              </w:rPr>
              <w:t>н</w:t>
            </w:r>
            <w:r w:rsidRPr="00F7166F">
              <w:rPr>
                <w:sz w:val="20"/>
                <w:szCs w:val="20"/>
              </w:rPr>
              <w:t>ствовать  умение  перед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 xml:space="preserve">вать  в  рисунке  образы  предметов,  объектов,  персонажей  сказок,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литературных произвед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ний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2. Учить передавать пол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жение предметов в пр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странстве на листе бумаги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3. Вырабатывать навыки рисования контура пре</w:t>
            </w:r>
            <w:r w:rsidRPr="00F7166F">
              <w:rPr>
                <w:sz w:val="20"/>
                <w:szCs w:val="20"/>
              </w:rPr>
              <w:t>д</w:t>
            </w:r>
            <w:r w:rsidRPr="00F7166F">
              <w:rPr>
                <w:sz w:val="20"/>
                <w:szCs w:val="20"/>
              </w:rPr>
              <w:t>мета простым карандашом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4. Учить рисовать аквар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лью в соответствии с ее спецификой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5. Учить рисовать кистью разными способами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6. Закреплять  знания  об  уже  известных  цветах,  знакомить  с  новыми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цветами  (фиолетовый)  и  оттенками  (голубой,  р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зовый,  темно-зеленый,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сиреневый),  развивать  чувство  цвета.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7. Учить  смешивать  кра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ки  для  получения новых цветов и оттенков</w:t>
            </w:r>
          </w:p>
          <w:p w:rsidR="00C16CAB" w:rsidRPr="00F7166F" w:rsidRDefault="00C16CAB" w:rsidP="00F7166F">
            <w:pPr>
              <w:rPr>
                <w:b/>
                <w:sz w:val="20"/>
                <w:szCs w:val="20"/>
              </w:rPr>
            </w:pPr>
            <w:r w:rsidRPr="00F7166F">
              <w:rPr>
                <w:b/>
                <w:sz w:val="20"/>
                <w:szCs w:val="20"/>
              </w:rPr>
              <w:t>Сюжетное рисование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1. Учить  детей  создавать  сюжетные  композиции на темы окружающей жизни и на темы литературных произведений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2. Развивать композиц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>онные умения, учить ра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 xml:space="preserve">полагать изображения на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полосе внизу листа, по всему листу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3. Обращать внимание детей на соотношение по величине разных предм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тов в сюжете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4. Учить располагать на рисунке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предметы так, чтобы они загораживали друг друга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Предметное рисование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1. Совершенствовать ум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ние изображать предметы  по  памяти  и  с  натуры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2. Совершенствовать те</w:t>
            </w:r>
            <w:r w:rsidRPr="00F7166F">
              <w:rPr>
                <w:sz w:val="20"/>
                <w:szCs w:val="20"/>
              </w:rPr>
              <w:t>х</w:t>
            </w:r>
            <w:r w:rsidRPr="00F7166F">
              <w:rPr>
                <w:sz w:val="20"/>
                <w:szCs w:val="20"/>
              </w:rPr>
              <w:t>нику изображения. Пр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должать развивать свободу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и одновременно точность движений руки под ко</w:t>
            </w:r>
            <w:r w:rsidRPr="00F7166F">
              <w:rPr>
                <w:sz w:val="20"/>
                <w:szCs w:val="20"/>
              </w:rPr>
              <w:t>н</w:t>
            </w:r>
            <w:r w:rsidRPr="00F7166F">
              <w:rPr>
                <w:sz w:val="20"/>
                <w:szCs w:val="20"/>
              </w:rPr>
              <w:t>тролем зрения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3. Расширять набор мат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риалов, которые дети м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гут использовать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в  рисовании  (гуашь,  а</w:t>
            </w:r>
            <w:r w:rsidRPr="00F7166F">
              <w:rPr>
                <w:sz w:val="20"/>
                <w:szCs w:val="20"/>
              </w:rPr>
              <w:t>к</w:t>
            </w:r>
            <w:r w:rsidRPr="00F7166F">
              <w:rPr>
                <w:sz w:val="20"/>
                <w:szCs w:val="20"/>
              </w:rPr>
              <w:t>варель,  сухая  и  жирная  пастель,  сангина,  угол</w:t>
            </w:r>
            <w:r w:rsidRPr="00F7166F">
              <w:rPr>
                <w:sz w:val="20"/>
                <w:szCs w:val="20"/>
              </w:rPr>
              <w:t>ь</w:t>
            </w:r>
            <w:r w:rsidRPr="00F7166F">
              <w:rPr>
                <w:sz w:val="20"/>
                <w:szCs w:val="20"/>
              </w:rPr>
              <w:t xml:space="preserve">ный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карандаш, </w:t>
            </w:r>
            <w:proofErr w:type="spellStart"/>
            <w:r w:rsidRPr="00F7166F">
              <w:rPr>
                <w:sz w:val="20"/>
                <w:szCs w:val="20"/>
              </w:rPr>
              <w:t>гелевая</w:t>
            </w:r>
            <w:proofErr w:type="spellEnd"/>
            <w:r w:rsidRPr="00F7166F">
              <w:rPr>
                <w:sz w:val="20"/>
                <w:szCs w:val="20"/>
              </w:rPr>
              <w:t xml:space="preserve"> ручка и др.)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4. Продолжать формир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вать умение свободно вл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 xml:space="preserve">деть карандашом при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выполнении линейного рисунка, учить плавным поворотам руки при рис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вании округлых линий, завитков в разном напра</w:t>
            </w:r>
            <w:r w:rsidRPr="00F7166F">
              <w:rPr>
                <w:sz w:val="20"/>
                <w:szCs w:val="20"/>
              </w:rPr>
              <w:t>в</w:t>
            </w:r>
            <w:r w:rsidRPr="00F7166F">
              <w:rPr>
                <w:sz w:val="20"/>
                <w:szCs w:val="20"/>
              </w:rPr>
              <w:t>лении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5. Учить видеть красоту созданного изображения и в передаче формы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6. Развивать представл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ние о разнообразии цветов и оттенков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7. Постепенно подводить детей к обозначению цв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тов, например, включа</w:t>
            </w:r>
            <w:r w:rsidRPr="00F7166F">
              <w:rPr>
                <w:sz w:val="20"/>
                <w:szCs w:val="20"/>
              </w:rPr>
              <w:t>ю</w:t>
            </w:r>
            <w:r w:rsidRPr="00F7166F">
              <w:rPr>
                <w:sz w:val="20"/>
                <w:szCs w:val="20"/>
              </w:rPr>
              <w:t xml:space="preserve">щих  два  оттенка  (желто-зеленый,  серо-голубой)  или  уподобленных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природным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8. Учить детей различать оттенки цветов и перед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вать их в рисунке, разв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>вать восприятие, спосо</w:t>
            </w:r>
            <w:r w:rsidRPr="00F7166F">
              <w:rPr>
                <w:sz w:val="20"/>
                <w:szCs w:val="20"/>
              </w:rPr>
              <w:t>б</w:t>
            </w:r>
            <w:r w:rsidRPr="00F7166F">
              <w:rPr>
                <w:sz w:val="20"/>
                <w:szCs w:val="20"/>
              </w:rPr>
              <w:t>ность наблюдать и сравн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 xml:space="preserve">вать цвета окружающих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предметов,  явлений</w:t>
            </w:r>
          </w:p>
          <w:p w:rsidR="00C16CAB" w:rsidRPr="00F7166F" w:rsidRDefault="00C16CAB" w:rsidP="00F7166F">
            <w:pPr>
              <w:rPr>
                <w:b/>
                <w:sz w:val="20"/>
                <w:szCs w:val="20"/>
              </w:rPr>
            </w:pPr>
            <w:r w:rsidRPr="00F7166F">
              <w:rPr>
                <w:b/>
                <w:sz w:val="20"/>
                <w:szCs w:val="20"/>
              </w:rPr>
              <w:t>Сюжетное рисование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1. Продолжать  учить  д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тей  размещать  изображ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ния  на  листе  в  соотве</w:t>
            </w:r>
            <w:r w:rsidRPr="00F7166F">
              <w:rPr>
                <w:sz w:val="20"/>
                <w:szCs w:val="20"/>
              </w:rPr>
              <w:t>т</w:t>
            </w:r>
            <w:r w:rsidRPr="00F7166F">
              <w:rPr>
                <w:sz w:val="20"/>
                <w:szCs w:val="20"/>
              </w:rPr>
              <w:t>ствии  с  их  реальным  расположением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2. Формировать  умение  строить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композицию рисунка; п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 xml:space="preserve">редавать движения людей и животных, растений,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склоняющихся  от  ветра.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3. Продолжать  формир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вать  умение  передавать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в рисунках как сюжеты народных сказок, так и авторских произведений</w:t>
            </w:r>
          </w:p>
        </w:tc>
      </w:tr>
      <w:tr w:rsidR="00C16CAB" w:rsidTr="00A4076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036EAB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036EAB">
              <w:rPr>
                <w:b/>
                <w:lang w:eastAsia="en-US"/>
              </w:rPr>
              <w:lastRenderedPageBreak/>
              <w:t>Декоративное рисование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6767A" w:rsidRDefault="00C16CAB" w:rsidP="00A40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1. Продолжать фо</w:t>
            </w:r>
            <w:r w:rsidRPr="00F7166F">
              <w:rPr>
                <w:sz w:val="20"/>
                <w:szCs w:val="20"/>
              </w:rPr>
              <w:t>р</w:t>
            </w:r>
            <w:r w:rsidRPr="00F7166F">
              <w:rPr>
                <w:sz w:val="20"/>
                <w:szCs w:val="20"/>
              </w:rPr>
              <w:t>мировать умение со</w:t>
            </w:r>
            <w:r w:rsidRPr="00F7166F">
              <w:rPr>
                <w:sz w:val="20"/>
                <w:szCs w:val="20"/>
              </w:rPr>
              <w:t>з</w:t>
            </w:r>
            <w:r w:rsidRPr="00F7166F">
              <w:rPr>
                <w:sz w:val="20"/>
                <w:szCs w:val="20"/>
              </w:rPr>
              <w:t>давать декоративные композиции по мот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 xml:space="preserve">вам дымковских, </w:t>
            </w:r>
            <w:proofErr w:type="spellStart"/>
            <w:r w:rsidRPr="00F7166F">
              <w:rPr>
                <w:sz w:val="20"/>
                <w:szCs w:val="20"/>
              </w:rPr>
              <w:t>ф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>лимоновских</w:t>
            </w:r>
            <w:proofErr w:type="spellEnd"/>
            <w:r w:rsidRPr="00F7166F">
              <w:rPr>
                <w:sz w:val="20"/>
                <w:szCs w:val="20"/>
              </w:rPr>
              <w:t xml:space="preserve">  узоров.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2. Познакомить детей с городецкими изд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лиями. Учить выд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 xml:space="preserve">лять элементы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городецкой росписи (бутоны, купавки, розаны, листья); в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 xml:space="preserve">деть и называть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цвета, используемые в росписи.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1. Продолжать знакомить детей с изделиями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народных промыслов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2. Закреплять и углублять знания о дымковской и </w:t>
            </w:r>
            <w:proofErr w:type="spellStart"/>
            <w:r w:rsidRPr="00F7166F">
              <w:rPr>
                <w:sz w:val="20"/>
                <w:szCs w:val="20"/>
              </w:rPr>
              <w:t>филимоновской</w:t>
            </w:r>
            <w:proofErr w:type="spellEnd"/>
            <w:r w:rsidRPr="00F7166F">
              <w:rPr>
                <w:sz w:val="20"/>
                <w:szCs w:val="20"/>
              </w:rPr>
              <w:t xml:space="preserve"> игрушках и их росписи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3. Познакомить с росп</w:t>
            </w:r>
            <w:r w:rsidRPr="00F7166F">
              <w:rPr>
                <w:sz w:val="20"/>
                <w:szCs w:val="20"/>
              </w:rPr>
              <w:t>и</w:t>
            </w:r>
            <w:r w:rsidRPr="00F7166F">
              <w:rPr>
                <w:sz w:val="20"/>
                <w:szCs w:val="20"/>
              </w:rPr>
              <w:t xml:space="preserve">сью </w:t>
            </w:r>
            <w:proofErr w:type="spellStart"/>
            <w:r w:rsidRPr="00F7166F">
              <w:rPr>
                <w:sz w:val="20"/>
                <w:szCs w:val="20"/>
              </w:rPr>
              <w:t>Полхов-Майдана</w:t>
            </w:r>
            <w:proofErr w:type="spellEnd"/>
            <w:r w:rsidRPr="00F7166F">
              <w:rPr>
                <w:sz w:val="20"/>
                <w:szCs w:val="20"/>
              </w:rPr>
              <w:t xml:space="preserve">. Включать городецкую и </w:t>
            </w:r>
            <w:proofErr w:type="spellStart"/>
            <w:r w:rsidRPr="00F7166F">
              <w:rPr>
                <w:sz w:val="20"/>
                <w:szCs w:val="20"/>
              </w:rPr>
              <w:t>полхов-майданскую</w:t>
            </w:r>
            <w:proofErr w:type="spellEnd"/>
            <w:r w:rsidRPr="00F7166F">
              <w:rPr>
                <w:sz w:val="20"/>
                <w:szCs w:val="20"/>
              </w:rPr>
              <w:t xml:space="preserve">  ро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пись  в  творческую  раб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>ту  детей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4. Учить составлять узоры по мотивам городецкой, </w:t>
            </w:r>
            <w:proofErr w:type="spellStart"/>
            <w:r w:rsidRPr="00F7166F">
              <w:rPr>
                <w:sz w:val="20"/>
                <w:szCs w:val="20"/>
              </w:rPr>
              <w:t>Полхов-майданской</w:t>
            </w:r>
            <w:proofErr w:type="spellEnd"/>
            <w:r w:rsidRPr="00F7166F">
              <w:rPr>
                <w:sz w:val="20"/>
                <w:szCs w:val="20"/>
              </w:rPr>
              <w:t>, гжельской росписи: зн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 xml:space="preserve">комить с характерными элементами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(бутоны, цветы, листья, травка, усики, завитки, оживки).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5,Учить создавать узоры на листах в форме наро</w:t>
            </w:r>
            <w:r w:rsidRPr="00F7166F">
              <w:rPr>
                <w:sz w:val="20"/>
                <w:szCs w:val="20"/>
              </w:rPr>
              <w:t>д</w:t>
            </w:r>
            <w:r w:rsidRPr="00F7166F">
              <w:rPr>
                <w:sz w:val="20"/>
                <w:szCs w:val="20"/>
              </w:rPr>
              <w:t>ного изделия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6. Учить ритмично расп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лагать узор. Предлагать расписывать бумажные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силуэты и объемные фиг</w:t>
            </w:r>
            <w:r w:rsidRPr="00F7166F">
              <w:rPr>
                <w:sz w:val="20"/>
                <w:szCs w:val="20"/>
              </w:rPr>
              <w:t>у</w:t>
            </w:r>
            <w:r w:rsidRPr="00F7166F">
              <w:rPr>
                <w:sz w:val="20"/>
                <w:szCs w:val="20"/>
              </w:rPr>
              <w:t>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1. Продолжать развивать декоративное творчество детей; умение создавать узоры по мотивам наро</w:t>
            </w:r>
            <w:r w:rsidRPr="00F7166F">
              <w:rPr>
                <w:sz w:val="20"/>
                <w:szCs w:val="20"/>
              </w:rPr>
              <w:t>д</w:t>
            </w:r>
            <w:r w:rsidRPr="00F7166F">
              <w:rPr>
                <w:sz w:val="20"/>
                <w:szCs w:val="20"/>
              </w:rPr>
              <w:t xml:space="preserve">ных росписей, уже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знакомых детям и новых (городецкая, гжельская, хохломская, </w:t>
            </w:r>
            <w:proofErr w:type="spellStart"/>
            <w:r w:rsidRPr="00F7166F">
              <w:rPr>
                <w:sz w:val="20"/>
                <w:szCs w:val="20"/>
              </w:rPr>
              <w:t>жостовская</w:t>
            </w:r>
            <w:proofErr w:type="spellEnd"/>
            <w:r w:rsidRPr="00F7166F">
              <w:rPr>
                <w:sz w:val="20"/>
                <w:szCs w:val="20"/>
              </w:rPr>
              <w:t xml:space="preserve">,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мезенская  роспись  и  др.)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2. Учить  детей  выделять  и  передавать  цветовую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гамму народного декор</w:t>
            </w:r>
            <w:r w:rsidRPr="00F7166F">
              <w:rPr>
                <w:sz w:val="20"/>
                <w:szCs w:val="20"/>
              </w:rPr>
              <w:t>а</w:t>
            </w:r>
            <w:r w:rsidRPr="00F7166F">
              <w:rPr>
                <w:sz w:val="20"/>
                <w:szCs w:val="20"/>
              </w:rPr>
              <w:t>тивного искусства опред</w:t>
            </w:r>
            <w:r w:rsidRPr="00F7166F">
              <w:rPr>
                <w:sz w:val="20"/>
                <w:szCs w:val="20"/>
              </w:rPr>
              <w:t>е</w:t>
            </w:r>
            <w:r w:rsidRPr="00F7166F">
              <w:rPr>
                <w:sz w:val="20"/>
                <w:szCs w:val="20"/>
              </w:rPr>
              <w:t>ленного вида.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3. Закреплять умение при составлении декоративной композиции на основе того или иного вида народного искусства использовать </w:t>
            </w:r>
            <w:proofErr w:type="spellStart"/>
            <w:r w:rsidRPr="00F7166F">
              <w:rPr>
                <w:sz w:val="20"/>
                <w:szCs w:val="20"/>
              </w:rPr>
              <w:t>xapaктерные</w:t>
            </w:r>
            <w:proofErr w:type="spellEnd"/>
            <w:r w:rsidRPr="00F7166F">
              <w:rPr>
                <w:sz w:val="20"/>
                <w:szCs w:val="20"/>
              </w:rPr>
              <w:t xml:space="preserve">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для него элементы узора и цветовую гамму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 xml:space="preserve">4. Закреплять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умение создавать комп</w:t>
            </w:r>
            <w:r w:rsidRPr="00F7166F">
              <w:rPr>
                <w:sz w:val="20"/>
                <w:szCs w:val="20"/>
              </w:rPr>
              <w:t>о</w:t>
            </w:r>
            <w:r w:rsidRPr="00F7166F">
              <w:rPr>
                <w:sz w:val="20"/>
                <w:szCs w:val="20"/>
              </w:rPr>
              <w:t xml:space="preserve">зиции на листах бумаги разной формы, силуэтах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F7166F">
              <w:rPr>
                <w:sz w:val="20"/>
                <w:szCs w:val="20"/>
              </w:rPr>
              <w:t>предметов и игрушек; ра</w:t>
            </w:r>
            <w:r w:rsidRPr="00F7166F">
              <w:rPr>
                <w:sz w:val="20"/>
                <w:szCs w:val="20"/>
              </w:rPr>
              <w:t>с</w:t>
            </w:r>
            <w:r w:rsidRPr="00F7166F">
              <w:rPr>
                <w:sz w:val="20"/>
                <w:szCs w:val="20"/>
              </w:rPr>
              <w:t>писывать вылепленные детьми игрушки.</w:t>
            </w:r>
          </w:p>
        </w:tc>
      </w:tr>
      <w:tr w:rsidR="00C16CAB" w:rsidTr="00A4076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036EAB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036EAB">
              <w:rPr>
                <w:b/>
                <w:lang w:eastAsia="en-US"/>
              </w:rPr>
              <w:t>Лепка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6767A" w:rsidRDefault="00C16CAB" w:rsidP="00F7166F">
            <w:pPr>
              <w:rPr>
                <w:sz w:val="20"/>
                <w:szCs w:val="20"/>
              </w:rPr>
            </w:pPr>
            <w:r w:rsidRPr="0096767A">
              <w:rPr>
                <w:sz w:val="20"/>
                <w:szCs w:val="20"/>
              </w:rPr>
              <w:t>1.</w:t>
            </w:r>
            <w:r w:rsidRPr="0096767A">
              <w:t xml:space="preserve"> </w:t>
            </w:r>
            <w:r w:rsidRPr="0096767A">
              <w:rPr>
                <w:sz w:val="20"/>
                <w:szCs w:val="20"/>
              </w:rPr>
              <w:t>Вызывать у детей инт</w:t>
            </w:r>
            <w:r w:rsidRPr="0096767A">
              <w:rPr>
                <w:sz w:val="20"/>
                <w:szCs w:val="20"/>
              </w:rPr>
              <w:t>е</w:t>
            </w:r>
            <w:r w:rsidRPr="0096767A">
              <w:rPr>
                <w:sz w:val="20"/>
                <w:szCs w:val="20"/>
              </w:rPr>
              <w:t>рес к лепке. Знакомить с пластическ</w:t>
            </w:r>
            <w:r w:rsidRPr="0096767A">
              <w:rPr>
                <w:sz w:val="20"/>
                <w:szCs w:val="20"/>
              </w:rPr>
              <w:t>и</w:t>
            </w:r>
            <w:r w:rsidRPr="0096767A">
              <w:rPr>
                <w:sz w:val="20"/>
                <w:szCs w:val="20"/>
              </w:rPr>
              <w:t>ми матери</w:t>
            </w:r>
            <w:r w:rsidRPr="0096767A">
              <w:rPr>
                <w:sz w:val="20"/>
                <w:szCs w:val="20"/>
              </w:rPr>
              <w:t>а</w:t>
            </w:r>
            <w:r w:rsidRPr="0096767A">
              <w:rPr>
                <w:sz w:val="20"/>
                <w:szCs w:val="20"/>
              </w:rPr>
              <w:t>лами: глиной, пластилином, пластической массой</w:t>
            </w:r>
          </w:p>
          <w:p w:rsidR="00C16CAB" w:rsidRPr="0096767A" w:rsidRDefault="00C16CAB" w:rsidP="00F7166F">
            <w:pPr>
              <w:rPr>
                <w:sz w:val="20"/>
                <w:szCs w:val="20"/>
              </w:rPr>
            </w:pPr>
            <w:r w:rsidRPr="0096767A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96767A">
              <w:rPr>
                <w:sz w:val="20"/>
                <w:szCs w:val="20"/>
              </w:rPr>
              <w:t>Учить д</w:t>
            </w:r>
            <w:r w:rsidRPr="0096767A">
              <w:rPr>
                <w:sz w:val="20"/>
                <w:szCs w:val="20"/>
              </w:rPr>
              <w:t>о</w:t>
            </w:r>
            <w:r w:rsidRPr="0096767A">
              <w:rPr>
                <w:sz w:val="20"/>
                <w:szCs w:val="20"/>
              </w:rPr>
              <w:t>школьников отламывать комочки гл</w:t>
            </w:r>
            <w:r w:rsidRPr="0096767A">
              <w:rPr>
                <w:sz w:val="20"/>
                <w:szCs w:val="20"/>
              </w:rPr>
              <w:t>и</w:t>
            </w:r>
            <w:r w:rsidRPr="0096767A">
              <w:rPr>
                <w:sz w:val="20"/>
                <w:szCs w:val="20"/>
              </w:rPr>
              <w:t>ны от бол</w:t>
            </w:r>
            <w:r w:rsidRPr="0096767A">
              <w:rPr>
                <w:sz w:val="20"/>
                <w:szCs w:val="20"/>
              </w:rPr>
              <w:t>ь</w:t>
            </w:r>
            <w:r w:rsidRPr="0096767A">
              <w:rPr>
                <w:sz w:val="20"/>
                <w:szCs w:val="20"/>
              </w:rPr>
              <w:t xml:space="preserve">шого куска;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лепить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лочки и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баски</w:t>
            </w:r>
          </w:p>
          <w:p w:rsidR="00C16CAB" w:rsidRPr="0096767A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96767A">
              <w:rPr>
                <w:sz w:val="20"/>
                <w:szCs w:val="20"/>
              </w:rPr>
              <w:t>Учить ра</w:t>
            </w:r>
            <w:r w:rsidRPr="0096767A">
              <w:rPr>
                <w:sz w:val="20"/>
                <w:szCs w:val="20"/>
              </w:rPr>
              <w:t>с</w:t>
            </w:r>
            <w:r w:rsidRPr="0096767A">
              <w:rPr>
                <w:sz w:val="20"/>
                <w:szCs w:val="20"/>
              </w:rPr>
              <w:t>катывать к</w:t>
            </w:r>
            <w:r w:rsidRPr="0096767A">
              <w:rPr>
                <w:sz w:val="20"/>
                <w:szCs w:val="20"/>
              </w:rPr>
              <w:t>о</w:t>
            </w:r>
            <w:r w:rsidRPr="0096767A">
              <w:rPr>
                <w:sz w:val="20"/>
                <w:szCs w:val="20"/>
              </w:rPr>
              <w:t xml:space="preserve">мочек глины круговыми движениями ладоней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96767A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96767A">
              <w:rPr>
                <w:sz w:val="20"/>
                <w:szCs w:val="20"/>
              </w:rPr>
              <w:t>изобр</w:t>
            </w:r>
            <w:r w:rsidRPr="0096767A">
              <w:rPr>
                <w:sz w:val="20"/>
                <w:szCs w:val="20"/>
              </w:rPr>
              <w:t>а</w:t>
            </w:r>
            <w:r w:rsidRPr="0096767A">
              <w:rPr>
                <w:sz w:val="20"/>
                <w:szCs w:val="20"/>
              </w:rPr>
              <w:t>жения пре</w:t>
            </w:r>
            <w:r w:rsidRPr="0096767A">
              <w:rPr>
                <w:sz w:val="20"/>
                <w:szCs w:val="20"/>
              </w:rPr>
              <w:t>д</w:t>
            </w:r>
            <w:r w:rsidRPr="0096767A">
              <w:rPr>
                <w:sz w:val="20"/>
                <w:szCs w:val="20"/>
              </w:rPr>
              <w:t>метов кру</w:t>
            </w:r>
            <w:r w:rsidRPr="0096767A">
              <w:rPr>
                <w:sz w:val="20"/>
                <w:szCs w:val="20"/>
              </w:rPr>
              <w:t>г</w:t>
            </w:r>
            <w:r w:rsidRPr="0096767A">
              <w:rPr>
                <w:sz w:val="20"/>
                <w:szCs w:val="20"/>
              </w:rPr>
              <w:t>лой формы</w:t>
            </w:r>
          </w:p>
          <w:p w:rsidR="00C16CAB" w:rsidRPr="0096767A" w:rsidRDefault="00C16CAB" w:rsidP="00A40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2518CF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2518CF">
              <w:rPr>
                <w:sz w:val="20"/>
                <w:szCs w:val="20"/>
              </w:rPr>
              <w:t>Формир</w:t>
            </w:r>
            <w:r w:rsidRPr="002518CF">
              <w:rPr>
                <w:sz w:val="20"/>
                <w:szCs w:val="20"/>
              </w:rPr>
              <w:t>о</w:t>
            </w:r>
            <w:r w:rsidRPr="002518CF">
              <w:rPr>
                <w:sz w:val="20"/>
                <w:szCs w:val="20"/>
              </w:rPr>
              <w:t>вать интерес к лепке. Закре</w:t>
            </w:r>
            <w:r w:rsidRPr="002518CF">
              <w:rPr>
                <w:sz w:val="20"/>
                <w:szCs w:val="20"/>
              </w:rPr>
              <w:t>п</w:t>
            </w:r>
            <w:r w:rsidRPr="002518CF">
              <w:rPr>
                <w:sz w:val="20"/>
                <w:szCs w:val="20"/>
              </w:rPr>
              <w:t>лять предста</w:t>
            </w:r>
            <w:r w:rsidRPr="002518CF">
              <w:rPr>
                <w:sz w:val="20"/>
                <w:szCs w:val="20"/>
              </w:rPr>
              <w:t>в</w:t>
            </w:r>
            <w:r w:rsidRPr="002518CF">
              <w:rPr>
                <w:sz w:val="20"/>
                <w:szCs w:val="20"/>
              </w:rPr>
              <w:t xml:space="preserve">ления детей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2518CF">
              <w:rPr>
                <w:sz w:val="20"/>
                <w:szCs w:val="20"/>
              </w:rPr>
              <w:t>о  свойствах  глины,  пл</w:t>
            </w:r>
            <w:r w:rsidRPr="002518CF">
              <w:rPr>
                <w:sz w:val="20"/>
                <w:szCs w:val="20"/>
              </w:rPr>
              <w:t>а</w:t>
            </w:r>
            <w:r w:rsidRPr="002518CF">
              <w:rPr>
                <w:sz w:val="20"/>
                <w:szCs w:val="20"/>
              </w:rPr>
              <w:t>стилина,  пл</w:t>
            </w:r>
            <w:r w:rsidRPr="002518CF">
              <w:rPr>
                <w:sz w:val="20"/>
                <w:szCs w:val="20"/>
              </w:rPr>
              <w:t>а</w:t>
            </w:r>
            <w:r w:rsidRPr="002518CF">
              <w:rPr>
                <w:sz w:val="20"/>
                <w:szCs w:val="20"/>
              </w:rPr>
              <w:t>стической  массы  и  сп</w:t>
            </w:r>
            <w:r w:rsidRPr="002518CF">
              <w:rPr>
                <w:sz w:val="20"/>
                <w:szCs w:val="20"/>
              </w:rPr>
              <w:t>о</w:t>
            </w:r>
            <w:r w:rsidRPr="002518CF">
              <w:rPr>
                <w:sz w:val="20"/>
                <w:szCs w:val="20"/>
              </w:rPr>
              <w:t>собах  лепки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3D69F8">
              <w:rPr>
                <w:sz w:val="20"/>
                <w:szCs w:val="20"/>
              </w:rPr>
              <w:t>Учить детей лепить н</w:t>
            </w:r>
            <w:r w:rsidRPr="003D69F8">
              <w:rPr>
                <w:sz w:val="20"/>
                <w:szCs w:val="20"/>
              </w:rPr>
              <w:t>е</w:t>
            </w:r>
            <w:r w:rsidRPr="003D69F8">
              <w:rPr>
                <w:sz w:val="20"/>
                <w:szCs w:val="20"/>
              </w:rPr>
              <w:t>сложные пре</w:t>
            </w:r>
            <w:r w:rsidRPr="003D69F8">
              <w:rPr>
                <w:sz w:val="20"/>
                <w:szCs w:val="20"/>
              </w:rPr>
              <w:t>д</w:t>
            </w:r>
            <w:r w:rsidRPr="003D69F8">
              <w:rPr>
                <w:sz w:val="20"/>
                <w:szCs w:val="20"/>
              </w:rPr>
              <w:t>меты, состо</w:t>
            </w:r>
            <w:r w:rsidRPr="003D69F8">
              <w:rPr>
                <w:sz w:val="20"/>
                <w:szCs w:val="20"/>
              </w:rPr>
              <w:t>я</w:t>
            </w:r>
            <w:r w:rsidRPr="003D69F8">
              <w:rPr>
                <w:sz w:val="20"/>
                <w:szCs w:val="20"/>
              </w:rPr>
              <w:t>щие из н</w:t>
            </w:r>
            <w:r w:rsidRPr="003D69F8">
              <w:rPr>
                <w:sz w:val="20"/>
                <w:szCs w:val="20"/>
              </w:rPr>
              <w:t>е</w:t>
            </w:r>
            <w:r w:rsidRPr="003D69F8">
              <w:rPr>
                <w:sz w:val="20"/>
                <w:szCs w:val="20"/>
              </w:rPr>
              <w:t xml:space="preserve">скольких </w:t>
            </w:r>
            <w:r>
              <w:rPr>
                <w:sz w:val="20"/>
                <w:szCs w:val="20"/>
              </w:rPr>
              <w:t>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тей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3D69F8">
              <w:rPr>
                <w:sz w:val="20"/>
                <w:szCs w:val="20"/>
              </w:rPr>
              <w:t>Закреплять умение акк</w:t>
            </w:r>
            <w:r w:rsidRPr="003D69F8">
              <w:rPr>
                <w:sz w:val="20"/>
                <w:szCs w:val="20"/>
              </w:rPr>
              <w:t>у</w:t>
            </w:r>
            <w:r w:rsidRPr="003D69F8">
              <w:rPr>
                <w:sz w:val="20"/>
                <w:szCs w:val="20"/>
              </w:rPr>
              <w:t>ратно польз</w:t>
            </w:r>
            <w:r w:rsidRPr="003D69F8">
              <w:rPr>
                <w:sz w:val="20"/>
                <w:szCs w:val="20"/>
              </w:rPr>
              <w:t>о</w:t>
            </w:r>
            <w:r w:rsidRPr="003D69F8">
              <w:rPr>
                <w:sz w:val="20"/>
                <w:szCs w:val="20"/>
              </w:rPr>
              <w:t>ваться глиной, класть комочки и вылепленные предметы на дощечку.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644793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644793">
              <w:rPr>
                <w:sz w:val="20"/>
                <w:szCs w:val="20"/>
              </w:rPr>
              <w:t>Продолжать разв</w:t>
            </w:r>
            <w:r w:rsidRPr="00644793">
              <w:rPr>
                <w:sz w:val="20"/>
                <w:szCs w:val="20"/>
              </w:rPr>
              <w:t>и</w:t>
            </w:r>
            <w:r w:rsidRPr="00644793">
              <w:rPr>
                <w:sz w:val="20"/>
                <w:szCs w:val="20"/>
              </w:rPr>
              <w:t>вать интерес детей к лепке; совершенств</w:t>
            </w:r>
            <w:r w:rsidRPr="00644793">
              <w:rPr>
                <w:sz w:val="20"/>
                <w:szCs w:val="20"/>
              </w:rPr>
              <w:t>о</w:t>
            </w:r>
            <w:r w:rsidRPr="00644793">
              <w:rPr>
                <w:sz w:val="20"/>
                <w:szCs w:val="20"/>
              </w:rPr>
              <w:t xml:space="preserve">вать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644793">
              <w:rPr>
                <w:sz w:val="20"/>
                <w:szCs w:val="20"/>
              </w:rPr>
              <w:t>умение лепить из глины (из пластил</w:t>
            </w:r>
            <w:r w:rsidRPr="00644793">
              <w:rPr>
                <w:sz w:val="20"/>
                <w:szCs w:val="20"/>
              </w:rPr>
              <w:t>и</w:t>
            </w:r>
            <w:r w:rsidRPr="00644793">
              <w:rPr>
                <w:sz w:val="20"/>
                <w:szCs w:val="20"/>
              </w:rPr>
              <w:t>на, пластической ма</w:t>
            </w:r>
            <w:r w:rsidRPr="00644793">
              <w:rPr>
                <w:sz w:val="20"/>
                <w:szCs w:val="20"/>
              </w:rPr>
              <w:t>с</w:t>
            </w:r>
            <w:r w:rsidRPr="00644793">
              <w:rPr>
                <w:sz w:val="20"/>
                <w:szCs w:val="20"/>
              </w:rPr>
              <w:t>сы)</w:t>
            </w:r>
          </w:p>
          <w:p w:rsidR="00C16CAB" w:rsidRPr="00644793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644793">
              <w:rPr>
                <w:sz w:val="20"/>
                <w:szCs w:val="20"/>
              </w:rPr>
              <w:t>Учить приемам вдавливания серед</w:t>
            </w:r>
            <w:r w:rsidRPr="00644793">
              <w:rPr>
                <w:sz w:val="20"/>
                <w:szCs w:val="20"/>
              </w:rPr>
              <w:t>и</w:t>
            </w:r>
            <w:r w:rsidRPr="00644793">
              <w:rPr>
                <w:sz w:val="20"/>
                <w:szCs w:val="20"/>
              </w:rPr>
              <w:t xml:space="preserve">ны шара, цилиндра для получения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644793">
              <w:rPr>
                <w:sz w:val="20"/>
                <w:szCs w:val="20"/>
              </w:rPr>
              <w:t>полой формы.</w:t>
            </w:r>
          </w:p>
          <w:p w:rsidR="00C16CAB" w:rsidRPr="00644793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644793">
              <w:rPr>
                <w:sz w:val="20"/>
                <w:szCs w:val="20"/>
              </w:rPr>
              <w:t>Познакомить с приемами использ</w:t>
            </w:r>
            <w:r w:rsidRPr="00644793">
              <w:rPr>
                <w:sz w:val="20"/>
                <w:szCs w:val="20"/>
              </w:rPr>
              <w:t>о</w:t>
            </w:r>
            <w:r w:rsidRPr="00644793">
              <w:rPr>
                <w:sz w:val="20"/>
                <w:szCs w:val="20"/>
              </w:rPr>
              <w:t>вания стеки. Поо</w:t>
            </w:r>
            <w:r w:rsidRPr="00644793">
              <w:rPr>
                <w:sz w:val="20"/>
                <w:szCs w:val="20"/>
              </w:rPr>
              <w:t>щ</w:t>
            </w:r>
            <w:r w:rsidRPr="00644793">
              <w:rPr>
                <w:sz w:val="20"/>
                <w:szCs w:val="20"/>
              </w:rPr>
              <w:t xml:space="preserve">рять </w:t>
            </w:r>
          </w:p>
          <w:p w:rsidR="00C16CAB" w:rsidRPr="00644793" w:rsidRDefault="00C16CAB" w:rsidP="00F7166F">
            <w:pPr>
              <w:rPr>
                <w:sz w:val="20"/>
                <w:szCs w:val="20"/>
              </w:rPr>
            </w:pPr>
            <w:r w:rsidRPr="00644793">
              <w:rPr>
                <w:sz w:val="20"/>
                <w:szCs w:val="20"/>
              </w:rPr>
              <w:t>стремление украшать вылепленные изделия узором при помощи стеки.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44793">
              <w:rPr>
                <w:sz w:val="20"/>
                <w:szCs w:val="20"/>
              </w:rPr>
              <w:t>Закреплять приемы аккуратной лепки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10EC4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 xml:space="preserve">Продолжать знакомить детей с особенностями лепки из глины,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010EC4">
              <w:rPr>
                <w:sz w:val="20"/>
                <w:szCs w:val="20"/>
              </w:rPr>
              <w:t>пластилина и пластич</w:t>
            </w:r>
            <w:r w:rsidRPr="00010EC4">
              <w:rPr>
                <w:sz w:val="20"/>
                <w:szCs w:val="20"/>
              </w:rPr>
              <w:t>е</w:t>
            </w:r>
            <w:r w:rsidRPr="00010EC4">
              <w:rPr>
                <w:sz w:val="20"/>
                <w:szCs w:val="20"/>
              </w:rPr>
              <w:t>ской массы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>Развивать умение л</w:t>
            </w:r>
            <w:r w:rsidRPr="00010EC4">
              <w:rPr>
                <w:sz w:val="20"/>
                <w:szCs w:val="20"/>
              </w:rPr>
              <w:t>е</w:t>
            </w:r>
            <w:r w:rsidRPr="00010EC4">
              <w:rPr>
                <w:sz w:val="20"/>
                <w:szCs w:val="20"/>
              </w:rPr>
              <w:t>пить с натуры и</w:t>
            </w:r>
            <w:r>
              <w:rPr>
                <w:sz w:val="20"/>
                <w:szCs w:val="20"/>
              </w:rPr>
              <w:t xml:space="preserve"> по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ставлению знакомые пред</w:t>
            </w:r>
            <w:r w:rsidRPr="00010EC4">
              <w:rPr>
                <w:sz w:val="20"/>
                <w:szCs w:val="20"/>
              </w:rPr>
              <w:t>меты</w:t>
            </w:r>
          </w:p>
          <w:p w:rsidR="00C16CAB" w:rsidRPr="00010EC4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>Закреплять умение л</w:t>
            </w:r>
            <w:r w:rsidRPr="00010EC4">
              <w:rPr>
                <w:sz w:val="20"/>
                <w:szCs w:val="20"/>
              </w:rPr>
              <w:t>е</w:t>
            </w:r>
            <w:r w:rsidRPr="00010EC4">
              <w:rPr>
                <w:sz w:val="20"/>
                <w:szCs w:val="20"/>
              </w:rPr>
              <w:t>пить предметы пластич</w:t>
            </w:r>
            <w:r w:rsidRPr="00010EC4">
              <w:rPr>
                <w:sz w:val="20"/>
                <w:szCs w:val="20"/>
              </w:rPr>
              <w:t>е</w:t>
            </w:r>
            <w:r w:rsidRPr="00010EC4">
              <w:rPr>
                <w:sz w:val="20"/>
                <w:szCs w:val="20"/>
              </w:rPr>
              <w:t xml:space="preserve">ским, конструктивным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010EC4">
              <w:rPr>
                <w:sz w:val="20"/>
                <w:szCs w:val="20"/>
              </w:rPr>
              <w:t>и  комбинированным  сп</w:t>
            </w:r>
            <w:r w:rsidRPr="00010EC4">
              <w:rPr>
                <w:sz w:val="20"/>
                <w:szCs w:val="20"/>
              </w:rPr>
              <w:t>о</w:t>
            </w:r>
            <w:r w:rsidRPr="00010EC4">
              <w:rPr>
                <w:sz w:val="20"/>
                <w:szCs w:val="20"/>
              </w:rPr>
              <w:t>собами.</w:t>
            </w:r>
          </w:p>
          <w:p w:rsidR="00C16CAB" w:rsidRPr="00010EC4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>Учить передавать в ле</w:t>
            </w:r>
            <w:r w:rsidRPr="00010EC4">
              <w:rPr>
                <w:sz w:val="20"/>
                <w:szCs w:val="20"/>
              </w:rPr>
              <w:t>п</w:t>
            </w:r>
            <w:r w:rsidRPr="00010EC4">
              <w:rPr>
                <w:sz w:val="20"/>
                <w:szCs w:val="20"/>
              </w:rPr>
              <w:t>ке выразител</w:t>
            </w:r>
            <w:r>
              <w:rPr>
                <w:sz w:val="20"/>
                <w:szCs w:val="20"/>
              </w:rPr>
              <w:t>ьность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раза, лепить фигуры че</w:t>
            </w:r>
            <w:r w:rsidRPr="00010EC4">
              <w:rPr>
                <w:sz w:val="20"/>
                <w:szCs w:val="20"/>
              </w:rPr>
              <w:t>л</w:t>
            </w:r>
            <w:r w:rsidRPr="00010EC4">
              <w:rPr>
                <w:sz w:val="20"/>
                <w:szCs w:val="20"/>
              </w:rPr>
              <w:t>о</w:t>
            </w:r>
            <w:r w:rsidRPr="00010EC4">
              <w:rPr>
                <w:sz w:val="20"/>
                <w:szCs w:val="20"/>
              </w:rPr>
              <w:t>века и животных в движ</w:t>
            </w:r>
            <w:r w:rsidRPr="00010EC4">
              <w:rPr>
                <w:sz w:val="20"/>
                <w:szCs w:val="20"/>
              </w:rPr>
              <w:t>е</w:t>
            </w:r>
            <w:r w:rsidRPr="00010EC4">
              <w:rPr>
                <w:sz w:val="20"/>
                <w:szCs w:val="20"/>
              </w:rPr>
              <w:t>нии, объединять небол</w:t>
            </w:r>
            <w:r w:rsidRPr="00010EC4">
              <w:rPr>
                <w:sz w:val="20"/>
                <w:szCs w:val="20"/>
              </w:rPr>
              <w:t>ь</w:t>
            </w:r>
            <w:r w:rsidRPr="00010EC4">
              <w:rPr>
                <w:sz w:val="20"/>
                <w:szCs w:val="20"/>
              </w:rPr>
              <w:t xml:space="preserve">шие группы предметов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010EC4">
              <w:rPr>
                <w:sz w:val="20"/>
                <w:szCs w:val="20"/>
              </w:rPr>
              <w:t>в несложные сюжеты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>Формировать  у  детей  умения  лепить  по  пре</w:t>
            </w:r>
            <w:r w:rsidRPr="00010EC4">
              <w:rPr>
                <w:sz w:val="20"/>
                <w:szCs w:val="20"/>
              </w:rPr>
              <w:t>д</w:t>
            </w:r>
            <w:r w:rsidRPr="00010EC4">
              <w:rPr>
                <w:sz w:val="20"/>
                <w:szCs w:val="20"/>
              </w:rPr>
              <w:t>ставлени</w:t>
            </w:r>
            <w:r>
              <w:rPr>
                <w:sz w:val="20"/>
                <w:szCs w:val="20"/>
              </w:rPr>
              <w:t>ю  героев  лите</w:t>
            </w:r>
            <w:r w:rsidRPr="00010EC4">
              <w:rPr>
                <w:sz w:val="20"/>
                <w:szCs w:val="20"/>
              </w:rPr>
              <w:t>р</w:t>
            </w:r>
            <w:r w:rsidRPr="00010EC4">
              <w:rPr>
                <w:sz w:val="20"/>
                <w:szCs w:val="20"/>
              </w:rPr>
              <w:t>а</w:t>
            </w:r>
            <w:r w:rsidRPr="00010EC4">
              <w:rPr>
                <w:sz w:val="20"/>
                <w:szCs w:val="20"/>
              </w:rPr>
              <w:t>турных  произведений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>Продолжать формир</w:t>
            </w:r>
            <w:r w:rsidRPr="00010EC4">
              <w:rPr>
                <w:sz w:val="20"/>
                <w:szCs w:val="20"/>
              </w:rPr>
              <w:t>о</w:t>
            </w:r>
            <w:r w:rsidRPr="00010EC4">
              <w:rPr>
                <w:sz w:val="20"/>
                <w:szCs w:val="20"/>
              </w:rPr>
              <w:t>вать умение лепи</w:t>
            </w:r>
            <w:r>
              <w:rPr>
                <w:sz w:val="20"/>
                <w:szCs w:val="20"/>
              </w:rPr>
              <w:t>ть мелкие детали; пользуясь сте</w:t>
            </w:r>
            <w:r w:rsidRPr="00010EC4">
              <w:rPr>
                <w:sz w:val="20"/>
                <w:szCs w:val="20"/>
              </w:rPr>
              <w:t>кой, наносить рисунок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E7571D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E7571D">
              <w:rPr>
                <w:sz w:val="20"/>
                <w:szCs w:val="20"/>
              </w:rPr>
              <w:t>Развивать творчество детей; учить свободно и</w:t>
            </w:r>
            <w:r w:rsidRPr="00E7571D">
              <w:rPr>
                <w:sz w:val="20"/>
                <w:szCs w:val="20"/>
              </w:rPr>
              <w:t>с</w:t>
            </w:r>
            <w:r w:rsidRPr="00E7571D">
              <w:rPr>
                <w:sz w:val="20"/>
                <w:szCs w:val="20"/>
              </w:rPr>
              <w:t xml:space="preserve">пользовать для </w:t>
            </w:r>
          </w:p>
          <w:p w:rsidR="00C16CAB" w:rsidRPr="00E7571D" w:rsidRDefault="00C16CAB" w:rsidP="00F7166F">
            <w:pPr>
              <w:rPr>
                <w:sz w:val="20"/>
                <w:szCs w:val="20"/>
              </w:rPr>
            </w:pPr>
            <w:r w:rsidRPr="00E7571D">
              <w:rPr>
                <w:sz w:val="20"/>
                <w:szCs w:val="20"/>
              </w:rPr>
              <w:t>создания  образов  предм</w:t>
            </w:r>
            <w:r w:rsidRPr="00E7571D">
              <w:rPr>
                <w:sz w:val="20"/>
                <w:szCs w:val="20"/>
              </w:rPr>
              <w:t>е</w:t>
            </w:r>
            <w:r w:rsidRPr="00E7571D">
              <w:rPr>
                <w:sz w:val="20"/>
                <w:szCs w:val="20"/>
              </w:rPr>
              <w:t xml:space="preserve">тов,  объектов  природы,  сказочных  персонажей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E7571D">
              <w:rPr>
                <w:sz w:val="20"/>
                <w:szCs w:val="20"/>
              </w:rPr>
              <w:t>разнообразные  приемы,  усвоенные  ранее</w:t>
            </w:r>
          </w:p>
          <w:p w:rsidR="00C16CAB" w:rsidRPr="00E7571D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E7571D">
              <w:rPr>
                <w:sz w:val="20"/>
                <w:szCs w:val="20"/>
              </w:rPr>
              <w:t>Продолжать формир</w:t>
            </w:r>
            <w:r w:rsidRPr="00E7571D">
              <w:rPr>
                <w:sz w:val="20"/>
                <w:szCs w:val="20"/>
              </w:rPr>
              <w:t>о</w:t>
            </w:r>
            <w:r w:rsidRPr="00E7571D">
              <w:rPr>
                <w:sz w:val="20"/>
                <w:szCs w:val="20"/>
              </w:rPr>
              <w:t xml:space="preserve">вать умение передавать характерные движения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E7571D">
              <w:rPr>
                <w:sz w:val="20"/>
                <w:szCs w:val="20"/>
              </w:rPr>
              <w:t>человека и животных, со</w:t>
            </w:r>
            <w:r w:rsidRPr="00E7571D">
              <w:rPr>
                <w:sz w:val="20"/>
                <w:szCs w:val="20"/>
              </w:rPr>
              <w:t>з</w:t>
            </w:r>
            <w:r w:rsidRPr="00E7571D">
              <w:rPr>
                <w:sz w:val="20"/>
                <w:szCs w:val="20"/>
              </w:rPr>
              <w:t>давать выразительные о</w:t>
            </w:r>
            <w:r w:rsidRPr="00E7571D">
              <w:rPr>
                <w:sz w:val="20"/>
                <w:szCs w:val="20"/>
              </w:rPr>
              <w:t>б</w:t>
            </w:r>
            <w:r w:rsidRPr="00E7571D">
              <w:rPr>
                <w:sz w:val="20"/>
                <w:szCs w:val="20"/>
              </w:rPr>
              <w:t>разы</w:t>
            </w:r>
          </w:p>
          <w:p w:rsidR="00C16CAB" w:rsidRPr="00E7571D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E7571D">
              <w:rPr>
                <w:sz w:val="20"/>
                <w:szCs w:val="20"/>
              </w:rPr>
              <w:t xml:space="preserve">Учить  детей  создавать  скульптурные  группы  из  двух-трех  фигур, </w:t>
            </w:r>
          </w:p>
          <w:p w:rsidR="00C16CAB" w:rsidRPr="00E7571D" w:rsidRDefault="00C16CAB" w:rsidP="00F7166F">
            <w:pPr>
              <w:rPr>
                <w:sz w:val="20"/>
                <w:szCs w:val="20"/>
              </w:rPr>
            </w:pPr>
            <w:r w:rsidRPr="00E7571D">
              <w:rPr>
                <w:sz w:val="20"/>
                <w:szCs w:val="20"/>
              </w:rPr>
              <w:t>развивать чувство комп</w:t>
            </w:r>
            <w:r w:rsidRPr="00E7571D">
              <w:rPr>
                <w:sz w:val="20"/>
                <w:szCs w:val="20"/>
              </w:rPr>
              <w:t>о</w:t>
            </w:r>
            <w:r w:rsidRPr="00E7571D">
              <w:rPr>
                <w:sz w:val="20"/>
                <w:szCs w:val="20"/>
              </w:rPr>
              <w:t xml:space="preserve">зиции, умение передавать пропорции предметов, </w:t>
            </w:r>
          </w:p>
          <w:p w:rsidR="00C16CAB" w:rsidRPr="00F7166F" w:rsidRDefault="00C16CAB" w:rsidP="00F7166F">
            <w:pPr>
              <w:rPr>
                <w:sz w:val="20"/>
                <w:szCs w:val="20"/>
              </w:rPr>
            </w:pPr>
            <w:r w:rsidRPr="00E7571D">
              <w:rPr>
                <w:sz w:val="20"/>
                <w:szCs w:val="20"/>
              </w:rPr>
              <w:t>их соотношение по вел</w:t>
            </w:r>
            <w:r w:rsidRPr="00E7571D">
              <w:rPr>
                <w:sz w:val="20"/>
                <w:szCs w:val="20"/>
              </w:rPr>
              <w:t>и</w:t>
            </w:r>
            <w:r w:rsidRPr="00E7571D">
              <w:rPr>
                <w:sz w:val="20"/>
                <w:szCs w:val="20"/>
              </w:rPr>
              <w:t>чине, выразительность поз, движений, деталей.</w:t>
            </w:r>
          </w:p>
        </w:tc>
      </w:tr>
      <w:tr w:rsidR="00C16CAB" w:rsidTr="00A4076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036EAB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6767A" w:rsidRDefault="00C16CAB" w:rsidP="00A4076D">
            <w:pPr>
              <w:jc w:val="both"/>
              <w:rPr>
                <w:sz w:val="20"/>
                <w:szCs w:val="20"/>
              </w:rPr>
            </w:pPr>
          </w:p>
          <w:p w:rsidR="00C16CAB" w:rsidRPr="0096767A" w:rsidRDefault="00C16CAB" w:rsidP="00A40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6767A" w:rsidRDefault="00C16CAB" w:rsidP="00F7166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6767A" w:rsidRDefault="00C16CAB" w:rsidP="00F7166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>Продолжать формир</w:t>
            </w:r>
            <w:r w:rsidRPr="00010EC4">
              <w:rPr>
                <w:sz w:val="20"/>
                <w:szCs w:val="20"/>
              </w:rPr>
              <w:t>о</w:t>
            </w:r>
            <w:r w:rsidRPr="00010EC4">
              <w:rPr>
                <w:sz w:val="20"/>
                <w:szCs w:val="20"/>
              </w:rPr>
              <w:t>вать технические у</w:t>
            </w:r>
            <w:r>
              <w:rPr>
                <w:sz w:val="20"/>
                <w:szCs w:val="20"/>
              </w:rPr>
              <w:t>мения и навыки работы с разноо</w:t>
            </w:r>
            <w:r>
              <w:rPr>
                <w:sz w:val="20"/>
                <w:szCs w:val="20"/>
              </w:rPr>
              <w:t>б</w:t>
            </w:r>
            <w:r w:rsidRPr="00010EC4">
              <w:rPr>
                <w:sz w:val="20"/>
                <w:szCs w:val="20"/>
              </w:rPr>
              <w:t>разными материалами для лепки</w:t>
            </w:r>
          </w:p>
          <w:p w:rsidR="00C16CAB" w:rsidRPr="0096767A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>Закреплять навыки а</w:t>
            </w:r>
            <w:r w:rsidRPr="00010EC4">
              <w:rPr>
                <w:sz w:val="20"/>
                <w:szCs w:val="20"/>
              </w:rPr>
              <w:t>к</w:t>
            </w:r>
            <w:r w:rsidRPr="00010EC4">
              <w:rPr>
                <w:sz w:val="20"/>
                <w:szCs w:val="20"/>
              </w:rPr>
              <w:t>куратной лепки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6767A" w:rsidRDefault="00C16CAB" w:rsidP="00F7166F">
            <w:pPr>
              <w:rPr>
                <w:sz w:val="20"/>
                <w:szCs w:val="20"/>
              </w:rPr>
            </w:pPr>
          </w:p>
        </w:tc>
      </w:tr>
      <w:tr w:rsidR="00C16CAB" w:rsidTr="00A4076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036EAB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036EAB">
              <w:rPr>
                <w:b/>
                <w:lang w:eastAsia="en-US"/>
              </w:rPr>
              <w:t>Декоративная лепка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6767A" w:rsidRDefault="00C16CAB" w:rsidP="00A40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10EC4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 xml:space="preserve">Продолжать знакомить детей с особенностями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010EC4">
              <w:rPr>
                <w:sz w:val="20"/>
                <w:szCs w:val="20"/>
              </w:rPr>
              <w:t xml:space="preserve">декоративной  лепки. 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>Формировать  интерес  и  эстетическое  отнош</w:t>
            </w:r>
            <w:r w:rsidRPr="00010EC4">
              <w:rPr>
                <w:sz w:val="20"/>
                <w:szCs w:val="20"/>
              </w:rPr>
              <w:t>е</w:t>
            </w:r>
            <w:r w:rsidRPr="00010EC4">
              <w:rPr>
                <w:sz w:val="20"/>
                <w:szCs w:val="20"/>
              </w:rPr>
              <w:t>ние к предметам народн</w:t>
            </w:r>
            <w:r w:rsidRPr="00010EC4">
              <w:rPr>
                <w:sz w:val="20"/>
                <w:szCs w:val="20"/>
              </w:rPr>
              <w:t>о</w:t>
            </w:r>
            <w:r w:rsidRPr="00010EC4">
              <w:rPr>
                <w:sz w:val="20"/>
                <w:szCs w:val="20"/>
              </w:rPr>
              <w:t>го декоративно-прикладного искусства</w:t>
            </w:r>
          </w:p>
          <w:p w:rsidR="00C16CAB" w:rsidRPr="00010EC4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>Учить  лепить  птиц,  животных,  людей  по  т</w:t>
            </w:r>
            <w:r w:rsidRPr="00010EC4">
              <w:rPr>
                <w:sz w:val="20"/>
                <w:szCs w:val="20"/>
              </w:rPr>
              <w:t>и</w:t>
            </w:r>
            <w:r w:rsidRPr="00010EC4">
              <w:rPr>
                <w:sz w:val="20"/>
                <w:szCs w:val="20"/>
              </w:rPr>
              <w:t xml:space="preserve">пу  народных  игрушек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010EC4">
              <w:rPr>
                <w:sz w:val="20"/>
                <w:szCs w:val="20"/>
              </w:rPr>
              <w:t xml:space="preserve">(дымковской, </w:t>
            </w:r>
            <w:proofErr w:type="spellStart"/>
            <w:r w:rsidRPr="00010EC4">
              <w:rPr>
                <w:sz w:val="20"/>
                <w:szCs w:val="20"/>
              </w:rPr>
              <w:t>филимоно</w:t>
            </w:r>
            <w:r w:rsidRPr="00010EC4">
              <w:rPr>
                <w:sz w:val="20"/>
                <w:szCs w:val="20"/>
              </w:rPr>
              <w:t>в</w:t>
            </w:r>
            <w:r w:rsidRPr="00010EC4">
              <w:rPr>
                <w:sz w:val="20"/>
                <w:szCs w:val="20"/>
              </w:rPr>
              <w:t>ской</w:t>
            </w:r>
            <w:proofErr w:type="spellEnd"/>
            <w:r w:rsidRPr="00010EC4">
              <w:rPr>
                <w:sz w:val="20"/>
                <w:szCs w:val="20"/>
              </w:rPr>
              <w:t xml:space="preserve">, </w:t>
            </w:r>
            <w:proofErr w:type="spellStart"/>
            <w:r w:rsidRPr="00010EC4">
              <w:rPr>
                <w:sz w:val="20"/>
                <w:szCs w:val="20"/>
              </w:rPr>
              <w:t>каргопольской</w:t>
            </w:r>
            <w:proofErr w:type="spellEnd"/>
            <w:r w:rsidRPr="00010EC4">
              <w:rPr>
                <w:sz w:val="20"/>
                <w:szCs w:val="20"/>
              </w:rPr>
              <w:t xml:space="preserve"> и др.).</w:t>
            </w:r>
          </w:p>
          <w:p w:rsidR="00C16CAB" w:rsidRPr="00010EC4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>Формировать  умение  украшать  узорами  пре</w:t>
            </w:r>
            <w:r w:rsidRPr="00010EC4">
              <w:rPr>
                <w:sz w:val="20"/>
                <w:szCs w:val="20"/>
              </w:rPr>
              <w:t>д</w:t>
            </w:r>
            <w:r w:rsidRPr="00010EC4">
              <w:rPr>
                <w:sz w:val="20"/>
                <w:szCs w:val="20"/>
              </w:rPr>
              <w:t xml:space="preserve">меты  декоративного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искусства</w:t>
            </w:r>
          </w:p>
          <w:p w:rsidR="00C16CAB" w:rsidRPr="00010EC4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>Учить  расписывать  изделия  гуашью,  укр</w:t>
            </w:r>
            <w:r w:rsidRPr="00010EC4">
              <w:rPr>
                <w:sz w:val="20"/>
                <w:szCs w:val="20"/>
              </w:rPr>
              <w:t>а</w:t>
            </w:r>
            <w:r w:rsidRPr="00010EC4">
              <w:rPr>
                <w:sz w:val="20"/>
                <w:szCs w:val="20"/>
              </w:rPr>
              <w:t xml:space="preserve">шать  их  </w:t>
            </w:r>
            <w:proofErr w:type="spellStart"/>
            <w:r w:rsidRPr="00010EC4">
              <w:rPr>
                <w:sz w:val="20"/>
                <w:szCs w:val="20"/>
              </w:rPr>
              <w:t>налепами</w:t>
            </w:r>
            <w:proofErr w:type="spellEnd"/>
            <w:r w:rsidRPr="00010EC4">
              <w:rPr>
                <w:sz w:val="20"/>
                <w:szCs w:val="20"/>
              </w:rPr>
              <w:t xml:space="preserve">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010EC4">
              <w:rPr>
                <w:sz w:val="20"/>
                <w:szCs w:val="20"/>
              </w:rPr>
              <w:t xml:space="preserve">и углубленным рельефом, </w:t>
            </w:r>
            <w:r>
              <w:rPr>
                <w:sz w:val="20"/>
                <w:szCs w:val="20"/>
              </w:rPr>
              <w:t xml:space="preserve">использовать стеку. </w:t>
            </w:r>
            <w:r w:rsidRPr="00010EC4">
              <w:rPr>
                <w:sz w:val="20"/>
                <w:szCs w:val="20"/>
              </w:rPr>
              <w:t xml:space="preserve">Учить обмакивать пальцы в воду, </w:t>
            </w:r>
            <w:r>
              <w:rPr>
                <w:sz w:val="20"/>
                <w:szCs w:val="20"/>
              </w:rPr>
              <w:t>чтобы сгладить неровн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вылеп</w:t>
            </w:r>
            <w:r w:rsidRPr="00010EC4">
              <w:rPr>
                <w:sz w:val="20"/>
                <w:szCs w:val="20"/>
              </w:rPr>
              <w:t>ленного изобр</w:t>
            </w:r>
            <w:r w:rsidRPr="00010EC4">
              <w:rPr>
                <w:sz w:val="20"/>
                <w:szCs w:val="20"/>
              </w:rPr>
              <w:t>а</w:t>
            </w:r>
            <w:r w:rsidRPr="00010EC4">
              <w:rPr>
                <w:sz w:val="20"/>
                <w:szCs w:val="20"/>
              </w:rPr>
              <w:t>жения, когда это необх</w:t>
            </w:r>
            <w:r w:rsidRPr="00010EC4">
              <w:rPr>
                <w:sz w:val="20"/>
                <w:szCs w:val="20"/>
              </w:rPr>
              <w:t>о</w:t>
            </w:r>
            <w:r w:rsidRPr="00010EC4">
              <w:rPr>
                <w:sz w:val="20"/>
                <w:szCs w:val="20"/>
              </w:rPr>
              <w:t>димо для передачи образа.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E7571D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E7571D">
              <w:rPr>
                <w:sz w:val="20"/>
                <w:szCs w:val="20"/>
              </w:rPr>
              <w:t xml:space="preserve">Продолжать  развивать  навыки  декоративной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E7571D">
              <w:rPr>
                <w:sz w:val="20"/>
                <w:szCs w:val="20"/>
              </w:rPr>
              <w:t>лепки;  учить  использ</w:t>
            </w:r>
            <w:r w:rsidRPr="00E7571D">
              <w:rPr>
                <w:sz w:val="20"/>
                <w:szCs w:val="20"/>
              </w:rPr>
              <w:t>о</w:t>
            </w:r>
            <w:r w:rsidRPr="00E7571D">
              <w:rPr>
                <w:sz w:val="20"/>
                <w:szCs w:val="20"/>
              </w:rPr>
              <w:t>вать  разные  способы  лепки  (</w:t>
            </w:r>
            <w:proofErr w:type="spellStart"/>
            <w:r w:rsidRPr="00E7571D">
              <w:rPr>
                <w:sz w:val="20"/>
                <w:szCs w:val="20"/>
              </w:rPr>
              <w:t>налеп</w:t>
            </w:r>
            <w:proofErr w:type="spellEnd"/>
            <w:r w:rsidRPr="00E7571D">
              <w:rPr>
                <w:sz w:val="20"/>
                <w:szCs w:val="20"/>
              </w:rPr>
              <w:t>,  углубле</w:t>
            </w:r>
            <w:r w:rsidRPr="00E7571D">
              <w:rPr>
                <w:sz w:val="20"/>
                <w:szCs w:val="20"/>
              </w:rPr>
              <w:t>н</w:t>
            </w:r>
            <w:r w:rsidRPr="00E7571D">
              <w:rPr>
                <w:sz w:val="20"/>
                <w:szCs w:val="20"/>
              </w:rPr>
              <w:t xml:space="preserve">ный </w:t>
            </w:r>
            <w:r>
              <w:rPr>
                <w:sz w:val="20"/>
                <w:szCs w:val="20"/>
              </w:rPr>
              <w:t xml:space="preserve"> </w:t>
            </w:r>
            <w:r w:rsidRPr="00E7571D">
              <w:rPr>
                <w:sz w:val="20"/>
                <w:szCs w:val="20"/>
              </w:rPr>
              <w:t>рельеф), применять стеку.</w:t>
            </w:r>
          </w:p>
          <w:p w:rsidR="00C16CAB" w:rsidRPr="00E7571D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E7571D">
              <w:rPr>
                <w:sz w:val="20"/>
                <w:szCs w:val="20"/>
              </w:rPr>
              <w:t>Учить при ле</w:t>
            </w:r>
            <w:r>
              <w:rPr>
                <w:sz w:val="20"/>
                <w:szCs w:val="20"/>
              </w:rPr>
              <w:t>пке из гл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 расписывать пласти</w:t>
            </w:r>
            <w:r w:rsidRPr="00E7571D">
              <w:rPr>
                <w:sz w:val="20"/>
                <w:szCs w:val="20"/>
              </w:rPr>
              <w:t>ну, создавать узор стекой; создавать из глины, разн</w:t>
            </w:r>
            <w:r w:rsidRPr="00E7571D">
              <w:rPr>
                <w:sz w:val="20"/>
                <w:szCs w:val="20"/>
              </w:rPr>
              <w:t>о</w:t>
            </w:r>
            <w:r w:rsidRPr="00E7571D">
              <w:rPr>
                <w:sz w:val="20"/>
                <w:szCs w:val="20"/>
              </w:rPr>
              <w:t xml:space="preserve">цветного пластилина </w:t>
            </w:r>
          </w:p>
          <w:p w:rsidR="00C16CAB" w:rsidRPr="0096767A" w:rsidRDefault="00C16CAB" w:rsidP="00F7166F">
            <w:pPr>
              <w:rPr>
                <w:sz w:val="20"/>
                <w:szCs w:val="20"/>
              </w:rPr>
            </w:pPr>
            <w:r w:rsidRPr="00E7571D">
              <w:rPr>
                <w:sz w:val="20"/>
                <w:szCs w:val="20"/>
              </w:rPr>
              <w:t>предметные и сюжетные, индивидуальные и колле</w:t>
            </w:r>
            <w:r w:rsidRPr="00E7571D">
              <w:rPr>
                <w:sz w:val="20"/>
                <w:szCs w:val="20"/>
              </w:rPr>
              <w:t>к</w:t>
            </w:r>
            <w:r w:rsidRPr="00E7571D">
              <w:rPr>
                <w:sz w:val="20"/>
                <w:szCs w:val="20"/>
              </w:rPr>
              <w:t>тивные композиции.</w:t>
            </w:r>
          </w:p>
        </w:tc>
      </w:tr>
      <w:tr w:rsidR="00C16CAB" w:rsidTr="00A4076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036EAB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036EAB">
              <w:rPr>
                <w:b/>
                <w:lang w:eastAsia="en-US"/>
              </w:rPr>
              <w:t>Аппликация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6767A" w:rsidRDefault="00C16CAB" w:rsidP="00A40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D69F8" w:rsidRDefault="00C16CAB" w:rsidP="00F7166F">
            <w:pPr>
              <w:rPr>
                <w:sz w:val="20"/>
                <w:szCs w:val="20"/>
              </w:rPr>
            </w:pPr>
            <w:r w:rsidRPr="003D69F8">
              <w:rPr>
                <w:sz w:val="20"/>
                <w:szCs w:val="20"/>
              </w:rPr>
              <w:t>1.</w:t>
            </w:r>
            <w:r w:rsidRPr="003D69F8">
              <w:t xml:space="preserve"> </w:t>
            </w:r>
            <w:r w:rsidRPr="003D69F8">
              <w:rPr>
                <w:sz w:val="20"/>
                <w:szCs w:val="20"/>
              </w:rPr>
              <w:t>Приобщать детей к иску</w:t>
            </w:r>
            <w:r w:rsidRPr="003D69F8">
              <w:rPr>
                <w:sz w:val="20"/>
                <w:szCs w:val="20"/>
              </w:rPr>
              <w:t>с</w:t>
            </w:r>
            <w:r w:rsidRPr="003D69F8">
              <w:rPr>
                <w:sz w:val="20"/>
                <w:szCs w:val="20"/>
              </w:rPr>
              <w:t>ству апплик</w:t>
            </w:r>
            <w:r w:rsidRPr="003D69F8">
              <w:rPr>
                <w:sz w:val="20"/>
                <w:szCs w:val="20"/>
              </w:rPr>
              <w:t>а</w:t>
            </w:r>
            <w:r w:rsidRPr="003D69F8">
              <w:rPr>
                <w:sz w:val="20"/>
                <w:szCs w:val="20"/>
              </w:rPr>
              <w:t>ции, формир</w:t>
            </w:r>
            <w:r w:rsidRPr="003D69F8">
              <w:rPr>
                <w:sz w:val="20"/>
                <w:szCs w:val="20"/>
              </w:rPr>
              <w:t>о</w:t>
            </w:r>
            <w:r w:rsidRPr="003D69F8">
              <w:rPr>
                <w:sz w:val="20"/>
                <w:szCs w:val="20"/>
              </w:rPr>
              <w:t xml:space="preserve">вать </w:t>
            </w:r>
          </w:p>
          <w:p w:rsidR="00C16CAB" w:rsidRPr="003D69F8" w:rsidRDefault="00C16CAB" w:rsidP="00F7166F">
            <w:pPr>
              <w:rPr>
                <w:sz w:val="20"/>
                <w:szCs w:val="20"/>
              </w:rPr>
            </w:pPr>
            <w:r w:rsidRPr="003D69F8">
              <w:rPr>
                <w:sz w:val="20"/>
                <w:szCs w:val="20"/>
              </w:rPr>
              <w:t>интерес к эт</w:t>
            </w:r>
            <w:r w:rsidRPr="003D69F8">
              <w:rPr>
                <w:sz w:val="20"/>
                <w:szCs w:val="20"/>
              </w:rPr>
              <w:t>о</w:t>
            </w:r>
            <w:r w:rsidRPr="003D69F8">
              <w:rPr>
                <w:sz w:val="20"/>
                <w:szCs w:val="20"/>
              </w:rPr>
              <w:t>му виду де</w:t>
            </w:r>
            <w:r w:rsidRPr="003D69F8">
              <w:rPr>
                <w:sz w:val="20"/>
                <w:szCs w:val="20"/>
              </w:rPr>
              <w:t>я</w:t>
            </w:r>
            <w:r w:rsidRPr="003D69F8">
              <w:rPr>
                <w:sz w:val="20"/>
                <w:szCs w:val="20"/>
              </w:rPr>
              <w:t>тельности</w:t>
            </w:r>
          </w:p>
          <w:p w:rsidR="00C16CAB" w:rsidRPr="003D69F8" w:rsidRDefault="00C16CAB" w:rsidP="00F7166F">
            <w:pPr>
              <w:rPr>
                <w:sz w:val="20"/>
                <w:szCs w:val="20"/>
              </w:rPr>
            </w:pPr>
            <w:r w:rsidRPr="003D69F8">
              <w:rPr>
                <w:sz w:val="20"/>
                <w:szCs w:val="20"/>
              </w:rPr>
              <w:t>2.</w:t>
            </w:r>
            <w:r w:rsidRPr="003D69F8">
              <w:t xml:space="preserve"> </w:t>
            </w:r>
            <w:r w:rsidRPr="003D69F8">
              <w:rPr>
                <w:sz w:val="20"/>
                <w:szCs w:val="20"/>
              </w:rPr>
              <w:t>Учить пре</w:t>
            </w:r>
            <w:r w:rsidRPr="003D69F8">
              <w:rPr>
                <w:sz w:val="20"/>
                <w:szCs w:val="20"/>
              </w:rPr>
              <w:t>д</w:t>
            </w:r>
            <w:r w:rsidRPr="003D69F8">
              <w:rPr>
                <w:sz w:val="20"/>
                <w:szCs w:val="20"/>
              </w:rPr>
              <w:t xml:space="preserve">варительно </w:t>
            </w:r>
            <w:proofErr w:type="spellStart"/>
            <w:r w:rsidRPr="003D69F8">
              <w:rPr>
                <w:sz w:val="20"/>
                <w:szCs w:val="20"/>
              </w:rPr>
              <w:t>выкладыватьна</w:t>
            </w:r>
            <w:proofErr w:type="spellEnd"/>
            <w:r w:rsidRPr="003D69F8">
              <w:rPr>
                <w:sz w:val="20"/>
                <w:szCs w:val="20"/>
              </w:rPr>
              <w:t xml:space="preserve"> листе бумаги готовые формы</w:t>
            </w:r>
          </w:p>
          <w:p w:rsidR="00C16CAB" w:rsidRPr="003D69F8" w:rsidRDefault="00C16CAB" w:rsidP="00F7166F">
            <w:pPr>
              <w:rPr>
                <w:sz w:val="20"/>
                <w:szCs w:val="20"/>
              </w:rPr>
            </w:pPr>
            <w:r w:rsidRPr="003D69F8">
              <w:rPr>
                <w:sz w:val="20"/>
                <w:szCs w:val="20"/>
              </w:rPr>
              <w:t>3.</w:t>
            </w:r>
            <w:r w:rsidRPr="003D69F8">
              <w:t xml:space="preserve"> </w:t>
            </w:r>
            <w:r w:rsidRPr="003D69F8">
              <w:rPr>
                <w:sz w:val="20"/>
                <w:szCs w:val="20"/>
              </w:rPr>
              <w:t>Учить акк</w:t>
            </w:r>
            <w:r w:rsidRPr="003D69F8">
              <w:rPr>
                <w:sz w:val="20"/>
                <w:szCs w:val="20"/>
              </w:rPr>
              <w:t>у</w:t>
            </w:r>
            <w:r w:rsidRPr="003D69F8">
              <w:rPr>
                <w:sz w:val="20"/>
                <w:szCs w:val="20"/>
              </w:rPr>
              <w:t>ратно польз</w:t>
            </w:r>
            <w:r w:rsidRPr="003D69F8">
              <w:rPr>
                <w:sz w:val="20"/>
                <w:szCs w:val="20"/>
              </w:rPr>
              <w:t>о</w:t>
            </w:r>
            <w:r w:rsidRPr="003D69F8">
              <w:rPr>
                <w:sz w:val="20"/>
                <w:szCs w:val="20"/>
              </w:rPr>
              <w:t>ваться клеем</w:t>
            </w:r>
          </w:p>
          <w:p w:rsidR="00C16CAB" w:rsidRPr="003D69F8" w:rsidRDefault="00C16CAB" w:rsidP="00F7166F">
            <w:pPr>
              <w:rPr>
                <w:sz w:val="20"/>
                <w:szCs w:val="20"/>
              </w:rPr>
            </w:pPr>
            <w:r w:rsidRPr="003D69F8">
              <w:rPr>
                <w:sz w:val="20"/>
                <w:szCs w:val="20"/>
              </w:rPr>
              <w:t>4.</w:t>
            </w:r>
            <w:r w:rsidRPr="003D69F8">
              <w:t xml:space="preserve"> </w:t>
            </w:r>
            <w:r w:rsidRPr="003D69F8">
              <w:rPr>
                <w:sz w:val="20"/>
                <w:szCs w:val="20"/>
              </w:rPr>
              <w:t>Учить  со</w:t>
            </w:r>
            <w:r w:rsidRPr="003D69F8">
              <w:rPr>
                <w:sz w:val="20"/>
                <w:szCs w:val="20"/>
              </w:rPr>
              <w:t>з</w:t>
            </w:r>
            <w:r w:rsidRPr="003D69F8">
              <w:rPr>
                <w:sz w:val="20"/>
                <w:szCs w:val="20"/>
              </w:rPr>
              <w:t>давать  в  а</w:t>
            </w:r>
            <w:r w:rsidRPr="003D69F8">
              <w:rPr>
                <w:sz w:val="20"/>
                <w:szCs w:val="20"/>
              </w:rPr>
              <w:t>п</w:t>
            </w:r>
            <w:r w:rsidRPr="003D69F8">
              <w:rPr>
                <w:sz w:val="20"/>
                <w:szCs w:val="20"/>
              </w:rPr>
              <w:t>пликации  на  бумаге  разной  формы</w:t>
            </w:r>
          </w:p>
          <w:p w:rsidR="00C16CAB" w:rsidRPr="003D69F8" w:rsidRDefault="00C16CAB" w:rsidP="00F7166F">
            <w:pPr>
              <w:rPr>
                <w:sz w:val="20"/>
                <w:szCs w:val="20"/>
              </w:rPr>
            </w:pPr>
            <w:r w:rsidRPr="003D69F8">
              <w:rPr>
                <w:sz w:val="20"/>
                <w:szCs w:val="20"/>
              </w:rPr>
              <w:t>5.</w:t>
            </w:r>
            <w:r w:rsidRPr="003D69F8">
              <w:t xml:space="preserve"> </w:t>
            </w:r>
            <w:r w:rsidRPr="003D69F8">
              <w:rPr>
                <w:sz w:val="20"/>
                <w:szCs w:val="20"/>
              </w:rPr>
              <w:t xml:space="preserve">Закреплять  знание  формы  предметов  и  их  цвета.  6.Развивать </w:t>
            </w:r>
          </w:p>
          <w:p w:rsidR="00C16CAB" w:rsidRDefault="00C16CAB" w:rsidP="00F7166F">
            <w:pPr>
              <w:jc w:val="both"/>
              <w:rPr>
                <w:sz w:val="20"/>
                <w:szCs w:val="20"/>
              </w:rPr>
            </w:pPr>
            <w:r w:rsidRPr="003D69F8">
              <w:rPr>
                <w:sz w:val="20"/>
                <w:szCs w:val="20"/>
              </w:rPr>
              <w:t>чувство ритма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644793">
              <w:rPr>
                <w:sz w:val="20"/>
                <w:szCs w:val="20"/>
              </w:rPr>
              <w:t>Воспитывать инт</w:t>
            </w:r>
            <w:r w:rsidRPr="00644793">
              <w:rPr>
                <w:sz w:val="20"/>
                <w:szCs w:val="20"/>
              </w:rPr>
              <w:t>е</w:t>
            </w:r>
            <w:r w:rsidRPr="00644793">
              <w:rPr>
                <w:sz w:val="20"/>
                <w:szCs w:val="20"/>
              </w:rPr>
              <w:t xml:space="preserve">рес </w:t>
            </w:r>
            <w:r>
              <w:rPr>
                <w:sz w:val="20"/>
                <w:szCs w:val="20"/>
              </w:rPr>
              <w:t>к аппликации, усложняя ее содер</w:t>
            </w:r>
            <w:r w:rsidRPr="00644793">
              <w:rPr>
                <w:sz w:val="20"/>
                <w:szCs w:val="20"/>
              </w:rPr>
              <w:t>ж</w:t>
            </w:r>
            <w:r w:rsidRPr="00644793">
              <w:rPr>
                <w:sz w:val="20"/>
                <w:szCs w:val="20"/>
              </w:rPr>
              <w:t>а</w:t>
            </w:r>
            <w:r w:rsidRPr="00644793">
              <w:rPr>
                <w:sz w:val="20"/>
                <w:szCs w:val="20"/>
              </w:rPr>
              <w:t>ние и расширяя во</w:t>
            </w:r>
            <w:r w:rsidRPr="00644793">
              <w:rPr>
                <w:sz w:val="20"/>
                <w:szCs w:val="20"/>
              </w:rPr>
              <w:t>з</w:t>
            </w:r>
            <w:r w:rsidRPr="00644793">
              <w:rPr>
                <w:sz w:val="20"/>
                <w:szCs w:val="20"/>
              </w:rPr>
              <w:t>можности создания разнообразных из</w:t>
            </w:r>
            <w:r w:rsidRPr="00644793">
              <w:rPr>
                <w:sz w:val="20"/>
                <w:szCs w:val="20"/>
              </w:rPr>
              <w:t>о</w:t>
            </w:r>
            <w:r w:rsidRPr="00644793">
              <w:rPr>
                <w:sz w:val="20"/>
                <w:szCs w:val="20"/>
              </w:rPr>
              <w:t>бражений.</w:t>
            </w:r>
          </w:p>
          <w:p w:rsidR="00C16CAB" w:rsidRPr="00644793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644793">
              <w:rPr>
                <w:sz w:val="20"/>
                <w:szCs w:val="20"/>
              </w:rPr>
              <w:t>Формировать  у  детей  умение  пр</w:t>
            </w:r>
            <w:r w:rsidRPr="00644793">
              <w:rPr>
                <w:sz w:val="20"/>
                <w:szCs w:val="20"/>
              </w:rPr>
              <w:t>а</w:t>
            </w:r>
            <w:r w:rsidRPr="00644793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>льно  держать  ножницы  и  поль</w:t>
            </w:r>
            <w:r w:rsidRPr="00644793">
              <w:rPr>
                <w:sz w:val="20"/>
                <w:szCs w:val="20"/>
              </w:rPr>
              <w:t>з</w:t>
            </w:r>
            <w:r w:rsidRPr="00644793">
              <w:rPr>
                <w:sz w:val="20"/>
                <w:szCs w:val="20"/>
              </w:rPr>
              <w:t>о</w:t>
            </w:r>
            <w:r w:rsidRPr="00644793">
              <w:rPr>
                <w:sz w:val="20"/>
                <w:szCs w:val="20"/>
              </w:rPr>
              <w:t>ваться  ими.  Обучать  вырезыванию,  нач</w:t>
            </w:r>
            <w:r w:rsidRPr="00644793">
              <w:rPr>
                <w:sz w:val="20"/>
                <w:szCs w:val="20"/>
              </w:rPr>
              <w:t>и</w:t>
            </w:r>
            <w:r w:rsidRPr="00644793">
              <w:rPr>
                <w:sz w:val="20"/>
                <w:szCs w:val="20"/>
              </w:rPr>
              <w:t xml:space="preserve">ная  с  формирования  навыка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644793">
              <w:rPr>
                <w:sz w:val="20"/>
                <w:szCs w:val="20"/>
              </w:rPr>
              <w:t>разрезания  по  пр</w:t>
            </w:r>
            <w:r w:rsidRPr="00644793">
              <w:rPr>
                <w:sz w:val="20"/>
                <w:szCs w:val="20"/>
              </w:rPr>
              <w:t>я</w:t>
            </w:r>
            <w:r w:rsidRPr="00644793">
              <w:rPr>
                <w:sz w:val="20"/>
                <w:szCs w:val="20"/>
              </w:rPr>
              <w:t>мой  сначала  коро</w:t>
            </w:r>
            <w:r w:rsidRPr="00644793">
              <w:rPr>
                <w:sz w:val="20"/>
                <w:szCs w:val="20"/>
              </w:rPr>
              <w:t>т</w:t>
            </w:r>
            <w:r w:rsidRPr="00644793">
              <w:rPr>
                <w:sz w:val="20"/>
                <w:szCs w:val="20"/>
              </w:rPr>
              <w:t>ких,  а  затем  дли</w:t>
            </w:r>
            <w:r w:rsidRPr="00644793">
              <w:rPr>
                <w:sz w:val="20"/>
                <w:szCs w:val="20"/>
              </w:rPr>
              <w:t>н</w:t>
            </w:r>
            <w:r w:rsidRPr="00644793">
              <w:rPr>
                <w:sz w:val="20"/>
                <w:szCs w:val="20"/>
              </w:rPr>
              <w:t>ных  полос.</w:t>
            </w:r>
          </w:p>
          <w:p w:rsidR="00C16CAB" w:rsidRPr="00644793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644793">
              <w:rPr>
                <w:sz w:val="20"/>
                <w:szCs w:val="20"/>
              </w:rPr>
              <w:t>Продолжать  ра</w:t>
            </w:r>
            <w:r w:rsidRPr="00644793">
              <w:rPr>
                <w:sz w:val="20"/>
                <w:szCs w:val="20"/>
              </w:rPr>
              <w:t>с</w:t>
            </w:r>
            <w:r w:rsidRPr="00644793">
              <w:rPr>
                <w:sz w:val="20"/>
                <w:szCs w:val="20"/>
              </w:rPr>
              <w:t>ширять  количество  изображаемых  в  а</w:t>
            </w:r>
            <w:r w:rsidRPr="00644793">
              <w:rPr>
                <w:sz w:val="20"/>
                <w:szCs w:val="20"/>
              </w:rPr>
              <w:t>п</w:t>
            </w:r>
            <w:r w:rsidRPr="00644793">
              <w:rPr>
                <w:sz w:val="20"/>
                <w:szCs w:val="20"/>
              </w:rPr>
              <w:t xml:space="preserve">пликации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644793">
              <w:rPr>
                <w:sz w:val="20"/>
                <w:szCs w:val="20"/>
              </w:rPr>
              <w:t>Предметов</w:t>
            </w:r>
          </w:p>
          <w:p w:rsidR="00C16CAB" w:rsidRPr="00644793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644793">
              <w:rPr>
                <w:sz w:val="20"/>
                <w:szCs w:val="20"/>
              </w:rPr>
              <w:t>Закреплять навыки аккуратного вырез</w:t>
            </w:r>
            <w:r w:rsidRPr="00644793">
              <w:rPr>
                <w:sz w:val="20"/>
                <w:szCs w:val="20"/>
              </w:rPr>
              <w:t>ы</w:t>
            </w:r>
            <w:r w:rsidRPr="00644793">
              <w:rPr>
                <w:sz w:val="20"/>
                <w:szCs w:val="20"/>
              </w:rPr>
              <w:t>вания и наклеивания.</w:t>
            </w:r>
          </w:p>
          <w:p w:rsidR="00C16CAB" w:rsidRDefault="00C16CAB" w:rsidP="00F7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4793">
              <w:rPr>
                <w:sz w:val="20"/>
                <w:szCs w:val="20"/>
              </w:rPr>
              <w:t>Поощрять проявл</w:t>
            </w:r>
            <w:r w:rsidRPr="00644793">
              <w:rPr>
                <w:sz w:val="20"/>
                <w:szCs w:val="20"/>
              </w:rPr>
              <w:t>е</w:t>
            </w:r>
            <w:r w:rsidRPr="00644793">
              <w:rPr>
                <w:sz w:val="20"/>
                <w:szCs w:val="20"/>
              </w:rPr>
              <w:t>ние активности и творчества.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>Закреплять  умение  детей  создавать  изобр</w:t>
            </w:r>
            <w:r w:rsidRPr="00010EC4">
              <w:rPr>
                <w:sz w:val="20"/>
                <w:szCs w:val="20"/>
              </w:rPr>
              <w:t>а</w:t>
            </w:r>
            <w:r w:rsidRPr="00010EC4">
              <w:rPr>
                <w:sz w:val="20"/>
                <w:szCs w:val="20"/>
              </w:rPr>
              <w:t>жения</w:t>
            </w:r>
            <w:r>
              <w:rPr>
                <w:sz w:val="20"/>
                <w:szCs w:val="20"/>
              </w:rPr>
              <w:t xml:space="preserve"> </w:t>
            </w:r>
            <w:r w:rsidRPr="00010EC4">
              <w:rPr>
                <w:sz w:val="20"/>
                <w:szCs w:val="20"/>
              </w:rPr>
              <w:t xml:space="preserve">создавать  из  этих  фигур  изображения </w:t>
            </w:r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 предметов  или 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кора</w:t>
            </w:r>
            <w:r w:rsidRPr="00010EC4">
              <w:rPr>
                <w:sz w:val="20"/>
                <w:szCs w:val="20"/>
              </w:rPr>
              <w:t>тивные композиции</w:t>
            </w:r>
          </w:p>
          <w:p w:rsidR="00C16CAB" w:rsidRPr="00010EC4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>Учить вырезать один</w:t>
            </w:r>
            <w:r w:rsidRPr="00010EC4">
              <w:rPr>
                <w:sz w:val="20"/>
                <w:szCs w:val="20"/>
              </w:rPr>
              <w:t>а</w:t>
            </w:r>
            <w:r w:rsidRPr="00010EC4">
              <w:rPr>
                <w:sz w:val="20"/>
                <w:szCs w:val="20"/>
              </w:rPr>
              <w:t xml:space="preserve">ковые фигуры </w:t>
            </w:r>
            <w:r>
              <w:rPr>
                <w:sz w:val="20"/>
                <w:szCs w:val="20"/>
              </w:rPr>
              <w:t>или их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тали из бумаги, сложен</w:t>
            </w:r>
            <w:r w:rsidRPr="00010EC4">
              <w:rPr>
                <w:sz w:val="20"/>
                <w:szCs w:val="20"/>
              </w:rPr>
              <w:t>ной  гармошкой,  а  симметри</w:t>
            </w:r>
            <w:r w:rsidRPr="00010EC4">
              <w:rPr>
                <w:sz w:val="20"/>
                <w:szCs w:val="20"/>
              </w:rPr>
              <w:t>ч</w:t>
            </w:r>
            <w:r w:rsidRPr="00010EC4">
              <w:rPr>
                <w:sz w:val="20"/>
                <w:szCs w:val="20"/>
              </w:rPr>
              <w:t xml:space="preserve">ные  изображения — из  бумаги,  сложенной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010EC4">
              <w:rPr>
                <w:sz w:val="20"/>
                <w:szCs w:val="20"/>
              </w:rPr>
              <w:t>Пополам</w:t>
            </w:r>
          </w:p>
          <w:p w:rsidR="00C16CAB" w:rsidRPr="00010EC4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010EC4">
              <w:rPr>
                <w:sz w:val="20"/>
                <w:szCs w:val="20"/>
              </w:rPr>
              <w:t xml:space="preserve">Побуждать создавать предметные и сюжетные композиции, дополнять </w:t>
            </w:r>
          </w:p>
          <w:p w:rsidR="00C16CAB" w:rsidRPr="00010EC4" w:rsidRDefault="00C16CAB" w:rsidP="00F7166F">
            <w:pPr>
              <w:rPr>
                <w:sz w:val="20"/>
                <w:szCs w:val="20"/>
              </w:rPr>
            </w:pPr>
            <w:r w:rsidRPr="00010EC4">
              <w:rPr>
                <w:sz w:val="20"/>
                <w:szCs w:val="20"/>
              </w:rPr>
              <w:t>их деталями, обогаща</w:t>
            </w:r>
            <w:r w:rsidRPr="00010EC4">
              <w:rPr>
                <w:sz w:val="20"/>
                <w:szCs w:val="20"/>
              </w:rPr>
              <w:t>ю</w:t>
            </w:r>
            <w:r w:rsidRPr="00010EC4">
              <w:rPr>
                <w:sz w:val="20"/>
                <w:szCs w:val="20"/>
              </w:rPr>
              <w:t>щими изображения.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10EC4">
              <w:rPr>
                <w:sz w:val="20"/>
                <w:szCs w:val="20"/>
              </w:rPr>
              <w:t>Формировать аккуратное и бережное отношение к материалам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E7571D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E7571D">
              <w:rPr>
                <w:sz w:val="20"/>
                <w:szCs w:val="20"/>
              </w:rPr>
              <w:t>Продолжать  учить  со</w:t>
            </w:r>
            <w:r w:rsidRPr="00E7571D">
              <w:rPr>
                <w:sz w:val="20"/>
                <w:szCs w:val="20"/>
              </w:rPr>
              <w:t>з</w:t>
            </w:r>
            <w:r w:rsidRPr="00E7571D">
              <w:rPr>
                <w:sz w:val="20"/>
                <w:szCs w:val="20"/>
              </w:rPr>
              <w:t xml:space="preserve">давать  предметные  и  сюжетные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E7571D">
              <w:rPr>
                <w:sz w:val="20"/>
                <w:szCs w:val="20"/>
              </w:rPr>
              <w:t>изображения с натуры и по представлению: развивать чувство композиции</w:t>
            </w:r>
          </w:p>
          <w:p w:rsidR="00C16CAB" w:rsidRPr="00E7571D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E7571D">
              <w:rPr>
                <w:sz w:val="20"/>
                <w:szCs w:val="20"/>
              </w:rPr>
              <w:t>Развивать умение с</w:t>
            </w:r>
            <w:r w:rsidRPr="00E7571D">
              <w:rPr>
                <w:sz w:val="20"/>
                <w:szCs w:val="20"/>
              </w:rPr>
              <w:t>о</w:t>
            </w:r>
            <w:r w:rsidRPr="00E7571D">
              <w:rPr>
                <w:sz w:val="20"/>
                <w:szCs w:val="20"/>
              </w:rPr>
              <w:t>ставлять узоры и декор</w:t>
            </w:r>
            <w:r w:rsidRPr="00E7571D">
              <w:rPr>
                <w:sz w:val="20"/>
                <w:szCs w:val="20"/>
              </w:rPr>
              <w:t>а</w:t>
            </w:r>
            <w:r w:rsidRPr="00E7571D">
              <w:rPr>
                <w:sz w:val="20"/>
                <w:szCs w:val="20"/>
              </w:rPr>
              <w:t xml:space="preserve">тивные композиции из </w:t>
            </w:r>
          </w:p>
          <w:p w:rsidR="00C16CAB" w:rsidRPr="00E7571D" w:rsidRDefault="00C16CAB" w:rsidP="00F7166F">
            <w:pPr>
              <w:rPr>
                <w:sz w:val="20"/>
                <w:szCs w:val="20"/>
              </w:rPr>
            </w:pPr>
            <w:r w:rsidRPr="00E7571D">
              <w:rPr>
                <w:sz w:val="20"/>
                <w:szCs w:val="20"/>
              </w:rPr>
              <w:t>геометрических и раст</w:t>
            </w:r>
            <w:r w:rsidRPr="00E7571D">
              <w:rPr>
                <w:sz w:val="20"/>
                <w:szCs w:val="20"/>
              </w:rPr>
              <w:t>и</w:t>
            </w:r>
            <w:r w:rsidRPr="00E7571D">
              <w:rPr>
                <w:sz w:val="20"/>
                <w:szCs w:val="20"/>
              </w:rPr>
              <w:t>тельных элемен</w:t>
            </w:r>
            <w:r>
              <w:rPr>
                <w:sz w:val="20"/>
                <w:szCs w:val="20"/>
              </w:rPr>
              <w:t>тов на ли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тах бумаги разной фор</w:t>
            </w:r>
            <w:r w:rsidRPr="00E7571D">
              <w:rPr>
                <w:sz w:val="20"/>
                <w:szCs w:val="20"/>
              </w:rPr>
              <w:t>мы; изображать птиц, живо</w:t>
            </w:r>
            <w:r w:rsidRPr="00E7571D">
              <w:rPr>
                <w:sz w:val="20"/>
                <w:szCs w:val="20"/>
              </w:rPr>
              <w:t>т</w:t>
            </w:r>
            <w:r w:rsidRPr="00E7571D">
              <w:rPr>
                <w:sz w:val="20"/>
                <w:szCs w:val="20"/>
              </w:rPr>
              <w:t xml:space="preserve">ных по замыслу детей и по мотивам народного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E7571D">
              <w:rPr>
                <w:sz w:val="20"/>
                <w:szCs w:val="20"/>
              </w:rPr>
              <w:t>искусства.</w:t>
            </w:r>
          </w:p>
          <w:p w:rsidR="00C16CAB" w:rsidRPr="00E7571D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E7571D">
              <w:rPr>
                <w:sz w:val="20"/>
                <w:szCs w:val="20"/>
              </w:rPr>
              <w:t>Закреплять приемы в</w:t>
            </w:r>
            <w:r w:rsidRPr="00E7571D">
              <w:rPr>
                <w:sz w:val="20"/>
                <w:szCs w:val="20"/>
              </w:rPr>
              <w:t>ы</w:t>
            </w:r>
            <w:r w:rsidRPr="00E7571D">
              <w:rPr>
                <w:sz w:val="20"/>
                <w:szCs w:val="20"/>
              </w:rPr>
              <w:t xml:space="preserve">резания симметричных предметов из бумаги, 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 w:rsidRPr="00E7571D">
              <w:rPr>
                <w:sz w:val="20"/>
                <w:szCs w:val="20"/>
              </w:rPr>
              <w:t>сложенной вдвое; н</w:t>
            </w:r>
            <w:r w:rsidRPr="00E7571D">
              <w:rPr>
                <w:sz w:val="20"/>
                <w:szCs w:val="20"/>
              </w:rPr>
              <w:t>е</w:t>
            </w:r>
            <w:r w:rsidRPr="00E7571D">
              <w:rPr>
                <w:sz w:val="20"/>
                <w:szCs w:val="20"/>
              </w:rPr>
              <w:t>сколько предметов и</w:t>
            </w:r>
            <w:r>
              <w:rPr>
                <w:sz w:val="20"/>
                <w:szCs w:val="20"/>
              </w:rPr>
              <w:t>ли их частей из бумаги, сложе</w:t>
            </w:r>
            <w:r>
              <w:rPr>
                <w:sz w:val="20"/>
                <w:szCs w:val="20"/>
              </w:rPr>
              <w:t>н</w:t>
            </w:r>
            <w:r w:rsidRPr="00E7571D">
              <w:rPr>
                <w:sz w:val="20"/>
                <w:szCs w:val="20"/>
              </w:rPr>
              <w:t>ной гармошкой.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E7571D">
              <w:rPr>
                <w:sz w:val="20"/>
                <w:szCs w:val="20"/>
              </w:rPr>
              <w:t>При создании образов поощря</w:t>
            </w:r>
            <w:r>
              <w:rPr>
                <w:sz w:val="20"/>
                <w:szCs w:val="20"/>
              </w:rPr>
              <w:t>ть применение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приемов вы</w:t>
            </w:r>
            <w:r w:rsidRPr="00E7571D">
              <w:rPr>
                <w:sz w:val="20"/>
                <w:szCs w:val="20"/>
              </w:rPr>
              <w:t>резания, обрывания бумаги, н</w:t>
            </w:r>
            <w:r w:rsidRPr="00E7571D">
              <w:rPr>
                <w:sz w:val="20"/>
                <w:szCs w:val="20"/>
              </w:rPr>
              <w:t>а</w:t>
            </w:r>
            <w:r w:rsidRPr="00E7571D">
              <w:rPr>
                <w:sz w:val="20"/>
                <w:szCs w:val="20"/>
              </w:rPr>
              <w:t>клеивания изображений</w:t>
            </w:r>
          </w:p>
          <w:p w:rsidR="00C16CAB" w:rsidRDefault="00C16CAB" w:rsidP="00F7166F">
            <w:pPr>
              <w:rPr>
                <w:sz w:val="20"/>
                <w:szCs w:val="20"/>
              </w:rPr>
            </w:pPr>
          </w:p>
        </w:tc>
      </w:tr>
      <w:tr w:rsidR="00C16CAB" w:rsidTr="00071A04">
        <w:trPr>
          <w:cantSplit/>
          <w:trHeight w:val="8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036EAB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D36B9" w:rsidRDefault="00C16CAB" w:rsidP="00A407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D69F8" w:rsidRDefault="00C16CAB" w:rsidP="00F7166F">
            <w:pPr>
              <w:rPr>
                <w:sz w:val="20"/>
                <w:szCs w:val="20"/>
              </w:rPr>
            </w:pPr>
            <w:r w:rsidRPr="003D69F8">
              <w:rPr>
                <w:sz w:val="20"/>
                <w:szCs w:val="20"/>
              </w:rPr>
              <w:t>.</w:t>
            </w:r>
          </w:p>
          <w:p w:rsidR="00C16CAB" w:rsidRPr="003D69F8" w:rsidRDefault="00C16CAB" w:rsidP="00F7166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D69F8" w:rsidRDefault="00C16CAB" w:rsidP="00F7166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3D69F8" w:rsidRDefault="00C16CAB" w:rsidP="00F7166F">
            <w:pPr>
              <w:rPr>
                <w:sz w:val="20"/>
                <w:szCs w:val="20"/>
              </w:rPr>
            </w:pPr>
            <w:r w:rsidRPr="00010EC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E7571D" w:rsidRDefault="00C16CAB" w:rsidP="00F7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sz w:val="20"/>
                <w:szCs w:val="20"/>
              </w:rPr>
              <w:t>Про</w:t>
            </w:r>
            <w:r w:rsidRPr="00E7571D">
              <w:rPr>
                <w:sz w:val="20"/>
                <w:szCs w:val="20"/>
              </w:rPr>
              <w:t xml:space="preserve">должать  развивать  чувство  цвета,  колорита,  композиции.  Поощрять </w:t>
            </w:r>
          </w:p>
          <w:p w:rsidR="00C16CAB" w:rsidRPr="003D69F8" w:rsidRDefault="00C16CAB" w:rsidP="00F7166F">
            <w:pPr>
              <w:rPr>
                <w:sz w:val="20"/>
                <w:szCs w:val="20"/>
              </w:rPr>
            </w:pPr>
            <w:r w:rsidRPr="00E7571D">
              <w:rPr>
                <w:sz w:val="20"/>
                <w:szCs w:val="20"/>
              </w:rPr>
              <w:t>проявления творчества.</w:t>
            </w:r>
          </w:p>
        </w:tc>
      </w:tr>
      <w:tr w:rsidR="00C16CAB" w:rsidTr="00A4076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036EAB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036EAB">
              <w:rPr>
                <w:b/>
                <w:lang w:eastAsia="en-US"/>
              </w:rPr>
              <w:t>Прикладное творчество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D36B9" w:rsidRDefault="00C16CAB" w:rsidP="00A407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D36B9" w:rsidRDefault="00C16CAB" w:rsidP="00A407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D36B9" w:rsidRDefault="00C16CAB" w:rsidP="00A407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00C02" w:rsidRDefault="00C16CAB" w:rsidP="00A4076D">
            <w:pPr>
              <w:jc w:val="both"/>
              <w:rPr>
                <w:sz w:val="20"/>
                <w:szCs w:val="20"/>
              </w:rPr>
            </w:pPr>
            <w:r w:rsidRPr="00F00C02">
              <w:rPr>
                <w:sz w:val="20"/>
                <w:szCs w:val="20"/>
              </w:rPr>
              <w:t>1.</w:t>
            </w:r>
            <w:r w:rsidRPr="00F00C02">
              <w:t xml:space="preserve"> </w:t>
            </w:r>
            <w:r w:rsidRPr="00F00C02">
              <w:rPr>
                <w:sz w:val="20"/>
                <w:szCs w:val="20"/>
              </w:rPr>
              <w:t>Совершенствовать ум</w:t>
            </w:r>
            <w:r w:rsidRPr="00F00C02">
              <w:rPr>
                <w:sz w:val="20"/>
                <w:szCs w:val="20"/>
              </w:rPr>
              <w:t>е</w:t>
            </w:r>
            <w:r w:rsidRPr="00F00C02">
              <w:rPr>
                <w:sz w:val="20"/>
                <w:szCs w:val="20"/>
              </w:rPr>
              <w:t xml:space="preserve">ние работать с бумагой:  сгибать  лист  вчетверо  в  разных  направлениях;  работать  по  готовой 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</w:rPr>
            </w:pPr>
            <w:r w:rsidRPr="00F00C02">
              <w:rPr>
                <w:sz w:val="20"/>
                <w:szCs w:val="20"/>
              </w:rPr>
              <w:t>выкройке (шапочка, л</w:t>
            </w:r>
            <w:r w:rsidRPr="00F00C02">
              <w:rPr>
                <w:sz w:val="20"/>
                <w:szCs w:val="20"/>
              </w:rPr>
              <w:t>о</w:t>
            </w:r>
            <w:r w:rsidRPr="00F00C02">
              <w:rPr>
                <w:sz w:val="20"/>
                <w:szCs w:val="20"/>
              </w:rPr>
              <w:t>дочка, домик, кошелек)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F00C02">
              <w:rPr>
                <w:sz w:val="20"/>
                <w:szCs w:val="20"/>
              </w:rPr>
              <w:t>Закреплять  умение  создавать  из  бумаги  об</w:t>
            </w:r>
            <w:r w:rsidRPr="00F00C02">
              <w:rPr>
                <w:sz w:val="20"/>
                <w:szCs w:val="20"/>
              </w:rPr>
              <w:t>ъ</w:t>
            </w:r>
            <w:r w:rsidRPr="00F00C02">
              <w:rPr>
                <w:sz w:val="20"/>
                <w:szCs w:val="20"/>
              </w:rPr>
              <w:t>емные  фигуры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F00C02">
              <w:rPr>
                <w:sz w:val="20"/>
                <w:szCs w:val="20"/>
              </w:rPr>
              <w:t>Закреплять умение д</w:t>
            </w:r>
            <w:r w:rsidRPr="00F00C02">
              <w:rPr>
                <w:sz w:val="20"/>
                <w:szCs w:val="20"/>
              </w:rPr>
              <w:t>е</w:t>
            </w:r>
            <w:r w:rsidRPr="00F00C02">
              <w:rPr>
                <w:sz w:val="20"/>
                <w:szCs w:val="20"/>
              </w:rPr>
              <w:t>тей делат</w:t>
            </w:r>
            <w:r>
              <w:rPr>
                <w:sz w:val="20"/>
                <w:szCs w:val="20"/>
              </w:rPr>
              <w:t>ь игрушки, сув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ниры из природно</w:t>
            </w:r>
            <w:r w:rsidRPr="00F00C02">
              <w:rPr>
                <w:sz w:val="20"/>
                <w:szCs w:val="20"/>
              </w:rPr>
              <w:t>го  мат</w:t>
            </w:r>
            <w:r w:rsidRPr="00F00C02">
              <w:rPr>
                <w:sz w:val="20"/>
                <w:szCs w:val="20"/>
              </w:rPr>
              <w:t>е</w:t>
            </w:r>
            <w:r w:rsidRPr="00F00C02">
              <w:rPr>
                <w:sz w:val="20"/>
                <w:szCs w:val="20"/>
              </w:rPr>
              <w:t>риала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F00C02">
              <w:rPr>
                <w:sz w:val="20"/>
                <w:szCs w:val="20"/>
              </w:rPr>
              <w:t>Формировать умение самостоятельно создавать игрушки для сюжетно-ролевых игр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F00C02">
              <w:rPr>
                <w:sz w:val="20"/>
                <w:szCs w:val="20"/>
              </w:rPr>
              <w:t>Привлекать  детей  к  изготовлению  по</w:t>
            </w:r>
            <w:r>
              <w:rPr>
                <w:sz w:val="20"/>
                <w:szCs w:val="20"/>
              </w:rPr>
              <w:t>собий  для  занятий  и  самосто</w:t>
            </w:r>
            <w:r w:rsidRPr="00F00C02">
              <w:rPr>
                <w:sz w:val="20"/>
                <w:szCs w:val="20"/>
              </w:rPr>
              <w:t>я</w:t>
            </w:r>
            <w:r w:rsidRPr="00F00C02">
              <w:rPr>
                <w:sz w:val="20"/>
                <w:szCs w:val="20"/>
              </w:rPr>
              <w:t>тельной  деятельности</w:t>
            </w:r>
          </w:p>
          <w:p w:rsidR="00C16CAB" w:rsidRPr="009D36B9" w:rsidRDefault="00C16CAB" w:rsidP="00A407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t xml:space="preserve"> З</w:t>
            </w:r>
            <w:r w:rsidRPr="00F00C02">
              <w:rPr>
                <w:sz w:val="20"/>
                <w:szCs w:val="20"/>
              </w:rPr>
              <w:t>акреплять умение д</w:t>
            </w:r>
            <w:r w:rsidRPr="00F00C02">
              <w:rPr>
                <w:sz w:val="20"/>
                <w:szCs w:val="20"/>
              </w:rPr>
              <w:t>е</w:t>
            </w:r>
            <w:r w:rsidRPr="00F00C02">
              <w:rPr>
                <w:sz w:val="20"/>
                <w:szCs w:val="20"/>
              </w:rPr>
              <w:t>тей экономно и раци</w:t>
            </w:r>
            <w:r w:rsidRPr="00F00C02">
              <w:rPr>
                <w:sz w:val="20"/>
                <w:szCs w:val="20"/>
              </w:rPr>
              <w:t>о</w:t>
            </w:r>
            <w:r w:rsidRPr="00F00C02">
              <w:rPr>
                <w:sz w:val="20"/>
                <w:szCs w:val="20"/>
              </w:rPr>
              <w:t>нально расходовать мат</w:t>
            </w:r>
            <w:r w:rsidRPr="00F00C02">
              <w:rPr>
                <w:sz w:val="20"/>
                <w:szCs w:val="20"/>
              </w:rPr>
              <w:t>е</w:t>
            </w:r>
            <w:r w:rsidRPr="00F00C02">
              <w:rPr>
                <w:sz w:val="20"/>
                <w:szCs w:val="20"/>
              </w:rPr>
              <w:t>риалы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both"/>
              <w:rPr>
                <w:b/>
                <w:sz w:val="20"/>
                <w:szCs w:val="20"/>
              </w:rPr>
            </w:pPr>
            <w:r w:rsidRPr="00E60FB7">
              <w:rPr>
                <w:b/>
                <w:sz w:val="20"/>
                <w:szCs w:val="20"/>
              </w:rPr>
              <w:t>работа с бумагой и ка</w:t>
            </w:r>
            <w:r w:rsidRPr="00E60FB7">
              <w:rPr>
                <w:b/>
                <w:sz w:val="20"/>
                <w:szCs w:val="20"/>
              </w:rPr>
              <w:t>р</w:t>
            </w:r>
            <w:r w:rsidRPr="00E60FB7">
              <w:rPr>
                <w:b/>
                <w:sz w:val="20"/>
                <w:szCs w:val="20"/>
              </w:rPr>
              <w:t>тоном</w:t>
            </w:r>
          </w:p>
          <w:p w:rsidR="00C16CAB" w:rsidRPr="00E60FB7" w:rsidRDefault="00C16CAB" w:rsidP="00A407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t xml:space="preserve"> </w:t>
            </w:r>
            <w:r w:rsidRPr="00E60FB7">
              <w:rPr>
                <w:b/>
                <w:sz w:val="20"/>
                <w:szCs w:val="20"/>
              </w:rPr>
              <w:t xml:space="preserve">Закреплять </w:t>
            </w:r>
          </w:p>
          <w:p w:rsidR="00C16CAB" w:rsidRPr="00E60FB7" w:rsidRDefault="00C16CAB" w:rsidP="00A4076D">
            <w:pPr>
              <w:jc w:val="both"/>
              <w:rPr>
                <w:sz w:val="20"/>
                <w:szCs w:val="20"/>
              </w:rPr>
            </w:pPr>
            <w:r w:rsidRPr="00E60FB7">
              <w:rPr>
                <w:b/>
                <w:sz w:val="20"/>
                <w:szCs w:val="20"/>
              </w:rPr>
              <w:t>ум</w:t>
            </w:r>
            <w:r w:rsidRPr="00E60FB7">
              <w:rPr>
                <w:sz w:val="20"/>
                <w:szCs w:val="20"/>
              </w:rPr>
              <w:t>ение  складывать  бум</w:t>
            </w:r>
            <w:r w:rsidRPr="00E60FB7">
              <w:rPr>
                <w:sz w:val="20"/>
                <w:szCs w:val="20"/>
              </w:rPr>
              <w:t>а</w:t>
            </w:r>
            <w:r w:rsidRPr="00E60FB7">
              <w:rPr>
                <w:sz w:val="20"/>
                <w:szCs w:val="20"/>
              </w:rPr>
              <w:t>гу  прямоугольной,  ква</w:t>
            </w:r>
            <w:r w:rsidRPr="00E60FB7">
              <w:rPr>
                <w:sz w:val="20"/>
                <w:szCs w:val="20"/>
              </w:rPr>
              <w:t>д</w:t>
            </w:r>
            <w:r w:rsidRPr="00E60FB7">
              <w:rPr>
                <w:sz w:val="20"/>
                <w:szCs w:val="20"/>
              </w:rPr>
              <w:t xml:space="preserve">ратной,  круглой  формы </w:t>
            </w:r>
          </w:p>
          <w:p w:rsidR="00C16CAB" w:rsidRPr="00E60FB7" w:rsidRDefault="00C16CAB" w:rsidP="00A4076D">
            <w:pPr>
              <w:jc w:val="both"/>
              <w:rPr>
                <w:sz w:val="20"/>
                <w:szCs w:val="20"/>
              </w:rPr>
            </w:pPr>
            <w:r w:rsidRPr="00E60FB7">
              <w:rPr>
                <w:sz w:val="20"/>
                <w:szCs w:val="20"/>
              </w:rPr>
              <w:t xml:space="preserve">в разных направлениях (пилотка); использовать разную по фактуре бумагу, 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</w:rPr>
            </w:pPr>
            <w:r w:rsidRPr="00E60FB7">
              <w:rPr>
                <w:sz w:val="20"/>
                <w:szCs w:val="20"/>
              </w:rPr>
              <w:t>делать разметку с пом</w:t>
            </w:r>
            <w:r w:rsidRPr="00E60FB7">
              <w:rPr>
                <w:sz w:val="20"/>
                <w:szCs w:val="20"/>
              </w:rPr>
              <w:t>о</w:t>
            </w:r>
            <w:r w:rsidRPr="00E60FB7">
              <w:rPr>
                <w:sz w:val="20"/>
                <w:szCs w:val="20"/>
              </w:rPr>
              <w:t>щью шаблона; создавать игрушки-забавы</w:t>
            </w:r>
          </w:p>
          <w:p w:rsidR="00C16CAB" w:rsidRPr="00E60FB7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E60FB7">
              <w:rPr>
                <w:sz w:val="20"/>
                <w:szCs w:val="20"/>
              </w:rPr>
              <w:t xml:space="preserve">Формировать умение создавать предметы из полосок цветной бумаги 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</w:rPr>
            </w:pPr>
            <w:r w:rsidRPr="00E60FB7">
              <w:rPr>
                <w:sz w:val="20"/>
                <w:szCs w:val="20"/>
              </w:rPr>
              <w:t>(коврик, дорожка, закла</w:t>
            </w:r>
            <w:r w:rsidRPr="00E60FB7">
              <w:rPr>
                <w:sz w:val="20"/>
                <w:szCs w:val="20"/>
              </w:rPr>
              <w:t>д</w:t>
            </w:r>
            <w:r w:rsidRPr="00E60FB7">
              <w:rPr>
                <w:sz w:val="20"/>
                <w:szCs w:val="20"/>
              </w:rPr>
              <w:t>ка), подбирать</w:t>
            </w:r>
            <w:r>
              <w:rPr>
                <w:sz w:val="20"/>
                <w:szCs w:val="20"/>
              </w:rPr>
              <w:t xml:space="preserve"> цвета и их оттенки при изготов</w:t>
            </w:r>
            <w:r w:rsidRPr="00E60FB7">
              <w:rPr>
                <w:sz w:val="20"/>
                <w:szCs w:val="20"/>
              </w:rPr>
              <w:t>лении игрушек, сувениров, дет</w:t>
            </w:r>
            <w:r w:rsidRPr="00E60FB7">
              <w:rPr>
                <w:sz w:val="20"/>
                <w:szCs w:val="20"/>
              </w:rPr>
              <w:t>а</w:t>
            </w:r>
            <w:r w:rsidRPr="00E60FB7">
              <w:rPr>
                <w:sz w:val="20"/>
                <w:szCs w:val="20"/>
              </w:rPr>
              <w:t>лей костюмов и украш</w:t>
            </w:r>
            <w:r w:rsidRPr="00E60FB7">
              <w:rPr>
                <w:sz w:val="20"/>
                <w:szCs w:val="20"/>
              </w:rPr>
              <w:t>е</w:t>
            </w:r>
            <w:r w:rsidRPr="00E60FB7">
              <w:rPr>
                <w:sz w:val="20"/>
                <w:szCs w:val="20"/>
              </w:rPr>
              <w:t>ний к праздникам.</w:t>
            </w:r>
          </w:p>
          <w:p w:rsidR="00C16CAB" w:rsidRPr="00E60FB7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E60FB7">
              <w:rPr>
                <w:sz w:val="20"/>
                <w:szCs w:val="20"/>
              </w:rPr>
              <w:t xml:space="preserve">Формировать  умение  использовать  образец.  Совершенствовать  умение 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</w:rPr>
            </w:pPr>
            <w:r w:rsidRPr="00E60FB7">
              <w:rPr>
                <w:sz w:val="20"/>
                <w:szCs w:val="20"/>
              </w:rPr>
              <w:t>детей создавать объемные игрушки в технике ориг</w:t>
            </w:r>
            <w:r w:rsidRPr="00E60FB7">
              <w:rPr>
                <w:sz w:val="20"/>
                <w:szCs w:val="20"/>
              </w:rPr>
              <w:t>а</w:t>
            </w:r>
            <w:r w:rsidRPr="00E60FB7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 xml:space="preserve"> </w:t>
            </w:r>
          </w:p>
          <w:p w:rsidR="00C16CAB" w:rsidRDefault="00C16CAB" w:rsidP="00A4076D">
            <w:pPr>
              <w:jc w:val="both"/>
              <w:rPr>
                <w:b/>
                <w:sz w:val="20"/>
                <w:szCs w:val="20"/>
              </w:rPr>
            </w:pPr>
            <w:r w:rsidRPr="00E60FB7">
              <w:rPr>
                <w:b/>
                <w:sz w:val="20"/>
                <w:szCs w:val="20"/>
              </w:rPr>
              <w:t>работа  с  тканью</w:t>
            </w:r>
          </w:p>
          <w:p w:rsidR="00C16CAB" w:rsidRPr="00E60FB7" w:rsidRDefault="00C16CAB" w:rsidP="00A4076D">
            <w:pPr>
              <w:jc w:val="both"/>
              <w:rPr>
                <w:sz w:val="20"/>
                <w:szCs w:val="20"/>
              </w:rPr>
            </w:pPr>
            <w:r w:rsidRPr="00E60FB7">
              <w:rPr>
                <w:sz w:val="20"/>
                <w:szCs w:val="20"/>
              </w:rPr>
              <w:t>1.</w:t>
            </w:r>
            <w:r w:rsidRPr="00E60FB7">
              <w:t xml:space="preserve"> </w:t>
            </w:r>
            <w:r w:rsidRPr="00E60FB7">
              <w:rPr>
                <w:sz w:val="20"/>
                <w:szCs w:val="20"/>
              </w:rPr>
              <w:t xml:space="preserve">Формировать  умение </w:t>
            </w:r>
          </w:p>
          <w:p w:rsidR="00C16CAB" w:rsidRPr="00E60FB7" w:rsidRDefault="00C16CAB" w:rsidP="00A4076D">
            <w:pPr>
              <w:jc w:val="both"/>
              <w:rPr>
                <w:sz w:val="20"/>
                <w:szCs w:val="20"/>
              </w:rPr>
            </w:pPr>
            <w:r w:rsidRPr="00E60FB7">
              <w:rPr>
                <w:sz w:val="20"/>
                <w:szCs w:val="20"/>
              </w:rPr>
              <w:t>вдевать нитку в иголку, завязывать узелок; приш</w:t>
            </w:r>
            <w:r w:rsidRPr="00E60FB7">
              <w:rPr>
                <w:sz w:val="20"/>
                <w:szCs w:val="20"/>
              </w:rPr>
              <w:t>и</w:t>
            </w:r>
            <w:r w:rsidRPr="00E60FB7">
              <w:rPr>
                <w:sz w:val="20"/>
                <w:szCs w:val="20"/>
              </w:rPr>
              <w:t>вать пуговицу, вешалку; шить простейшие изделия</w:t>
            </w:r>
          </w:p>
          <w:p w:rsidR="00C16CAB" w:rsidRPr="00E60FB7" w:rsidRDefault="00C16CAB" w:rsidP="00A4076D">
            <w:pPr>
              <w:jc w:val="both"/>
              <w:rPr>
                <w:sz w:val="20"/>
                <w:szCs w:val="20"/>
              </w:rPr>
            </w:pPr>
            <w:r w:rsidRPr="00E60FB7">
              <w:rPr>
                <w:sz w:val="20"/>
                <w:szCs w:val="20"/>
              </w:rPr>
              <w:t>2.</w:t>
            </w:r>
            <w:r w:rsidRPr="00E60FB7">
              <w:t xml:space="preserve"> </w:t>
            </w:r>
            <w:r w:rsidRPr="00E60FB7">
              <w:rPr>
                <w:sz w:val="20"/>
                <w:szCs w:val="20"/>
              </w:rPr>
              <w:t>Закреплять умение д</w:t>
            </w:r>
            <w:r w:rsidRPr="00E60FB7">
              <w:rPr>
                <w:sz w:val="20"/>
                <w:szCs w:val="20"/>
              </w:rPr>
              <w:t>е</w:t>
            </w:r>
            <w:r w:rsidRPr="00E60FB7">
              <w:rPr>
                <w:sz w:val="20"/>
                <w:szCs w:val="20"/>
              </w:rPr>
              <w:t xml:space="preserve">лать аппликацию, </w:t>
            </w:r>
          </w:p>
          <w:p w:rsidR="00C16CAB" w:rsidRPr="00E60FB7" w:rsidRDefault="00C16CAB" w:rsidP="00A4076D">
            <w:pPr>
              <w:jc w:val="both"/>
              <w:rPr>
                <w:sz w:val="20"/>
                <w:szCs w:val="20"/>
              </w:rPr>
            </w:pPr>
            <w:r w:rsidRPr="00E60FB7">
              <w:rPr>
                <w:sz w:val="20"/>
                <w:szCs w:val="20"/>
              </w:rPr>
              <w:t xml:space="preserve">используя  кусочки  ткани  разнообразной  фактуры  (шелк  для  бабочки, </w:t>
            </w:r>
          </w:p>
          <w:p w:rsidR="00C16CAB" w:rsidRPr="00E60FB7" w:rsidRDefault="00C16CAB" w:rsidP="00A4076D">
            <w:pPr>
              <w:jc w:val="both"/>
              <w:rPr>
                <w:sz w:val="20"/>
                <w:szCs w:val="20"/>
              </w:rPr>
            </w:pPr>
            <w:r w:rsidRPr="00E60FB7">
              <w:rPr>
                <w:sz w:val="20"/>
                <w:szCs w:val="20"/>
              </w:rPr>
              <w:t>байка для зайчика и т. д.), наносить контур с пом</w:t>
            </w:r>
            <w:r w:rsidRPr="00E60FB7">
              <w:rPr>
                <w:sz w:val="20"/>
                <w:szCs w:val="20"/>
              </w:rPr>
              <w:t>о</w:t>
            </w:r>
            <w:r w:rsidRPr="00E60FB7">
              <w:rPr>
                <w:sz w:val="20"/>
                <w:szCs w:val="20"/>
              </w:rPr>
              <w:t xml:space="preserve">щью мелка и вырезать </w:t>
            </w:r>
          </w:p>
          <w:p w:rsidR="00C16CAB" w:rsidRPr="00E60FB7" w:rsidRDefault="00C16CAB" w:rsidP="00A4076D">
            <w:pPr>
              <w:jc w:val="both"/>
              <w:rPr>
                <w:sz w:val="20"/>
                <w:szCs w:val="20"/>
              </w:rPr>
            </w:pPr>
            <w:r w:rsidRPr="00E60FB7">
              <w:rPr>
                <w:sz w:val="20"/>
                <w:szCs w:val="20"/>
              </w:rPr>
              <w:t>в соответствии с задума</w:t>
            </w:r>
            <w:r w:rsidRPr="00E60FB7">
              <w:rPr>
                <w:sz w:val="20"/>
                <w:szCs w:val="20"/>
              </w:rPr>
              <w:t>н</w:t>
            </w:r>
            <w:r w:rsidRPr="00E60FB7">
              <w:rPr>
                <w:sz w:val="20"/>
                <w:szCs w:val="20"/>
              </w:rPr>
              <w:t>ным сюжетом.</w:t>
            </w:r>
          </w:p>
          <w:p w:rsidR="00C16CAB" w:rsidRPr="00E60FB7" w:rsidRDefault="00C16CAB" w:rsidP="00A4076D">
            <w:pPr>
              <w:jc w:val="both"/>
              <w:rPr>
                <w:sz w:val="20"/>
                <w:szCs w:val="20"/>
              </w:rPr>
            </w:pPr>
            <w:r w:rsidRPr="00E60FB7">
              <w:rPr>
                <w:sz w:val="20"/>
                <w:szCs w:val="20"/>
              </w:rPr>
              <w:t>работа  с  природным  м</w:t>
            </w:r>
            <w:r w:rsidRPr="00E60FB7">
              <w:rPr>
                <w:sz w:val="20"/>
                <w:szCs w:val="20"/>
              </w:rPr>
              <w:t>а</w:t>
            </w:r>
            <w:r w:rsidRPr="00E60FB7">
              <w:rPr>
                <w:sz w:val="20"/>
                <w:szCs w:val="20"/>
              </w:rPr>
              <w:t>териалом</w:t>
            </w:r>
          </w:p>
          <w:p w:rsidR="00C16CAB" w:rsidRPr="00E60FB7" w:rsidRDefault="00C16CAB" w:rsidP="00A4076D">
            <w:pPr>
              <w:jc w:val="both"/>
              <w:rPr>
                <w:sz w:val="20"/>
                <w:szCs w:val="20"/>
              </w:rPr>
            </w:pPr>
            <w:r w:rsidRPr="00E60FB7">
              <w:rPr>
                <w:sz w:val="20"/>
                <w:szCs w:val="20"/>
              </w:rPr>
              <w:t>1.</w:t>
            </w:r>
            <w:r w:rsidRPr="00E60FB7">
              <w:t xml:space="preserve"> </w:t>
            </w:r>
            <w:r w:rsidRPr="00E60FB7">
              <w:rPr>
                <w:sz w:val="20"/>
                <w:szCs w:val="20"/>
              </w:rPr>
              <w:t>Закреплять умение со</w:t>
            </w:r>
            <w:r w:rsidRPr="00E60FB7">
              <w:rPr>
                <w:sz w:val="20"/>
                <w:szCs w:val="20"/>
              </w:rPr>
              <w:t>з</w:t>
            </w:r>
            <w:r w:rsidRPr="00E60FB7">
              <w:rPr>
                <w:sz w:val="20"/>
                <w:szCs w:val="20"/>
              </w:rPr>
              <w:t>давать фигуры людей, ж</w:t>
            </w:r>
            <w:r w:rsidRPr="00E60FB7">
              <w:rPr>
                <w:sz w:val="20"/>
                <w:szCs w:val="20"/>
              </w:rPr>
              <w:t>и</w:t>
            </w:r>
            <w:r w:rsidRPr="00E60FB7">
              <w:rPr>
                <w:sz w:val="20"/>
                <w:szCs w:val="20"/>
              </w:rPr>
              <w:t>вотных, птиц из желудей, шишек, косточек, травы, веток, корней и других материалов, передават</w:t>
            </w:r>
            <w:r>
              <w:rPr>
                <w:sz w:val="20"/>
                <w:szCs w:val="20"/>
              </w:rPr>
              <w:t xml:space="preserve">ь </w:t>
            </w:r>
            <w:r w:rsidRPr="00E60FB7">
              <w:rPr>
                <w:sz w:val="20"/>
                <w:szCs w:val="20"/>
              </w:rPr>
              <w:t>выразительность образа, создавать общие композ</w:t>
            </w:r>
            <w:r w:rsidRPr="00E60FB7">
              <w:rPr>
                <w:sz w:val="20"/>
                <w:szCs w:val="20"/>
              </w:rPr>
              <w:t>и</w:t>
            </w:r>
            <w:r w:rsidRPr="00E60FB7">
              <w:rPr>
                <w:sz w:val="20"/>
                <w:szCs w:val="20"/>
              </w:rPr>
              <w:t xml:space="preserve">ции </w:t>
            </w:r>
          </w:p>
          <w:p w:rsidR="00C16CAB" w:rsidRPr="00E60FB7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60FB7">
              <w:rPr>
                <w:sz w:val="20"/>
                <w:szCs w:val="20"/>
              </w:rPr>
              <w:t xml:space="preserve">Развивать фантазию, воображение. </w:t>
            </w:r>
          </w:p>
          <w:p w:rsidR="00C16CAB" w:rsidRPr="009D36B9" w:rsidRDefault="00C16CAB" w:rsidP="00A407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60FB7">
              <w:rPr>
                <w:sz w:val="20"/>
                <w:szCs w:val="20"/>
              </w:rPr>
              <w:t>Закреплять умение детей аккуратно и экономно и</w:t>
            </w:r>
            <w:r w:rsidRPr="00E60FB7">
              <w:rPr>
                <w:sz w:val="20"/>
                <w:szCs w:val="20"/>
              </w:rPr>
              <w:t>с</w:t>
            </w:r>
            <w:r w:rsidRPr="00E60FB7">
              <w:rPr>
                <w:sz w:val="20"/>
                <w:szCs w:val="20"/>
              </w:rPr>
              <w:t>пользовать материалы.</w:t>
            </w:r>
          </w:p>
        </w:tc>
      </w:tr>
      <w:tr w:rsidR="00C16CAB" w:rsidTr="00A4076D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B5C8A" w:rsidRDefault="00C16CAB" w:rsidP="00A4076D">
            <w:pPr>
              <w:jc w:val="center"/>
              <w:rPr>
                <w:b/>
                <w:u w:val="single"/>
              </w:rPr>
            </w:pPr>
            <w:r w:rsidRPr="00BB5C8A">
              <w:rPr>
                <w:b/>
                <w:u w:val="single"/>
              </w:rPr>
              <w:lastRenderedPageBreak/>
              <w:t>Конструктивно-модельная деятельность</w:t>
            </w:r>
          </w:p>
        </w:tc>
      </w:tr>
      <w:tr w:rsidR="00C16CAB" w:rsidTr="00A40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1. В процессе игры с н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>стольным и напольным строител</w:t>
            </w:r>
            <w:r w:rsidRPr="00071A04">
              <w:rPr>
                <w:sz w:val="20"/>
                <w:szCs w:val="20"/>
              </w:rPr>
              <w:t>ь</w:t>
            </w:r>
            <w:r w:rsidRPr="00071A04">
              <w:rPr>
                <w:sz w:val="20"/>
                <w:szCs w:val="20"/>
              </w:rPr>
              <w:t>ным мат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риалом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продолжать знакомить детей с дет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 xml:space="preserve">лями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2. Продо</w:t>
            </w:r>
            <w:r w:rsidRPr="00071A04">
              <w:rPr>
                <w:sz w:val="20"/>
                <w:szCs w:val="20"/>
              </w:rPr>
              <w:t>л</w:t>
            </w:r>
            <w:r w:rsidRPr="00071A04">
              <w:rPr>
                <w:sz w:val="20"/>
                <w:szCs w:val="20"/>
              </w:rPr>
              <w:t>жать учить детей соор</w:t>
            </w:r>
            <w:r w:rsidRPr="00071A04">
              <w:rPr>
                <w:sz w:val="20"/>
                <w:szCs w:val="20"/>
              </w:rPr>
              <w:t>у</w:t>
            </w:r>
            <w:r w:rsidRPr="00071A04">
              <w:rPr>
                <w:sz w:val="20"/>
                <w:szCs w:val="20"/>
              </w:rPr>
              <w:t>жать элеме</w:t>
            </w:r>
            <w:r w:rsidRPr="00071A04">
              <w:rPr>
                <w:sz w:val="20"/>
                <w:szCs w:val="20"/>
              </w:rPr>
              <w:t>н</w:t>
            </w:r>
            <w:r w:rsidRPr="00071A04">
              <w:rPr>
                <w:sz w:val="20"/>
                <w:szCs w:val="20"/>
              </w:rPr>
              <w:t>тарные п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 xml:space="preserve">стройки по образцу,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поддерж</w:t>
            </w:r>
            <w:r w:rsidRPr="00071A04">
              <w:rPr>
                <w:sz w:val="20"/>
                <w:szCs w:val="20"/>
              </w:rPr>
              <w:t>и</w:t>
            </w:r>
            <w:r w:rsidRPr="00071A04">
              <w:rPr>
                <w:sz w:val="20"/>
                <w:szCs w:val="20"/>
              </w:rPr>
              <w:t>вать желание строить что-то самосто</w:t>
            </w:r>
            <w:r w:rsidRPr="00071A04">
              <w:rPr>
                <w:sz w:val="20"/>
                <w:szCs w:val="20"/>
              </w:rPr>
              <w:t>я</w:t>
            </w:r>
            <w:r w:rsidRPr="00071A04">
              <w:rPr>
                <w:sz w:val="20"/>
                <w:szCs w:val="20"/>
              </w:rPr>
              <w:t>тельно.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3. Способс</w:t>
            </w:r>
            <w:r w:rsidRPr="00071A04">
              <w:rPr>
                <w:sz w:val="20"/>
                <w:szCs w:val="20"/>
              </w:rPr>
              <w:t>т</w:t>
            </w:r>
            <w:r w:rsidRPr="00071A04">
              <w:rPr>
                <w:sz w:val="20"/>
                <w:szCs w:val="20"/>
              </w:rPr>
              <w:t>вовать пон</w:t>
            </w:r>
            <w:r w:rsidRPr="00071A04">
              <w:rPr>
                <w:sz w:val="20"/>
                <w:szCs w:val="20"/>
              </w:rPr>
              <w:t>и</w:t>
            </w:r>
            <w:r w:rsidRPr="00071A04">
              <w:rPr>
                <w:sz w:val="20"/>
                <w:szCs w:val="20"/>
              </w:rPr>
              <w:t>манию пр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странстве</w:t>
            </w:r>
            <w:r w:rsidRPr="00071A04">
              <w:rPr>
                <w:sz w:val="20"/>
                <w:szCs w:val="20"/>
              </w:rPr>
              <w:t>н</w:t>
            </w:r>
            <w:r w:rsidRPr="00071A04">
              <w:rPr>
                <w:sz w:val="20"/>
                <w:szCs w:val="20"/>
              </w:rPr>
              <w:t>ных соотн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 xml:space="preserve">шений.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4.Учить  пользоваться  дополнител</w:t>
            </w:r>
            <w:r w:rsidRPr="00071A04">
              <w:rPr>
                <w:sz w:val="20"/>
                <w:szCs w:val="20"/>
              </w:rPr>
              <w:t>ь</w:t>
            </w:r>
            <w:r w:rsidRPr="00071A04">
              <w:rPr>
                <w:sz w:val="20"/>
                <w:szCs w:val="20"/>
              </w:rPr>
              <w:t>ными  с</w:t>
            </w:r>
            <w:r w:rsidRPr="00071A04">
              <w:rPr>
                <w:sz w:val="20"/>
                <w:szCs w:val="20"/>
              </w:rPr>
              <w:t>ю</w:t>
            </w:r>
            <w:r w:rsidRPr="00071A04">
              <w:rPr>
                <w:sz w:val="20"/>
                <w:szCs w:val="20"/>
              </w:rPr>
              <w:t>жетными  игрушками,  соразмерн</w:t>
            </w:r>
            <w:r w:rsidRPr="00071A04">
              <w:rPr>
                <w:sz w:val="20"/>
                <w:szCs w:val="20"/>
              </w:rPr>
              <w:t>ы</w:t>
            </w:r>
            <w:r w:rsidRPr="00071A04">
              <w:rPr>
                <w:sz w:val="20"/>
                <w:szCs w:val="20"/>
              </w:rPr>
              <w:t>ми  масшт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>бам  построек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5. Знакомить детей с пр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стейшими пластмасс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выми конс</w:t>
            </w:r>
            <w:r w:rsidRPr="00071A04">
              <w:rPr>
                <w:sz w:val="20"/>
                <w:szCs w:val="20"/>
              </w:rPr>
              <w:t>т</w:t>
            </w:r>
            <w:r w:rsidRPr="00071A04">
              <w:rPr>
                <w:sz w:val="20"/>
                <w:szCs w:val="20"/>
              </w:rPr>
              <w:t>рукторами.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6.Учить с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вместно с взрослым конструир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вать баше</w:t>
            </w:r>
            <w:r w:rsidRPr="00071A04">
              <w:rPr>
                <w:sz w:val="20"/>
                <w:szCs w:val="20"/>
              </w:rPr>
              <w:t>н</w:t>
            </w:r>
            <w:r w:rsidRPr="00071A04">
              <w:rPr>
                <w:sz w:val="20"/>
                <w:szCs w:val="20"/>
              </w:rPr>
              <w:t>ки, домики, машины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7. В летнее время сп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собствовать строител</w:t>
            </w:r>
            <w:r w:rsidRPr="00071A04">
              <w:rPr>
                <w:sz w:val="20"/>
                <w:szCs w:val="20"/>
              </w:rPr>
              <w:t>ь</w:t>
            </w:r>
            <w:r w:rsidRPr="00071A04">
              <w:rPr>
                <w:sz w:val="20"/>
                <w:szCs w:val="20"/>
              </w:rPr>
              <w:t>ным играм с использов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 xml:space="preserve">нием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природного материала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1. Подводить детей к пр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стейшему ан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>лизу созданных построек. 2.Совершенствовать  конс</w:t>
            </w:r>
            <w:r w:rsidRPr="00071A04">
              <w:rPr>
                <w:sz w:val="20"/>
                <w:szCs w:val="20"/>
              </w:rPr>
              <w:t>т</w:t>
            </w:r>
            <w:r w:rsidRPr="00071A04">
              <w:rPr>
                <w:sz w:val="20"/>
                <w:szCs w:val="20"/>
              </w:rPr>
              <w:t>руктивные  умения,  учить  различать,  называть  и  использовать основные строительные детали (куб</w:t>
            </w:r>
            <w:r w:rsidRPr="00071A04">
              <w:rPr>
                <w:sz w:val="20"/>
                <w:szCs w:val="20"/>
              </w:rPr>
              <w:t>и</w:t>
            </w:r>
            <w:r w:rsidRPr="00071A04">
              <w:rPr>
                <w:sz w:val="20"/>
                <w:szCs w:val="20"/>
              </w:rPr>
              <w:t xml:space="preserve">ки, кирпичики, пластины,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цилиндры, трехгранные призмы)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3. Развивать  желание  с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оружать  п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 xml:space="preserve">стройки  по  собственному  замыслу.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4.Продолжать учить детей обыгрывать постройки, объединять их по сюжету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1. Продолжать разв</w:t>
            </w:r>
            <w:r w:rsidRPr="00071A04">
              <w:rPr>
                <w:sz w:val="20"/>
                <w:szCs w:val="20"/>
              </w:rPr>
              <w:t>и</w:t>
            </w:r>
            <w:r w:rsidRPr="00071A04">
              <w:rPr>
                <w:sz w:val="20"/>
                <w:szCs w:val="20"/>
              </w:rPr>
              <w:t>вать у детей спосо</w:t>
            </w:r>
            <w:r w:rsidRPr="00071A04">
              <w:rPr>
                <w:sz w:val="20"/>
                <w:szCs w:val="20"/>
              </w:rPr>
              <w:t>б</w:t>
            </w:r>
            <w:r w:rsidRPr="00071A04">
              <w:rPr>
                <w:sz w:val="20"/>
                <w:szCs w:val="20"/>
              </w:rPr>
              <w:t>ность различать и называть строител</w:t>
            </w:r>
            <w:r w:rsidRPr="00071A04">
              <w:rPr>
                <w:sz w:val="20"/>
                <w:szCs w:val="20"/>
              </w:rPr>
              <w:t>ь</w:t>
            </w:r>
            <w:r w:rsidRPr="00071A04">
              <w:rPr>
                <w:sz w:val="20"/>
                <w:szCs w:val="20"/>
              </w:rPr>
              <w:t>ные детали (куб, пл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>стина, кирпичик, бр</w:t>
            </w:r>
            <w:r w:rsidRPr="00071A04">
              <w:rPr>
                <w:sz w:val="20"/>
                <w:szCs w:val="20"/>
              </w:rPr>
              <w:t>у</w:t>
            </w:r>
            <w:r w:rsidRPr="00071A04">
              <w:rPr>
                <w:sz w:val="20"/>
                <w:szCs w:val="20"/>
              </w:rPr>
              <w:t>сок); учить использ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 xml:space="preserve">вать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их  с  учетом  конс</w:t>
            </w:r>
            <w:r w:rsidRPr="00071A04">
              <w:rPr>
                <w:sz w:val="20"/>
                <w:szCs w:val="20"/>
              </w:rPr>
              <w:t>т</w:t>
            </w:r>
            <w:r w:rsidRPr="00071A04">
              <w:rPr>
                <w:sz w:val="20"/>
                <w:szCs w:val="20"/>
              </w:rPr>
              <w:t>руктивных  свойств  (устойчивость,  фо</w:t>
            </w:r>
            <w:r w:rsidRPr="00071A04">
              <w:rPr>
                <w:sz w:val="20"/>
                <w:szCs w:val="20"/>
              </w:rPr>
              <w:t>р</w:t>
            </w:r>
            <w:r w:rsidRPr="00071A04">
              <w:rPr>
                <w:sz w:val="20"/>
                <w:szCs w:val="20"/>
              </w:rPr>
              <w:t>ма,  величина).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2. Учить самосто</w:t>
            </w:r>
            <w:r w:rsidRPr="00071A04">
              <w:rPr>
                <w:sz w:val="20"/>
                <w:szCs w:val="20"/>
              </w:rPr>
              <w:t>я</w:t>
            </w:r>
            <w:r w:rsidRPr="00071A04">
              <w:rPr>
                <w:sz w:val="20"/>
                <w:szCs w:val="20"/>
              </w:rPr>
              <w:t>тельно измерять п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стройки (по высоте, длине и ширине), с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блюдать заданный воспитателем при</w:t>
            </w:r>
            <w:r w:rsidRPr="00071A04">
              <w:rPr>
                <w:sz w:val="20"/>
                <w:szCs w:val="20"/>
              </w:rPr>
              <w:t>н</w:t>
            </w:r>
            <w:r w:rsidRPr="00071A04">
              <w:rPr>
                <w:sz w:val="20"/>
                <w:szCs w:val="20"/>
              </w:rPr>
              <w:t>цип конструкции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3. Обучать констру</w:t>
            </w:r>
            <w:r w:rsidRPr="00071A04">
              <w:rPr>
                <w:sz w:val="20"/>
                <w:szCs w:val="20"/>
              </w:rPr>
              <w:t>и</w:t>
            </w:r>
            <w:r w:rsidRPr="00071A04">
              <w:rPr>
                <w:sz w:val="20"/>
                <w:szCs w:val="20"/>
              </w:rPr>
              <w:t>рованию из бумаги: сгибать прямоугол</w:t>
            </w:r>
            <w:r w:rsidRPr="00071A04">
              <w:rPr>
                <w:sz w:val="20"/>
                <w:szCs w:val="20"/>
              </w:rPr>
              <w:t>ь</w:t>
            </w:r>
            <w:r w:rsidRPr="00071A04">
              <w:rPr>
                <w:sz w:val="20"/>
                <w:szCs w:val="20"/>
              </w:rPr>
              <w:t>ный лист бумаги п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полам, совмещая ст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роны и углы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4. Приобщать детей к изготовлению под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лок из природного материала: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коры, веток, листьев, шишек, каштанов, ореховой скорлупы, соломы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5. Учить использ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 xml:space="preserve">вать для закрепления частей клей,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пластилин;  прим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нять  в  поделках  катушки,  коробки  разной  величины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и другие предметы.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6. Учить сооружать постройки из крупн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го и мелкого стро</w:t>
            </w:r>
            <w:r w:rsidRPr="00071A04">
              <w:rPr>
                <w:sz w:val="20"/>
                <w:szCs w:val="20"/>
              </w:rPr>
              <w:t>и</w:t>
            </w:r>
            <w:r w:rsidRPr="00071A04">
              <w:rPr>
                <w:sz w:val="20"/>
                <w:szCs w:val="20"/>
              </w:rPr>
              <w:t xml:space="preserve">тельного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материала, использ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вать детали разного цвета для создания и украшения построек.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1. Продолжать развивать умение детей устанавл</w:t>
            </w:r>
            <w:r w:rsidRPr="00071A04">
              <w:rPr>
                <w:sz w:val="20"/>
                <w:szCs w:val="20"/>
              </w:rPr>
              <w:t>и</w:t>
            </w:r>
            <w:r w:rsidRPr="00071A04">
              <w:rPr>
                <w:sz w:val="20"/>
                <w:szCs w:val="20"/>
              </w:rPr>
              <w:t>вать связь между созд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>ваемыми постройками и тем, что они видят в окр</w:t>
            </w:r>
            <w:r w:rsidRPr="00071A04">
              <w:rPr>
                <w:sz w:val="20"/>
                <w:szCs w:val="20"/>
              </w:rPr>
              <w:t>у</w:t>
            </w:r>
            <w:r w:rsidRPr="00071A04">
              <w:rPr>
                <w:sz w:val="20"/>
                <w:szCs w:val="20"/>
              </w:rPr>
              <w:t>жающей жизни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2. Учить выделять осно</w:t>
            </w:r>
            <w:r w:rsidRPr="00071A04">
              <w:rPr>
                <w:sz w:val="20"/>
                <w:szCs w:val="20"/>
              </w:rPr>
              <w:t>в</w:t>
            </w:r>
            <w:r w:rsidRPr="00071A04">
              <w:rPr>
                <w:sz w:val="20"/>
                <w:szCs w:val="20"/>
              </w:rPr>
              <w:t xml:space="preserve">ные части и характерные детали конструкций.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3.Поощрять самостоятел</w:t>
            </w:r>
            <w:r w:rsidRPr="00071A04">
              <w:rPr>
                <w:sz w:val="20"/>
                <w:szCs w:val="20"/>
              </w:rPr>
              <w:t>ь</w:t>
            </w:r>
            <w:r w:rsidRPr="00071A04">
              <w:rPr>
                <w:sz w:val="20"/>
                <w:szCs w:val="20"/>
              </w:rPr>
              <w:t>ность, творчество, иници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>тиву, дружелюбие.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 xml:space="preserve">4.Помогать анализировать сделанные воспитателем поделки и постройки;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на основе анализа нах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дить конструктивные р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>шения и планировать со</w:t>
            </w:r>
            <w:r w:rsidRPr="00071A04">
              <w:rPr>
                <w:sz w:val="20"/>
                <w:szCs w:val="20"/>
              </w:rPr>
              <w:t>з</w:t>
            </w:r>
            <w:r w:rsidRPr="00071A04">
              <w:rPr>
                <w:sz w:val="20"/>
                <w:szCs w:val="20"/>
              </w:rPr>
              <w:t>дание собственной п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стройки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 xml:space="preserve">5. Знакомить с новыми деталями: разнообразными по форме и величине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 xml:space="preserve">пластинами, брусками, цилиндрами, конусами и др. Учить заменять одни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детали другими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6. Учить  строить  по  р</w:t>
            </w:r>
            <w:r w:rsidRPr="00071A04">
              <w:rPr>
                <w:sz w:val="20"/>
                <w:szCs w:val="20"/>
              </w:rPr>
              <w:t>и</w:t>
            </w:r>
            <w:r w:rsidRPr="00071A04">
              <w:rPr>
                <w:sz w:val="20"/>
                <w:szCs w:val="20"/>
              </w:rPr>
              <w:t xml:space="preserve">сунку,  самостоятельно  подбирать  необходимый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строительный материал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7. Продолжать развивать умение работать колле</w:t>
            </w:r>
            <w:r w:rsidRPr="00071A04">
              <w:rPr>
                <w:sz w:val="20"/>
                <w:szCs w:val="20"/>
              </w:rPr>
              <w:t>к</w:t>
            </w:r>
            <w:r w:rsidRPr="00071A04">
              <w:rPr>
                <w:sz w:val="20"/>
                <w:szCs w:val="20"/>
              </w:rPr>
              <w:t xml:space="preserve">тивно, объединять свои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поделки в соответствии с общим замыслом, догов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 xml:space="preserve">риваться, кто какую часть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работы будет выполнять.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1. Формировать интерес к разнообразным зданиям и сооружениям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2. Учить видеть констру</w:t>
            </w:r>
            <w:r w:rsidRPr="00071A04">
              <w:rPr>
                <w:sz w:val="20"/>
                <w:szCs w:val="20"/>
              </w:rPr>
              <w:t>к</w:t>
            </w:r>
            <w:r w:rsidRPr="00071A04">
              <w:rPr>
                <w:sz w:val="20"/>
                <w:szCs w:val="20"/>
              </w:rPr>
              <w:t>цию объекта и анализир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 xml:space="preserve">вать ее основные части,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их функциональное назн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>чение.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3. Предлагать детям сам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стоятельно находить о</w:t>
            </w:r>
            <w:r w:rsidRPr="00071A04">
              <w:rPr>
                <w:sz w:val="20"/>
                <w:szCs w:val="20"/>
              </w:rPr>
              <w:t>т</w:t>
            </w:r>
            <w:r w:rsidRPr="00071A04">
              <w:rPr>
                <w:sz w:val="20"/>
                <w:szCs w:val="20"/>
              </w:rPr>
              <w:t xml:space="preserve">дельные конструктивные решения на основе анализа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4. Закреплять  навыки  коллективной  работы:  умение  распределять  об</w:t>
            </w:r>
            <w:r w:rsidRPr="00071A04">
              <w:rPr>
                <w:sz w:val="20"/>
                <w:szCs w:val="20"/>
              </w:rPr>
              <w:t>я</w:t>
            </w:r>
            <w:r w:rsidRPr="00071A04">
              <w:rPr>
                <w:sz w:val="20"/>
                <w:szCs w:val="20"/>
              </w:rPr>
              <w:t>занности, работать в соо</w:t>
            </w:r>
            <w:r w:rsidRPr="00071A04">
              <w:rPr>
                <w:sz w:val="20"/>
                <w:szCs w:val="20"/>
              </w:rPr>
              <w:t>т</w:t>
            </w:r>
            <w:r w:rsidRPr="00071A04">
              <w:rPr>
                <w:sz w:val="20"/>
                <w:szCs w:val="20"/>
              </w:rPr>
              <w:t>ветствии с общим замы</w:t>
            </w:r>
            <w:r w:rsidRPr="00071A04">
              <w:rPr>
                <w:sz w:val="20"/>
                <w:szCs w:val="20"/>
              </w:rPr>
              <w:t>с</w:t>
            </w:r>
            <w:r w:rsidRPr="00071A04">
              <w:rPr>
                <w:sz w:val="20"/>
                <w:szCs w:val="20"/>
              </w:rPr>
              <w:t>лом, не мешая друг другу.</w:t>
            </w:r>
          </w:p>
          <w:p w:rsidR="00C16CAB" w:rsidRPr="00071A04" w:rsidRDefault="00C16CAB" w:rsidP="00071A04">
            <w:pPr>
              <w:rPr>
                <w:b/>
                <w:sz w:val="20"/>
                <w:szCs w:val="20"/>
              </w:rPr>
            </w:pPr>
            <w:r w:rsidRPr="00071A04">
              <w:rPr>
                <w:b/>
                <w:sz w:val="20"/>
                <w:szCs w:val="20"/>
              </w:rPr>
              <w:t>Из строительного мат</w:t>
            </w:r>
            <w:r w:rsidRPr="00071A04">
              <w:rPr>
                <w:b/>
                <w:sz w:val="20"/>
                <w:szCs w:val="20"/>
              </w:rPr>
              <w:t>е</w:t>
            </w:r>
            <w:r w:rsidRPr="00071A04">
              <w:rPr>
                <w:b/>
                <w:sz w:val="20"/>
                <w:szCs w:val="20"/>
              </w:rPr>
              <w:t>риала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1. Учить  детей  сооружать  различные  конструкции  одного  и  того  же  объе</w:t>
            </w:r>
            <w:r w:rsidRPr="00071A04">
              <w:rPr>
                <w:sz w:val="20"/>
                <w:szCs w:val="20"/>
              </w:rPr>
              <w:t>к</w:t>
            </w:r>
            <w:r w:rsidRPr="00071A04">
              <w:rPr>
                <w:sz w:val="20"/>
                <w:szCs w:val="20"/>
              </w:rPr>
              <w:t xml:space="preserve">та  в  соответствии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с их назначением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2. Продолжать учить с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оружать постройки, объ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диненные общей темой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(улица, машины, дома)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Из деталей конструктора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1. Познакомить с разноо</w:t>
            </w:r>
            <w:r w:rsidRPr="00071A04">
              <w:rPr>
                <w:sz w:val="20"/>
                <w:szCs w:val="20"/>
              </w:rPr>
              <w:t>б</w:t>
            </w:r>
            <w:r w:rsidRPr="00071A04">
              <w:rPr>
                <w:sz w:val="20"/>
                <w:szCs w:val="20"/>
              </w:rPr>
              <w:t xml:space="preserve">разными пластмассовыми конструкторами. Учить создавать различные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модели по рисунку, по словесной инструкции воспитателя, по собстве</w:t>
            </w:r>
            <w:r w:rsidRPr="00071A04">
              <w:rPr>
                <w:sz w:val="20"/>
                <w:szCs w:val="20"/>
              </w:rPr>
              <w:t>н</w:t>
            </w:r>
            <w:r w:rsidRPr="00071A04">
              <w:rPr>
                <w:sz w:val="20"/>
                <w:szCs w:val="20"/>
              </w:rPr>
              <w:t>ному замыслу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2. Познакомить  детей  с  деревянным  конструкт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 xml:space="preserve">ром,  детали  которого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крепятся штифтами.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3. Учить создавать разли</w:t>
            </w:r>
            <w:r w:rsidRPr="00071A04">
              <w:rPr>
                <w:sz w:val="20"/>
                <w:szCs w:val="20"/>
              </w:rPr>
              <w:t>ч</w:t>
            </w:r>
            <w:r w:rsidRPr="00071A04">
              <w:rPr>
                <w:sz w:val="20"/>
                <w:szCs w:val="20"/>
              </w:rPr>
              <w:t xml:space="preserve">ные конструкции (мебель, машины) по рисунку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и по словесной инстру</w:t>
            </w:r>
            <w:r w:rsidRPr="00071A04">
              <w:rPr>
                <w:sz w:val="20"/>
                <w:szCs w:val="20"/>
              </w:rPr>
              <w:t>к</w:t>
            </w:r>
            <w:r w:rsidRPr="00071A04">
              <w:rPr>
                <w:sz w:val="20"/>
                <w:szCs w:val="20"/>
              </w:rPr>
              <w:t>ции воспитателя.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3. Учить  создавать  конс</w:t>
            </w:r>
            <w:r w:rsidRPr="00071A04">
              <w:rPr>
                <w:sz w:val="20"/>
                <w:szCs w:val="20"/>
              </w:rPr>
              <w:t>т</w:t>
            </w:r>
            <w:r w:rsidRPr="00071A04">
              <w:rPr>
                <w:sz w:val="20"/>
                <w:szCs w:val="20"/>
              </w:rPr>
              <w:t xml:space="preserve">рукции,  объединенные  общей  темой  (детская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площадка, стоянка машин и др.).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4.Учить разбирать конс</w:t>
            </w:r>
            <w:r w:rsidRPr="00071A04">
              <w:rPr>
                <w:sz w:val="20"/>
                <w:szCs w:val="20"/>
              </w:rPr>
              <w:t>т</w:t>
            </w:r>
            <w:r w:rsidRPr="00071A04">
              <w:rPr>
                <w:sz w:val="20"/>
                <w:szCs w:val="20"/>
              </w:rPr>
              <w:t>рукции при помощи скобы и киянки (в пластмассовых конструкторах)</w:t>
            </w:r>
          </w:p>
        </w:tc>
      </w:tr>
      <w:tr w:rsidR="00C16CAB" w:rsidTr="00A4076D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C451D5" w:rsidRDefault="00C16CAB" w:rsidP="00A407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51D5">
              <w:rPr>
                <w:b/>
                <w:sz w:val="20"/>
                <w:szCs w:val="20"/>
                <w:u w:val="single"/>
              </w:rPr>
              <w:lastRenderedPageBreak/>
              <w:t>Музыкальная деятельность (Список репертуара Приложение №</w:t>
            </w:r>
            <w:r w:rsidR="00536281">
              <w:rPr>
                <w:b/>
                <w:sz w:val="20"/>
                <w:szCs w:val="20"/>
                <w:u w:val="single"/>
              </w:rPr>
              <w:t>6</w:t>
            </w:r>
            <w:r w:rsidRPr="00C451D5">
              <w:rPr>
                <w:b/>
                <w:sz w:val="20"/>
                <w:szCs w:val="20"/>
                <w:u w:val="single"/>
              </w:rPr>
              <w:t xml:space="preserve"> )</w:t>
            </w:r>
          </w:p>
        </w:tc>
      </w:tr>
      <w:tr w:rsidR="00C16CAB" w:rsidTr="00071A04">
        <w:trPr>
          <w:cantSplit/>
          <w:trHeight w:val="113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1F2F44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36EAB" w:rsidRDefault="00C16CAB" w:rsidP="00071A04">
            <w:pPr>
              <w:rPr>
                <w:sz w:val="20"/>
                <w:szCs w:val="20"/>
              </w:rPr>
            </w:pPr>
            <w:r w:rsidRPr="00036EAB">
              <w:rPr>
                <w:sz w:val="20"/>
                <w:szCs w:val="20"/>
              </w:rPr>
              <w:t>1.</w:t>
            </w:r>
            <w:r w:rsidRPr="00036EAB">
              <w:t xml:space="preserve"> </w:t>
            </w:r>
            <w:r w:rsidRPr="00036EAB">
              <w:rPr>
                <w:sz w:val="20"/>
                <w:szCs w:val="20"/>
              </w:rPr>
              <w:t>Воспит</w:t>
            </w:r>
            <w:r w:rsidRPr="00036EAB">
              <w:rPr>
                <w:sz w:val="20"/>
                <w:szCs w:val="20"/>
              </w:rPr>
              <w:t>ы</w:t>
            </w:r>
            <w:r w:rsidRPr="00036EAB">
              <w:rPr>
                <w:sz w:val="20"/>
                <w:szCs w:val="20"/>
              </w:rPr>
              <w:t xml:space="preserve">вать интерес к музыке, желание слушать музыку, подпевать, </w:t>
            </w:r>
          </w:p>
          <w:p w:rsidR="00C16CAB" w:rsidRPr="00036EAB" w:rsidRDefault="00C16CAB" w:rsidP="00071A04">
            <w:pPr>
              <w:rPr>
                <w:sz w:val="20"/>
                <w:szCs w:val="20"/>
              </w:rPr>
            </w:pPr>
            <w:r w:rsidRPr="00036EAB">
              <w:rPr>
                <w:sz w:val="20"/>
                <w:szCs w:val="20"/>
              </w:rPr>
              <w:t>выполнять простейшие танцевал</w:t>
            </w:r>
            <w:r w:rsidRPr="00036EAB">
              <w:rPr>
                <w:sz w:val="20"/>
                <w:szCs w:val="20"/>
              </w:rPr>
              <w:t>ь</w:t>
            </w:r>
            <w:r w:rsidRPr="00036EAB">
              <w:rPr>
                <w:sz w:val="20"/>
                <w:szCs w:val="20"/>
              </w:rPr>
              <w:t>ные движ</w:t>
            </w:r>
            <w:r w:rsidRPr="00036EAB">
              <w:rPr>
                <w:sz w:val="20"/>
                <w:szCs w:val="20"/>
              </w:rPr>
              <w:t>е</w:t>
            </w:r>
            <w:r w:rsidRPr="00036EAB">
              <w:rPr>
                <w:sz w:val="20"/>
                <w:szCs w:val="20"/>
              </w:rPr>
              <w:t>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804DA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A804DA">
              <w:rPr>
                <w:sz w:val="20"/>
                <w:szCs w:val="20"/>
              </w:rPr>
              <w:t>Воспитывать у детей эм</w:t>
            </w:r>
            <w:r w:rsidRPr="00A804DA">
              <w:rPr>
                <w:sz w:val="20"/>
                <w:szCs w:val="20"/>
              </w:rPr>
              <w:t>о</w:t>
            </w:r>
            <w:r w:rsidRPr="00A804DA">
              <w:rPr>
                <w:sz w:val="20"/>
                <w:szCs w:val="20"/>
              </w:rPr>
              <w:t xml:space="preserve">циональную отзывчивость на музыку.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804DA">
              <w:rPr>
                <w:sz w:val="20"/>
                <w:szCs w:val="20"/>
              </w:rPr>
              <w:t>Познакомить с тремя муз</w:t>
            </w:r>
            <w:r w:rsidRPr="00A804DA">
              <w:rPr>
                <w:sz w:val="20"/>
                <w:szCs w:val="20"/>
              </w:rPr>
              <w:t>ы</w:t>
            </w:r>
            <w:r w:rsidRPr="00A804DA">
              <w:rPr>
                <w:sz w:val="20"/>
                <w:szCs w:val="20"/>
              </w:rPr>
              <w:t>кальны</w:t>
            </w:r>
            <w:r>
              <w:rPr>
                <w:sz w:val="20"/>
                <w:szCs w:val="20"/>
              </w:rPr>
              <w:t>ми жа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рами: песней, танцем, ма</w:t>
            </w:r>
            <w:r>
              <w:rPr>
                <w:sz w:val="20"/>
                <w:szCs w:val="20"/>
              </w:rPr>
              <w:t>р</w:t>
            </w:r>
            <w:r w:rsidRPr="00A804DA">
              <w:rPr>
                <w:sz w:val="20"/>
                <w:szCs w:val="20"/>
              </w:rPr>
              <w:t>шем.</w:t>
            </w:r>
          </w:p>
          <w:p w:rsidR="00C16CAB" w:rsidRPr="00036E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A804DA">
              <w:rPr>
                <w:sz w:val="20"/>
                <w:szCs w:val="20"/>
              </w:rPr>
              <w:t>Способств</w:t>
            </w:r>
            <w:r w:rsidRPr="00A804DA">
              <w:rPr>
                <w:sz w:val="20"/>
                <w:szCs w:val="20"/>
              </w:rPr>
              <w:t>о</w:t>
            </w:r>
            <w:r w:rsidRPr="00A804DA">
              <w:rPr>
                <w:sz w:val="20"/>
                <w:szCs w:val="20"/>
              </w:rPr>
              <w:t>вать развитию музыкальной памяти.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47751B">
              <w:rPr>
                <w:sz w:val="20"/>
                <w:szCs w:val="20"/>
              </w:rPr>
              <w:t>Продолжать разв</w:t>
            </w:r>
            <w:r w:rsidRPr="0047751B">
              <w:rPr>
                <w:sz w:val="20"/>
                <w:szCs w:val="20"/>
              </w:rPr>
              <w:t>и</w:t>
            </w:r>
            <w:r w:rsidRPr="0047751B">
              <w:rPr>
                <w:sz w:val="20"/>
                <w:szCs w:val="20"/>
              </w:rPr>
              <w:t>вать у детей интерес к музыке, желание ее слушать, вызывать  эмоциональную  о</w:t>
            </w:r>
            <w:r w:rsidRPr="0047751B">
              <w:rPr>
                <w:sz w:val="20"/>
                <w:szCs w:val="20"/>
              </w:rPr>
              <w:t>т</w:t>
            </w:r>
            <w:r w:rsidRPr="0047751B">
              <w:rPr>
                <w:sz w:val="20"/>
                <w:szCs w:val="20"/>
              </w:rPr>
              <w:t>зывчивость  при  во</w:t>
            </w:r>
            <w:r w:rsidRPr="0047751B">
              <w:rPr>
                <w:sz w:val="20"/>
                <w:szCs w:val="20"/>
              </w:rPr>
              <w:t>с</w:t>
            </w:r>
            <w:r w:rsidRPr="0047751B">
              <w:rPr>
                <w:sz w:val="20"/>
                <w:szCs w:val="20"/>
              </w:rPr>
              <w:t>приятии  музыкал</w:t>
            </w:r>
            <w:r w:rsidRPr="0047751B">
              <w:rPr>
                <w:sz w:val="20"/>
                <w:szCs w:val="20"/>
              </w:rPr>
              <w:t>ь</w:t>
            </w:r>
            <w:r w:rsidRPr="0047751B">
              <w:rPr>
                <w:sz w:val="20"/>
                <w:szCs w:val="20"/>
              </w:rPr>
              <w:t>ных произведений.</w:t>
            </w:r>
          </w:p>
          <w:p w:rsidR="00C16CAB" w:rsidRPr="00036E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D27F4E">
              <w:rPr>
                <w:sz w:val="20"/>
                <w:szCs w:val="20"/>
              </w:rPr>
              <w:t>Обогащать муз</w:t>
            </w:r>
            <w:r w:rsidRPr="00D27F4E">
              <w:rPr>
                <w:sz w:val="20"/>
                <w:szCs w:val="20"/>
              </w:rPr>
              <w:t>ы</w:t>
            </w:r>
            <w:r w:rsidRPr="00D27F4E">
              <w:rPr>
                <w:sz w:val="20"/>
                <w:szCs w:val="20"/>
              </w:rPr>
              <w:t>кальные впечатления, способствовать дал</w:t>
            </w:r>
            <w:r w:rsidRPr="00D27F4E">
              <w:rPr>
                <w:sz w:val="20"/>
                <w:szCs w:val="20"/>
              </w:rPr>
              <w:t>ь</w:t>
            </w:r>
            <w:r w:rsidRPr="00D27F4E">
              <w:rPr>
                <w:sz w:val="20"/>
                <w:szCs w:val="20"/>
              </w:rPr>
              <w:t>нейшему развитию основ музыкальной культуры.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2012C6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12C6">
              <w:rPr>
                <w:sz w:val="20"/>
                <w:szCs w:val="20"/>
              </w:rPr>
              <w:t xml:space="preserve">Продолжать развивать интерес и </w:t>
            </w:r>
            <w:r>
              <w:rPr>
                <w:sz w:val="20"/>
                <w:szCs w:val="20"/>
              </w:rPr>
              <w:t>любовь к 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ке, музыкальную от</w:t>
            </w:r>
            <w:r w:rsidRPr="002012C6">
              <w:rPr>
                <w:sz w:val="20"/>
                <w:szCs w:val="20"/>
              </w:rPr>
              <w:t>зывч</w:t>
            </w:r>
            <w:r w:rsidRPr="002012C6">
              <w:rPr>
                <w:sz w:val="20"/>
                <w:szCs w:val="20"/>
              </w:rPr>
              <w:t>и</w:t>
            </w:r>
            <w:r w:rsidRPr="002012C6">
              <w:rPr>
                <w:sz w:val="20"/>
                <w:szCs w:val="20"/>
              </w:rPr>
              <w:t>вость на нее.</w:t>
            </w:r>
          </w:p>
          <w:p w:rsidR="00C16CAB" w:rsidRPr="002012C6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12C6">
              <w:rPr>
                <w:sz w:val="20"/>
                <w:szCs w:val="20"/>
              </w:rPr>
              <w:t>Формировать музыкал</w:t>
            </w:r>
            <w:r w:rsidRPr="002012C6">
              <w:rPr>
                <w:sz w:val="20"/>
                <w:szCs w:val="20"/>
              </w:rPr>
              <w:t>ь</w:t>
            </w:r>
            <w:r w:rsidRPr="002012C6">
              <w:rPr>
                <w:sz w:val="20"/>
                <w:szCs w:val="20"/>
              </w:rPr>
              <w:t>ную культур</w:t>
            </w:r>
            <w:r>
              <w:rPr>
                <w:sz w:val="20"/>
                <w:szCs w:val="20"/>
              </w:rPr>
              <w:t>у на основе знакомства с класси</w:t>
            </w:r>
            <w:r w:rsidRPr="002012C6">
              <w:rPr>
                <w:sz w:val="20"/>
                <w:szCs w:val="20"/>
              </w:rPr>
              <w:t>ч</w:t>
            </w:r>
            <w:r w:rsidRPr="002012C6">
              <w:rPr>
                <w:sz w:val="20"/>
                <w:szCs w:val="20"/>
              </w:rPr>
              <w:t>е</w:t>
            </w:r>
            <w:r w:rsidRPr="002012C6">
              <w:rPr>
                <w:sz w:val="20"/>
                <w:szCs w:val="20"/>
              </w:rPr>
              <w:t>ской, народной и совр</w:t>
            </w:r>
            <w:r w:rsidRPr="002012C6">
              <w:rPr>
                <w:sz w:val="20"/>
                <w:szCs w:val="20"/>
              </w:rPr>
              <w:t>е</w:t>
            </w:r>
            <w:r w:rsidRPr="002012C6">
              <w:rPr>
                <w:sz w:val="20"/>
                <w:szCs w:val="20"/>
              </w:rPr>
              <w:t xml:space="preserve">менной музыкой. </w:t>
            </w:r>
          </w:p>
          <w:p w:rsidR="00C16CAB" w:rsidRPr="002012C6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012C6">
              <w:rPr>
                <w:sz w:val="20"/>
                <w:szCs w:val="20"/>
              </w:rPr>
              <w:t xml:space="preserve">Продолжать  развивать  музыкальные </w:t>
            </w:r>
            <w:r>
              <w:rPr>
                <w:sz w:val="20"/>
                <w:szCs w:val="20"/>
              </w:rPr>
              <w:t xml:space="preserve"> способности  детей:  </w:t>
            </w:r>
            <w:proofErr w:type="spellStart"/>
            <w:r>
              <w:rPr>
                <w:sz w:val="20"/>
                <w:szCs w:val="20"/>
              </w:rPr>
              <w:t>звуковысо</w:t>
            </w:r>
            <w:r w:rsidRPr="002012C6">
              <w:rPr>
                <w:sz w:val="20"/>
                <w:szCs w:val="20"/>
              </w:rPr>
              <w:t>тный</w:t>
            </w:r>
            <w:proofErr w:type="spellEnd"/>
            <w:r w:rsidRPr="002012C6">
              <w:rPr>
                <w:sz w:val="20"/>
                <w:szCs w:val="20"/>
              </w:rPr>
              <w:t xml:space="preserve">, ритмический, тембровый, динамический слух. </w:t>
            </w:r>
          </w:p>
          <w:p w:rsidR="00C16CAB" w:rsidRPr="002012C6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12C6">
              <w:rPr>
                <w:sz w:val="20"/>
                <w:szCs w:val="20"/>
              </w:rPr>
              <w:t>Способствовать дал</w:t>
            </w:r>
            <w:r w:rsidRPr="002012C6">
              <w:rPr>
                <w:sz w:val="20"/>
                <w:szCs w:val="20"/>
              </w:rPr>
              <w:t>ь</w:t>
            </w:r>
            <w:r w:rsidRPr="002012C6">
              <w:rPr>
                <w:sz w:val="20"/>
                <w:szCs w:val="20"/>
              </w:rPr>
              <w:t>нейшему развитию нав</w:t>
            </w:r>
            <w:r w:rsidRPr="002012C6">
              <w:rPr>
                <w:sz w:val="20"/>
                <w:szCs w:val="20"/>
              </w:rPr>
              <w:t>ы</w:t>
            </w:r>
            <w:r w:rsidRPr="002012C6">
              <w:rPr>
                <w:sz w:val="20"/>
                <w:szCs w:val="20"/>
              </w:rPr>
              <w:t xml:space="preserve">ков пения, движений под </w:t>
            </w:r>
          </w:p>
          <w:p w:rsidR="00C16CAB" w:rsidRPr="00036EAB" w:rsidRDefault="00C16CAB" w:rsidP="00071A04">
            <w:pPr>
              <w:rPr>
                <w:sz w:val="20"/>
                <w:szCs w:val="20"/>
              </w:rPr>
            </w:pPr>
            <w:r w:rsidRPr="002012C6">
              <w:rPr>
                <w:sz w:val="20"/>
                <w:szCs w:val="20"/>
              </w:rPr>
              <w:t>музыку, игры и импров</w:t>
            </w:r>
            <w:r w:rsidRPr="002012C6">
              <w:rPr>
                <w:sz w:val="20"/>
                <w:szCs w:val="20"/>
              </w:rPr>
              <w:t>и</w:t>
            </w:r>
            <w:r w:rsidRPr="002012C6">
              <w:rPr>
                <w:sz w:val="20"/>
                <w:szCs w:val="20"/>
              </w:rPr>
              <w:t>зации мелодий на детских музыкаль</w:t>
            </w:r>
            <w:r>
              <w:rPr>
                <w:sz w:val="20"/>
                <w:szCs w:val="20"/>
              </w:rPr>
              <w:t>ных инстру</w:t>
            </w:r>
            <w:r w:rsidRPr="002012C6">
              <w:rPr>
                <w:sz w:val="20"/>
                <w:szCs w:val="20"/>
              </w:rPr>
              <w:t>ме</w:t>
            </w:r>
            <w:r w:rsidRPr="002012C6">
              <w:rPr>
                <w:sz w:val="20"/>
                <w:szCs w:val="20"/>
              </w:rPr>
              <w:t>н</w:t>
            </w:r>
            <w:r w:rsidRPr="002012C6">
              <w:rPr>
                <w:sz w:val="20"/>
                <w:szCs w:val="20"/>
              </w:rPr>
              <w:t>тах; творческой активн</w:t>
            </w:r>
            <w:r w:rsidRPr="002012C6">
              <w:rPr>
                <w:sz w:val="20"/>
                <w:szCs w:val="20"/>
              </w:rPr>
              <w:t>о</w:t>
            </w:r>
            <w:r w:rsidRPr="002012C6">
              <w:rPr>
                <w:sz w:val="20"/>
                <w:szCs w:val="20"/>
              </w:rPr>
              <w:t>сти детей.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1F2F44">
              <w:rPr>
                <w:sz w:val="20"/>
                <w:szCs w:val="20"/>
              </w:rPr>
              <w:t>Продолжать приобщать детей к музыкальной кул</w:t>
            </w:r>
            <w:r w:rsidRPr="001F2F44">
              <w:rPr>
                <w:sz w:val="20"/>
                <w:szCs w:val="20"/>
              </w:rPr>
              <w:t>ь</w:t>
            </w:r>
            <w:r w:rsidRPr="001F2F44">
              <w:rPr>
                <w:sz w:val="20"/>
                <w:szCs w:val="20"/>
              </w:rPr>
              <w:t xml:space="preserve">туре, воспитывать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 xml:space="preserve">художественный вкус.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F2F44">
              <w:rPr>
                <w:sz w:val="20"/>
                <w:szCs w:val="20"/>
              </w:rPr>
              <w:t xml:space="preserve">Продолжать  обогащать  музыкальные  впечатления  детей,  вызывать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>яркий эмоциональный о</w:t>
            </w:r>
            <w:r w:rsidRPr="001F2F44">
              <w:rPr>
                <w:sz w:val="20"/>
                <w:szCs w:val="20"/>
              </w:rPr>
              <w:t>т</w:t>
            </w:r>
            <w:r w:rsidRPr="001F2F44">
              <w:rPr>
                <w:sz w:val="20"/>
                <w:szCs w:val="20"/>
              </w:rPr>
              <w:t>клик при восприятии м</w:t>
            </w:r>
            <w:r w:rsidRPr="001F2F44">
              <w:rPr>
                <w:sz w:val="20"/>
                <w:szCs w:val="20"/>
              </w:rPr>
              <w:t>у</w:t>
            </w:r>
            <w:r w:rsidRPr="001F2F44">
              <w:rPr>
                <w:sz w:val="20"/>
                <w:szCs w:val="20"/>
              </w:rPr>
              <w:t xml:space="preserve">зыки разного характера.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1F2F44">
              <w:rPr>
                <w:sz w:val="20"/>
                <w:szCs w:val="20"/>
              </w:rPr>
              <w:t xml:space="preserve">Совершенствовать </w:t>
            </w:r>
            <w:proofErr w:type="spellStart"/>
            <w:r w:rsidRPr="001F2F44">
              <w:rPr>
                <w:sz w:val="20"/>
                <w:szCs w:val="20"/>
              </w:rPr>
              <w:t>зв</w:t>
            </w:r>
            <w:r w:rsidRPr="001F2F44">
              <w:rPr>
                <w:sz w:val="20"/>
                <w:szCs w:val="20"/>
              </w:rPr>
              <w:t>у</w:t>
            </w:r>
            <w:r w:rsidRPr="001F2F44">
              <w:rPr>
                <w:sz w:val="20"/>
                <w:szCs w:val="20"/>
              </w:rPr>
              <w:t>ковысотный</w:t>
            </w:r>
            <w:proofErr w:type="spellEnd"/>
            <w:r>
              <w:rPr>
                <w:sz w:val="20"/>
                <w:szCs w:val="20"/>
              </w:rPr>
              <w:t>, ритмический, тембровый и дина</w:t>
            </w:r>
            <w:r w:rsidRPr="001F2F44">
              <w:rPr>
                <w:sz w:val="20"/>
                <w:szCs w:val="20"/>
              </w:rPr>
              <w:t>мич</w:t>
            </w:r>
            <w:r w:rsidRPr="001F2F44">
              <w:rPr>
                <w:sz w:val="20"/>
                <w:szCs w:val="20"/>
              </w:rPr>
              <w:t>е</w:t>
            </w:r>
            <w:r w:rsidRPr="001F2F44">
              <w:rPr>
                <w:sz w:val="20"/>
                <w:szCs w:val="20"/>
              </w:rPr>
              <w:t xml:space="preserve">ский слух.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F2F44">
              <w:rPr>
                <w:sz w:val="20"/>
                <w:szCs w:val="20"/>
              </w:rPr>
              <w:t>Способствовать дал</w:t>
            </w:r>
            <w:r w:rsidRPr="001F2F44">
              <w:rPr>
                <w:sz w:val="20"/>
                <w:szCs w:val="20"/>
              </w:rPr>
              <w:t>ь</w:t>
            </w:r>
            <w:r w:rsidRPr="001F2F44">
              <w:rPr>
                <w:sz w:val="20"/>
                <w:szCs w:val="20"/>
              </w:rPr>
              <w:t>нейшему формированию певче</w:t>
            </w:r>
            <w:r>
              <w:rPr>
                <w:sz w:val="20"/>
                <w:szCs w:val="20"/>
              </w:rPr>
              <w:t>ского голоса, раз</w:t>
            </w:r>
            <w:r w:rsidRPr="001F2F44">
              <w:rPr>
                <w:sz w:val="20"/>
                <w:szCs w:val="20"/>
              </w:rPr>
              <w:t>в</w:t>
            </w:r>
            <w:r w:rsidRPr="001F2F44">
              <w:rPr>
                <w:sz w:val="20"/>
                <w:szCs w:val="20"/>
              </w:rPr>
              <w:t>и</w:t>
            </w:r>
            <w:r w:rsidRPr="001F2F44">
              <w:rPr>
                <w:sz w:val="20"/>
                <w:szCs w:val="20"/>
              </w:rPr>
              <w:t xml:space="preserve">тию навыков движения под музыку.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1F2F44">
              <w:rPr>
                <w:sz w:val="20"/>
                <w:szCs w:val="20"/>
              </w:rPr>
              <w:t>Обучать игре на детских музыкальных инструме</w:t>
            </w:r>
            <w:r w:rsidRPr="001F2F44">
              <w:rPr>
                <w:sz w:val="20"/>
                <w:szCs w:val="20"/>
              </w:rPr>
              <w:t>н</w:t>
            </w:r>
            <w:r w:rsidRPr="001F2F44">
              <w:rPr>
                <w:sz w:val="20"/>
                <w:szCs w:val="20"/>
              </w:rPr>
              <w:t>тах.</w:t>
            </w:r>
          </w:p>
          <w:p w:rsidR="00C16CAB" w:rsidRPr="00036E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1F2F44">
              <w:rPr>
                <w:sz w:val="20"/>
                <w:szCs w:val="20"/>
              </w:rPr>
              <w:t>Знакомить с элемента</w:t>
            </w:r>
            <w:r w:rsidRPr="001F2F44">
              <w:rPr>
                <w:sz w:val="20"/>
                <w:szCs w:val="20"/>
              </w:rPr>
              <w:t>р</w:t>
            </w:r>
            <w:r w:rsidRPr="001F2F44">
              <w:rPr>
                <w:sz w:val="20"/>
                <w:szCs w:val="20"/>
              </w:rPr>
              <w:t>ными музыкальными п</w:t>
            </w:r>
            <w:r w:rsidRPr="001F2F44">
              <w:rPr>
                <w:sz w:val="20"/>
                <w:szCs w:val="20"/>
              </w:rPr>
              <w:t>о</w:t>
            </w:r>
            <w:r w:rsidRPr="001F2F44">
              <w:rPr>
                <w:sz w:val="20"/>
                <w:szCs w:val="20"/>
              </w:rPr>
              <w:t>нятиями.</w:t>
            </w:r>
          </w:p>
        </w:tc>
      </w:tr>
      <w:tr w:rsidR="00C16CAB" w:rsidTr="00071A04">
        <w:trPr>
          <w:cantSplit/>
          <w:trHeight w:val="113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1F2F44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1F2F44">
              <w:rPr>
                <w:b/>
                <w:lang w:eastAsia="en-US"/>
              </w:rPr>
              <w:t>Слушание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4C12FF" w:rsidRDefault="00C16CAB" w:rsidP="00071A04">
            <w:pPr>
              <w:rPr>
                <w:sz w:val="20"/>
                <w:szCs w:val="20"/>
              </w:rPr>
            </w:pPr>
            <w:r w:rsidRPr="004C12FF">
              <w:rPr>
                <w:sz w:val="20"/>
                <w:szCs w:val="20"/>
              </w:rPr>
              <w:t>1.</w:t>
            </w:r>
            <w:r w:rsidRPr="004C12FF">
              <w:t xml:space="preserve"> </w:t>
            </w:r>
            <w:r w:rsidRPr="004C12FF">
              <w:rPr>
                <w:sz w:val="20"/>
                <w:szCs w:val="20"/>
              </w:rPr>
              <w:t>Учить  детей  вн</w:t>
            </w:r>
            <w:r w:rsidRPr="004C12FF">
              <w:rPr>
                <w:sz w:val="20"/>
                <w:szCs w:val="20"/>
              </w:rPr>
              <w:t>и</w:t>
            </w:r>
            <w:r w:rsidRPr="004C12FF">
              <w:rPr>
                <w:sz w:val="20"/>
                <w:szCs w:val="20"/>
              </w:rPr>
              <w:t xml:space="preserve">мательно  слушать  спокойные  и  бодрые 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  <w:r w:rsidRPr="004C12FF">
              <w:rPr>
                <w:sz w:val="20"/>
                <w:szCs w:val="20"/>
              </w:rPr>
              <w:t>песни,  м</w:t>
            </w:r>
            <w:r w:rsidRPr="004C12FF">
              <w:rPr>
                <w:sz w:val="20"/>
                <w:szCs w:val="20"/>
              </w:rPr>
              <w:t>у</w:t>
            </w:r>
            <w:r w:rsidRPr="004C12FF">
              <w:rPr>
                <w:sz w:val="20"/>
                <w:szCs w:val="20"/>
              </w:rPr>
              <w:t>зыкальные  пьесы  ра</w:t>
            </w:r>
            <w:r w:rsidRPr="004C12FF">
              <w:rPr>
                <w:sz w:val="20"/>
                <w:szCs w:val="20"/>
              </w:rPr>
              <w:t>з</w:t>
            </w:r>
            <w:r w:rsidRPr="004C12FF">
              <w:rPr>
                <w:sz w:val="20"/>
                <w:szCs w:val="20"/>
              </w:rPr>
              <w:t>ного  хара</w:t>
            </w:r>
            <w:r w:rsidRPr="004C12FF">
              <w:rPr>
                <w:sz w:val="20"/>
                <w:szCs w:val="20"/>
              </w:rPr>
              <w:t>к</w:t>
            </w:r>
            <w:r w:rsidRPr="004C12FF">
              <w:rPr>
                <w:sz w:val="20"/>
                <w:szCs w:val="20"/>
              </w:rPr>
              <w:t>тера,  пон</w:t>
            </w:r>
            <w:r w:rsidRPr="004C12FF">
              <w:rPr>
                <w:sz w:val="20"/>
                <w:szCs w:val="20"/>
              </w:rPr>
              <w:t>и</w:t>
            </w:r>
            <w:r w:rsidRPr="004C12FF">
              <w:rPr>
                <w:sz w:val="20"/>
                <w:szCs w:val="20"/>
              </w:rPr>
              <w:t xml:space="preserve">мать,  о  чем  (о  ком) 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  <w:r w:rsidRPr="004C12FF">
              <w:rPr>
                <w:sz w:val="20"/>
                <w:szCs w:val="20"/>
              </w:rPr>
              <w:t>поется, и эмоци</w:t>
            </w:r>
            <w:r w:rsidRPr="004C12FF">
              <w:rPr>
                <w:sz w:val="20"/>
                <w:szCs w:val="20"/>
              </w:rPr>
              <w:t>о</w:t>
            </w:r>
            <w:r w:rsidRPr="004C12FF">
              <w:rPr>
                <w:sz w:val="20"/>
                <w:szCs w:val="20"/>
              </w:rPr>
              <w:t>нально ре</w:t>
            </w:r>
            <w:r w:rsidRPr="004C12FF">
              <w:rPr>
                <w:sz w:val="20"/>
                <w:szCs w:val="20"/>
              </w:rPr>
              <w:t>а</w:t>
            </w:r>
            <w:r w:rsidRPr="004C12FF">
              <w:rPr>
                <w:sz w:val="20"/>
                <w:szCs w:val="20"/>
              </w:rPr>
              <w:t xml:space="preserve">гировать на содержание. 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  <w:r w:rsidRPr="004C12FF">
              <w:rPr>
                <w:sz w:val="20"/>
                <w:szCs w:val="20"/>
              </w:rPr>
              <w:t>2.Учить ра</w:t>
            </w:r>
            <w:r w:rsidRPr="004C12FF">
              <w:rPr>
                <w:sz w:val="20"/>
                <w:szCs w:val="20"/>
              </w:rPr>
              <w:t>з</w:t>
            </w:r>
            <w:r w:rsidRPr="004C12FF">
              <w:rPr>
                <w:sz w:val="20"/>
                <w:szCs w:val="20"/>
              </w:rPr>
              <w:t>личать зв</w:t>
            </w:r>
            <w:r w:rsidRPr="004C12FF">
              <w:rPr>
                <w:sz w:val="20"/>
                <w:szCs w:val="20"/>
              </w:rPr>
              <w:t>у</w:t>
            </w:r>
            <w:r w:rsidRPr="004C12FF">
              <w:rPr>
                <w:sz w:val="20"/>
                <w:szCs w:val="20"/>
              </w:rPr>
              <w:t>ки по выс</w:t>
            </w:r>
            <w:r w:rsidRPr="004C12FF">
              <w:rPr>
                <w:sz w:val="20"/>
                <w:szCs w:val="20"/>
              </w:rPr>
              <w:t>о</w:t>
            </w:r>
            <w:r w:rsidRPr="004C12FF">
              <w:rPr>
                <w:sz w:val="20"/>
                <w:szCs w:val="20"/>
              </w:rPr>
              <w:t xml:space="preserve">те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A804DA">
              <w:rPr>
                <w:sz w:val="20"/>
                <w:szCs w:val="20"/>
              </w:rPr>
              <w:t>Учить сл</w:t>
            </w:r>
            <w:r w:rsidRPr="00A804DA">
              <w:rPr>
                <w:sz w:val="20"/>
                <w:szCs w:val="20"/>
              </w:rPr>
              <w:t>у</w:t>
            </w:r>
            <w:r w:rsidRPr="00A804DA">
              <w:rPr>
                <w:sz w:val="20"/>
                <w:szCs w:val="20"/>
              </w:rPr>
              <w:t>шать муз</w:t>
            </w:r>
            <w:r w:rsidRPr="00A804DA">
              <w:rPr>
                <w:sz w:val="20"/>
                <w:szCs w:val="20"/>
              </w:rPr>
              <w:t>ы</w:t>
            </w:r>
            <w:r w:rsidRPr="00A804DA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льное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ведение до конца, по</w:t>
            </w:r>
            <w:r w:rsidRPr="00A804DA">
              <w:rPr>
                <w:sz w:val="20"/>
                <w:szCs w:val="20"/>
              </w:rPr>
              <w:t>н</w:t>
            </w:r>
            <w:r w:rsidRPr="00A804DA">
              <w:rPr>
                <w:sz w:val="20"/>
                <w:szCs w:val="20"/>
              </w:rPr>
              <w:t>и</w:t>
            </w:r>
            <w:r w:rsidRPr="00A804DA">
              <w:rPr>
                <w:sz w:val="20"/>
                <w:szCs w:val="20"/>
              </w:rPr>
              <w:t>мать характер музыки, узн</w:t>
            </w:r>
            <w:r w:rsidRPr="00A804DA">
              <w:rPr>
                <w:sz w:val="20"/>
                <w:szCs w:val="20"/>
              </w:rPr>
              <w:t>а</w:t>
            </w:r>
            <w:r w:rsidRPr="00A804DA">
              <w:rPr>
                <w:sz w:val="20"/>
                <w:szCs w:val="20"/>
              </w:rPr>
              <w:t>вать и опред</w:t>
            </w:r>
            <w:r w:rsidRPr="00A804DA">
              <w:rPr>
                <w:sz w:val="20"/>
                <w:szCs w:val="20"/>
              </w:rPr>
              <w:t>е</w:t>
            </w:r>
            <w:r w:rsidRPr="00A804DA">
              <w:rPr>
                <w:sz w:val="20"/>
                <w:szCs w:val="20"/>
              </w:rPr>
              <w:t>лять, с</w:t>
            </w:r>
            <w:r>
              <w:rPr>
                <w:sz w:val="20"/>
                <w:szCs w:val="20"/>
              </w:rPr>
              <w:t>колько частей в прои</w:t>
            </w:r>
            <w:r>
              <w:rPr>
                <w:sz w:val="20"/>
                <w:szCs w:val="20"/>
              </w:rPr>
              <w:t>з</w:t>
            </w:r>
            <w:r w:rsidRPr="00A804DA">
              <w:rPr>
                <w:sz w:val="20"/>
                <w:szCs w:val="20"/>
              </w:rPr>
              <w:t>ведении.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A804DA">
              <w:rPr>
                <w:sz w:val="20"/>
                <w:szCs w:val="20"/>
              </w:rPr>
              <w:t xml:space="preserve">Развивать способность различать </w:t>
            </w:r>
            <w:r>
              <w:rPr>
                <w:sz w:val="20"/>
                <w:szCs w:val="20"/>
              </w:rPr>
              <w:t>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ки по высоте в пределах окт</w:t>
            </w:r>
            <w:r>
              <w:rPr>
                <w:sz w:val="20"/>
                <w:szCs w:val="20"/>
              </w:rPr>
              <w:t>а</w:t>
            </w:r>
            <w:r w:rsidRPr="00A804DA">
              <w:rPr>
                <w:sz w:val="20"/>
                <w:szCs w:val="20"/>
              </w:rPr>
              <w:t>вы — септимы,  замечать  и</w:t>
            </w:r>
            <w:r w:rsidRPr="00A804DA">
              <w:rPr>
                <w:sz w:val="20"/>
                <w:szCs w:val="20"/>
              </w:rPr>
              <w:t>з</w:t>
            </w:r>
            <w:r w:rsidRPr="00A804DA">
              <w:rPr>
                <w:sz w:val="20"/>
                <w:szCs w:val="20"/>
              </w:rPr>
              <w:t>менение  в  силе  звучания  мелодии</w:t>
            </w:r>
          </w:p>
          <w:p w:rsidR="00C16CAB" w:rsidRPr="00A804DA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A804DA">
              <w:rPr>
                <w:sz w:val="20"/>
                <w:szCs w:val="20"/>
              </w:rPr>
              <w:t>Соверше</w:t>
            </w:r>
            <w:r w:rsidRPr="00A804DA">
              <w:rPr>
                <w:sz w:val="20"/>
                <w:szCs w:val="20"/>
              </w:rPr>
              <w:t>н</w:t>
            </w:r>
            <w:r w:rsidRPr="00A804DA">
              <w:rPr>
                <w:sz w:val="20"/>
                <w:szCs w:val="20"/>
              </w:rPr>
              <w:t>ствовать ум</w:t>
            </w:r>
            <w:r w:rsidRPr="00A804DA">
              <w:rPr>
                <w:sz w:val="20"/>
                <w:szCs w:val="20"/>
              </w:rPr>
              <w:t>е</w:t>
            </w:r>
            <w:r w:rsidRPr="00A804DA">
              <w:rPr>
                <w:sz w:val="20"/>
                <w:szCs w:val="20"/>
              </w:rPr>
              <w:t>ние различать звучание м</w:t>
            </w:r>
            <w:r w:rsidRPr="00A804DA">
              <w:rPr>
                <w:sz w:val="20"/>
                <w:szCs w:val="20"/>
              </w:rPr>
              <w:t>у</w:t>
            </w:r>
            <w:r w:rsidRPr="00A804DA">
              <w:rPr>
                <w:sz w:val="20"/>
                <w:szCs w:val="20"/>
              </w:rPr>
              <w:t>зыкальных и</w:t>
            </w:r>
            <w:r w:rsidRPr="00A804DA">
              <w:rPr>
                <w:sz w:val="20"/>
                <w:szCs w:val="20"/>
              </w:rPr>
              <w:t>г</w:t>
            </w:r>
            <w:r w:rsidRPr="00A804DA">
              <w:rPr>
                <w:sz w:val="20"/>
                <w:szCs w:val="20"/>
              </w:rPr>
              <w:t xml:space="preserve">рушек, 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  <w:r w:rsidRPr="00A804DA">
              <w:rPr>
                <w:sz w:val="20"/>
                <w:szCs w:val="20"/>
              </w:rPr>
              <w:t>детских муз</w:t>
            </w:r>
            <w:r w:rsidRPr="00A804DA">
              <w:rPr>
                <w:sz w:val="20"/>
                <w:szCs w:val="20"/>
              </w:rPr>
              <w:t>ы</w:t>
            </w:r>
            <w:r w:rsidRPr="00A804DA">
              <w:rPr>
                <w:sz w:val="20"/>
                <w:szCs w:val="20"/>
              </w:rPr>
              <w:t>кальных инс</w:t>
            </w:r>
            <w:r w:rsidRPr="00A804DA">
              <w:rPr>
                <w:sz w:val="20"/>
                <w:szCs w:val="20"/>
              </w:rPr>
              <w:t>т</w:t>
            </w:r>
            <w:r w:rsidRPr="00A804DA">
              <w:rPr>
                <w:sz w:val="20"/>
                <w:szCs w:val="20"/>
              </w:rPr>
              <w:t>рументов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D27F4E">
              <w:rPr>
                <w:sz w:val="20"/>
                <w:szCs w:val="20"/>
              </w:rPr>
              <w:t>Формировать  н</w:t>
            </w:r>
            <w:r w:rsidRPr="00D27F4E">
              <w:rPr>
                <w:sz w:val="20"/>
                <w:szCs w:val="20"/>
              </w:rPr>
              <w:t>а</w:t>
            </w:r>
            <w:r w:rsidRPr="00D27F4E">
              <w:rPr>
                <w:sz w:val="20"/>
                <w:szCs w:val="20"/>
              </w:rPr>
              <w:t>выки  культуры  сл</w:t>
            </w:r>
            <w:r w:rsidRPr="00D27F4E">
              <w:rPr>
                <w:sz w:val="20"/>
                <w:szCs w:val="20"/>
              </w:rPr>
              <w:t>у</w:t>
            </w:r>
            <w:r w:rsidRPr="00D27F4E">
              <w:rPr>
                <w:sz w:val="20"/>
                <w:szCs w:val="20"/>
              </w:rPr>
              <w:t>шания  музыки</w:t>
            </w:r>
          </w:p>
          <w:p w:rsidR="00C16CAB" w:rsidRPr="00D27F4E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D27F4E">
              <w:rPr>
                <w:sz w:val="20"/>
                <w:szCs w:val="20"/>
              </w:rPr>
              <w:t>Учить чувствовать характер музыки, у</w:t>
            </w:r>
            <w:r w:rsidRPr="00D27F4E">
              <w:rPr>
                <w:sz w:val="20"/>
                <w:szCs w:val="20"/>
              </w:rPr>
              <w:t>з</w:t>
            </w:r>
            <w:r w:rsidRPr="00D27F4E">
              <w:rPr>
                <w:sz w:val="20"/>
                <w:szCs w:val="20"/>
              </w:rPr>
              <w:t>навать знакомые пр</w:t>
            </w:r>
            <w:r w:rsidRPr="00D27F4E">
              <w:rPr>
                <w:sz w:val="20"/>
                <w:szCs w:val="20"/>
              </w:rPr>
              <w:t>о</w:t>
            </w:r>
            <w:r w:rsidRPr="00D27F4E">
              <w:rPr>
                <w:sz w:val="20"/>
                <w:szCs w:val="20"/>
              </w:rPr>
              <w:t xml:space="preserve">изведения,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D27F4E">
              <w:rPr>
                <w:sz w:val="20"/>
                <w:szCs w:val="20"/>
              </w:rPr>
              <w:t>высказывать свои впечатления о пр</w:t>
            </w:r>
            <w:r w:rsidRPr="00D27F4E">
              <w:rPr>
                <w:sz w:val="20"/>
                <w:szCs w:val="20"/>
              </w:rPr>
              <w:t>о</w:t>
            </w:r>
            <w:r w:rsidRPr="00D27F4E">
              <w:rPr>
                <w:sz w:val="20"/>
                <w:szCs w:val="20"/>
              </w:rPr>
              <w:t>слушанном.</w:t>
            </w:r>
          </w:p>
          <w:p w:rsidR="00C16CAB" w:rsidRPr="00D27F4E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D27F4E">
              <w:rPr>
                <w:sz w:val="20"/>
                <w:szCs w:val="20"/>
              </w:rPr>
              <w:t>Учить замечать выразительные сре</w:t>
            </w:r>
            <w:r w:rsidRPr="00D27F4E">
              <w:rPr>
                <w:sz w:val="20"/>
                <w:szCs w:val="20"/>
              </w:rPr>
              <w:t>д</w:t>
            </w:r>
            <w:r w:rsidRPr="00D27F4E">
              <w:rPr>
                <w:sz w:val="20"/>
                <w:szCs w:val="20"/>
              </w:rPr>
              <w:t xml:space="preserve">ства музыкального произведения: </w:t>
            </w:r>
          </w:p>
          <w:p w:rsidR="00C16CAB" w:rsidRPr="00D27F4E" w:rsidRDefault="00C16CAB" w:rsidP="00071A04">
            <w:pPr>
              <w:rPr>
                <w:sz w:val="20"/>
                <w:szCs w:val="20"/>
              </w:rPr>
            </w:pPr>
            <w:r w:rsidRPr="00D27F4E">
              <w:rPr>
                <w:sz w:val="20"/>
                <w:szCs w:val="20"/>
              </w:rPr>
              <w:t>тихо, громко, ме</w:t>
            </w:r>
            <w:r w:rsidRPr="00D27F4E">
              <w:rPr>
                <w:sz w:val="20"/>
                <w:szCs w:val="20"/>
              </w:rPr>
              <w:t>д</w:t>
            </w:r>
            <w:r w:rsidRPr="00D27F4E">
              <w:rPr>
                <w:sz w:val="20"/>
                <w:szCs w:val="20"/>
              </w:rPr>
              <w:t>ленно, быстро. Разв</w:t>
            </w:r>
            <w:r w:rsidRPr="00D27F4E">
              <w:rPr>
                <w:sz w:val="20"/>
                <w:szCs w:val="20"/>
              </w:rPr>
              <w:t>и</w:t>
            </w:r>
            <w:r w:rsidRPr="00D27F4E">
              <w:rPr>
                <w:sz w:val="20"/>
                <w:szCs w:val="20"/>
              </w:rPr>
              <w:t>вать способность ра</w:t>
            </w:r>
            <w:r w:rsidRPr="00D27F4E">
              <w:rPr>
                <w:sz w:val="20"/>
                <w:szCs w:val="20"/>
              </w:rPr>
              <w:t>з</w:t>
            </w:r>
            <w:r w:rsidRPr="00D27F4E">
              <w:rPr>
                <w:sz w:val="20"/>
                <w:szCs w:val="20"/>
              </w:rPr>
              <w:t xml:space="preserve">личать звуки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D27F4E">
              <w:rPr>
                <w:sz w:val="20"/>
                <w:szCs w:val="20"/>
              </w:rPr>
              <w:t>по высоте (высокий, низкий в пределах сексты, септимы).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2012C6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12C6">
              <w:rPr>
                <w:sz w:val="20"/>
                <w:szCs w:val="20"/>
              </w:rPr>
              <w:t>Учить  различать  жанры  музыкальных  произвед</w:t>
            </w:r>
            <w:r w:rsidRPr="002012C6">
              <w:rPr>
                <w:sz w:val="20"/>
                <w:szCs w:val="20"/>
              </w:rPr>
              <w:t>е</w:t>
            </w:r>
            <w:r w:rsidRPr="002012C6">
              <w:rPr>
                <w:sz w:val="20"/>
                <w:szCs w:val="20"/>
              </w:rPr>
              <w:t xml:space="preserve">ний (марш, танец, песня). </w:t>
            </w:r>
          </w:p>
          <w:p w:rsidR="00C16CAB" w:rsidRPr="002012C6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12C6">
              <w:rPr>
                <w:sz w:val="20"/>
                <w:szCs w:val="20"/>
              </w:rPr>
              <w:t>Совершенствовать м</w:t>
            </w:r>
            <w:r w:rsidRPr="002012C6">
              <w:rPr>
                <w:sz w:val="20"/>
                <w:szCs w:val="20"/>
              </w:rPr>
              <w:t>у</w:t>
            </w:r>
            <w:r w:rsidRPr="002012C6">
              <w:rPr>
                <w:sz w:val="20"/>
                <w:szCs w:val="20"/>
              </w:rPr>
              <w:t xml:space="preserve">зыкальную память через узнавание мелодий по </w:t>
            </w:r>
          </w:p>
          <w:p w:rsidR="00C16CAB" w:rsidRPr="002012C6" w:rsidRDefault="00C16CAB" w:rsidP="00071A04">
            <w:pPr>
              <w:rPr>
                <w:sz w:val="20"/>
                <w:szCs w:val="20"/>
              </w:rPr>
            </w:pPr>
            <w:r w:rsidRPr="002012C6">
              <w:rPr>
                <w:sz w:val="20"/>
                <w:szCs w:val="20"/>
              </w:rPr>
              <w:t xml:space="preserve">отдельным  фрагментам  произведения  </w:t>
            </w:r>
            <w:r>
              <w:rPr>
                <w:sz w:val="20"/>
                <w:szCs w:val="20"/>
              </w:rPr>
              <w:t>(вступл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 заключение,  муз</w:t>
            </w:r>
            <w:r>
              <w:rPr>
                <w:sz w:val="20"/>
                <w:szCs w:val="20"/>
              </w:rPr>
              <w:t>ы</w:t>
            </w:r>
            <w:r w:rsidRPr="002012C6">
              <w:rPr>
                <w:sz w:val="20"/>
                <w:szCs w:val="20"/>
              </w:rPr>
              <w:t xml:space="preserve">кальная фраза). </w:t>
            </w:r>
          </w:p>
          <w:p w:rsidR="00C16CAB" w:rsidRPr="002012C6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012C6">
              <w:rPr>
                <w:sz w:val="20"/>
                <w:szCs w:val="20"/>
              </w:rPr>
              <w:t>Совершенствовать  н</w:t>
            </w:r>
            <w:r w:rsidRPr="002012C6">
              <w:rPr>
                <w:sz w:val="20"/>
                <w:szCs w:val="20"/>
              </w:rPr>
              <w:t>а</w:t>
            </w:r>
            <w:r w:rsidRPr="002012C6">
              <w:rPr>
                <w:sz w:val="20"/>
                <w:szCs w:val="20"/>
              </w:rPr>
              <w:t>вык  различени</w:t>
            </w:r>
            <w:r>
              <w:rPr>
                <w:sz w:val="20"/>
                <w:szCs w:val="20"/>
              </w:rPr>
              <w:t>я  звуков  по  высоте  в  преде</w:t>
            </w:r>
            <w:r w:rsidRPr="002012C6">
              <w:rPr>
                <w:sz w:val="20"/>
                <w:szCs w:val="20"/>
              </w:rPr>
              <w:t>лах  квинты,  звуча</w:t>
            </w:r>
            <w:r>
              <w:rPr>
                <w:sz w:val="20"/>
                <w:szCs w:val="20"/>
              </w:rPr>
              <w:t>ния  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кальных  инструментов</w:t>
            </w:r>
            <w:r w:rsidRPr="002012C6">
              <w:rPr>
                <w:sz w:val="20"/>
                <w:szCs w:val="20"/>
              </w:rPr>
              <w:t xml:space="preserve"> (клавишно-ударные 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  <w:r w:rsidRPr="002012C6">
              <w:rPr>
                <w:sz w:val="20"/>
                <w:szCs w:val="20"/>
              </w:rPr>
              <w:t>и струнные: фортепиано, скрипка, виолончель, б</w:t>
            </w:r>
            <w:r w:rsidRPr="002012C6">
              <w:rPr>
                <w:sz w:val="20"/>
                <w:szCs w:val="20"/>
              </w:rPr>
              <w:t>а</w:t>
            </w:r>
            <w:r w:rsidRPr="002012C6">
              <w:rPr>
                <w:sz w:val="20"/>
                <w:szCs w:val="20"/>
              </w:rPr>
              <w:t>лалайка).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1F2F44">
              <w:rPr>
                <w:sz w:val="20"/>
                <w:szCs w:val="20"/>
              </w:rPr>
              <w:t>Продолжать развивать н</w:t>
            </w:r>
            <w:r>
              <w:rPr>
                <w:sz w:val="20"/>
                <w:szCs w:val="20"/>
              </w:rPr>
              <w:t>авыки восприятия звуков по высо</w:t>
            </w:r>
            <w:r w:rsidRPr="001F2F44">
              <w:rPr>
                <w:sz w:val="20"/>
                <w:szCs w:val="20"/>
              </w:rPr>
              <w:t>те в пределах квинты — терции; обог</w:t>
            </w:r>
            <w:r w:rsidRPr="001F2F44">
              <w:rPr>
                <w:sz w:val="20"/>
                <w:szCs w:val="20"/>
              </w:rPr>
              <w:t>а</w:t>
            </w:r>
            <w:r w:rsidRPr="001F2F44">
              <w:rPr>
                <w:sz w:val="20"/>
                <w:szCs w:val="20"/>
              </w:rPr>
              <w:t>щать впечатле</w:t>
            </w:r>
            <w:r>
              <w:rPr>
                <w:sz w:val="20"/>
                <w:szCs w:val="20"/>
              </w:rPr>
              <w:t>ния детей и формиро</w:t>
            </w:r>
            <w:r w:rsidRPr="001F2F44">
              <w:rPr>
                <w:sz w:val="20"/>
                <w:szCs w:val="20"/>
              </w:rPr>
              <w:t>вать музыкал</w:t>
            </w:r>
            <w:r w:rsidRPr="001F2F44">
              <w:rPr>
                <w:sz w:val="20"/>
                <w:szCs w:val="20"/>
              </w:rPr>
              <w:t>ь</w:t>
            </w:r>
            <w:r w:rsidRPr="001F2F44">
              <w:rPr>
                <w:sz w:val="20"/>
                <w:szCs w:val="20"/>
              </w:rPr>
              <w:t>ный вкус, развива</w:t>
            </w:r>
            <w:r>
              <w:rPr>
                <w:sz w:val="20"/>
                <w:szCs w:val="20"/>
              </w:rPr>
              <w:t>ть 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кальную память.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2.Способст</w:t>
            </w:r>
            <w:r w:rsidRPr="001F2F44">
              <w:rPr>
                <w:sz w:val="20"/>
                <w:szCs w:val="20"/>
              </w:rPr>
              <w:t xml:space="preserve">вовать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>развитию мышления, фа</w:t>
            </w:r>
            <w:r w:rsidRPr="001F2F44">
              <w:rPr>
                <w:sz w:val="20"/>
                <w:szCs w:val="20"/>
              </w:rPr>
              <w:t>н</w:t>
            </w:r>
            <w:r w:rsidRPr="001F2F44">
              <w:rPr>
                <w:sz w:val="20"/>
                <w:szCs w:val="20"/>
              </w:rPr>
              <w:t xml:space="preserve">тазии, памяти, слуха.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1F2F44">
              <w:rPr>
                <w:sz w:val="20"/>
                <w:szCs w:val="20"/>
              </w:rPr>
              <w:t>Знакомить с элемента</w:t>
            </w:r>
            <w:r w:rsidRPr="001F2F44">
              <w:rPr>
                <w:sz w:val="20"/>
                <w:szCs w:val="20"/>
              </w:rPr>
              <w:t>р</w:t>
            </w:r>
            <w:r w:rsidRPr="001F2F44">
              <w:rPr>
                <w:sz w:val="20"/>
                <w:szCs w:val="20"/>
              </w:rPr>
              <w:t>ными музыкальными п</w:t>
            </w:r>
            <w:r w:rsidRPr="001F2F44">
              <w:rPr>
                <w:sz w:val="20"/>
                <w:szCs w:val="20"/>
              </w:rPr>
              <w:t>о</w:t>
            </w:r>
            <w:r w:rsidRPr="001F2F44">
              <w:rPr>
                <w:sz w:val="20"/>
                <w:szCs w:val="20"/>
              </w:rPr>
              <w:t xml:space="preserve">нятиями (темп, ритм);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>жанрами (опера, концерт, симфонический концерт), творчест</w:t>
            </w:r>
            <w:r>
              <w:rPr>
                <w:sz w:val="20"/>
                <w:szCs w:val="20"/>
              </w:rPr>
              <w:t>вом компо</w:t>
            </w:r>
            <w:r w:rsidRPr="001F2F44">
              <w:rPr>
                <w:sz w:val="20"/>
                <w:szCs w:val="20"/>
              </w:rPr>
              <w:t>зиторов и музыкантов.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4.Познакомить детей с мелодией </w:t>
            </w:r>
            <w:r w:rsidRPr="001F2F44">
              <w:rPr>
                <w:sz w:val="20"/>
                <w:szCs w:val="20"/>
              </w:rPr>
              <w:t>Государственн</w:t>
            </w:r>
            <w:r w:rsidRPr="001F2F44">
              <w:rPr>
                <w:sz w:val="20"/>
                <w:szCs w:val="20"/>
              </w:rPr>
              <w:t>о</w:t>
            </w:r>
            <w:r w:rsidRPr="001F2F44">
              <w:rPr>
                <w:sz w:val="20"/>
                <w:szCs w:val="20"/>
              </w:rPr>
              <w:t>го гимна Российской Ф</w:t>
            </w:r>
            <w:r w:rsidRPr="001F2F44">
              <w:rPr>
                <w:sz w:val="20"/>
                <w:szCs w:val="20"/>
              </w:rPr>
              <w:t>е</w:t>
            </w:r>
            <w:r w:rsidRPr="001F2F44">
              <w:rPr>
                <w:sz w:val="20"/>
                <w:szCs w:val="20"/>
              </w:rPr>
              <w:t>дерации.</w:t>
            </w:r>
          </w:p>
        </w:tc>
      </w:tr>
      <w:tr w:rsidR="00C16CAB" w:rsidTr="00071A04">
        <w:trPr>
          <w:cantSplit/>
          <w:trHeight w:val="113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1F2F44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1F2F44">
              <w:rPr>
                <w:b/>
                <w:lang w:eastAsia="en-US"/>
              </w:rPr>
              <w:lastRenderedPageBreak/>
              <w:t>Пение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4C12FF" w:rsidRDefault="00C16CAB" w:rsidP="00071A04">
            <w:pPr>
              <w:rPr>
                <w:sz w:val="20"/>
                <w:szCs w:val="20"/>
              </w:rPr>
            </w:pPr>
            <w:r w:rsidRPr="004C12FF">
              <w:rPr>
                <w:sz w:val="20"/>
                <w:szCs w:val="20"/>
              </w:rPr>
              <w:t xml:space="preserve">1.Вызывать активность детей при подпевании и пении. 2.Развивать 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  <w:r w:rsidRPr="004C12FF">
              <w:rPr>
                <w:sz w:val="20"/>
                <w:szCs w:val="20"/>
              </w:rPr>
              <w:t>умение по</w:t>
            </w:r>
            <w:r w:rsidRPr="004C12FF">
              <w:rPr>
                <w:sz w:val="20"/>
                <w:szCs w:val="20"/>
              </w:rPr>
              <w:t>д</w:t>
            </w:r>
            <w:r w:rsidRPr="004C12FF">
              <w:rPr>
                <w:sz w:val="20"/>
                <w:szCs w:val="20"/>
              </w:rPr>
              <w:t>певать фр</w:t>
            </w:r>
            <w:r w:rsidRPr="004C12FF">
              <w:rPr>
                <w:sz w:val="20"/>
                <w:szCs w:val="20"/>
              </w:rPr>
              <w:t>а</w:t>
            </w:r>
            <w:r w:rsidRPr="004C12FF">
              <w:rPr>
                <w:sz w:val="20"/>
                <w:szCs w:val="20"/>
              </w:rPr>
              <w:t xml:space="preserve">зы в песне 3.Постепенно 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  <w:r w:rsidRPr="004C12FF">
              <w:rPr>
                <w:sz w:val="20"/>
                <w:szCs w:val="20"/>
              </w:rPr>
              <w:t>приучать к сольному пению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804DA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A804DA">
              <w:rPr>
                <w:sz w:val="20"/>
                <w:szCs w:val="20"/>
              </w:rPr>
              <w:t>Способств</w:t>
            </w:r>
            <w:r w:rsidRPr="00A804DA">
              <w:rPr>
                <w:sz w:val="20"/>
                <w:szCs w:val="20"/>
              </w:rPr>
              <w:t>о</w:t>
            </w:r>
            <w:r w:rsidRPr="00A804DA">
              <w:rPr>
                <w:sz w:val="20"/>
                <w:szCs w:val="20"/>
              </w:rPr>
              <w:t>вать развитию певческих н</w:t>
            </w:r>
            <w:r w:rsidRPr="00A804DA">
              <w:rPr>
                <w:sz w:val="20"/>
                <w:szCs w:val="20"/>
              </w:rPr>
              <w:t>а</w:t>
            </w:r>
            <w:r w:rsidRPr="00A804DA">
              <w:rPr>
                <w:sz w:val="20"/>
                <w:szCs w:val="20"/>
              </w:rPr>
              <w:t xml:space="preserve">выков: петь без напряжения </w:t>
            </w:r>
          </w:p>
          <w:p w:rsidR="00C16CAB" w:rsidRPr="00A804DA" w:rsidRDefault="00C16CAB" w:rsidP="00071A04">
            <w:pPr>
              <w:rPr>
                <w:sz w:val="20"/>
                <w:szCs w:val="20"/>
              </w:rPr>
            </w:pPr>
            <w:r w:rsidRPr="00A804DA">
              <w:rPr>
                <w:sz w:val="20"/>
                <w:szCs w:val="20"/>
              </w:rPr>
              <w:t>в диапазоне ре (ми) — ля (си), в одном темпе со всеми, чисто и ясно прои</w:t>
            </w:r>
            <w:r w:rsidRPr="00A804DA">
              <w:rPr>
                <w:sz w:val="20"/>
                <w:szCs w:val="20"/>
              </w:rPr>
              <w:t>з</w:t>
            </w:r>
            <w:r w:rsidRPr="00A804DA">
              <w:rPr>
                <w:sz w:val="20"/>
                <w:szCs w:val="20"/>
              </w:rPr>
              <w:t xml:space="preserve">носить 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  <w:r w:rsidRPr="00A804DA">
              <w:rPr>
                <w:sz w:val="20"/>
                <w:szCs w:val="20"/>
              </w:rPr>
              <w:t>слова, перед</w:t>
            </w:r>
            <w:r w:rsidRPr="00A804DA">
              <w:rPr>
                <w:sz w:val="20"/>
                <w:szCs w:val="20"/>
              </w:rPr>
              <w:t>а</w:t>
            </w:r>
            <w:r w:rsidRPr="00A804DA">
              <w:rPr>
                <w:sz w:val="20"/>
                <w:szCs w:val="20"/>
              </w:rPr>
              <w:t>вать характер песни (весело, протяжно, ла</w:t>
            </w:r>
            <w:r w:rsidRPr="00A804DA">
              <w:rPr>
                <w:sz w:val="20"/>
                <w:szCs w:val="20"/>
              </w:rPr>
              <w:t>с</w:t>
            </w:r>
            <w:r w:rsidRPr="00A804DA">
              <w:rPr>
                <w:sz w:val="20"/>
                <w:szCs w:val="20"/>
              </w:rPr>
              <w:t>ково, напевно)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D27F4E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D27F4E">
              <w:rPr>
                <w:sz w:val="20"/>
                <w:szCs w:val="20"/>
              </w:rPr>
              <w:t>Обучать детей в</w:t>
            </w:r>
            <w:r w:rsidRPr="00D27F4E">
              <w:rPr>
                <w:sz w:val="20"/>
                <w:szCs w:val="20"/>
              </w:rPr>
              <w:t>ы</w:t>
            </w:r>
            <w:r w:rsidRPr="00D27F4E">
              <w:rPr>
                <w:sz w:val="20"/>
                <w:szCs w:val="20"/>
              </w:rPr>
              <w:t xml:space="preserve">разительному пению, формировать умение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D27F4E">
              <w:rPr>
                <w:sz w:val="20"/>
                <w:szCs w:val="20"/>
              </w:rPr>
              <w:t>петь  протяжно,  по</w:t>
            </w:r>
            <w:r w:rsidRPr="00D27F4E">
              <w:rPr>
                <w:sz w:val="20"/>
                <w:szCs w:val="20"/>
              </w:rPr>
              <w:t>д</w:t>
            </w:r>
            <w:r w:rsidRPr="00D27F4E">
              <w:rPr>
                <w:sz w:val="20"/>
                <w:szCs w:val="20"/>
              </w:rPr>
              <w:t>вижно,  согласованно  (в  пределах  ре — си  первой октавы)</w:t>
            </w:r>
          </w:p>
          <w:p w:rsidR="00C16CAB" w:rsidRPr="00D27F4E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D27F4E">
              <w:rPr>
                <w:sz w:val="20"/>
                <w:szCs w:val="20"/>
              </w:rPr>
              <w:t>Развивать умение брать д</w:t>
            </w:r>
            <w:r>
              <w:rPr>
                <w:sz w:val="20"/>
                <w:szCs w:val="20"/>
              </w:rPr>
              <w:t>ыхание между короткими музыкал</w:t>
            </w:r>
            <w:r>
              <w:rPr>
                <w:sz w:val="20"/>
                <w:szCs w:val="20"/>
              </w:rPr>
              <w:t>ь</w:t>
            </w:r>
            <w:r w:rsidRPr="00D27F4E">
              <w:rPr>
                <w:sz w:val="20"/>
                <w:szCs w:val="20"/>
              </w:rPr>
              <w:t>ными фразами. Учить петь мелодию чисто, смягчать концы фраз, четко произносить  слова,  петь  выраз</w:t>
            </w:r>
            <w:r w:rsidRPr="00D27F4E">
              <w:rPr>
                <w:sz w:val="20"/>
                <w:szCs w:val="20"/>
              </w:rPr>
              <w:t>и</w:t>
            </w:r>
            <w:r w:rsidRPr="00D27F4E">
              <w:rPr>
                <w:sz w:val="20"/>
                <w:szCs w:val="20"/>
              </w:rPr>
              <w:t xml:space="preserve">тельно,  передавая  характер  музыки. 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27F4E">
              <w:rPr>
                <w:sz w:val="20"/>
                <w:szCs w:val="20"/>
              </w:rPr>
              <w:t>Учить петь с инс</w:t>
            </w:r>
            <w:r w:rsidRPr="00D27F4E">
              <w:rPr>
                <w:sz w:val="20"/>
                <w:szCs w:val="20"/>
              </w:rPr>
              <w:t>т</w:t>
            </w:r>
            <w:r w:rsidRPr="00D27F4E">
              <w:rPr>
                <w:sz w:val="20"/>
                <w:szCs w:val="20"/>
              </w:rPr>
              <w:t>рументальным сопр</w:t>
            </w:r>
            <w:r w:rsidRPr="00D27F4E">
              <w:rPr>
                <w:sz w:val="20"/>
                <w:szCs w:val="20"/>
              </w:rPr>
              <w:t>о</w:t>
            </w:r>
            <w:r w:rsidRPr="00D27F4E">
              <w:rPr>
                <w:sz w:val="20"/>
                <w:szCs w:val="20"/>
              </w:rPr>
              <w:t>вождением и без него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2012C6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2012C6">
              <w:rPr>
                <w:sz w:val="20"/>
                <w:szCs w:val="20"/>
              </w:rPr>
              <w:t>Формировать певческие навыки, умение петь ле</w:t>
            </w:r>
            <w:r w:rsidRPr="002012C6">
              <w:rPr>
                <w:sz w:val="20"/>
                <w:szCs w:val="20"/>
              </w:rPr>
              <w:t>г</w:t>
            </w:r>
            <w:r w:rsidRPr="002012C6">
              <w:rPr>
                <w:sz w:val="20"/>
                <w:szCs w:val="20"/>
              </w:rPr>
              <w:t>ким звуком в диапазоне от «ре» первой октавы до «до</w:t>
            </w:r>
            <w:r>
              <w:rPr>
                <w:sz w:val="20"/>
                <w:szCs w:val="20"/>
              </w:rPr>
              <w:t xml:space="preserve">» второй октавы, брать дыхание </w:t>
            </w:r>
            <w:r w:rsidRPr="002012C6">
              <w:rPr>
                <w:sz w:val="20"/>
                <w:szCs w:val="20"/>
              </w:rPr>
              <w:t>перед началом песни, между музыкал</w:t>
            </w:r>
            <w:r w:rsidRPr="002012C6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фразами, произн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сить отчет</w:t>
            </w:r>
            <w:r w:rsidRPr="002012C6">
              <w:rPr>
                <w:sz w:val="20"/>
                <w:szCs w:val="20"/>
              </w:rPr>
              <w:t>ливо слова, своевременно начинать и заканчивать песню, эм</w:t>
            </w:r>
            <w:r w:rsidRPr="002012C6">
              <w:rPr>
                <w:sz w:val="20"/>
                <w:szCs w:val="20"/>
              </w:rPr>
              <w:t>о</w:t>
            </w:r>
            <w:r w:rsidRPr="002012C6">
              <w:rPr>
                <w:sz w:val="20"/>
                <w:szCs w:val="20"/>
              </w:rPr>
              <w:t>ционально передавать х</w:t>
            </w:r>
            <w:r w:rsidRPr="002012C6">
              <w:rPr>
                <w:sz w:val="20"/>
                <w:szCs w:val="20"/>
              </w:rPr>
              <w:t>а</w:t>
            </w:r>
            <w:r w:rsidRPr="002012C6">
              <w:rPr>
                <w:sz w:val="20"/>
                <w:szCs w:val="20"/>
              </w:rPr>
              <w:t>рактер мелодии, петь ум</w:t>
            </w:r>
            <w:r w:rsidRPr="002012C6">
              <w:rPr>
                <w:sz w:val="20"/>
                <w:szCs w:val="20"/>
              </w:rPr>
              <w:t>е</w:t>
            </w:r>
            <w:r w:rsidRPr="002012C6">
              <w:rPr>
                <w:sz w:val="20"/>
                <w:szCs w:val="20"/>
              </w:rPr>
              <w:t xml:space="preserve">ренно, громко и тихо. </w:t>
            </w:r>
          </w:p>
          <w:p w:rsidR="00C16CAB" w:rsidRPr="002012C6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12C6">
              <w:rPr>
                <w:sz w:val="20"/>
                <w:szCs w:val="20"/>
              </w:rPr>
              <w:t>Способствовать  разв</w:t>
            </w:r>
            <w:r w:rsidRPr="002012C6">
              <w:rPr>
                <w:sz w:val="20"/>
                <w:szCs w:val="20"/>
              </w:rPr>
              <w:t>и</w:t>
            </w:r>
            <w:r w:rsidRPr="002012C6">
              <w:rPr>
                <w:sz w:val="20"/>
                <w:szCs w:val="20"/>
              </w:rPr>
              <w:t xml:space="preserve">тию  навыков  сольного  пения,  с  музыкальным </w:t>
            </w:r>
          </w:p>
          <w:p w:rsidR="00C16CAB" w:rsidRPr="002012C6" w:rsidRDefault="00C16CAB" w:rsidP="00071A04">
            <w:pPr>
              <w:rPr>
                <w:sz w:val="20"/>
                <w:szCs w:val="20"/>
              </w:rPr>
            </w:pPr>
            <w:r w:rsidRPr="002012C6">
              <w:rPr>
                <w:sz w:val="20"/>
                <w:szCs w:val="20"/>
              </w:rPr>
              <w:t>сопровождением и без н</w:t>
            </w:r>
            <w:r w:rsidRPr="002012C6">
              <w:rPr>
                <w:sz w:val="20"/>
                <w:szCs w:val="20"/>
              </w:rPr>
              <w:t>е</w:t>
            </w:r>
            <w:r w:rsidRPr="002012C6">
              <w:rPr>
                <w:sz w:val="20"/>
                <w:szCs w:val="20"/>
              </w:rPr>
              <w:t xml:space="preserve">го. </w:t>
            </w:r>
          </w:p>
          <w:p w:rsidR="00C16CAB" w:rsidRPr="002012C6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012C6">
              <w:rPr>
                <w:sz w:val="20"/>
                <w:szCs w:val="20"/>
              </w:rPr>
              <w:t>Содействовать проявл</w:t>
            </w:r>
            <w:r w:rsidRPr="002012C6">
              <w:rPr>
                <w:sz w:val="20"/>
                <w:szCs w:val="20"/>
              </w:rPr>
              <w:t>е</w:t>
            </w:r>
            <w:r w:rsidRPr="002012C6">
              <w:rPr>
                <w:sz w:val="20"/>
                <w:szCs w:val="20"/>
              </w:rPr>
              <w:t>нию самост</w:t>
            </w:r>
            <w:r>
              <w:rPr>
                <w:sz w:val="20"/>
                <w:szCs w:val="20"/>
              </w:rPr>
              <w:t>оятельности и творческому испол</w:t>
            </w:r>
            <w:r w:rsidRPr="002012C6">
              <w:rPr>
                <w:sz w:val="20"/>
                <w:szCs w:val="20"/>
              </w:rPr>
              <w:t xml:space="preserve">нению песен разного характера. 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12C6">
              <w:rPr>
                <w:sz w:val="20"/>
                <w:szCs w:val="20"/>
              </w:rPr>
              <w:t>Развивать песенный м</w:t>
            </w:r>
            <w:r w:rsidRPr="002012C6">
              <w:rPr>
                <w:sz w:val="20"/>
                <w:szCs w:val="20"/>
              </w:rPr>
              <w:t>у</w:t>
            </w:r>
            <w:r w:rsidRPr="002012C6">
              <w:rPr>
                <w:sz w:val="20"/>
                <w:szCs w:val="20"/>
              </w:rPr>
              <w:t>зыкальный вкус.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F2F44">
              <w:rPr>
                <w:sz w:val="20"/>
                <w:szCs w:val="20"/>
              </w:rPr>
              <w:t>Совершенствовать пе</w:t>
            </w:r>
            <w:r w:rsidRPr="001F2F44">
              <w:rPr>
                <w:sz w:val="20"/>
                <w:szCs w:val="20"/>
              </w:rPr>
              <w:t>в</w:t>
            </w:r>
            <w:r w:rsidRPr="001F2F44">
              <w:rPr>
                <w:sz w:val="20"/>
                <w:szCs w:val="20"/>
              </w:rPr>
              <w:t>ческ</w:t>
            </w:r>
            <w:r>
              <w:rPr>
                <w:sz w:val="20"/>
                <w:szCs w:val="20"/>
              </w:rPr>
              <w:t>ий голос и вокально-слуховую ко</w:t>
            </w:r>
            <w:r w:rsidRPr="001F2F44">
              <w:rPr>
                <w:sz w:val="20"/>
                <w:szCs w:val="20"/>
              </w:rPr>
              <w:t xml:space="preserve">ординацию.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F2F44">
              <w:rPr>
                <w:sz w:val="20"/>
                <w:szCs w:val="20"/>
              </w:rPr>
              <w:t xml:space="preserve">Закреплять практические навыки выразительного исполнения песен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>в пределах от до первой октавы до ре второй окт</w:t>
            </w:r>
            <w:r w:rsidRPr="001F2F44">
              <w:rPr>
                <w:sz w:val="20"/>
                <w:szCs w:val="20"/>
              </w:rPr>
              <w:t>а</w:t>
            </w:r>
            <w:r w:rsidRPr="001F2F44">
              <w:rPr>
                <w:sz w:val="20"/>
                <w:szCs w:val="20"/>
              </w:rPr>
              <w:t>вы; учить брать дыхание</w:t>
            </w:r>
            <w:r>
              <w:rPr>
                <w:sz w:val="20"/>
                <w:szCs w:val="20"/>
              </w:rPr>
              <w:t xml:space="preserve"> </w:t>
            </w:r>
            <w:r w:rsidRPr="001F2F44">
              <w:rPr>
                <w:sz w:val="20"/>
                <w:szCs w:val="20"/>
              </w:rPr>
              <w:t>и  удерживать  его  до  конца  фразы;  обращать  вним</w:t>
            </w:r>
            <w:r w:rsidRPr="001F2F44">
              <w:rPr>
                <w:sz w:val="20"/>
                <w:szCs w:val="20"/>
              </w:rPr>
              <w:t>а</w:t>
            </w:r>
            <w:r w:rsidRPr="001F2F44">
              <w:rPr>
                <w:sz w:val="20"/>
                <w:szCs w:val="20"/>
              </w:rPr>
              <w:t xml:space="preserve">ние  на  артикуляцию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>(дикцию).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1F2F44">
              <w:rPr>
                <w:sz w:val="20"/>
                <w:szCs w:val="20"/>
              </w:rPr>
              <w:t>Закреплять умение петь самостояте</w:t>
            </w:r>
            <w:r>
              <w:rPr>
                <w:sz w:val="20"/>
                <w:szCs w:val="20"/>
              </w:rPr>
              <w:t>льно,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 и коллектив</w:t>
            </w:r>
            <w:r w:rsidRPr="001F2F44">
              <w:rPr>
                <w:sz w:val="20"/>
                <w:szCs w:val="20"/>
              </w:rPr>
              <w:t>но, с музыкальным сопрово</w:t>
            </w:r>
            <w:r w:rsidRPr="001F2F44">
              <w:rPr>
                <w:sz w:val="20"/>
                <w:szCs w:val="20"/>
              </w:rPr>
              <w:t>ж</w:t>
            </w:r>
            <w:r w:rsidRPr="001F2F44">
              <w:rPr>
                <w:sz w:val="20"/>
                <w:szCs w:val="20"/>
              </w:rPr>
              <w:t>дением и без него.</w:t>
            </w:r>
          </w:p>
        </w:tc>
      </w:tr>
      <w:tr w:rsidR="00C16CAB" w:rsidTr="00071A04">
        <w:trPr>
          <w:cantSplit/>
          <w:trHeight w:val="113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1F2F44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1F2F44">
              <w:rPr>
                <w:b/>
                <w:lang w:eastAsia="en-US"/>
              </w:rPr>
              <w:t>Песенное творчество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4C12FF" w:rsidRDefault="00C16CAB" w:rsidP="00071A0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47751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47751B">
              <w:rPr>
                <w:sz w:val="20"/>
                <w:szCs w:val="20"/>
              </w:rPr>
              <w:t>Учить доп</w:t>
            </w:r>
            <w:r w:rsidRPr="0047751B">
              <w:rPr>
                <w:sz w:val="20"/>
                <w:szCs w:val="20"/>
              </w:rPr>
              <w:t>е</w:t>
            </w:r>
            <w:r w:rsidRPr="0047751B">
              <w:rPr>
                <w:sz w:val="20"/>
                <w:szCs w:val="20"/>
              </w:rPr>
              <w:t xml:space="preserve">вать мелодии колыбельных песен на </w:t>
            </w:r>
          </w:p>
          <w:p w:rsidR="00C16CAB" w:rsidRPr="0047751B" w:rsidRDefault="00C16CAB" w:rsidP="00071A04">
            <w:pPr>
              <w:rPr>
                <w:sz w:val="20"/>
                <w:szCs w:val="20"/>
              </w:rPr>
            </w:pPr>
            <w:r w:rsidRPr="0047751B">
              <w:rPr>
                <w:sz w:val="20"/>
                <w:szCs w:val="20"/>
              </w:rPr>
              <w:t>слог «баю-баю» и веселых мелодий на слог «</w:t>
            </w:r>
            <w:proofErr w:type="spellStart"/>
            <w:r w:rsidRPr="0047751B">
              <w:rPr>
                <w:sz w:val="20"/>
                <w:szCs w:val="20"/>
              </w:rPr>
              <w:t>ля-ля</w:t>
            </w:r>
            <w:proofErr w:type="spellEnd"/>
            <w:r w:rsidRPr="0047751B">
              <w:rPr>
                <w:sz w:val="20"/>
                <w:szCs w:val="20"/>
              </w:rPr>
              <w:t xml:space="preserve">». Формировать навыки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47751B">
              <w:rPr>
                <w:sz w:val="20"/>
                <w:szCs w:val="20"/>
              </w:rPr>
              <w:t>сочинительства веселых и гр</w:t>
            </w:r>
            <w:r w:rsidRPr="0047751B">
              <w:rPr>
                <w:sz w:val="20"/>
                <w:szCs w:val="20"/>
              </w:rPr>
              <w:t>у</w:t>
            </w:r>
            <w:r w:rsidRPr="0047751B">
              <w:rPr>
                <w:sz w:val="20"/>
                <w:szCs w:val="20"/>
              </w:rPr>
              <w:t>стных мелодий по образцу.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4C12FF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D27F4E">
              <w:rPr>
                <w:sz w:val="20"/>
                <w:szCs w:val="20"/>
              </w:rPr>
              <w:t>Учить сам</w:t>
            </w:r>
            <w:r>
              <w:rPr>
                <w:sz w:val="20"/>
                <w:szCs w:val="20"/>
              </w:rPr>
              <w:t>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сочинять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лодию ко</w:t>
            </w:r>
            <w:r w:rsidRPr="00D27F4E">
              <w:rPr>
                <w:sz w:val="20"/>
                <w:szCs w:val="20"/>
              </w:rPr>
              <w:t>лыбельной песни и отвечать на музыкальные вопр</w:t>
            </w:r>
            <w:r w:rsidRPr="00D27F4E">
              <w:rPr>
                <w:sz w:val="20"/>
                <w:szCs w:val="20"/>
              </w:rPr>
              <w:t>о</w:t>
            </w:r>
            <w:r w:rsidRPr="00D27F4E">
              <w:rPr>
                <w:sz w:val="20"/>
                <w:szCs w:val="20"/>
              </w:rPr>
              <w:t>сы («Как тебя з</w:t>
            </w:r>
            <w:r w:rsidRPr="00D27F4E">
              <w:rPr>
                <w:sz w:val="20"/>
                <w:szCs w:val="20"/>
              </w:rPr>
              <w:t>о</w:t>
            </w:r>
            <w:r w:rsidRPr="00D27F4E">
              <w:rPr>
                <w:sz w:val="20"/>
                <w:szCs w:val="20"/>
              </w:rPr>
              <w:t>вут?», «Что ты х</w:t>
            </w:r>
            <w:r w:rsidRPr="00D27F4E">
              <w:rPr>
                <w:sz w:val="20"/>
                <w:szCs w:val="20"/>
              </w:rPr>
              <w:t>о</w:t>
            </w:r>
            <w:r w:rsidRPr="00D27F4E">
              <w:rPr>
                <w:sz w:val="20"/>
                <w:szCs w:val="20"/>
              </w:rPr>
              <w:t>чешь, кошечка?», «Где ты</w:t>
            </w:r>
            <w:r>
              <w:rPr>
                <w:sz w:val="20"/>
                <w:szCs w:val="20"/>
              </w:rPr>
              <w:t>?»).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 умение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прови</w:t>
            </w:r>
            <w:r w:rsidRPr="00D27F4E">
              <w:rPr>
                <w:sz w:val="20"/>
                <w:szCs w:val="20"/>
              </w:rPr>
              <w:t>зировать мел</w:t>
            </w:r>
            <w:r w:rsidRPr="00D27F4E">
              <w:rPr>
                <w:sz w:val="20"/>
                <w:szCs w:val="20"/>
              </w:rPr>
              <w:t>о</w:t>
            </w:r>
            <w:r w:rsidRPr="00D27F4E">
              <w:rPr>
                <w:sz w:val="20"/>
                <w:szCs w:val="20"/>
              </w:rPr>
              <w:t>дии на заданный текст.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2012C6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2012C6">
              <w:rPr>
                <w:sz w:val="20"/>
                <w:szCs w:val="20"/>
              </w:rPr>
              <w:t xml:space="preserve">Учить импровизировать мелодию на заданный </w:t>
            </w:r>
          </w:p>
          <w:p w:rsidR="00C16CAB" w:rsidRPr="002012C6" w:rsidRDefault="00C16CAB" w:rsidP="00071A04">
            <w:pPr>
              <w:rPr>
                <w:sz w:val="20"/>
                <w:szCs w:val="20"/>
              </w:rPr>
            </w:pPr>
            <w:r w:rsidRPr="002012C6">
              <w:rPr>
                <w:sz w:val="20"/>
                <w:szCs w:val="20"/>
              </w:rPr>
              <w:t xml:space="preserve">текст. 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12C6">
              <w:rPr>
                <w:sz w:val="20"/>
                <w:szCs w:val="20"/>
              </w:rPr>
              <w:t>Учить детей сочинять мелодии разл</w:t>
            </w:r>
            <w:r>
              <w:rPr>
                <w:sz w:val="20"/>
                <w:szCs w:val="20"/>
              </w:rPr>
              <w:t>ичного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рактера: ласковую кол</w:t>
            </w:r>
            <w:r>
              <w:rPr>
                <w:sz w:val="20"/>
                <w:szCs w:val="20"/>
              </w:rPr>
              <w:t>ы</w:t>
            </w:r>
            <w:r w:rsidRPr="002012C6">
              <w:rPr>
                <w:sz w:val="20"/>
                <w:szCs w:val="20"/>
              </w:rPr>
              <w:t>бельную, задорный или бодрый марш, плавный вальс, веселую плясовую.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1F2F44">
              <w:rPr>
                <w:sz w:val="20"/>
                <w:szCs w:val="20"/>
              </w:rPr>
              <w:t xml:space="preserve">Учить самостоятельно придумывать мелодии, 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>используя в качестве о</w:t>
            </w:r>
            <w:r w:rsidRPr="001F2F44">
              <w:rPr>
                <w:sz w:val="20"/>
                <w:szCs w:val="20"/>
              </w:rPr>
              <w:t>б</w:t>
            </w:r>
            <w:r w:rsidRPr="001F2F44">
              <w:rPr>
                <w:sz w:val="20"/>
                <w:szCs w:val="20"/>
              </w:rPr>
              <w:t>разца русские на</w:t>
            </w:r>
            <w:r>
              <w:rPr>
                <w:sz w:val="20"/>
                <w:szCs w:val="20"/>
              </w:rPr>
              <w:t>родные песни; самостоятельно им</w:t>
            </w:r>
            <w:r w:rsidRPr="001F2F44">
              <w:rPr>
                <w:sz w:val="20"/>
                <w:szCs w:val="20"/>
              </w:rPr>
              <w:t>провизировать мелодии на заданную тему по о</w:t>
            </w:r>
            <w:r w:rsidRPr="001F2F44">
              <w:rPr>
                <w:sz w:val="20"/>
                <w:szCs w:val="20"/>
              </w:rPr>
              <w:t>б</w:t>
            </w:r>
            <w:r w:rsidRPr="001F2F44">
              <w:rPr>
                <w:sz w:val="20"/>
                <w:szCs w:val="20"/>
              </w:rPr>
              <w:t>разцу и без него, испол</w:t>
            </w:r>
            <w:r w:rsidRPr="001F2F44">
              <w:rPr>
                <w:sz w:val="20"/>
                <w:szCs w:val="20"/>
              </w:rPr>
              <w:t>ь</w:t>
            </w:r>
            <w:r w:rsidRPr="001F2F44">
              <w:rPr>
                <w:sz w:val="20"/>
                <w:szCs w:val="20"/>
              </w:rPr>
              <w:t xml:space="preserve">зуя </w:t>
            </w:r>
            <w:r>
              <w:rPr>
                <w:sz w:val="20"/>
                <w:szCs w:val="20"/>
              </w:rPr>
              <w:t xml:space="preserve"> </w:t>
            </w:r>
            <w:r w:rsidRPr="001F2F44">
              <w:rPr>
                <w:sz w:val="20"/>
                <w:szCs w:val="20"/>
              </w:rPr>
              <w:t>для этого знакомые песни, музыкальные пьесы и танцы.</w:t>
            </w:r>
          </w:p>
        </w:tc>
      </w:tr>
      <w:tr w:rsidR="00C16CAB" w:rsidTr="00071A04">
        <w:trPr>
          <w:cantSplit/>
          <w:trHeight w:val="113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1F2F44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1F2F44">
              <w:rPr>
                <w:b/>
                <w:lang w:eastAsia="en-US"/>
              </w:rPr>
              <w:t>Музыкально-ритмические движения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804DA" w:rsidRDefault="00C16CAB" w:rsidP="00071A04">
            <w:pPr>
              <w:rPr>
                <w:sz w:val="20"/>
                <w:szCs w:val="20"/>
              </w:rPr>
            </w:pPr>
            <w:r w:rsidRPr="00A804DA">
              <w:rPr>
                <w:sz w:val="20"/>
                <w:szCs w:val="20"/>
              </w:rPr>
              <w:t>1.</w:t>
            </w:r>
            <w:r w:rsidRPr="00A804DA">
              <w:t xml:space="preserve"> </w:t>
            </w:r>
            <w:r w:rsidRPr="00A804DA">
              <w:rPr>
                <w:sz w:val="20"/>
                <w:szCs w:val="20"/>
              </w:rPr>
              <w:t>Развивать  эмоци</w:t>
            </w:r>
            <w:r w:rsidRPr="00A804DA">
              <w:rPr>
                <w:sz w:val="20"/>
                <w:szCs w:val="20"/>
              </w:rPr>
              <w:t>о</w:t>
            </w:r>
            <w:r w:rsidRPr="00A804DA">
              <w:rPr>
                <w:sz w:val="20"/>
                <w:szCs w:val="20"/>
              </w:rPr>
              <w:t xml:space="preserve">нальность </w:t>
            </w:r>
          </w:p>
          <w:p w:rsidR="00C16CAB" w:rsidRPr="00A804DA" w:rsidRDefault="00C16CAB" w:rsidP="00071A04">
            <w:pPr>
              <w:rPr>
                <w:sz w:val="20"/>
                <w:szCs w:val="20"/>
              </w:rPr>
            </w:pPr>
            <w:r w:rsidRPr="00A804DA">
              <w:rPr>
                <w:sz w:val="20"/>
                <w:szCs w:val="20"/>
              </w:rPr>
              <w:t>и обра</w:t>
            </w:r>
            <w:r w:rsidRPr="00A804DA">
              <w:rPr>
                <w:sz w:val="20"/>
                <w:szCs w:val="20"/>
              </w:rPr>
              <w:t>з</w:t>
            </w:r>
            <w:r w:rsidRPr="00A804DA">
              <w:rPr>
                <w:sz w:val="20"/>
                <w:szCs w:val="20"/>
              </w:rPr>
              <w:t>ность во</w:t>
            </w:r>
            <w:r w:rsidRPr="00A804DA">
              <w:rPr>
                <w:sz w:val="20"/>
                <w:szCs w:val="20"/>
              </w:rPr>
              <w:t>с</w:t>
            </w:r>
            <w:r w:rsidRPr="00A804DA">
              <w:rPr>
                <w:sz w:val="20"/>
                <w:szCs w:val="20"/>
              </w:rPr>
              <w:t>приятия музыки ч</w:t>
            </w:r>
            <w:r w:rsidRPr="00A804DA">
              <w:rPr>
                <w:sz w:val="20"/>
                <w:szCs w:val="20"/>
              </w:rPr>
              <w:t>е</w:t>
            </w:r>
            <w:r w:rsidRPr="00A804DA">
              <w:rPr>
                <w:sz w:val="20"/>
                <w:szCs w:val="20"/>
              </w:rPr>
              <w:t>рез движ</w:t>
            </w:r>
            <w:r w:rsidRPr="00A804DA">
              <w:rPr>
                <w:sz w:val="20"/>
                <w:szCs w:val="20"/>
              </w:rPr>
              <w:t>е</w:t>
            </w:r>
            <w:r w:rsidRPr="00A804DA">
              <w:rPr>
                <w:sz w:val="20"/>
                <w:szCs w:val="20"/>
              </w:rPr>
              <w:t>ния.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A804DA">
              <w:rPr>
                <w:sz w:val="20"/>
                <w:szCs w:val="20"/>
              </w:rPr>
              <w:t>2.</w:t>
            </w:r>
            <w:r w:rsidRPr="00A804DA">
              <w:t xml:space="preserve"> </w:t>
            </w:r>
            <w:r>
              <w:rPr>
                <w:sz w:val="20"/>
                <w:szCs w:val="20"/>
              </w:rPr>
              <w:t>Продо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жать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</w:t>
            </w:r>
            <w:r w:rsidRPr="00A804DA">
              <w:rPr>
                <w:sz w:val="20"/>
                <w:szCs w:val="20"/>
              </w:rPr>
              <w:t>вать  способность  восприн</w:t>
            </w:r>
            <w:r w:rsidRPr="00A804DA">
              <w:rPr>
                <w:sz w:val="20"/>
                <w:szCs w:val="20"/>
              </w:rPr>
              <w:t>и</w:t>
            </w:r>
            <w:r w:rsidRPr="00A804DA">
              <w:rPr>
                <w:sz w:val="20"/>
                <w:szCs w:val="20"/>
              </w:rPr>
              <w:t>мать  и  во</w:t>
            </w:r>
            <w:r w:rsidRPr="00A804DA">
              <w:rPr>
                <w:sz w:val="20"/>
                <w:szCs w:val="20"/>
              </w:rPr>
              <w:t>с</w:t>
            </w:r>
            <w:r w:rsidRPr="00A8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роизводить  движения,  показыва</w:t>
            </w:r>
            <w:r w:rsidRPr="00A804DA">
              <w:rPr>
                <w:sz w:val="20"/>
                <w:szCs w:val="20"/>
              </w:rPr>
              <w:t>е</w:t>
            </w:r>
            <w:r w:rsidRPr="00A804DA">
              <w:rPr>
                <w:sz w:val="20"/>
                <w:szCs w:val="20"/>
              </w:rPr>
              <w:t>мые взро</w:t>
            </w:r>
            <w:r w:rsidRPr="00A804DA">
              <w:rPr>
                <w:sz w:val="20"/>
                <w:szCs w:val="20"/>
              </w:rPr>
              <w:t>с</w:t>
            </w:r>
            <w:r w:rsidRPr="00A804DA">
              <w:rPr>
                <w:sz w:val="20"/>
                <w:szCs w:val="20"/>
              </w:rPr>
              <w:t>лым</w:t>
            </w:r>
          </w:p>
          <w:p w:rsidR="00C16CAB" w:rsidRPr="004C12FF" w:rsidRDefault="00C16CAB" w:rsidP="00071A0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47751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47751B">
              <w:rPr>
                <w:sz w:val="20"/>
                <w:szCs w:val="20"/>
              </w:rPr>
              <w:t>Учить дв</w:t>
            </w:r>
            <w:r w:rsidRPr="0047751B">
              <w:rPr>
                <w:sz w:val="20"/>
                <w:szCs w:val="20"/>
              </w:rPr>
              <w:t>и</w:t>
            </w:r>
            <w:r w:rsidRPr="0047751B">
              <w:rPr>
                <w:sz w:val="20"/>
                <w:szCs w:val="20"/>
              </w:rPr>
              <w:t>гаться в соо</w:t>
            </w:r>
            <w:r w:rsidRPr="0047751B">
              <w:rPr>
                <w:sz w:val="20"/>
                <w:szCs w:val="20"/>
              </w:rPr>
              <w:t>т</w:t>
            </w:r>
            <w:r w:rsidRPr="0047751B">
              <w:rPr>
                <w:sz w:val="20"/>
                <w:szCs w:val="20"/>
              </w:rPr>
              <w:t xml:space="preserve">ветствии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47751B">
              <w:rPr>
                <w:sz w:val="20"/>
                <w:szCs w:val="20"/>
              </w:rPr>
              <w:t xml:space="preserve">с </w:t>
            </w:r>
            <w:proofErr w:type="spellStart"/>
            <w:r w:rsidRPr="0047751B">
              <w:rPr>
                <w:sz w:val="20"/>
                <w:szCs w:val="20"/>
              </w:rPr>
              <w:t>двухчастной</w:t>
            </w:r>
            <w:proofErr w:type="spellEnd"/>
            <w:r w:rsidRPr="0047751B">
              <w:rPr>
                <w:sz w:val="20"/>
                <w:szCs w:val="20"/>
              </w:rPr>
              <w:t xml:space="preserve"> формой муз</w:t>
            </w:r>
            <w:r w:rsidRPr="0047751B">
              <w:rPr>
                <w:sz w:val="20"/>
                <w:szCs w:val="20"/>
              </w:rPr>
              <w:t>ы</w:t>
            </w:r>
            <w:r w:rsidRPr="0047751B">
              <w:rPr>
                <w:sz w:val="20"/>
                <w:szCs w:val="20"/>
              </w:rPr>
              <w:t>ки и силой ее звучания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47751B">
              <w:rPr>
                <w:sz w:val="20"/>
                <w:szCs w:val="20"/>
              </w:rPr>
              <w:t>Соверше</w:t>
            </w:r>
            <w:r w:rsidRPr="0047751B">
              <w:rPr>
                <w:sz w:val="20"/>
                <w:szCs w:val="20"/>
              </w:rPr>
              <w:t>н</w:t>
            </w:r>
            <w:r w:rsidRPr="0047751B">
              <w:rPr>
                <w:sz w:val="20"/>
                <w:szCs w:val="20"/>
              </w:rPr>
              <w:t>ствовать нав</w:t>
            </w:r>
            <w:r w:rsidRPr="0047751B">
              <w:rPr>
                <w:sz w:val="20"/>
                <w:szCs w:val="20"/>
              </w:rPr>
              <w:t>ы</w:t>
            </w:r>
            <w:r w:rsidRPr="0047751B">
              <w:rPr>
                <w:sz w:val="20"/>
                <w:szCs w:val="20"/>
              </w:rPr>
              <w:t>ки основных движений (ходьба и бег)</w:t>
            </w:r>
          </w:p>
          <w:p w:rsidR="00C16CAB" w:rsidRPr="0047751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47751B">
              <w:rPr>
                <w:sz w:val="20"/>
                <w:szCs w:val="20"/>
              </w:rPr>
              <w:t>Улучшать качество и</w:t>
            </w:r>
            <w:r w:rsidRPr="0047751B">
              <w:rPr>
                <w:sz w:val="20"/>
                <w:szCs w:val="20"/>
              </w:rPr>
              <w:t>с</w:t>
            </w:r>
            <w:r w:rsidRPr="0047751B">
              <w:rPr>
                <w:sz w:val="20"/>
                <w:szCs w:val="20"/>
              </w:rPr>
              <w:t>полнения та</w:t>
            </w:r>
            <w:r w:rsidRPr="0047751B">
              <w:rPr>
                <w:sz w:val="20"/>
                <w:szCs w:val="20"/>
              </w:rPr>
              <w:t>н</w:t>
            </w:r>
            <w:r w:rsidRPr="0047751B">
              <w:rPr>
                <w:sz w:val="20"/>
                <w:szCs w:val="20"/>
              </w:rPr>
              <w:t xml:space="preserve">цевальных движений: притопывать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47751B">
              <w:rPr>
                <w:sz w:val="20"/>
                <w:szCs w:val="20"/>
              </w:rPr>
              <w:t>попеременно двумя ногами и одной ногой.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D27F4E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D27F4E">
              <w:rPr>
                <w:sz w:val="20"/>
                <w:szCs w:val="20"/>
              </w:rPr>
              <w:t>Продолжать  фо</w:t>
            </w:r>
            <w:r w:rsidRPr="00D27F4E">
              <w:rPr>
                <w:sz w:val="20"/>
                <w:szCs w:val="20"/>
              </w:rPr>
              <w:t>р</w:t>
            </w:r>
            <w:r w:rsidRPr="00D27F4E">
              <w:rPr>
                <w:sz w:val="20"/>
                <w:szCs w:val="20"/>
              </w:rPr>
              <w:t>мировать у детей н</w:t>
            </w:r>
            <w:r w:rsidRPr="00D27F4E">
              <w:rPr>
                <w:sz w:val="20"/>
                <w:szCs w:val="20"/>
              </w:rPr>
              <w:t>а</w:t>
            </w:r>
            <w:r w:rsidRPr="00D27F4E">
              <w:rPr>
                <w:sz w:val="20"/>
                <w:szCs w:val="20"/>
              </w:rPr>
              <w:t>вык ритмичного дв</w:t>
            </w:r>
            <w:r w:rsidRPr="00D27F4E">
              <w:rPr>
                <w:sz w:val="20"/>
                <w:szCs w:val="20"/>
              </w:rPr>
              <w:t>и</w:t>
            </w:r>
            <w:r w:rsidRPr="00D27F4E">
              <w:rPr>
                <w:sz w:val="20"/>
                <w:szCs w:val="20"/>
              </w:rPr>
              <w:t>жения</w:t>
            </w:r>
            <w:r>
              <w:rPr>
                <w:sz w:val="20"/>
                <w:szCs w:val="20"/>
              </w:rPr>
              <w:t xml:space="preserve"> в соответствии с характером му</w:t>
            </w:r>
            <w:r w:rsidRPr="00D27F4E">
              <w:rPr>
                <w:sz w:val="20"/>
                <w:szCs w:val="20"/>
              </w:rPr>
              <w:t>зыки.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27F4E">
              <w:rPr>
                <w:sz w:val="20"/>
                <w:szCs w:val="20"/>
              </w:rPr>
              <w:t>Учить самосто</w:t>
            </w:r>
            <w:r w:rsidRPr="00D27F4E">
              <w:rPr>
                <w:sz w:val="20"/>
                <w:szCs w:val="20"/>
              </w:rPr>
              <w:t>я</w:t>
            </w:r>
            <w:r w:rsidRPr="00D27F4E">
              <w:rPr>
                <w:sz w:val="20"/>
                <w:szCs w:val="20"/>
              </w:rPr>
              <w:t>тельно менять движ</w:t>
            </w:r>
            <w:r w:rsidRPr="00D27F4E">
              <w:rPr>
                <w:sz w:val="20"/>
                <w:szCs w:val="20"/>
              </w:rPr>
              <w:t>е</w:t>
            </w:r>
            <w:r w:rsidRPr="00D27F4E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я в соответствии с двух- и трех</w:t>
            </w:r>
            <w:r w:rsidRPr="00D27F4E">
              <w:rPr>
                <w:sz w:val="20"/>
                <w:szCs w:val="20"/>
              </w:rPr>
              <w:t>частной формой музыки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D27F4E">
              <w:rPr>
                <w:sz w:val="20"/>
                <w:szCs w:val="20"/>
              </w:rPr>
              <w:t>Совершенствовать танцевальные движ</w:t>
            </w:r>
            <w:r w:rsidRPr="00D27F4E">
              <w:rPr>
                <w:sz w:val="20"/>
                <w:szCs w:val="20"/>
              </w:rPr>
              <w:t>е</w:t>
            </w:r>
            <w:r w:rsidRPr="00D27F4E">
              <w:rPr>
                <w:sz w:val="20"/>
                <w:szCs w:val="20"/>
              </w:rPr>
              <w:t>ния: прямой галоп, пружинка, кружение по одному и в парах</w:t>
            </w:r>
            <w:r>
              <w:rPr>
                <w:sz w:val="20"/>
                <w:szCs w:val="20"/>
              </w:rPr>
              <w:t>.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D27F4E">
              <w:rPr>
                <w:sz w:val="20"/>
                <w:szCs w:val="20"/>
              </w:rPr>
              <w:t>Учить  детей  дв</w:t>
            </w:r>
            <w:r w:rsidRPr="00D27F4E">
              <w:rPr>
                <w:sz w:val="20"/>
                <w:szCs w:val="20"/>
              </w:rPr>
              <w:t>и</w:t>
            </w:r>
            <w:r w:rsidRPr="00D27F4E">
              <w:rPr>
                <w:sz w:val="20"/>
                <w:szCs w:val="20"/>
              </w:rPr>
              <w:t>гаться  в  парах  по  кругу</w:t>
            </w:r>
            <w:r>
              <w:rPr>
                <w:sz w:val="20"/>
                <w:szCs w:val="20"/>
              </w:rPr>
              <w:t xml:space="preserve">  в  танцах  и  хороводах,  ста</w:t>
            </w:r>
            <w:r w:rsidRPr="00D27F4E">
              <w:rPr>
                <w:sz w:val="20"/>
                <w:szCs w:val="20"/>
              </w:rPr>
              <w:t>вить  ногу  на  носок  и  на  пятку,  ритмично  хлопать  в  ладоши,  выполнять просте</w:t>
            </w:r>
            <w:r w:rsidRPr="00D27F4E">
              <w:rPr>
                <w:sz w:val="20"/>
                <w:szCs w:val="20"/>
              </w:rPr>
              <w:t>й</w:t>
            </w:r>
            <w:r w:rsidRPr="00D27F4E">
              <w:rPr>
                <w:sz w:val="20"/>
                <w:szCs w:val="20"/>
              </w:rPr>
              <w:t>шие перестроения</w:t>
            </w:r>
            <w:r>
              <w:rPr>
                <w:sz w:val="20"/>
                <w:szCs w:val="20"/>
              </w:rPr>
              <w:t>.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2012C6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sz w:val="20"/>
                <w:szCs w:val="20"/>
              </w:rPr>
              <w:t>Развивать чувство ри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ма, уме</w:t>
            </w:r>
            <w:r w:rsidRPr="002012C6">
              <w:rPr>
                <w:sz w:val="20"/>
                <w:szCs w:val="20"/>
              </w:rPr>
              <w:t>ние передавать ч</w:t>
            </w:r>
            <w:r w:rsidRPr="002012C6">
              <w:rPr>
                <w:sz w:val="20"/>
                <w:szCs w:val="20"/>
              </w:rPr>
              <w:t>е</w:t>
            </w:r>
            <w:r w:rsidRPr="002012C6">
              <w:rPr>
                <w:sz w:val="20"/>
                <w:szCs w:val="20"/>
              </w:rPr>
              <w:t xml:space="preserve">рез движения характер музыки, ее </w:t>
            </w:r>
            <w:proofErr w:type="spellStart"/>
            <w:r>
              <w:rPr>
                <w:sz w:val="20"/>
                <w:szCs w:val="20"/>
              </w:rPr>
              <w:t>эмоционально-обра</w:t>
            </w:r>
            <w:r w:rsidRPr="002012C6">
              <w:rPr>
                <w:sz w:val="20"/>
                <w:szCs w:val="20"/>
              </w:rPr>
              <w:t>ное</w:t>
            </w:r>
            <w:proofErr w:type="spellEnd"/>
            <w:r w:rsidRPr="002012C6">
              <w:rPr>
                <w:sz w:val="20"/>
                <w:szCs w:val="20"/>
              </w:rPr>
              <w:t xml:space="preserve"> содержание.</w:t>
            </w:r>
          </w:p>
          <w:p w:rsidR="00C16CAB" w:rsidRPr="002012C6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12C6">
              <w:rPr>
                <w:sz w:val="20"/>
                <w:szCs w:val="20"/>
              </w:rPr>
              <w:t>Учить свободно орие</w:t>
            </w:r>
            <w:r w:rsidRPr="002012C6">
              <w:rPr>
                <w:sz w:val="20"/>
                <w:szCs w:val="20"/>
              </w:rPr>
              <w:t>н</w:t>
            </w:r>
            <w:r w:rsidRPr="002012C6">
              <w:rPr>
                <w:sz w:val="20"/>
                <w:szCs w:val="20"/>
              </w:rPr>
              <w:t xml:space="preserve">тироваться в пространстве, выполнять простейшие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2012C6">
              <w:rPr>
                <w:sz w:val="20"/>
                <w:szCs w:val="20"/>
              </w:rPr>
              <w:t>Перестроения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1F2F44">
              <w:rPr>
                <w:sz w:val="20"/>
                <w:szCs w:val="20"/>
              </w:rPr>
              <w:t>Способствовать  фо</w:t>
            </w:r>
            <w:r w:rsidRPr="001F2F44">
              <w:rPr>
                <w:sz w:val="20"/>
                <w:szCs w:val="20"/>
              </w:rPr>
              <w:t>р</w:t>
            </w:r>
            <w:r w:rsidRPr="001F2F44">
              <w:rPr>
                <w:sz w:val="20"/>
                <w:szCs w:val="20"/>
              </w:rPr>
              <w:t>мированию  навыков  и</w:t>
            </w:r>
            <w:r w:rsidRPr="001F2F44">
              <w:rPr>
                <w:sz w:val="20"/>
                <w:szCs w:val="20"/>
              </w:rPr>
              <w:t>с</w:t>
            </w:r>
            <w:r w:rsidRPr="001F2F44">
              <w:rPr>
                <w:sz w:val="20"/>
                <w:szCs w:val="20"/>
              </w:rPr>
              <w:t xml:space="preserve">полнения  танцевальных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>Движений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1F2F44">
              <w:rPr>
                <w:sz w:val="20"/>
                <w:szCs w:val="20"/>
              </w:rPr>
              <w:t xml:space="preserve">Познакомить с русским хороводом, пляской, а также с танцами других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>народов.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1F2F44">
              <w:rPr>
                <w:sz w:val="20"/>
                <w:szCs w:val="20"/>
              </w:rPr>
              <w:t xml:space="preserve">Продолжать  развивать  навыки  </w:t>
            </w:r>
            <w:proofErr w:type="spellStart"/>
            <w:r w:rsidRPr="001F2F44">
              <w:rPr>
                <w:sz w:val="20"/>
                <w:szCs w:val="20"/>
              </w:rPr>
              <w:t>инсценирования</w:t>
            </w:r>
            <w:proofErr w:type="spellEnd"/>
            <w:r w:rsidRPr="001F2F44">
              <w:rPr>
                <w:sz w:val="20"/>
                <w:szCs w:val="20"/>
              </w:rPr>
              <w:t xml:space="preserve">  песен;  учить  изображать сказочных животных и птиц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1F2F44">
              <w:rPr>
                <w:sz w:val="20"/>
                <w:szCs w:val="20"/>
              </w:rPr>
              <w:t>Способствовать дал</w:t>
            </w:r>
            <w:r w:rsidRPr="001F2F44">
              <w:rPr>
                <w:sz w:val="20"/>
                <w:szCs w:val="20"/>
              </w:rPr>
              <w:t>ь</w:t>
            </w:r>
            <w:r w:rsidRPr="001F2F44">
              <w:rPr>
                <w:sz w:val="20"/>
                <w:szCs w:val="20"/>
              </w:rPr>
              <w:t xml:space="preserve">нейшему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>развитию навыков танц</w:t>
            </w:r>
            <w:r w:rsidRPr="001F2F44">
              <w:rPr>
                <w:sz w:val="20"/>
                <w:szCs w:val="20"/>
              </w:rPr>
              <w:t>е</w:t>
            </w:r>
            <w:r w:rsidRPr="001F2F44">
              <w:rPr>
                <w:sz w:val="20"/>
                <w:szCs w:val="20"/>
              </w:rPr>
              <w:t>вальных движ</w:t>
            </w:r>
            <w:r>
              <w:rPr>
                <w:sz w:val="20"/>
                <w:szCs w:val="20"/>
              </w:rPr>
              <w:t>ений,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выразительно и ри</w:t>
            </w:r>
            <w:r>
              <w:rPr>
                <w:sz w:val="20"/>
                <w:szCs w:val="20"/>
              </w:rPr>
              <w:t>т</w:t>
            </w:r>
            <w:r w:rsidRPr="001F2F44">
              <w:rPr>
                <w:sz w:val="20"/>
                <w:szCs w:val="20"/>
              </w:rPr>
              <w:t>мично  двигаться  в  соо</w:t>
            </w:r>
            <w:r w:rsidRPr="001F2F44">
              <w:rPr>
                <w:sz w:val="20"/>
                <w:szCs w:val="20"/>
              </w:rPr>
              <w:t>т</w:t>
            </w:r>
            <w:r w:rsidRPr="001F2F44">
              <w:rPr>
                <w:sz w:val="20"/>
                <w:szCs w:val="20"/>
              </w:rPr>
              <w:t>ветствии  с  разнообра</w:t>
            </w:r>
            <w:r w:rsidRPr="001F2F44">
              <w:rPr>
                <w:sz w:val="20"/>
                <w:szCs w:val="20"/>
              </w:rPr>
              <w:t>з</w:t>
            </w:r>
            <w:r w:rsidRPr="001F2F44">
              <w:rPr>
                <w:sz w:val="20"/>
                <w:szCs w:val="20"/>
              </w:rPr>
              <w:t xml:space="preserve">ным  характером  музыки,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>передавая в танце эмоци</w:t>
            </w:r>
            <w:r w:rsidRPr="001F2F44">
              <w:rPr>
                <w:sz w:val="20"/>
                <w:szCs w:val="20"/>
              </w:rPr>
              <w:t>о</w:t>
            </w:r>
            <w:r w:rsidRPr="001F2F44">
              <w:rPr>
                <w:sz w:val="20"/>
                <w:szCs w:val="20"/>
              </w:rPr>
              <w:t>нально-образное содерж</w:t>
            </w:r>
            <w:r w:rsidRPr="001F2F44">
              <w:rPr>
                <w:sz w:val="20"/>
                <w:szCs w:val="20"/>
              </w:rPr>
              <w:t>а</w:t>
            </w:r>
            <w:r w:rsidRPr="001F2F44">
              <w:rPr>
                <w:sz w:val="20"/>
                <w:szCs w:val="20"/>
              </w:rPr>
              <w:t xml:space="preserve">ние.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F2F44">
              <w:rPr>
                <w:sz w:val="20"/>
                <w:szCs w:val="20"/>
              </w:rPr>
              <w:t>Знакомить с национал</w:t>
            </w:r>
            <w:r w:rsidRPr="001F2F44">
              <w:rPr>
                <w:sz w:val="20"/>
                <w:szCs w:val="20"/>
              </w:rPr>
              <w:t>ь</w:t>
            </w:r>
            <w:r w:rsidRPr="001F2F44">
              <w:rPr>
                <w:sz w:val="20"/>
                <w:szCs w:val="20"/>
              </w:rPr>
              <w:t>ными плясками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1F2F44">
              <w:rPr>
                <w:sz w:val="20"/>
                <w:szCs w:val="20"/>
              </w:rPr>
              <w:t>Развивать танцевально-игровое тв</w:t>
            </w:r>
            <w:r>
              <w:rPr>
                <w:sz w:val="20"/>
                <w:szCs w:val="20"/>
              </w:rPr>
              <w:t>орчество;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мировать навыки ху</w:t>
            </w:r>
            <w:r w:rsidRPr="001F2F44">
              <w:rPr>
                <w:sz w:val="20"/>
                <w:szCs w:val="20"/>
              </w:rPr>
              <w:t>дож</w:t>
            </w:r>
            <w:r w:rsidRPr="001F2F44">
              <w:rPr>
                <w:sz w:val="20"/>
                <w:szCs w:val="20"/>
              </w:rPr>
              <w:t>е</w:t>
            </w:r>
            <w:r w:rsidRPr="001F2F44">
              <w:rPr>
                <w:sz w:val="20"/>
                <w:szCs w:val="20"/>
              </w:rPr>
              <w:t>ственного исполнения ра</w:t>
            </w:r>
            <w:r w:rsidRPr="001F2F44">
              <w:rPr>
                <w:sz w:val="20"/>
                <w:szCs w:val="20"/>
              </w:rPr>
              <w:t>з</w:t>
            </w:r>
            <w:r w:rsidRPr="001F2F44">
              <w:rPr>
                <w:sz w:val="20"/>
                <w:szCs w:val="20"/>
              </w:rPr>
              <w:t xml:space="preserve">личных образов при </w:t>
            </w:r>
            <w:proofErr w:type="spellStart"/>
            <w:r w:rsidRPr="001F2F44">
              <w:rPr>
                <w:sz w:val="20"/>
                <w:szCs w:val="20"/>
              </w:rPr>
              <w:t>ин</w:t>
            </w:r>
            <w:r w:rsidRPr="001F2F44">
              <w:rPr>
                <w:sz w:val="20"/>
                <w:szCs w:val="20"/>
              </w:rPr>
              <w:t>с</w:t>
            </w:r>
            <w:r w:rsidRPr="001F2F44">
              <w:rPr>
                <w:sz w:val="20"/>
                <w:szCs w:val="20"/>
              </w:rPr>
              <w:t>ценировании</w:t>
            </w:r>
            <w:proofErr w:type="spellEnd"/>
            <w:r w:rsidRPr="001F2F44">
              <w:rPr>
                <w:sz w:val="20"/>
                <w:szCs w:val="20"/>
              </w:rPr>
              <w:t xml:space="preserve"> песен,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>театральных постановок.</w:t>
            </w:r>
          </w:p>
        </w:tc>
      </w:tr>
      <w:tr w:rsidR="00C16CAB" w:rsidTr="00071A04">
        <w:trPr>
          <w:cantSplit/>
          <w:trHeight w:val="113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1F2F44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804DA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A804DA">
              <w:rPr>
                <w:sz w:val="20"/>
                <w:szCs w:val="20"/>
              </w:rPr>
              <w:t>Учить детей нач</w:t>
            </w:r>
            <w:r w:rsidRPr="00A804DA">
              <w:rPr>
                <w:sz w:val="20"/>
                <w:szCs w:val="20"/>
              </w:rPr>
              <w:t>и</w:t>
            </w:r>
            <w:r w:rsidRPr="00A804DA">
              <w:rPr>
                <w:sz w:val="20"/>
                <w:szCs w:val="20"/>
              </w:rPr>
              <w:t>нать движ</w:t>
            </w:r>
            <w:r w:rsidRPr="00A804DA">
              <w:rPr>
                <w:sz w:val="20"/>
                <w:szCs w:val="20"/>
              </w:rPr>
              <w:t>е</w:t>
            </w:r>
            <w:r w:rsidRPr="00A804DA">
              <w:rPr>
                <w:sz w:val="20"/>
                <w:szCs w:val="20"/>
              </w:rPr>
              <w:t>ние с нач</w:t>
            </w:r>
            <w:r w:rsidRPr="00A804DA">
              <w:rPr>
                <w:sz w:val="20"/>
                <w:szCs w:val="20"/>
              </w:rPr>
              <w:t>а</w:t>
            </w:r>
            <w:r w:rsidRPr="00A804DA">
              <w:rPr>
                <w:sz w:val="20"/>
                <w:szCs w:val="20"/>
              </w:rPr>
              <w:t xml:space="preserve">лом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A804DA">
              <w:rPr>
                <w:sz w:val="20"/>
                <w:szCs w:val="20"/>
              </w:rPr>
              <w:t>музыки и заканчивать с ее оконч</w:t>
            </w:r>
            <w:r w:rsidRPr="00A804DA">
              <w:rPr>
                <w:sz w:val="20"/>
                <w:szCs w:val="20"/>
              </w:rPr>
              <w:t>а</w:t>
            </w:r>
            <w:r w:rsidRPr="00A804DA">
              <w:rPr>
                <w:sz w:val="20"/>
                <w:szCs w:val="20"/>
              </w:rPr>
              <w:t>нием; пер</w:t>
            </w:r>
            <w:r w:rsidRPr="00A804DA">
              <w:rPr>
                <w:sz w:val="20"/>
                <w:szCs w:val="20"/>
              </w:rPr>
              <w:t>е</w:t>
            </w:r>
            <w:r w:rsidRPr="00A804DA">
              <w:rPr>
                <w:sz w:val="20"/>
                <w:szCs w:val="20"/>
              </w:rPr>
              <w:t>давать обр</w:t>
            </w:r>
            <w:r w:rsidRPr="00A804DA">
              <w:rPr>
                <w:sz w:val="20"/>
                <w:szCs w:val="20"/>
              </w:rPr>
              <w:t>а</w:t>
            </w:r>
            <w:r w:rsidRPr="00A804DA">
              <w:rPr>
                <w:sz w:val="20"/>
                <w:szCs w:val="20"/>
              </w:rPr>
              <w:t>зы</w:t>
            </w:r>
          </w:p>
          <w:p w:rsidR="00C16CAB" w:rsidRPr="00A804DA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A804DA">
              <w:rPr>
                <w:sz w:val="20"/>
                <w:szCs w:val="20"/>
              </w:rPr>
              <w:t>Сове</w:t>
            </w:r>
            <w:r w:rsidRPr="00A804DA">
              <w:rPr>
                <w:sz w:val="20"/>
                <w:szCs w:val="20"/>
              </w:rPr>
              <w:t>р</w:t>
            </w:r>
            <w:r w:rsidRPr="00A804DA">
              <w:rPr>
                <w:sz w:val="20"/>
                <w:szCs w:val="20"/>
              </w:rPr>
              <w:t>шенствовать умение х</w:t>
            </w:r>
            <w:r w:rsidRPr="00A804DA">
              <w:rPr>
                <w:sz w:val="20"/>
                <w:szCs w:val="20"/>
              </w:rPr>
              <w:t>о</w:t>
            </w:r>
            <w:r w:rsidRPr="00A804DA">
              <w:rPr>
                <w:sz w:val="20"/>
                <w:szCs w:val="20"/>
              </w:rPr>
              <w:t xml:space="preserve">дить и </w:t>
            </w:r>
          </w:p>
          <w:p w:rsidR="00C16CAB" w:rsidRPr="00A804DA" w:rsidRDefault="00C16CAB" w:rsidP="00071A04">
            <w:pPr>
              <w:rPr>
                <w:sz w:val="20"/>
                <w:szCs w:val="20"/>
              </w:rPr>
            </w:pPr>
            <w:r w:rsidRPr="00A804DA">
              <w:rPr>
                <w:sz w:val="20"/>
                <w:szCs w:val="20"/>
              </w:rPr>
              <w:t>бегать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47751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47751B">
              <w:rPr>
                <w:sz w:val="20"/>
                <w:szCs w:val="20"/>
              </w:rPr>
              <w:t>Развивать умение кр</w:t>
            </w:r>
            <w:r w:rsidRPr="0047751B">
              <w:rPr>
                <w:sz w:val="20"/>
                <w:szCs w:val="20"/>
              </w:rPr>
              <w:t>у</w:t>
            </w:r>
            <w:r w:rsidRPr="0047751B">
              <w:rPr>
                <w:sz w:val="20"/>
                <w:szCs w:val="20"/>
              </w:rPr>
              <w:t xml:space="preserve">житься в парах, выполнять прямой галоп, </w:t>
            </w:r>
            <w:proofErr w:type="spellStart"/>
            <w:r w:rsidRPr="0047751B">
              <w:rPr>
                <w:sz w:val="20"/>
                <w:szCs w:val="20"/>
              </w:rPr>
              <w:t>дви-гаться</w:t>
            </w:r>
            <w:proofErr w:type="spellEnd"/>
            <w:r w:rsidRPr="0047751B">
              <w:rPr>
                <w:sz w:val="20"/>
                <w:szCs w:val="20"/>
              </w:rPr>
              <w:t xml:space="preserve"> под музыку ри</w:t>
            </w:r>
            <w:r w:rsidRPr="0047751B">
              <w:rPr>
                <w:sz w:val="20"/>
                <w:szCs w:val="20"/>
              </w:rPr>
              <w:t>т</w:t>
            </w:r>
            <w:r w:rsidRPr="0047751B">
              <w:rPr>
                <w:sz w:val="20"/>
                <w:szCs w:val="20"/>
              </w:rPr>
              <w:t>мично и с</w:t>
            </w:r>
            <w:r w:rsidRPr="0047751B">
              <w:rPr>
                <w:sz w:val="20"/>
                <w:szCs w:val="20"/>
              </w:rPr>
              <w:t>о</w:t>
            </w:r>
            <w:r w:rsidRPr="0047751B">
              <w:rPr>
                <w:sz w:val="20"/>
                <w:szCs w:val="20"/>
              </w:rPr>
              <w:t>гласно темпу и характеру м</w:t>
            </w:r>
            <w:r w:rsidRPr="0047751B">
              <w:rPr>
                <w:sz w:val="20"/>
                <w:szCs w:val="20"/>
              </w:rPr>
              <w:t>у</w:t>
            </w:r>
            <w:r w:rsidRPr="0047751B">
              <w:rPr>
                <w:sz w:val="20"/>
                <w:szCs w:val="20"/>
              </w:rPr>
              <w:t xml:space="preserve">зыкального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47751B">
              <w:rPr>
                <w:sz w:val="20"/>
                <w:szCs w:val="20"/>
              </w:rPr>
              <w:t>произведения с предметами, игрушками и без них.</w:t>
            </w:r>
          </w:p>
          <w:p w:rsidR="00C16CAB" w:rsidRPr="0047751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47751B">
              <w:rPr>
                <w:sz w:val="20"/>
                <w:szCs w:val="20"/>
              </w:rPr>
              <w:t>Способств</w:t>
            </w:r>
            <w:r w:rsidRPr="0047751B">
              <w:rPr>
                <w:sz w:val="20"/>
                <w:szCs w:val="20"/>
              </w:rPr>
              <w:t>о</w:t>
            </w:r>
            <w:r w:rsidRPr="0047751B">
              <w:rPr>
                <w:sz w:val="20"/>
                <w:szCs w:val="20"/>
              </w:rPr>
              <w:t>вать развитию навыков выр</w:t>
            </w:r>
            <w:r w:rsidRPr="0047751B">
              <w:rPr>
                <w:sz w:val="20"/>
                <w:szCs w:val="20"/>
              </w:rPr>
              <w:t>а</w:t>
            </w:r>
            <w:r w:rsidRPr="0047751B">
              <w:rPr>
                <w:sz w:val="20"/>
                <w:szCs w:val="20"/>
              </w:rPr>
              <w:t xml:space="preserve">зительной и эмоциональной </w:t>
            </w:r>
          </w:p>
          <w:p w:rsidR="00C16CAB" w:rsidRPr="00A804DA" w:rsidRDefault="00C16CAB" w:rsidP="00071A04">
            <w:pPr>
              <w:rPr>
                <w:sz w:val="20"/>
                <w:szCs w:val="20"/>
              </w:rPr>
            </w:pPr>
            <w:r w:rsidRPr="0047751B">
              <w:rPr>
                <w:sz w:val="20"/>
                <w:szCs w:val="20"/>
              </w:rPr>
              <w:t>передачи  и</w:t>
            </w:r>
            <w:r w:rsidRPr="0047751B">
              <w:rPr>
                <w:sz w:val="20"/>
                <w:szCs w:val="20"/>
              </w:rPr>
              <w:t>г</w:t>
            </w:r>
            <w:r w:rsidRPr="0047751B">
              <w:rPr>
                <w:sz w:val="20"/>
                <w:szCs w:val="20"/>
              </w:rPr>
              <w:t>ровых  и  ск</w:t>
            </w:r>
            <w:r w:rsidRPr="0047751B">
              <w:rPr>
                <w:sz w:val="20"/>
                <w:szCs w:val="20"/>
              </w:rPr>
              <w:t>а</w:t>
            </w:r>
            <w:r w:rsidRPr="0047751B">
              <w:rPr>
                <w:sz w:val="20"/>
                <w:szCs w:val="20"/>
              </w:rPr>
              <w:t>зочных  обр</w:t>
            </w:r>
            <w:r w:rsidRPr="0047751B">
              <w:rPr>
                <w:sz w:val="20"/>
                <w:szCs w:val="20"/>
              </w:rPr>
              <w:t>а</w:t>
            </w:r>
            <w:r w:rsidRPr="0047751B">
              <w:rPr>
                <w:sz w:val="20"/>
                <w:szCs w:val="20"/>
              </w:rPr>
              <w:t>зов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D27F4E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D27F4E">
              <w:rPr>
                <w:sz w:val="20"/>
                <w:szCs w:val="20"/>
              </w:rPr>
              <w:t>Продолжать с</w:t>
            </w:r>
            <w:r w:rsidRPr="00D27F4E">
              <w:rPr>
                <w:sz w:val="20"/>
                <w:szCs w:val="20"/>
              </w:rPr>
              <w:t>о</w:t>
            </w:r>
            <w:r w:rsidRPr="00D27F4E">
              <w:rPr>
                <w:sz w:val="20"/>
                <w:szCs w:val="20"/>
              </w:rPr>
              <w:t>вершенствовать у детей навыки осно</w:t>
            </w:r>
            <w:r w:rsidRPr="00D27F4E">
              <w:rPr>
                <w:sz w:val="20"/>
                <w:szCs w:val="20"/>
              </w:rPr>
              <w:t>в</w:t>
            </w:r>
            <w:r w:rsidRPr="00D27F4E">
              <w:rPr>
                <w:sz w:val="20"/>
                <w:szCs w:val="20"/>
              </w:rPr>
              <w:t xml:space="preserve">ных движений </w:t>
            </w:r>
          </w:p>
          <w:p w:rsidR="00C16CAB" w:rsidRPr="00A804DA" w:rsidRDefault="00C16CAB" w:rsidP="00071A04">
            <w:pPr>
              <w:rPr>
                <w:sz w:val="20"/>
                <w:szCs w:val="20"/>
              </w:rPr>
            </w:pPr>
            <w:r w:rsidRPr="00D27F4E">
              <w:rPr>
                <w:sz w:val="20"/>
                <w:szCs w:val="20"/>
              </w:rPr>
              <w:t>(ходьба: «торжес</w:t>
            </w:r>
            <w:r w:rsidRPr="00D27F4E">
              <w:rPr>
                <w:sz w:val="20"/>
                <w:szCs w:val="20"/>
              </w:rPr>
              <w:t>т</w:t>
            </w:r>
            <w:r w:rsidRPr="00D27F4E">
              <w:rPr>
                <w:sz w:val="20"/>
                <w:szCs w:val="20"/>
              </w:rPr>
              <w:t>венная», спокойная, «т</w:t>
            </w:r>
            <w:r>
              <w:rPr>
                <w:sz w:val="20"/>
                <w:szCs w:val="20"/>
              </w:rPr>
              <w:t>аинственная»; бег: легкий, стре</w:t>
            </w:r>
            <w:r w:rsidRPr="00D27F4E">
              <w:rPr>
                <w:sz w:val="20"/>
                <w:szCs w:val="20"/>
              </w:rPr>
              <w:t>мител</w:t>
            </w:r>
            <w:r w:rsidRPr="00D27F4E">
              <w:rPr>
                <w:sz w:val="20"/>
                <w:szCs w:val="20"/>
              </w:rPr>
              <w:t>ь</w:t>
            </w:r>
            <w:r w:rsidRPr="00D27F4E">
              <w:rPr>
                <w:sz w:val="20"/>
                <w:szCs w:val="20"/>
              </w:rPr>
              <w:t>ный).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804DA" w:rsidRDefault="00C16CAB" w:rsidP="00071A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804DA" w:rsidRDefault="00C16CAB" w:rsidP="00071A04">
            <w:pPr>
              <w:rPr>
                <w:sz w:val="20"/>
                <w:szCs w:val="20"/>
              </w:rPr>
            </w:pPr>
          </w:p>
        </w:tc>
      </w:tr>
      <w:tr w:rsidR="00C16CAB" w:rsidTr="00071A04">
        <w:trPr>
          <w:cantSplit/>
          <w:trHeight w:val="113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1F2F44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 w:rsidRPr="001F2F44">
              <w:rPr>
                <w:b/>
                <w:lang w:eastAsia="en-US"/>
              </w:rPr>
              <w:t>Развитие танцевально-игрового творчества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D27F4E" w:rsidRDefault="00C16CAB" w:rsidP="00A40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D27F4E" w:rsidRDefault="00C16CAB" w:rsidP="00071A04">
            <w:pPr>
              <w:rPr>
                <w:sz w:val="20"/>
                <w:szCs w:val="20"/>
              </w:rPr>
            </w:pPr>
            <w:r w:rsidRPr="00D27F4E">
              <w:rPr>
                <w:sz w:val="20"/>
                <w:szCs w:val="20"/>
              </w:rPr>
              <w:t>1.</w:t>
            </w:r>
            <w:r w:rsidRPr="00D27F4E">
              <w:t xml:space="preserve"> </w:t>
            </w:r>
            <w:r>
              <w:rPr>
                <w:sz w:val="20"/>
                <w:szCs w:val="20"/>
              </w:rPr>
              <w:t>Стимулир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 само</w:t>
            </w:r>
            <w:r w:rsidRPr="00D27F4E">
              <w:rPr>
                <w:sz w:val="20"/>
                <w:szCs w:val="20"/>
              </w:rPr>
              <w:t>сто</w:t>
            </w:r>
            <w:r w:rsidRPr="00D27F4E">
              <w:rPr>
                <w:sz w:val="20"/>
                <w:szCs w:val="20"/>
              </w:rPr>
              <w:t>я</w:t>
            </w:r>
            <w:r w:rsidRPr="00D27F4E">
              <w:rPr>
                <w:sz w:val="20"/>
                <w:szCs w:val="20"/>
              </w:rPr>
              <w:t>тельное в</w:t>
            </w:r>
            <w:r w:rsidRPr="00D27F4E">
              <w:rPr>
                <w:sz w:val="20"/>
                <w:szCs w:val="20"/>
              </w:rPr>
              <w:t>ы</w:t>
            </w:r>
            <w:r w:rsidRPr="00D27F4E">
              <w:rPr>
                <w:sz w:val="20"/>
                <w:szCs w:val="20"/>
              </w:rPr>
              <w:t>полнение та</w:t>
            </w:r>
            <w:r w:rsidRPr="00D27F4E">
              <w:rPr>
                <w:sz w:val="20"/>
                <w:szCs w:val="20"/>
              </w:rPr>
              <w:t>н</w:t>
            </w:r>
            <w:r w:rsidRPr="00D27F4E">
              <w:rPr>
                <w:sz w:val="20"/>
                <w:szCs w:val="20"/>
              </w:rPr>
              <w:t>цевальных движений под плясовые м</w:t>
            </w:r>
            <w:r w:rsidRPr="00D27F4E">
              <w:rPr>
                <w:sz w:val="20"/>
                <w:szCs w:val="20"/>
              </w:rPr>
              <w:t>е</w:t>
            </w:r>
            <w:r w:rsidRPr="00D27F4E">
              <w:rPr>
                <w:sz w:val="20"/>
                <w:szCs w:val="20"/>
              </w:rPr>
              <w:t xml:space="preserve">лодии. </w:t>
            </w:r>
          </w:p>
          <w:p w:rsidR="00C16CAB" w:rsidRPr="00D27F4E" w:rsidRDefault="00C16CAB" w:rsidP="00071A04">
            <w:pPr>
              <w:rPr>
                <w:sz w:val="20"/>
                <w:szCs w:val="20"/>
              </w:rPr>
            </w:pPr>
            <w:r w:rsidRPr="00D27F4E">
              <w:rPr>
                <w:sz w:val="20"/>
                <w:szCs w:val="20"/>
              </w:rPr>
              <w:t>2.Учить более точно выпо</w:t>
            </w:r>
            <w:r w:rsidRPr="00D27F4E">
              <w:rPr>
                <w:sz w:val="20"/>
                <w:szCs w:val="20"/>
              </w:rPr>
              <w:t>л</w:t>
            </w:r>
            <w:r w:rsidRPr="00D27F4E">
              <w:rPr>
                <w:sz w:val="20"/>
                <w:szCs w:val="20"/>
              </w:rPr>
              <w:t>нять движени</w:t>
            </w:r>
            <w:r>
              <w:rPr>
                <w:sz w:val="20"/>
                <w:szCs w:val="20"/>
              </w:rPr>
              <w:t>я, передающие характер 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бража</w:t>
            </w:r>
            <w:r w:rsidRPr="00D27F4E">
              <w:rPr>
                <w:sz w:val="20"/>
                <w:szCs w:val="20"/>
              </w:rPr>
              <w:t>емых животных.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D27F4E" w:rsidRDefault="00C16CAB" w:rsidP="00071A04">
            <w:pPr>
              <w:rPr>
                <w:sz w:val="20"/>
                <w:szCs w:val="20"/>
              </w:rPr>
            </w:pPr>
            <w:r w:rsidRPr="00D27F4E">
              <w:rPr>
                <w:sz w:val="20"/>
                <w:szCs w:val="20"/>
              </w:rPr>
              <w:t>1.</w:t>
            </w:r>
            <w:r w:rsidRPr="00D27F4E">
              <w:t xml:space="preserve"> </w:t>
            </w:r>
            <w:r w:rsidRPr="00D27F4E">
              <w:rPr>
                <w:sz w:val="20"/>
                <w:szCs w:val="20"/>
              </w:rPr>
              <w:t>Способствовать развитию эмоци</w:t>
            </w:r>
            <w:r w:rsidRPr="00D27F4E">
              <w:rPr>
                <w:sz w:val="20"/>
                <w:szCs w:val="20"/>
              </w:rPr>
              <w:t>о</w:t>
            </w:r>
            <w:r w:rsidRPr="00D27F4E">
              <w:rPr>
                <w:sz w:val="20"/>
                <w:szCs w:val="20"/>
              </w:rPr>
              <w:t>нально-образного и</w:t>
            </w:r>
            <w:r>
              <w:rPr>
                <w:sz w:val="20"/>
                <w:szCs w:val="20"/>
              </w:rPr>
              <w:t>сполнения 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кально-игровых у</w:t>
            </w:r>
            <w:r>
              <w:rPr>
                <w:sz w:val="20"/>
                <w:szCs w:val="20"/>
              </w:rPr>
              <w:t>п</w:t>
            </w:r>
            <w:r w:rsidRPr="00D27F4E">
              <w:rPr>
                <w:sz w:val="20"/>
                <w:szCs w:val="20"/>
              </w:rPr>
              <w:t xml:space="preserve">ражнений (кружатся листочки, падают снежинки) и сценок, используя мимику  и  пантомиму </w:t>
            </w:r>
          </w:p>
          <w:p w:rsidR="00C16CAB" w:rsidRPr="00D27F4E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27F4E">
              <w:rPr>
                <w:sz w:val="20"/>
                <w:szCs w:val="20"/>
              </w:rPr>
              <w:t xml:space="preserve">Обучать </w:t>
            </w:r>
            <w:proofErr w:type="spellStart"/>
            <w:r w:rsidRPr="00D27F4E">
              <w:rPr>
                <w:sz w:val="20"/>
                <w:szCs w:val="20"/>
              </w:rPr>
              <w:t>инсцен</w:t>
            </w:r>
            <w:r w:rsidRPr="00D27F4E">
              <w:rPr>
                <w:sz w:val="20"/>
                <w:szCs w:val="20"/>
              </w:rPr>
              <w:t>и</w:t>
            </w:r>
            <w:r w:rsidRPr="00D27F4E">
              <w:rPr>
                <w:sz w:val="20"/>
                <w:szCs w:val="20"/>
              </w:rPr>
              <w:t>рованию</w:t>
            </w:r>
            <w:proofErr w:type="spellEnd"/>
            <w:r w:rsidRPr="00D27F4E">
              <w:rPr>
                <w:sz w:val="20"/>
                <w:szCs w:val="20"/>
              </w:rPr>
              <w:t xml:space="preserve"> песен и п</w:t>
            </w:r>
            <w:r w:rsidRPr="00D27F4E">
              <w:rPr>
                <w:sz w:val="20"/>
                <w:szCs w:val="20"/>
              </w:rPr>
              <w:t>о</w:t>
            </w:r>
            <w:r w:rsidRPr="00D27F4E">
              <w:rPr>
                <w:sz w:val="20"/>
                <w:szCs w:val="20"/>
              </w:rPr>
              <w:t xml:space="preserve">становке небольших музыкальных </w:t>
            </w:r>
          </w:p>
          <w:p w:rsidR="00C16CAB" w:rsidRPr="00D27F4E" w:rsidRDefault="00C16CAB" w:rsidP="00071A04">
            <w:pPr>
              <w:rPr>
                <w:sz w:val="20"/>
                <w:szCs w:val="20"/>
              </w:rPr>
            </w:pPr>
            <w:r w:rsidRPr="00D27F4E">
              <w:rPr>
                <w:sz w:val="20"/>
                <w:szCs w:val="20"/>
              </w:rPr>
              <w:t>спектаклей.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sz w:val="20"/>
                <w:szCs w:val="20"/>
              </w:rPr>
              <w:t>Развивать  тан</w:t>
            </w:r>
            <w:r w:rsidRPr="001F2F44">
              <w:rPr>
                <w:sz w:val="20"/>
                <w:szCs w:val="20"/>
              </w:rPr>
              <w:t>цевальное творчество; учить прид</w:t>
            </w:r>
            <w:r w:rsidRPr="001F2F44">
              <w:rPr>
                <w:sz w:val="20"/>
                <w:szCs w:val="20"/>
              </w:rPr>
              <w:t>у</w:t>
            </w:r>
            <w:r w:rsidRPr="001F2F44">
              <w:rPr>
                <w:sz w:val="20"/>
                <w:szCs w:val="20"/>
              </w:rPr>
              <w:t>мывать движения к пл</w:t>
            </w:r>
            <w:r w:rsidRPr="001F2F44">
              <w:rPr>
                <w:sz w:val="20"/>
                <w:szCs w:val="20"/>
              </w:rPr>
              <w:t>я</w:t>
            </w:r>
            <w:r w:rsidRPr="001F2F44">
              <w:rPr>
                <w:sz w:val="20"/>
                <w:szCs w:val="20"/>
              </w:rPr>
              <w:t>скам, танцам, составлять композицию танца, проя</w:t>
            </w:r>
            <w:r w:rsidRPr="001F2F44">
              <w:rPr>
                <w:sz w:val="20"/>
                <w:szCs w:val="20"/>
              </w:rPr>
              <w:t>в</w:t>
            </w:r>
            <w:r w:rsidRPr="001F2F44">
              <w:rPr>
                <w:sz w:val="20"/>
                <w:szCs w:val="20"/>
              </w:rPr>
              <w:t xml:space="preserve">ляя самостоятельность в творчестве.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F2F44">
              <w:rPr>
                <w:sz w:val="20"/>
                <w:szCs w:val="20"/>
              </w:rPr>
              <w:t>Учить  самостоятельно  придумыват</w:t>
            </w:r>
            <w:r>
              <w:rPr>
                <w:sz w:val="20"/>
                <w:szCs w:val="20"/>
              </w:rPr>
              <w:t>ь  движения,  отражающие  содер</w:t>
            </w:r>
            <w:r w:rsidRPr="001F2F44">
              <w:rPr>
                <w:sz w:val="20"/>
                <w:szCs w:val="20"/>
              </w:rPr>
              <w:t xml:space="preserve">жание песни. </w:t>
            </w:r>
          </w:p>
          <w:p w:rsidR="00C16CAB" w:rsidRPr="00D27F4E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1F2F44">
              <w:rPr>
                <w:sz w:val="20"/>
                <w:szCs w:val="20"/>
              </w:rPr>
              <w:t xml:space="preserve">Побуждать к </w:t>
            </w:r>
            <w:proofErr w:type="spellStart"/>
            <w:r w:rsidRPr="001F2F44">
              <w:rPr>
                <w:sz w:val="20"/>
                <w:szCs w:val="20"/>
              </w:rPr>
              <w:t>инсценир</w:t>
            </w:r>
            <w:r w:rsidRPr="001F2F44">
              <w:rPr>
                <w:sz w:val="20"/>
                <w:szCs w:val="20"/>
              </w:rPr>
              <w:t>о</w:t>
            </w:r>
            <w:r w:rsidRPr="001F2F44">
              <w:rPr>
                <w:sz w:val="20"/>
                <w:szCs w:val="20"/>
              </w:rPr>
              <w:t>ванию</w:t>
            </w:r>
            <w:proofErr w:type="spellEnd"/>
            <w:r w:rsidRPr="001F2F44">
              <w:rPr>
                <w:sz w:val="20"/>
                <w:szCs w:val="20"/>
              </w:rPr>
              <w:t xml:space="preserve"> содержания песен, хороводов.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sz w:val="20"/>
                <w:szCs w:val="20"/>
              </w:rPr>
              <w:t>Способствовать разв</w:t>
            </w:r>
            <w:r>
              <w:rPr>
                <w:sz w:val="20"/>
                <w:szCs w:val="20"/>
              </w:rPr>
              <w:t>и</w:t>
            </w:r>
            <w:r w:rsidRPr="001F2F44">
              <w:rPr>
                <w:sz w:val="20"/>
                <w:szCs w:val="20"/>
              </w:rPr>
              <w:t>тию творческой активн</w:t>
            </w:r>
            <w:r w:rsidRPr="001F2F44">
              <w:rPr>
                <w:sz w:val="20"/>
                <w:szCs w:val="20"/>
              </w:rPr>
              <w:t>о</w:t>
            </w:r>
            <w:r w:rsidRPr="001F2F44">
              <w:rPr>
                <w:sz w:val="20"/>
                <w:szCs w:val="20"/>
              </w:rPr>
              <w:t>сти детей в дост</w:t>
            </w:r>
            <w:r>
              <w:rPr>
                <w:sz w:val="20"/>
                <w:szCs w:val="20"/>
              </w:rPr>
              <w:t>упных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дах музыкальной исполн</w:t>
            </w:r>
            <w:r>
              <w:rPr>
                <w:sz w:val="20"/>
                <w:szCs w:val="20"/>
              </w:rPr>
              <w:t>и</w:t>
            </w:r>
            <w:r w:rsidRPr="001F2F44">
              <w:rPr>
                <w:sz w:val="20"/>
                <w:szCs w:val="20"/>
              </w:rPr>
              <w:t xml:space="preserve">тельской деятельности (игра в оркестре, пение, танцевальные движения и т. п.).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F2F44">
              <w:rPr>
                <w:sz w:val="20"/>
                <w:szCs w:val="20"/>
              </w:rPr>
              <w:t>Учить импровизировать под музыку соответс</w:t>
            </w:r>
            <w:r w:rsidRPr="001F2F44">
              <w:rPr>
                <w:sz w:val="20"/>
                <w:szCs w:val="20"/>
              </w:rPr>
              <w:t>т</w:t>
            </w:r>
            <w:r w:rsidRPr="001F2F44">
              <w:rPr>
                <w:sz w:val="20"/>
                <w:szCs w:val="20"/>
              </w:rPr>
              <w:t>вующего характера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1F2F44">
              <w:rPr>
                <w:sz w:val="20"/>
                <w:szCs w:val="20"/>
              </w:rPr>
              <w:t>Учить придумывать движения, от</w:t>
            </w:r>
            <w:r>
              <w:rPr>
                <w:sz w:val="20"/>
                <w:szCs w:val="20"/>
              </w:rPr>
              <w:t>ражающие содержание песни; выр</w:t>
            </w:r>
            <w:r>
              <w:rPr>
                <w:sz w:val="20"/>
                <w:szCs w:val="20"/>
              </w:rPr>
              <w:t>а</w:t>
            </w:r>
            <w:r w:rsidRPr="001F2F44">
              <w:rPr>
                <w:sz w:val="20"/>
                <w:szCs w:val="20"/>
              </w:rPr>
              <w:t>зительно действовать с воображаемыми</w:t>
            </w:r>
            <w:r>
              <w:rPr>
                <w:sz w:val="20"/>
                <w:szCs w:val="20"/>
              </w:rPr>
              <w:t xml:space="preserve">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тами. Учить самостоятел</w:t>
            </w:r>
            <w:r>
              <w:rPr>
                <w:sz w:val="20"/>
                <w:szCs w:val="20"/>
              </w:rPr>
              <w:t>ь</w:t>
            </w:r>
            <w:r w:rsidRPr="001F2F44">
              <w:rPr>
                <w:sz w:val="20"/>
                <w:szCs w:val="20"/>
              </w:rPr>
              <w:t xml:space="preserve">но искать способ передачи в движениях музыкальных образов.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F2F44">
              <w:rPr>
                <w:sz w:val="20"/>
                <w:szCs w:val="20"/>
              </w:rPr>
              <w:t>Формировать музыкал</w:t>
            </w:r>
            <w:r w:rsidRPr="001F2F44">
              <w:rPr>
                <w:sz w:val="20"/>
                <w:szCs w:val="20"/>
              </w:rPr>
              <w:t>ь</w:t>
            </w:r>
            <w:r w:rsidRPr="001F2F44">
              <w:rPr>
                <w:sz w:val="20"/>
                <w:szCs w:val="20"/>
              </w:rPr>
              <w:t>ные способности; содейс</w:t>
            </w:r>
            <w:r w:rsidRPr="001F2F44">
              <w:rPr>
                <w:sz w:val="20"/>
                <w:szCs w:val="20"/>
              </w:rPr>
              <w:t>т</w:t>
            </w:r>
            <w:r w:rsidRPr="001F2F44">
              <w:rPr>
                <w:sz w:val="20"/>
                <w:szCs w:val="20"/>
              </w:rPr>
              <w:t xml:space="preserve">вовать проявлению </w:t>
            </w:r>
          </w:p>
          <w:p w:rsidR="00C16CAB" w:rsidRPr="00D27F4E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>активности и самосто</w:t>
            </w:r>
            <w:r w:rsidRPr="001F2F44">
              <w:rPr>
                <w:sz w:val="20"/>
                <w:szCs w:val="20"/>
              </w:rPr>
              <w:t>я</w:t>
            </w:r>
            <w:r w:rsidRPr="001F2F44">
              <w:rPr>
                <w:sz w:val="20"/>
                <w:szCs w:val="20"/>
              </w:rPr>
              <w:t>тельности.</w:t>
            </w:r>
          </w:p>
        </w:tc>
      </w:tr>
      <w:tr w:rsidR="00C16CAB" w:rsidTr="00071A04">
        <w:trPr>
          <w:cantSplit/>
          <w:trHeight w:val="113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1F2F44" w:rsidRDefault="00C16CAB" w:rsidP="00DA0A99">
            <w:pPr>
              <w:ind w:left="113" w:right="113"/>
              <w:jc w:val="center"/>
              <w:rPr>
                <w:b/>
                <w:lang w:eastAsia="en-US"/>
              </w:rPr>
            </w:pPr>
            <w:r w:rsidRPr="001F2F44">
              <w:rPr>
                <w:b/>
                <w:lang w:eastAsia="en-US"/>
              </w:rPr>
              <w:t>Игра на детских муз</w:t>
            </w:r>
            <w:r w:rsidRPr="001F2F44">
              <w:rPr>
                <w:b/>
                <w:lang w:eastAsia="en-US"/>
              </w:rPr>
              <w:t>ы</w:t>
            </w:r>
            <w:r w:rsidRPr="001F2F44">
              <w:rPr>
                <w:b/>
                <w:lang w:eastAsia="en-US"/>
              </w:rPr>
              <w:t>кальных инструментах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DA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D27F4E" w:rsidRDefault="00C16CAB" w:rsidP="00071A04">
            <w:pPr>
              <w:rPr>
                <w:sz w:val="20"/>
                <w:szCs w:val="20"/>
              </w:rPr>
            </w:pPr>
            <w:r w:rsidRPr="00D27F4E">
              <w:rPr>
                <w:sz w:val="20"/>
                <w:szCs w:val="20"/>
              </w:rPr>
              <w:t>1.</w:t>
            </w:r>
            <w:r w:rsidRPr="00D27F4E">
              <w:t xml:space="preserve"> </w:t>
            </w:r>
            <w:r w:rsidRPr="00D27F4E">
              <w:rPr>
                <w:sz w:val="20"/>
                <w:szCs w:val="20"/>
              </w:rPr>
              <w:t>Знакомить  детей с  нек</w:t>
            </w:r>
            <w:r w:rsidRPr="00D27F4E">
              <w:rPr>
                <w:sz w:val="20"/>
                <w:szCs w:val="20"/>
              </w:rPr>
              <w:t>о</w:t>
            </w:r>
            <w:r w:rsidRPr="00D27F4E">
              <w:rPr>
                <w:sz w:val="20"/>
                <w:szCs w:val="20"/>
              </w:rPr>
              <w:t>торыми  де</w:t>
            </w:r>
            <w:r w:rsidRPr="00D27F4E">
              <w:rPr>
                <w:sz w:val="20"/>
                <w:szCs w:val="20"/>
              </w:rPr>
              <w:t>т</w:t>
            </w:r>
            <w:r w:rsidRPr="00D27F4E">
              <w:rPr>
                <w:sz w:val="20"/>
                <w:szCs w:val="20"/>
              </w:rPr>
              <w:t>скими  муз</w:t>
            </w:r>
            <w:r w:rsidRPr="00D27F4E">
              <w:rPr>
                <w:sz w:val="20"/>
                <w:szCs w:val="20"/>
              </w:rPr>
              <w:t>ы</w:t>
            </w:r>
            <w:r w:rsidRPr="00D27F4E">
              <w:rPr>
                <w:sz w:val="20"/>
                <w:szCs w:val="20"/>
              </w:rPr>
              <w:t>кальными</w:t>
            </w:r>
            <w:r>
              <w:rPr>
                <w:sz w:val="20"/>
                <w:szCs w:val="20"/>
              </w:rPr>
              <w:t xml:space="preserve"> 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струментами:  дудочкой,  м</w:t>
            </w:r>
            <w:r>
              <w:rPr>
                <w:sz w:val="20"/>
                <w:szCs w:val="20"/>
              </w:rPr>
              <w:t>е</w:t>
            </w:r>
            <w:r w:rsidRPr="00D27F4E">
              <w:rPr>
                <w:sz w:val="20"/>
                <w:szCs w:val="20"/>
              </w:rPr>
              <w:t>таллофоном,  колокольч</w:t>
            </w:r>
            <w:r w:rsidRPr="00D27F4E">
              <w:rPr>
                <w:sz w:val="20"/>
                <w:szCs w:val="20"/>
              </w:rPr>
              <w:t>и</w:t>
            </w:r>
            <w:r w:rsidRPr="00D27F4E">
              <w:rPr>
                <w:sz w:val="20"/>
                <w:szCs w:val="20"/>
              </w:rPr>
              <w:t>ком,  бубном,  погремушкой,  барабаном,  а  также их зв</w:t>
            </w:r>
            <w:r w:rsidRPr="00D27F4E">
              <w:rPr>
                <w:sz w:val="20"/>
                <w:szCs w:val="20"/>
              </w:rPr>
              <w:t>у</w:t>
            </w:r>
            <w:r w:rsidRPr="00D27F4E">
              <w:rPr>
                <w:sz w:val="20"/>
                <w:szCs w:val="20"/>
              </w:rPr>
              <w:t>чанием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D27F4E" w:rsidRDefault="00C16CAB" w:rsidP="00071A04">
            <w:pPr>
              <w:rPr>
                <w:sz w:val="20"/>
                <w:szCs w:val="20"/>
              </w:rPr>
            </w:pPr>
            <w:r w:rsidRPr="00D27F4E">
              <w:rPr>
                <w:sz w:val="20"/>
                <w:szCs w:val="20"/>
              </w:rPr>
              <w:t>1.</w:t>
            </w:r>
            <w:r w:rsidRPr="00D27F4E">
              <w:t xml:space="preserve"> </w:t>
            </w:r>
            <w:r w:rsidRPr="00D27F4E">
              <w:rPr>
                <w:sz w:val="20"/>
                <w:szCs w:val="20"/>
              </w:rPr>
              <w:t>Формировать ум</w:t>
            </w:r>
            <w:r w:rsidRPr="00D27F4E">
              <w:rPr>
                <w:sz w:val="20"/>
                <w:szCs w:val="20"/>
              </w:rPr>
              <w:t>е</w:t>
            </w:r>
            <w:r w:rsidRPr="00D27F4E">
              <w:rPr>
                <w:sz w:val="20"/>
                <w:szCs w:val="20"/>
              </w:rPr>
              <w:t>ние подыгрывать простейшие мелодии на деревянных ло</w:t>
            </w:r>
            <w:r w:rsidRPr="00D27F4E">
              <w:rPr>
                <w:sz w:val="20"/>
                <w:szCs w:val="20"/>
              </w:rPr>
              <w:t>ж</w:t>
            </w:r>
            <w:r w:rsidRPr="00D27F4E">
              <w:rPr>
                <w:sz w:val="20"/>
                <w:szCs w:val="20"/>
              </w:rPr>
              <w:t>ках, погремушках, барабане, металлоф</w:t>
            </w:r>
            <w:r w:rsidRPr="00D27F4E">
              <w:rPr>
                <w:sz w:val="20"/>
                <w:szCs w:val="20"/>
              </w:rPr>
              <w:t>о</w:t>
            </w:r>
            <w:r w:rsidRPr="00D27F4E">
              <w:rPr>
                <w:sz w:val="20"/>
                <w:szCs w:val="20"/>
              </w:rPr>
              <w:t>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1F2F44">
              <w:rPr>
                <w:sz w:val="20"/>
                <w:szCs w:val="20"/>
              </w:rPr>
              <w:t xml:space="preserve">Учить детей исполнять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 xml:space="preserve">простейшие  мелодии  на  детских  музыкальных  инструментах;  знакомые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>песенки индивидуально и небольшими</w:t>
            </w:r>
            <w:r>
              <w:rPr>
                <w:sz w:val="20"/>
                <w:szCs w:val="20"/>
              </w:rPr>
              <w:t xml:space="preserve"> группами, соблюдая при этом об</w:t>
            </w:r>
            <w:r w:rsidRPr="001F2F44">
              <w:rPr>
                <w:sz w:val="20"/>
                <w:szCs w:val="20"/>
              </w:rPr>
              <w:t xml:space="preserve">щую динамику и темп.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F2F44">
              <w:rPr>
                <w:sz w:val="20"/>
                <w:szCs w:val="20"/>
              </w:rPr>
              <w:t>Развивать творчество детей, побуж</w:t>
            </w:r>
            <w:r>
              <w:rPr>
                <w:sz w:val="20"/>
                <w:szCs w:val="20"/>
              </w:rPr>
              <w:t>дать их к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тивным самостоятель</w:t>
            </w:r>
            <w:r w:rsidRPr="001F2F44">
              <w:rPr>
                <w:sz w:val="20"/>
                <w:szCs w:val="20"/>
              </w:rPr>
              <w:t>ным действиям.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sz w:val="20"/>
                <w:szCs w:val="20"/>
              </w:rPr>
              <w:t>Знакомить с музыкал</w:t>
            </w:r>
            <w:r>
              <w:rPr>
                <w:sz w:val="20"/>
                <w:szCs w:val="20"/>
              </w:rPr>
              <w:t>ь</w:t>
            </w:r>
            <w:r w:rsidRPr="001F2F44">
              <w:rPr>
                <w:sz w:val="20"/>
                <w:szCs w:val="20"/>
              </w:rPr>
              <w:t>ными произведениями в исполнении р</w:t>
            </w:r>
            <w:r>
              <w:rPr>
                <w:sz w:val="20"/>
                <w:szCs w:val="20"/>
              </w:rPr>
              <w:t>азличных инструментов и в оркес</w:t>
            </w:r>
            <w:r w:rsidRPr="001F2F44">
              <w:rPr>
                <w:sz w:val="20"/>
                <w:szCs w:val="20"/>
              </w:rPr>
              <w:t>т</w:t>
            </w:r>
            <w:r w:rsidRPr="001F2F44">
              <w:rPr>
                <w:sz w:val="20"/>
                <w:szCs w:val="20"/>
              </w:rPr>
              <w:t xml:space="preserve">ровой обработке. </w:t>
            </w:r>
          </w:p>
          <w:p w:rsidR="00C16CAB" w:rsidRPr="001F2F44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F2F44">
              <w:rPr>
                <w:sz w:val="20"/>
                <w:szCs w:val="20"/>
              </w:rPr>
              <w:t>Учить  играть  на  мета</w:t>
            </w:r>
            <w:r w:rsidRPr="001F2F44">
              <w:rPr>
                <w:sz w:val="20"/>
                <w:szCs w:val="20"/>
              </w:rPr>
              <w:t>л</w:t>
            </w:r>
            <w:r w:rsidRPr="001F2F44">
              <w:rPr>
                <w:sz w:val="20"/>
                <w:szCs w:val="20"/>
              </w:rPr>
              <w:t>лофоне,  свирел</w:t>
            </w:r>
            <w:r>
              <w:rPr>
                <w:sz w:val="20"/>
                <w:szCs w:val="20"/>
              </w:rPr>
              <w:t>и,  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 и  электронных  м</w:t>
            </w:r>
            <w:r>
              <w:rPr>
                <w:sz w:val="20"/>
                <w:szCs w:val="20"/>
              </w:rPr>
              <w:t>у</w:t>
            </w:r>
            <w:r w:rsidRPr="001F2F44">
              <w:rPr>
                <w:sz w:val="20"/>
                <w:szCs w:val="20"/>
              </w:rPr>
              <w:t>зыкальных инструментах, русских народных муз</w:t>
            </w:r>
            <w:r w:rsidRPr="001F2F44">
              <w:rPr>
                <w:sz w:val="20"/>
                <w:szCs w:val="20"/>
              </w:rPr>
              <w:t>ы</w:t>
            </w:r>
            <w:r w:rsidRPr="001F2F44">
              <w:rPr>
                <w:sz w:val="20"/>
                <w:szCs w:val="20"/>
              </w:rPr>
              <w:t xml:space="preserve">кальных инструментах: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1F2F44">
              <w:rPr>
                <w:sz w:val="20"/>
                <w:szCs w:val="20"/>
              </w:rPr>
              <w:t>трещотках, погремушках, треугольниках</w:t>
            </w:r>
            <w:r>
              <w:rPr>
                <w:sz w:val="20"/>
                <w:szCs w:val="20"/>
              </w:rPr>
              <w:t>; исполнять</w:t>
            </w:r>
          </w:p>
        </w:tc>
      </w:tr>
      <w:tr w:rsidR="00C16CAB" w:rsidTr="00071A04">
        <w:trPr>
          <w:cantSplit/>
          <w:trHeight w:val="1134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1F2F44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D27F4E" w:rsidRDefault="00C16CAB" w:rsidP="00071A04">
            <w:pPr>
              <w:rPr>
                <w:sz w:val="20"/>
                <w:szCs w:val="20"/>
              </w:rPr>
            </w:pPr>
            <w:r w:rsidRPr="00D27F4E">
              <w:rPr>
                <w:sz w:val="20"/>
                <w:szCs w:val="20"/>
              </w:rPr>
              <w:t>2.Учить д</w:t>
            </w:r>
            <w:r w:rsidRPr="00D27F4E">
              <w:rPr>
                <w:sz w:val="20"/>
                <w:szCs w:val="20"/>
              </w:rPr>
              <w:t>о</w:t>
            </w:r>
            <w:r w:rsidRPr="00D27F4E">
              <w:rPr>
                <w:sz w:val="20"/>
                <w:szCs w:val="20"/>
              </w:rPr>
              <w:t>школьников подыгрывать на детских ударных муз</w:t>
            </w:r>
            <w:r w:rsidRPr="00D27F4E">
              <w:rPr>
                <w:sz w:val="20"/>
                <w:szCs w:val="20"/>
              </w:rPr>
              <w:t>ы</w:t>
            </w:r>
            <w:r w:rsidRPr="00D27F4E">
              <w:rPr>
                <w:sz w:val="20"/>
                <w:szCs w:val="20"/>
              </w:rPr>
              <w:t xml:space="preserve">кальных 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  <w:r w:rsidRPr="00D27F4E">
              <w:rPr>
                <w:sz w:val="20"/>
                <w:szCs w:val="20"/>
              </w:rPr>
              <w:t>инструментах.</w:t>
            </w:r>
          </w:p>
          <w:p w:rsidR="00C16CAB" w:rsidRDefault="00C16CAB" w:rsidP="00071A04">
            <w:pPr>
              <w:rPr>
                <w:sz w:val="20"/>
                <w:szCs w:val="20"/>
              </w:rPr>
            </w:pPr>
          </w:p>
          <w:p w:rsidR="00C16CAB" w:rsidRPr="00D27F4E" w:rsidRDefault="00C16CAB" w:rsidP="00071A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D27F4E" w:rsidRDefault="00C16CAB" w:rsidP="00071A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D27F4E" w:rsidRDefault="00C16CAB" w:rsidP="00071A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D27F4E" w:rsidRDefault="00C16CAB" w:rsidP="0007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произве</w:t>
            </w:r>
            <w:r w:rsidRPr="001F2F44">
              <w:rPr>
                <w:sz w:val="20"/>
                <w:szCs w:val="20"/>
              </w:rPr>
              <w:t>д</w:t>
            </w:r>
            <w:r w:rsidRPr="001F2F44">
              <w:rPr>
                <w:sz w:val="20"/>
                <w:szCs w:val="20"/>
              </w:rPr>
              <w:t>е</w:t>
            </w:r>
            <w:r w:rsidRPr="001F2F44">
              <w:rPr>
                <w:sz w:val="20"/>
                <w:szCs w:val="20"/>
              </w:rPr>
              <w:t>ния в оркестре и в ансам</w:t>
            </w:r>
            <w:r w:rsidRPr="001F2F44">
              <w:rPr>
                <w:sz w:val="20"/>
                <w:szCs w:val="20"/>
              </w:rPr>
              <w:t>б</w:t>
            </w:r>
            <w:r w:rsidRPr="001F2F44">
              <w:rPr>
                <w:sz w:val="20"/>
                <w:szCs w:val="20"/>
              </w:rPr>
              <w:t>ле.</w:t>
            </w:r>
          </w:p>
        </w:tc>
      </w:tr>
    </w:tbl>
    <w:p w:rsidR="00C16CAB" w:rsidRDefault="00C16CAB" w:rsidP="00B7233A">
      <w:pPr>
        <w:jc w:val="center"/>
        <w:rPr>
          <w:b/>
        </w:rPr>
      </w:pPr>
    </w:p>
    <w:p w:rsidR="00C16CAB" w:rsidRDefault="00C16CAB" w:rsidP="00B7233A">
      <w:pPr>
        <w:jc w:val="center"/>
        <w:rPr>
          <w:b/>
        </w:rPr>
      </w:pPr>
    </w:p>
    <w:p w:rsidR="00C16CAB" w:rsidRDefault="00C16CAB" w:rsidP="00B7233A">
      <w:pPr>
        <w:jc w:val="center"/>
        <w:rPr>
          <w:b/>
        </w:rPr>
      </w:pPr>
      <w:r w:rsidRPr="00B7233A">
        <w:rPr>
          <w:b/>
        </w:rPr>
        <w:t>Музыкальное воспитание детей раннего возраста</w:t>
      </w:r>
    </w:p>
    <w:p w:rsidR="00C16CAB" w:rsidRDefault="00C16CAB" w:rsidP="00071A04">
      <w:pPr>
        <w:ind w:firstLine="709"/>
        <w:jc w:val="both"/>
      </w:pPr>
      <w:r w:rsidRPr="00B7233A">
        <w:t>Создавать у детей радостное настро</w:t>
      </w:r>
      <w:r>
        <w:t>ение при пении, движениях и иг</w:t>
      </w:r>
      <w:r w:rsidRPr="00B7233A">
        <w:t>ровых действ</w:t>
      </w:r>
      <w:r w:rsidRPr="00B7233A">
        <w:t>и</w:t>
      </w:r>
      <w:r w:rsidRPr="00B7233A">
        <w:t>ях под музыку. Вызывать эмоциональный отклик н</w:t>
      </w:r>
      <w:r>
        <w:t>а музыку с помощью самых разно</w:t>
      </w:r>
      <w:r w:rsidRPr="00B7233A">
        <w:t>о</w:t>
      </w:r>
      <w:r w:rsidRPr="00B7233A">
        <w:t>б</w:t>
      </w:r>
      <w:r w:rsidRPr="00B7233A">
        <w:t>разных приемов (жестом, мимикой, подпеванием, движениями), желание слушать муз</w:t>
      </w:r>
      <w:r w:rsidRPr="00B7233A">
        <w:t>ы</w:t>
      </w:r>
      <w:r w:rsidRPr="00B7233A">
        <w:t>кальные произведения. Неоднократно повторять с детьми п</w:t>
      </w:r>
      <w:r>
        <w:t>роизведения, с которыми их зна</w:t>
      </w:r>
      <w:r w:rsidRPr="00B7233A">
        <w:t>комили ранее (на первом году жизни и в течение этого года).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C16CAB" w:rsidRPr="00071A04" w:rsidTr="00B63A4C">
        <w:tc>
          <w:tcPr>
            <w:tcW w:w="4785" w:type="dxa"/>
          </w:tcPr>
          <w:p w:rsidR="00C16CAB" w:rsidRPr="00071A04" w:rsidRDefault="00C16CAB" w:rsidP="00B63A4C">
            <w:pPr>
              <w:jc w:val="center"/>
            </w:pPr>
            <w:r w:rsidRPr="00071A04">
              <w:rPr>
                <w:b/>
              </w:rPr>
              <w:t>от 1 года до 1 года 6 месяцев</w:t>
            </w:r>
          </w:p>
        </w:tc>
        <w:tc>
          <w:tcPr>
            <w:tcW w:w="4786" w:type="dxa"/>
          </w:tcPr>
          <w:p w:rsidR="00C16CAB" w:rsidRPr="00071A04" w:rsidRDefault="00C16CAB" w:rsidP="00B63A4C">
            <w:pPr>
              <w:jc w:val="center"/>
            </w:pPr>
            <w:r w:rsidRPr="00071A04">
              <w:rPr>
                <w:b/>
              </w:rPr>
              <w:t>от 1 года 6 месяцев до 2 лет</w:t>
            </w:r>
          </w:p>
        </w:tc>
      </w:tr>
      <w:tr w:rsidR="00C16CAB" w:rsidRPr="00071A04" w:rsidTr="00B63A4C">
        <w:tc>
          <w:tcPr>
            <w:tcW w:w="4785" w:type="dxa"/>
          </w:tcPr>
          <w:p w:rsidR="00C16CAB" w:rsidRPr="00071A04" w:rsidRDefault="00C16CAB" w:rsidP="00B7233A">
            <w:r w:rsidRPr="00071A04">
              <w:t>Приобщать к веселой и спокойной музыке, формировать умение различать на слух зв</w:t>
            </w:r>
            <w:r w:rsidRPr="00071A04">
              <w:t>у</w:t>
            </w:r>
            <w:r w:rsidRPr="00071A04">
              <w:t>чание разных по тембру музыкальных и</w:t>
            </w:r>
            <w:r w:rsidRPr="00071A04">
              <w:t>н</w:t>
            </w:r>
            <w:r w:rsidRPr="00071A04">
              <w:t>струментов (барабан, флейта или дудочка). Содействовать пониманию детьми соде</w:t>
            </w:r>
            <w:r w:rsidRPr="00071A04">
              <w:t>р</w:t>
            </w:r>
            <w:r w:rsidRPr="00071A04">
              <w:t xml:space="preserve">жания понравившейся песенки, помогать подпевать (как могут, умеют). </w:t>
            </w:r>
          </w:p>
          <w:p w:rsidR="00C16CAB" w:rsidRPr="00071A04" w:rsidRDefault="00C16CAB" w:rsidP="00B7233A">
            <w:r w:rsidRPr="00071A04">
              <w:t>Постепенно формировать умение заканч</w:t>
            </w:r>
            <w:r w:rsidRPr="00071A04">
              <w:t>и</w:t>
            </w:r>
            <w:r w:rsidRPr="00071A04">
              <w:t>вать петь вместе с взрослым. Развивать умение ходить под музыку, выполнять пр</w:t>
            </w:r>
            <w:r w:rsidRPr="00071A04">
              <w:t>о</w:t>
            </w:r>
            <w:r w:rsidRPr="00071A04">
              <w:t xml:space="preserve">стейшие плясовые движения (пружинка, притопывание ногой, переступание с ноги на ногу, </w:t>
            </w:r>
            <w:proofErr w:type="spellStart"/>
            <w:r w:rsidRPr="00071A04">
              <w:t>прихлопывание</w:t>
            </w:r>
            <w:proofErr w:type="spellEnd"/>
            <w:r w:rsidRPr="00071A04">
              <w:t xml:space="preserve"> в ладоши, помах</w:t>
            </w:r>
            <w:r w:rsidRPr="00071A04">
              <w:t>и</w:t>
            </w:r>
            <w:r w:rsidRPr="00071A04">
              <w:t xml:space="preserve">вание погремушкой, платочком; кружение, вращение руками — «фонарики»). </w:t>
            </w:r>
          </w:p>
          <w:p w:rsidR="00C16CAB" w:rsidRPr="00071A04" w:rsidRDefault="00C16CAB" w:rsidP="00B7233A">
            <w:r w:rsidRPr="00071A04">
              <w:t>В процессе игровых действий вызывать ж</w:t>
            </w:r>
            <w:r w:rsidRPr="00071A04">
              <w:t>е</w:t>
            </w:r>
            <w:r w:rsidRPr="00071A04">
              <w:t>лание передавать движения, связанные с образом (птичка, мишка, зайка).</w:t>
            </w:r>
          </w:p>
        </w:tc>
        <w:tc>
          <w:tcPr>
            <w:tcW w:w="4786" w:type="dxa"/>
          </w:tcPr>
          <w:p w:rsidR="00C16CAB" w:rsidRPr="00071A04" w:rsidRDefault="00C16CAB" w:rsidP="00B7233A">
            <w:r w:rsidRPr="00071A04">
              <w:t>Начинать развивать у детей музыкальную память. Вызывать радость от восприятия знакомого музыкального произведения, ж</w:t>
            </w:r>
            <w:r w:rsidRPr="00071A04">
              <w:t>е</w:t>
            </w:r>
            <w:r w:rsidRPr="00071A04">
              <w:t>лание дослушать его до конца.</w:t>
            </w:r>
          </w:p>
          <w:p w:rsidR="00C16CAB" w:rsidRPr="00071A04" w:rsidRDefault="00C16CAB" w:rsidP="00B7233A">
            <w:r w:rsidRPr="00071A04">
              <w:t>Помогать различать тембровое звучание музыкальных инструментов (дудочка, бар</w:t>
            </w:r>
            <w:r w:rsidRPr="00071A04">
              <w:t>а</w:t>
            </w:r>
            <w:r w:rsidRPr="00071A04">
              <w:t>бан, гармошка, флейта), показывать инс</w:t>
            </w:r>
            <w:r w:rsidRPr="00071A04">
              <w:t>т</w:t>
            </w:r>
            <w:r w:rsidRPr="00071A04">
              <w:t xml:space="preserve">румент (один из двух или трех), на котором взрослый исполнял мелодию. </w:t>
            </w:r>
          </w:p>
          <w:p w:rsidR="00C16CAB" w:rsidRPr="00071A04" w:rsidRDefault="00C16CAB" w:rsidP="00B7233A">
            <w:r w:rsidRPr="00071A04">
              <w:t>При пении стимулировать самостоятельную активность детей (звукоподражание, подп</w:t>
            </w:r>
            <w:r w:rsidRPr="00071A04">
              <w:t>е</w:t>
            </w:r>
            <w:r w:rsidRPr="00071A04">
              <w:t xml:space="preserve">вание слов, фраз, несложных </w:t>
            </w:r>
            <w:proofErr w:type="spellStart"/>
            <w:r w:rsidRPr="00071A04">
              <w:t>попевок</w:t>
            </w:r>
            <w:proofErr w:type="spellEnd"/>
            <w:r w:rsidRPr="00071A04">
              <w:t xml:space="preserve"> и п</w:t>
            </w:r>
            <w:r w:rsidRPr="00071A04">
              <w:t>е</w:t>
            </w:r>
            <w:r w:rsidRPr="00071A04">
              <w:t xml:space="preserve">сенок). </w:t>
            </w:r>
          </w:p>
          <w:p w:rsidR="00C16CAB" w:rsidRPr="00071A04" w:rsidRDefault="00C16CAB" w:rsidP="00B7233A">
            <w:r w:rsidRPr="00071A04">
              <w:t>Продолжать совершенствовать движения под музыку, учить выполнять их самосто</w:t>
            </w:r>
            <w:r w:rsidRPr="00071A04">
              <w:t>я</w:t>
            </w:r>
            <w:r w:rsidRPr="00071A04">
              <w:t>тельно. Развивать умение детей вслуш</w:t>
            </w:r>
            <w:r w:rsidRPr="00071A04">
              <w:t>и</w:t>
            </w:r>
            <w:r w:rsidRPr="00071A04">
              <w:t xml:space="preserve">ваться в музыку и с изменением характера ее звучания изменять движения (переходить с ходьбы на </w:t>
            </w:r>
            <w:proofErr w:type="spellStart"/>
            <w:r w:rsidRPr="00071A04">
              <w:t>притопыва</w:t>
            </w:r>
            <w:proofErr w:type="spellEnd"/>
            <w:r w:rsidRPr="00071A04">
              <w:t xml:space="preserve">- </w:t>
            </w:r>
            <w:proofErr w:type="spellStart"/>
            <w:r w:rsidRPr="00071A04">
              <w:t>ние</w:t>
            </w:r>
            <w:proofErr w:type="spellEnd"/>
            <w:r w:rsidRPr="00071A04">
              <w:t>, кружение).</w:t>
            </w:r>
          </w:p>
          <w:p w:rsidR="00C16CAB" w:rsidRPr="00071A04" w:rsidRDefault="00C16CAB" w:rsidP="00B7233A">
            <w:r w:rsidRPr="00071A04">
              <w:t xml:space="preserve"> Помогать чувствовать характер музыки и передавать его игровыми действиями (мишка идет, зайка прыгает, птичка клюет).</w:t>
            </w:r>
          </w:p>
        </w:tc>
      </w:tr>
    </w:tbl>
    <w:p w:rsidR="00C16CAB" w:rsidRPr="007158E6" w:rsidRDefault="00C16CAB" w:rsidP="007158E6">
      <w:pPr>
        <w:rPr>
          <w:b/>
        </w:rPr>
      </w:pPr>
    </w:p>
    <w:p w:rsidR="00C16CAB" w:rsidRDefault="00C16CAB" w:rsidP="00071A04">
      <w:pPr>
        <w:pStyle w:val="a5"/>
        <w:ind w:left="0"/>
        <w:rPr>
          <w:b/>
        </w:rPr>
      </w:pPr>
    </w:p>
    <w:p w:rsidR="00C16CAB" w:rsidRDefault="00C16CAB" w:rsidP="00071A04">
      <w:pPr>
        <w:pStyle w:val="a5"/>
        <w:ind w:left="0"/>
        <w:rPr>
          <w:b/>
        </w:rPr>
      </w:pPr>
      <w:r>
        <w:rPr>
          <w:b/>
        </w:rPr>
        <w:t>2.1.5. Образовательная область «Физическое развитие»</w:t>
      </w:r>
    </w:p>
    <w:p w:rsidR="00C16CAB" w:rsidRPr="008D5D8B" w:rsidRDefault="00C16CAB" w:rsidP="00071A04">
      <w:pPr>
        <w:ind w:firstLine="709"/>
        <w:jc w:val="both"/>
      </w:pPr>
      <w:r w:rsidRPr="008D5D8B">
        <w:t>Физическое развитие включает приобретение опыта в следующих видах деятельн</w:t>
      </w:r>
      <w:r w:rsidRPr="008D5D8B">
        <w:t>о</w:t>
      </w:r>
      <w:r w:rsidRPr="008D5D8B">
        <w:t>сти детей: двигательной, в том ч</w:t>
      </w:r>
      <w:r>
        <w:t>исле связанной с выполнением уп</w:t>
      </w:r>
      <w:r w:rsidRPr="008D5D8B">
        <w:t>ражнений, направле</w:t>
      </w:r>
      <w:r w:rsidRPr="008D5D8B">
        <w:t>н</w:t>
      </w:r>
      <w:r w:rsidRPr="008D5D8B">
        <w:t>ных на развитие таких ф</w:t>
      </w:r>
      <w:r>
        <w:t>изических качеств, как координа</w:t>
      </w:r>
      <w:r w:rsidRPr="008D5D8B">
        <w:t>ция и гибкость; способствующих правильному формированию опорно-</w:t>
      </w:r>
      <w:r>
        <w:t>двига</w:t>
      </w:r>
      <w:r w:rsidRPr="008D5D8B">
        <w:t>тельной  системы  организма,  развитию  ра</w:t>
      </w:r>
      <w:r w:rsidRPr="008D5D8B">
        <w:t>в</w:t>
      </w:r>
      <w:r w:rsidRPr="008D5D8B">
        <w:t>новесия,  координации  движения, крупной и мелкой моторики обеих рук, а также с пр</w:t>
      </w:r>
      <w:r w:rsidRPr="008D5D8B">
        <w:t>а</w:t>
      </w:r>
      <w:r w:rsidRPr="008D5D8B">
        <w:t>вильным, не наносящим ущерба  организму,  выполнением  основных  движений  (ходьба,  бег,  мягкие прыжки, повороты в обе стороны), формирование начальных представлений о некоторых видах спорта, овладение подвиж</w:t>
      </w:r>
      <w:r>
        <w:t>ными играми с правилами; станов</w:t>
      </w:r>
      <w:r w:rsidRPr="008D5D8B">
        <w:t>ление цел</w:t>
      </w:r>
      <w:r w:rsidRPr="008D5D8B">
        <w:t>е</w:t>
      </w:r>
      <w:r w:rsidRPr="008D5D8B">
        <w:t xml:space="preserve">направленности и </w:t>
      </w:r>
      <w:proofErr w:type="spellStart"/>
      <w:r w:rsidRPr="008D5D8B">
        <w:t>саморегуляции</w:t>
      </w:r>
      <w:proofErr w:type="spellEnd"/>
      <w:r w:rsidRPr="008D5D8B">
        <w:t xml:space="preserve"> в двигательной сфере; становление ценностей здорового образа жизни, </w:t>
      </w:r>
      <w:r>
        <w:t>овладение его элементарными нор</w:t>
      </w:r>
      <w:r w:rsidRPr="008D5D8B">
        <w:t>мами  и  правилами  (в  питании,  двиг</w:t>
      </w:r>
      <w:r w:rsidRPr="008D5D8B">
        <w:t>а</w:t>
      </w:r>
      <w:r w:rsidRPr="008D5D8B">
        <w:t>тельном  режиме,  закаливании,  при формиро</w:t>
      </w:r>
      <w:r>
        <w:t>вании полезных привычек и др.)</w:t>
      </w:r>
    </w:p>
    <w:p w:rsidR="00C16CAB" w:rsidRPr="008D5D8B" w:rsidRDefault="00C16CAB" w:rsidP="00DA14A4">
      <w:pPr>
        <w:jc w:val="both"/>
      </w:pPr>
    </w:p>
    <w:p w:rsidR="00C16CAB" w:rsidRPr="00B21EE0" w:rsidRDefault="00C16CAB" w:rsidP="00DA14A4">
      <w:pPr>
        <w:jc w:val="center"/>
        <w:rPr>
          <w:b/>
        </w:rPr>
      </w:pPr>
      <w:r w:rsidRPr="00B21EE0">
        <w:rPr>
          <w:b/>
        </w:rPr>
        <w:t>Основные цели и задачи</w:t>
      </w:r>
    </w:p>
    <w:p w:rsidR="00C16CAB" w:rsidRPr="008D5D8B" w:rsidRDefault="00C16CAB" w:rsidP="00DA14A4">
      <w:pPr>
        <w:jc w:val="both"/>
        <w:rPr>
          <w:b/>
        </w:rPr>
      </w:pPr>
      <w:r>
        <w:rPr>
          <w:b/>
        </w:rPr>
        <w:tab/>
      </w:r>
      <w:r w:rsidRPr="008D5D8B">
        <w:rPr>
          <w:b/>
        </w:rPr>
        <w:t>Формирование  начальных  представлен</w:t>
      </w:r>
      <w:r>
        <w:rPr>
          <w:b/>
        </w:rPr>
        <w:t>ий  о  здоровом  образе  жизни</w:t>
      </w:r>
    </w:p>
    <w:p w:rsidR="00C16CAB" w:rsidRPr="008D5D8B" w:rsidRDefault="00C16CAB" w:rsidP="00DA14A4">
      <w:pPr>
        <w:jc w:val="both"/>
      </w:pPr>
      <w:r>
        <w:tab/>
      </w:r>
      <w:r w:rsidRPr="008D5D8B">
        <w:t>Формирование у детей начальных представлений о здоровом образе жизни.</w:t>
      </w:r>
    </w:p>
    <w:p w:rsidR="00C16CAB" w:rsidRPr="008D5D8B" w:rsidRDefault="00C16CAB" w:rsidP="00DA14A4">
      <w:pPr>
        <w:jc w:val="both"/>
        <w:rPr>
          <w:b/>
        </w:rPr>
      </w:pPr>
      <w:r>
        <w:tab/>
      </w:r>
      <w:r>
        <w:rPr>
          <w:b/>
        </w:rPr>
        <w:t>Физическая  культура</w:t>
      </w:r>
      <w:r w:rsidRPr="008D5D8B">
        <w:rPr>
          <w:b/>
        </w:rPr>
        <w:t xml:space="preserve"> </w:t>
      </w:r>
    </w:p>
    <w:p w:rsidR="00C16CAB" w:rsidRDefault="00C16CAB" w:rsidP="00DA14A4">
      <w:pPr>
        <w:jc w:val="both"/>
      </w:pPr>
      <w:r>
        <w:tab/>
      </w:r>
      <w:r w:rsidRPr="008D5D8B">
        <w:t>Сохранение,  укрепление  и  охрана  здоровья детей; повышение умственной и ф</w:t>
      </w:r>
      <w:r w:rsidRPr="008D5D8B">
        <w:t>и</w:t>
      </w:r>
      <w:r w:rsidRPr="008D5D8B">
        <w:t>зич</w:t>
      </w:r>
      <w:r>
        <w:t>еской работоспособности, предуп</w:t>
      </w:r>
      <w:r w:rsidRPr="008D5D8B">
        <w:t>реждение утомления.</w:t>
      </w:r>
      <w:r>
        <w:t xml:space="preserve"> </w:t>
      </w:r>
    </w:p>
    <w:p w:rsidR="00C16CAB" w:rsidRDefault="00C16CAB" w:rsidP="00DA14A4">
      <w:pPr>
        <w:jc w:val="both"/>
      </w:pPr>
      <w:r>
        <w:tab/>
      </w:r>
      <w:r w:rsidRPr="008D5D8B">
        <w:t>Обеспечение  гармоничного  физического  развития,  совершенствование умений  и  навыков  в  основных  видах  движе</w:t>
      </w:r>
      <w:r>
        <w:t>ний,  воспитание  красоты,  гра</w:t>
      </w:r>
      <w:r w:rsidRPr="008D5D8B">
        <w:t>циозности, выразител</w:t>
      </w:r>
      <w:r w:rsidRPr="008D5D8B">
        <w:t>ь</w:t>
      </w:r>
      <w:r w:rsidRPr="008D5D8B">
        <w:t>ности движений, формирование правильной осанки.</w:t>
      </w:r>
      <w:r>
        <w:t xml:space="preserve"> </w:t>
      </w:r>
    </w:p>
    <w:p w:rsidR="00C16CAB" w:rsidRDefault="00C16CAB" w:rsidP="00DA14A4">
      <w:pPr>
        <w:jc w:val="both"/>
      </w:pPr>
      <w:r>
        <w:tab/>
      </w:r>
      <w:r w:rsidRPr="008D5D8B">
        <w:t xml:space="preserve">Формирование потребности в ежедневной двигательной деятельности. </w:t>
      </w:r>
    </w:p>
    <w:p w:rsidR="00C16CAB" w:rsidRPr="008D5D8B" w:rsidRDefault="00C16CAB" w:rsidP="00DA14A4">
      <w:pPr>
        <w:jc w:val="both"/>
      </w:pPr>
      <w:r>
        <w:tab/>
      </w:r>
      <w:r w:rsidRPr="008D5D8B"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C16CAB" w:rsidRPr="008D5D8B" w:rsidRDefault="00C16CAB" w:rsidP="00DA14A4">
      <w:pPr>
        <w:jc w:val="both"/>
      </w:pPr>
      <w:r>
        <w:tab/>
      </w:r>
      <w:r w:rsidRPr="008D5D8B">
        <w:t>Развитие интереса к участию в по</w:t>
      </w:r>
      <w:r>
        <w:t>движных и спортивных играх и фи</w:t>
      </w:r>
      <w:r w:rsidRPr="008D5D8B">
        <w:t>зических у</w:t>
      </w:r>
      <w:r w:rsidRPr="008D5D8B">
        <w:t>п</w:t>
      </w:r>
      <w:r w:rsidRPr="008D5D8B">
        <w:t xml:space="preserve">ражнениях, активности в </w:t>
      </w:r>
      <w:r>
        <w:t>самостоятельной двигательной де</w:t>
      </w:r>
      <w:r w:rsidRPr="008D5D8B">
        <w:t>ятельности; интереса и любви к спорту.</w:t>
      </w:r>
    </w:p>
    <w:p w:rsidR="00C16CAB" w:rsidRDefault="00C16CAB" w:rsidP="00DA14A4">
      <w:pPr>
        <w:pStyle w:val="a5"/>
        <w:jc w:val="center"/>
      </w:pPr>
      <w:r>
        <w:tab/>
      </w:r>
      <w:r>
        <w:tab/>
      </w:r>
    </w:p>
    <w:p w:rsidR="00C16CAB" w:rsidRDefault="00C16CAB" w:rsidP="00DA14A4">
      <w:pPr>
        <w:pStyle w:val="a5"/>
        <w:jc w:val="center"/>
        <w:rPr>
          <w:b/>
        </w:rPr>
      </w:pPr>
      <w:r w:rsidRPr="00B21EE0">
        <w:rPr>
          <w:b/>
        </w:rPr>
        <w:t>Содержание психолого-педагогической работы</w:t>
      </w:r>
      <w:r>
        <w:rPr>
          <w:b/>
        </w:rPr>
        <w:t xml:space="preserve"> с детьми раннего возраста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3826"/>
        <w:gridCol w:w="4076"/>
      </w:tblGrid>
      <w:tr w:rsidR="00C16CAB" w:rsidTr="002F7DDB">
        <w:tc>
          <w:tcPr>
            <w:tcW w:w="1169" w:type="pc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</w:p>
        </w:tc>
        <w:tc>
          <w:tcPr>
            <w:tcW w:w="1855" w:type="pc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от 1 года до 1 года 6 месяцев</w:t>
            </w:r>
          </w:p>
        </w:tc>
        <w:tc>
          <w:tcPr>
            <w:tcW w:w="1976" w:type="pc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от 1 года 6 месяцев до 2 лет</w:t>
            </w:r>
          </w:p>
        </w:tc>
      </w:tr>
      <w:tr w:rsidR="00C16CAB" w:rsidTr="002F7DDB">
        <w:tc>
          <w:tcPr>
            <w:tcW w:w="1169" w:type="pct"/>
          </w:tcPr>
          <w:p w:rsidR="00C16CAB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 xml:space="preserve">Ходьба и </w:t>
            </w:r>
          </w:p>
          <w:p w:rsidR="00C16CAB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 xml:space="preserve">упражнения в </w:t>
            </w:r>
          </w:p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равновесии</w:t>
            </w:r>
          </w:p>
        </w:tc>
        <w:tc>
          <w:tcPr>
            <w:tcW w:w="1855" w:type="pct"/>
          </w:tcPr>
          <w:p w:rsidR="00C16CAB" w:rsidRPr="00B63A4C" w:rsidRDefault="00C16CAB" w:rsidP="00BD13EF">
            <w:pPr>
              <w:rPr>
                <w:b/>
              </w:rPr>
            </w:pPr>
            <w:r w:rsidRPr="00B63A4C">
              <w:rPr>
                <w:sz w:val="22"/>
                <w:szCs w:val="22"/>
              </w:rPr>
              <w:t>Ходьба стайкой в прямом на- правл</w:t>
            </w:r>
            <w:r w:rsidRPr="00B63A4C">
              <w:rPr>
                <w:sz w:val="22"/>
                <w:szCs w:val="22"/>
              </w:rPr>
              <w:t>е</w:t>
            </w:r>
            <w:r w:rsidRPr="00B63A4C">
              <w:rPr>
                <w:sz w:val="22"/>
                <w:szCs w:val="22"/>
              </w:rPr>
              <w:t>нии по лежащей на полу дорожке. Ходьба с помощью взрослого вверх по доске, приподнятой одним концом от пола на 10–15 см (ширина доски 25 см, длина 1,5–2 м), и вниз до конца. Подъем на опрокинутый вверх дном ящик (50 × 50 × 10 см) и спуск с него. Перешагивание через веревку, пол</w:t>
            </w:r>
            <w:r w:rsidRPr="00B63A4C">
              <w:rPr>
                <w:sz w:val="22"/>
                <w:szCs w:val="22"/>
              </w:rPr>
              <w:t>о</w:t>
            </w:r>
            <w:r w:rsidRPr="00B63A4C">
              <w:rPr>
                <w:sz w:val="22"/>
                <w:szCs w:val="22"/>
              </w:rPr>
              <w:t>женную на землю, или палку, пр</w:t>
            </w:r>
            <w:r w:rsidRPr="00B63A4C">
              <w:rPr>
                <w:sz w:val="22"/>
                <w:szCs w:val="22"/>
              </w:rPr>
              <w:t>и</w:t>
            </w:r>
            <w:r w:rsidRPr="00B63A4C">
              <w:rPr>
                <w:sz w:val="22"/>
                <w:szCs w:val="22"/>
              </w:rPr>
              <w:t>поднятую от пола на 5-10 см.</w:t>
            </w:r>
          </w:p>
        </w:tc>
        <w:tc>
          <w:tcPr>
            <w:tcW w:w="1976" w:type="pct"/>
          </w:tcPr>
          <w:p w:rsidR="00C16CAB" w:rsidRPr="00B63A4C" w:rsidRDefault="00C16CAB" w:rsidP="00BD13EF">
            <w:pPr>
              <w:rPr>
                <w:b/>
              </w:rPr>
            </w:pPr>
            <w:r w:rsidRPr="00B63A4C">
              <w:rPr>
                <w:sz w:val="22"/>
                <w:szCs w:val="22"/>
              </w:rPr>
              <w:t xml:space="preserve">Ходьба стайкой, ходьба по до- </w:t>
            </w:r>
            <w:proofErr w:type="spellStart"/>
            <w:r w:rsidRPr="00B63A4C">
              <w:rPr>
                <w:sz w:val="22"/>
                <w:szCs w:val="22"/>
              </w:rPr>
              <w:t>ске</w:t>
            </w:r>
            <w:proofErr w:type="spellEnd"/>
            <w:r w:rsidRPr="00B63A4C">
              <w:rPr>
                <w:sz w:val="22"/>
                <w:szCs w:val="22"/>
              </w:rPr>
              <w:t xml:space="preserve"> (ш</w:t>
            </w:r>
            <w:r w:rsidRPr="00B63A4C">
              <w:rPr>
                <w:sz w:val="22"/>
                <w:szCs w:val="22"/>
              </w:rPr>
              <w:t>и</w:t>
            </w:r>
            <w:r w:rsidRPr="00B63A4C">
              <w:rPr>
                <w:sz w:val="22"/>
                <w:szCs w:val="22"/>
              </w:rPr>
              <w:t>рина 20 см, длина 1,5–2 м), приподнятой одним концом от пола на 15–20 см. Подъем на опрокинутый вверх дном ящик (50 × 50 × 15 см) и спуск с него. Перешагивание через веревку или па</w:t>
            </w:r>
            <w:r w:rsidRPr="00B63A4C">
              <w:rPr>
                <w:sz w:val="22"/>
                <w:szCs w:val="22"/>
              </w:rPr>
              <w:t>л</w:t>
            </w:r>
            <w:r w:rsidRPr="00B63A4C">
              <w:rPr>
                <w:sz w:val="22"/>
                <w:szCs w:val="22"/>
              </w:rPr>
              <w:t>ку, приподнятую от пола на 12–18 см.</w:t>
            </w:r>
          </w:p>
        </w:tc>
      </w:tr>
      <w:tr w:rsidR="00C16CAB" w:rsidTr="002F7DDB">
        <w:tc>
          <w:tcPr>
            <w:tcW w:w="1169" w:type="pc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Ползание, лазанье</w:t>
            </w:r>
          </w:p>
        </w:tc>
        <w:tc>
          <w:tcPr>
            <w:tcW w:w="1855" w:type="pct"/>
          </w:tcPr>
          <w:p w:rsidR="00C16CAB" w:rsidRPr="00B63A4C" w:rsidRDefault="00C16CAB" w:rsidP="00BD13EF">
            <w:pPr>
              <w:rPr>
                <w:b/>
              </w:rPr>
            </w:pPr>
            <w:r w:rsidRPr="00B63A4C">
              <w:rPr>
                <w:sz w:val="22"/>
                <w:szCs w:val="22"/>
              </w:rPr>
              <w:t xml:space="preserve">Ползание на расстояние до 2 м, </w:t>
            </w:r>
            <w:proofErr w:type="spellStart"/>
            <w:r w:rsidRPr="00B63A4C">
              <w:rPr>
                <w:sz w:val="22"/>
                <w:szCs w:val="22"/>
              </w:rPr>
              <w:t>по</w:t>
            </w:r>
            <w:r w:rsidRPr="00B63A4C">
              <w:rPr>
                <w:sz w:val="22"/>
                <w:szCs w:val="22"/>
              </w:rPr>
              <w:t>д</w:t>
            </w:r>
            <w:r w:rsidRPr="00B63A4C">
              <w:rPr>
                <w:sz w:val="22"/>
                <w:szCs w:val="22"/>
              </w:rPr>
              <w:t>лезание</w:t>
            </w:r>
            <w:proofErr w:type="spellEnd"/>
            <w:r w:rsidRPr="00B63A4C">
              <w:rPr>
                <w:sz w:val="22"/>
                <w:szCs w:val="22"/>
              </w:rPr>
              <w:t xml:space="preserve"> под веревку (высота 50 см), </w:t>
            </w:r>
            <w:proofErr w:type="spellStart"/>
            <w:r w:rsidRPr="00B63A4C">
              <w:rPr>
                <w:sz w:val="22"/>
                <w:szCs w:val="22"/>
              </w:rPr>
              <w:t>пролезание</w:t>
            </w:r>
            <w:proofErr w:type="spellEnd"/>
            <w:r w:rsidRPr="00B63A4C">
              <w:rPr>
                <w:sz w:val="22"/>
                <w:szCs w:val="22"/>
              </w:rPr>
              <w:t xml:space="preserve"> в обруч (диаметр 50 см). Лазанье по лесенке-стремянке вверх и вниз (высота 1 м).</w:t>
            </w:r>
          </w:p>
        </w:tc>
        <w:tc>
          <w:tcPr>
            <w:tcW w:w="1976" w:type="pct"/>
          </w:tcPr>
          <w:p w:rsidR="00C16CAB" w:rsidRPr="00B63A4C" w:rsidRDefault="00C16CAB" w:rsidP="00BD13EF">
            <w:pPr>
              <w:rPr>
                <w:b/>
              </w:rPr>
            </w:pPr>
            <w:proofErr w:type="spellStart"/>
            <w:r w:rsidRPr="00B63A4C">
              <w:rPr>
                <w:sz w:val="22"/>
                <w:szCs w:val="22"/>
              </w:rPr>
              <w:t>Перелезание</w:t>
            </w:r>
            <w:proofErr w:type="spellEnd"/>
            <w:r w:rsidRPr="00B63A4C">
              <w:rPr>
                <w:sz w:val="22"/>
                <w:szCs w:val="22"/>
              </w:rPr>
              <w:t xml:space="preserve"> через бревно (диаметр 15–20 см), </w:t>
            </w:r>
            <w:proofErr w:type="spellStart"/>
            <w:r w:rsidRPr="00B63A4C">
              <w:rPr>
                <w:sz w:val="22"/>
                <w:szCs w:val="22"/>
              </w:rPr>
              <w:t>подлезание</w:t>
            </w:r>
            <w:proofErr w:type="spellEnd"/>
            <w:r w:rsidRPr="00B63A4C">
              <w:rPr>
                <w:sz w:val="22"/>
                <w:szCs w:val="22"/>
              </w:rPr>
              <w:t xml:space="preserve"> под веревку, подн</w:t>
            </w:r>
            <w:r w:rsidRPr="00B63A4C">
              <w:rPr>
                <w:sz w:val="22"/>
                <w:szCs w:val="22"/>
              </w:rPr>
              <w:t>я</w:t>
            </w:r>
            <w:r w:rsidRPr="00B63A4C">
              <w:rPr>
                <w:sz w:val="22"/>
                <w:szCs w:val="22"/>
              </w:rPr>
              <w:t xml:space="preserve">тую на высоту 35–40 см, </w:t>
            </w:r>
            <w:proofErr w:type="spellStart"/>
            <w:r w:rsidRPr="00B63A4C">
              <w:rPr>
                <w:sz w:val="22"/>
                <w:szCs w:val="22"/>
              </w:rPr>
              <w:t>пролезание</w:t>
            </w:r>
            <w:proofErr w:type="spellEnd"/>
            <w:r w:rsidRPr="00B63A4C">
              <w:rPr>
                <w:sz w:val="22"/>
                <w:szCs w:val="22"/>
              </w:rPr>
              <w:t xml:space="preserve"> в обруч (диаметр 45 см). Лазанье по л</w:t>
            </w:r>
            <w:r w:rsidRPr="00B63A4C">
              <w:rPr>
                <w:sz w:val="22"/>
                <w:szCs w:val="22"/>
              </w:rPr>
              <w:t>е</w:t>
            </w:r>
            <w:r w:rsidRPr="00B63A4C">
              <w:rPr>
                <w:sz w:val="22"/>
                <w:szCs w:val="22"/>
              </w:rPr>
              <w:t>сенке-стремянке вверх и вниз (высота 1,5 м).</w:t>
            </w:r>
          </w:p>
        </w:tc>
      </w:tr>
      <w:tr w:rsidR="00C16CAB" w:rsidTr="002F7DDB">
        <w:tc>
          <w:tcPr>
            <w:tcW w:w="1169" w:type="pc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Катание, бросание</w:t>
            </w:r>
          </w:p>
        </w:tc>
        <w:tc>
          <w:tcPr>
            <w:tcW w:w="1855" w:type="pct"/>
          </w:tcPr>
          <w:p w:rsidR="00C16CAB" w:rsidRPr="00B63A4C" w:rsidRDefault="00C16CAB" w:rsidP="00BD13EF">
            <w:pPr>
              <w:rPr>
                <w:b/>
              </w:rPr>
            </w:pPr>
            <w:r w:rsidRPr="00B63A4C">
              <w:rPr>
                <w:sz w:val="22"/>
                <w:szCs w:val="22"/>
              </w:rPr>
              <w:t>Катание мяча (диаметр 25 см) вперед (из исходного положения сидя, стоя). Бросание мяча (диаметр 6–8 см) вниз, вдаль.</w:t>
            </w:r>
          </w:p>
        </w:tc>
        <w:tc>
          <w:tcPr>
            <w:tcW w:w="1976" w:type="pct"/>
          </w:tcPr>
          <w:p w:rsidR="00C16CAB" w:rsidRPr="00B63A4C" w:rsidRDefault="00C16CAB" w:rsidP="00BD13EF">
            <w:pPr>
              <w:rPr>
                <w:b/>
              </w:rPr>
            </w:pPr>
            <w:r w:rsidRPr="00B63A4C">
              <w:rPr>
                <w:sz w:val="22"/>
                <w:szCs w:val="22"/>
              </w:rPr>
              <w:t>Катание мяча (диаметр 20–25 см) в паре с взрослым, катание по скату и перенос мяча к скату. Бросание мяча (диаметр 6–8 см) правой и левой рукой на рассто</w:t>
            </w:r>
            <w:r w:rsidRPr="00B63A4C">
              <w:rPr>
                <w:sz w:val="22"/>
                <w:szCs w:val="22"/>
              </w:rPr>
              <w:t>я</w:t>
            </w:r>
            <w:r w:rsidRPr="00B63A4C">
              <w:rPr>
                <w:sz w:val="22"/>
                <w:szCs w:val="22"/>
              </w:rPr>
              <w:t>ние 50–70 см.</w:t>
            </w:r>
          </w:p>
        </w:tc>
      </w:tr>
      <w:tr w:rsidR="00C16CAB" w:rsidTr="002F7DDB">
        <w:tc>
          <w:tcPr>
            <w:tcW w:w="1169" w:type="pc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proofErr w:type="spellStart"/>
            <w:r w:rsidRPr="00B63A4C">
              <w:rPr>
                <w:b/>
                <w:sz w:val="22"/>
                <w:szCs w:val="22"/>
              </w:rPr>
              <w:t>Общеразвивающие</w:t>
            </w:r>
            <w:proofErr w:type="spellEnd"/>
            <w:r w:rsidRPr="00B63A4C">
              <w:rPr>
                <w:b/>
                <w:sz w:val="22"/>
                <w:szCs w:val="22"/>
              </w:rPr>
              <w:t xml:space="preserve"> </w:t>
            </w:r>
          </w:p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упражнения</w:t>
            </w:r>
          </w:p>
        </w:tc>
        <w:tc>
          <w:tcPr>
            <w:tcW w:w="1855" w:type="pct"/>
          </w:tcPr>
          <w:p w:rsidR="00C16CAB" w:rsidRPr="00B63A4C" w:rsidRDefault="00C16CAB" w:rsidP="00BD13EF">
            <w:pPr>
              <w:rPr>
                <w:b/>
              </w:rPr>
            </w:pPr>
          </w:p>
        </w:tc>
        <w:tc>
          <w:tcPr>
            <w:tcW w:w="1976" w:type="pct"/>
          </w:tcPr>
          <w:p w:rsidR="00C16CAB" w:rsidRPr="00B63A4C" w:rsidRDefault="00C16CAB" w:rsidP="00BD13EF">
            <w:pPr>
              <w:rPr>
                <w:b/>
              </w:rPr>
            </w:pPr>
            <w:r w:rsidRPr="00B63A4C">
              <w:rPr>
                <w:sz w:val="22"/>
                <w:szCs w:val="22"/>
              </w:rPr>
              <w:t>В положении сидя на скамейке подн</w:t>
            </w:r>
            <w:r w:rsidRPr="00B63A4C">
              <w:rPr>
                <w:sz w:val="22"/>
                <w:szCs w:val="22"/>
              </w:rPr>
              <w:t>и</w:t>
            </w:r>
            <w:r w:rsidRPr="00B63A4C">
              <w:rPr>
                <w:sz w:val="22"/>
                <w:szCs w:val="22"/>
              </w:rPr>
              <w:t>мание рук вперед и опускание их, отв</w:t>
            </w:r>
            <w:r w:rsidRPr="00B63A4C">
              <w:rPr>
                <w:sz w:val="22"/>
                <w:szCs w:val="22"/>
              </w:rPr>
              <w:t>е</w:t>
            </w:r>
            <w:r w:rsidRPr="00B63A4C">
              <w:rPr>
                <w:sz w:val="22"/>
                <w:szCs w:val="22"/>
              </w:rPr>
              <w:t>дение за спину. В положении сидя пов</w:t>
            </w:r>
            <w:r w:rsidRPr="00B63A4C">
              <w:rPr>
                <w:sz w:val="22"/>
                <w:szCs w:val="22"/>
              </w:rPr>
              <w:t>о</w:t>
            </w:r>
            <w:r w:rsidRPr="00B63A4C">
              <w:rPr>
                <w:sz w:val="22"/>
                <w:szCs w:val="22"/>
              </w:rPr>
              <w:t>роты корпуса вправо и влево с перед</w:t>
            </w:r>
            <w:r w:rsidRPr="00B63A4C">
              <w:rPr>
                <w:sz w:val="22"/>
                <w:szCs w:val="22"/>
              </w:rPr>
              <w:t>а</w:t>
            </w:r>
            <w:r w:rsidRPr="00B63A4C">
              <w:rPr>
                <w:sz w:val="22"/>
                <w:szCs w:val="22"/>
              </w:rPr>
              <w:t xml:space="preserve">чей предмета. В положении стоя </w:t>
            </w:r>
            <w:proofErr w:type="spellStart"/>
            <w:r w:rsidRPr="00B63A4C">
              <w:rPr>
                <w:sz w:val="22"/>
                <w:szCs w:val="22"/>
              </w:rPr>
              <w:t>пол</w:t>
            </w:r>
            <w:r w:rsidRPr="00B63A4C">
              <w:rPr>
                <w:sz w:val="22"/>
                <w:szCs w:val="22"/>
              </w:rPr>
              <w:t>у</w:t>
            </w:r>
            <w:r w:rsidRPr="00B63A4C">
              <w:rPr>
                <w:sz w:val="22"/>
                <w:szCs w:val="22"/>
              </w:rPr>
              <w:t>наклоны</w:t>
            </w:r>
            <w:proofErr w:type="spellEnd"/>
            <w:r w:rsidRPr="00B63A4C">
              <w:rPr>
                <w:sz w:val="22"/>
                <w:szCs w:val="22"/>
              </w:rPr>
              <w:t xml:space="preserve"> вперед и выпрямление; при поддержке взрослого </w:t>
            </w:r>
            <w:proofErr w:type="spellStart"/>
            <w:r w:rsidRPr="00B63A4C">
              <w:rPr>
                <w:sz w:val="22"/>
                <w:szCs w:val="22"/>
              </w:rPr>
              <w:t>полунаклоны</w:t>
            </w:r>
            <w:proofErr w:type="spellEnd"/>
            <w:r w:rsidRPr="00B63A4C">
              <w:rPr>
                <w:sz w:val="22"/>
                <w:szCs w:val="22"/>
              </w:rPr>
              <w:t xml:space="preserve"> вп</w:t>
            </w:r>
            <w:r w:rsidRPr="00B63A4C">
              <w:rPr>
                <w:sz w:val="22"/>
                <w:szCs w:val="22"/>
              </w:rPr>
              <w:t>е</w:t>
            </w:r>
            <w:r w:rsidRPr="00B63A4C">
              <w:rPr>
                <w:sz w:val="22"/>
                <w:szCs w:val="22"/>
              </w:rPr>
              <w:t>ред, перегибаясь через палку (40–45 см от пола). Приседания с поддержкой взрослого.</w:t>
            </w:r>
          </w:p>
        </w:tc>
      </w:tr>
      <w:tr w:rsidR="00C16CAB" w:rsidTr="002F7DDB">
        <w:tc>
          <w:tcPr>
            <w:tcW w:w="1169" w:type="pc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Подвижные игры</w:t>
            </w:r>
          </w:p>
        </w:tc>
        <w:tc>
          <w:tcPr>
            <w:tcW w:w="3831" w:type="pct"/>
            <w:gridSpan w:val="2"/>
          </w:tcPr>
          <w:p w:rsidR="00C16CAB" w:rsidRPr="00B63A4C" w:rsidRDefault="00C16CAB" w:rsidP="00BD13EF">
            <w:r w:rsidRPr="00B63A4C">
              <w:rPr>
                <w:sz w:val="22"/>
                <w:szCs w:val="22"/>
              </w:rPr>
              <w:t>Формировать у детей устойчивое положительное отношение к подвижным и</w:t>
            </w:r>
            <w:r w:rsidRPr="00B63A4C">
              <w:rPr>
                <w:sz w:val="22"/>
                <w:szCs w:val="22"/>
              </w:rPr>
              <w:t>г</w:t>
            </w:r>
            <w:r w:rsidRPr="00B63A4C">
              <w:rPr>
                <w:sz w:val="22"/>
                <w:szCs w:val="22"/>
              </w:rPr>
              <w:t>рам. Ежедневно проводить подвижные игры с использованием игрушки и без нее. С детьми 1 года — 1 года 6 месяцев подвижные игры проводятся индивид</w:t>
            </w:r>
            <w:r w:rsidRPr="00B63A4C">
              <w:rPr>
                <w:sz w:val="22"/>
                <w:szCs w:val="22"/>
              </w:rPr>
              <w:t>у</w:t>
            </w:r>
            <w:r w:rsidRPr="00B63A4C">
              <w:rPr>
                <w:sz w:val="22"/>
                <w:szCs w:val="22"/>
              </w:rPr>
              <w:t xml:space="preserve">ально. С детьми старше 1 года 6 месяцев — индивидуально и по подгруппам (2–3 человека). Развивать основные движения детей (ходьба, ползание и лазанье, </w:t>
            </w:r>
            <w:r w:rsidRPr="00B63A4C">
              <w:rPr>
                <w:sz w:val="22"/>
                <w:szCs w:val="22"/>
              </w:rPr>
              <w:lastRenderedPageBreak/>
              <w:t>катание и бросание мяча). Формировать умение двигаться стайкой в одном н</w:t>
            </w:r>
            <w:r w:rsidRPr="00B63A4C">
              <w:rPr>
                <w:sz w:val="22"/>
                <w:szCs w:val="22"/>
              </w:rPr>
              <w:t>а</w:t>
            </w:r>
            <w:r w:rsidRPr="00B63A4C">
              <w:rPr>
                <w:sz w:val="22"/>
                <w:szCs w:val="22"/>
              </w:rPr>
              <w:t>правлении, не мешая друг другу. Развивать умение внимательно слушать взро</w:t>
            </w:r>
            <w:r w:rsidRPr="00B63A4C">
              <w:rPr>
                <w:sz w:val="22"/>
                <w:szCs w:val="22"/>
              </w:rPr>
              <w:t>с</w:t>
            </w:r>
            <w:r w:rsidRPr="00B63A4C">
              <w:rPr>
                <w:sz w:val="22"/>
                <w:szCs w:val="22"/>
              </w:rPr>
              <w:t>лого, действовать по сигналу.</w:t>
            </w:r>
          </w:p>
        </w:tc>
      </w:tr>
    </w:tbl>
    <w:p w:rsidR="00C16CAB" w:rsidRDefault="00C16CAB" w:rsidP="00DA14A4">
      <w:pPr>
        <w:pStyle w:val="a5"/>
        <w:jc w:val="center"/>
        <w:rPr>
          <w:b/>
        </w:rPr>
      </w:pPr>
    </w:p>
    <w:tbl>
      <w:tblPr>
        <w:tblW w:w="10916" w:type="dxa"/>
        <w:tblInd w:w="-743" w:type="dxa"/>
        <w:tblLayout w:type="fixed"/>
        <w:tblLook w:val="00A0"/>
      </w:tblPr>
      <w:tblGrid>
        <w:gridCol w:w="709"/>
        <w:gridCol w:w="1418"/>
        <w:gridCol w:w="1560"/>
        <w:gridCol w:w="2126"/>
        <w:gridCol w:w="2551"/>
        <w:gridCol w:w="2552"/>
      </w:tblGrid>
      <w:tr w:rsidR="00C16CAB" w:rsidTr="00A407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младшая группа </w:t>
            </w:r>
          </w:p>
          <w:p w:rsidR="00C16CAB" w:rsidRDefault="00C16CAB" w:rsidP="00071A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(от 2 до 3 лет)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Младшая группа </w:t>
            </w:r>
          </w:p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(от 3 до 4 лет)</w:t>
            </w:r>
          </w:p>
          <w:p w:rsidR="00C16CAB" w:rsidRDefault="00C16CAB" w:rsidP="00A40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Средняя группа </w:t>
            </w:r>
          </w:p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(от 4 до 5 лет)</w:t>
            </w:r>
          </w:p>
          <w:p w:rsidR="00C16CAB" w:rsidRDefault="00C16CAB" w:rsidP="00A40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группа</w:t>
            </w:r>
          </w:p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(от 5 до 6 лет)</w:t>
            </w:r>
          </w:p>
          <w:p w:rsidR="00C16CAB" w:rsidRDefault="00C16CAB" w:rsidP="00A40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к школе группа</w:t>
            </w:r>
          </w:p>
          <w:p w:rsidR="00C16CAB" w:rsidRDefault="00C16CAB" w:rsidP="00A407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(от 6 до 7 лет)</w:t>
            </w:r>
          </w:p>
        </w:tc>
      </w:tr>
      <w:tr w:rsidR="00C16CAB" w:rsidTr="00A4076D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9D36B9" w:rsidRDefault="00C16CAB" w:rsidP="00A4076D">
            <w:pPr>
              <w:jc w:val="center"/>
              <w:rPr>
                <w:b/>
                <w:u w:val="single"/>
              </w:rPr>
            </w:pPr>
            <w:r w:rsidRPr="00E44C10">
              <w:rPr>
                <w:b/>
                <w:u w:val="single"/>
              </w:rPr>
              <w:t>Формир</w:t>
            </w:r>
            <w:r>
              <w:rPr>
                <w:b/>
                <w:u w:val="single"/>
              </w:rPr>
              <w:t xml:space="preserve">ование начальных представлений </w:t>
            </w:r>
            <w:r w:rsidRPr="00E44C10">
              <w:rPr>
                <w:b/>
                <w:u w:val="single"/>
              </w:rPr>
              <w:t>о здоровом образе жизни</w:t>
            </w:r>
          </w:p>
        </w:tc>
      </w:tr>
      <w:tr w:rsidR="00C16CAB" w:rsidTr="00A407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1. Формир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вать у детей представл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>ния о знач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нии разных органов для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нормальной  жизнеде</w:t>
            </w:r>
            <w:r w:rsidRPr="00071A04">
              <w:rPr>
                <w:sz w:val="20"/>
                <w:szCs w:val="20"/>
              </w:rPr>
              <w:t>я</w:t>
            </w:r>
            <w:r w:rsidRPr="00071A04">
              <w:rPr>
                <w:sz w:val="20"/>
                <w:szCs w:val="20"/>
              </w:rPr>
              <w:t xml:space="preserve">тельности  человека:  глаза </w:t>
            </w:r>
            <w:r>
              <w:rPr>
                <w:sz w:val="20"/>
                <w:szCs w:val="20"/>
              </w:rPr>
              <w:t xml:space="preserve">- </w:t>
            </w:r>
            <w:r w:rsidRPr="00071A04">
              <w:rPr>
                <w:sz w:val="20"/>
                <w:szCs w:val="20"/>
              </w:rPr>
              <w:t>смо</w:t>
            </w:r>
            <w:r w:rsidRPr="00071A04">
              <w:rPr>
                <w:sz w:val="20"/>
                <w:szCs w:val="20"/>
              </w:rPr>
              <w:t>т</w:t>
            </w:r>
            <w:r w:rsidRPr="00071A04">
              <w:rPr>
                <w:sz w:val="20"/>
                <w:szCs w:val="20"/>
              </w:rPr>
              <w:t xml:space="preserve">реть,  уши </w:t>
            </w:r>
            <w:r>
              <w:rPr>
                <w:sz w:val="20"/>
                <w:szCs w:val="20"/>
              </w:rPr>
              <w:t>-</w:t>
            </w:r>
            <w:r w:rsidRPr="00071A04">
              <w:rPr>
                <w:sz w:val="20"/>
                <w:szCs w:val="20"/>
              </w:rPr>
              <w:t>слы</w:t>
            </w:r>
            <w:r>
              <w:rPr>
                <w:sz w:val="20"/>
                <w:szCs w:val="20"/>
              </w:rPr>
              <w:t>шать, нос - нюхать, язык -</w:t>
            </w:r>
            <w:r w:rsidRPr="00071A04">
              <w:rPr>
                <w:sz w:val="20"/>
                <w:szCs w:val="20"/>
              </w:rPr>
              <w:t>пробовать (опреде</w:t>
            </w:r>
            <w:r>
              <w:rPr>
                <w:sz w:val="20"/>
                <w:szCs w:val="20"/>
              </w:rPr>
              <w:t>лять) на вкус, руки -</w:t>
            </w:r>
            <w:r w:rsidRPr="00071A04">
              <w:rPr>
                <w:sz w:val="20"/>
                <w:szCs w:val="20"/>
              </w:rPr>
              <w:t xml:space="preserve"> хватать,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держать, тр</w:t>
            </w:r>
            <w:r w:rsidRPr="00071A0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гать; ноги -</w:t>
            </w:r>
            <w:r w:rsidRPr="00071A04">
              <w:rPr>
                <w:sz w:val="20"/>
                <w:szCs w:val="20"/>
              </w:rPr>
              <w:t>стоять, пр</w:t>
            </w:r>
            <w:r w:rsidRPr="00071A04">
              <w:rPr>
                <w:sz w:val="20"/>
                <w:szCs w:val="20"/>
              </w:rPr>
              <w:t>ы</w:t>
            </w:r>
            <w:r w:rsidRPr="00071A04">
              <w:rPr>
                <w:sz w:val="20"/>
                <w:szCs w:val="20"/>
              </w:rPr>
              <w:t>гать, бегать, ходить; гол</w:t>
            </w:r>
            <w:r w:rsidRPr="00071A0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 - </w:t>
            </w:r>
            <w:r w:rsidRPr="00071A04">
              <w:rPr>
                <w:sz w:val="20"/>
                <w:szCs w:val="20"/>
              </w:rPr>
              <w:t xml:space="preserve">думать,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запоминать.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1. Развивать умение разл</w:t>
            </w:r>
            <w:r w:rsidRPr="00071A04">
              <w:rPr>
                <w:sz w:val="20"/>
                <w:szCs w:val="20"/>
              </w:rPr>
              <w:t>и</w:t>
            </w:r>
            <w:r w:rsidRPr="00071A04">
              <w:rPr>
                <w:sz w:val="20"/>
                <w:szCs w:val="20"/>
              </w:rPr>
              <w:t>чать и наз</w:t>
            </w:r>
            <w:r w:rsidRPr="00071A04">
              <w:rPr>
                <w:sz w:val="20"/>
                <w:szCs w:val="20"/>
              </w:rPr>
              <w:t>ы</w:t>
            </w:r>
            <w:r w:rsidRPr="00071A04">
              <w:rPr>
                <w:sz w:val="20"/>
                <w:szCs w:val="20"/>
              </w:rPr>
              <w:t xml:space="preserve">вать органы чувств (глаза, рот, нос,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 xml:space="preserve">уши), дать представление об их роли в организме и о том, как их беречь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и ухаживать за ними.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2. Дать пре</w:t>
            </w:r>
            <w:r w:rsidRPr="00071A04">
              <w:rPr>
                <w:sz w:val="20"/>
                <w:szCs w:val="20"/>
              </w:rPr>
              <w:t>д</w:t>
            </w:r>
            <w:r w:rsidRPr="00071A04">
              <w:rPr>
                <w:sz w:val="20"/>
                <w:szCs w:val="20"/>
              </w:rPr>
              <w:t xml:space="preserve">ставление о полезной и вредной пище; об овощах и фруктах,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молочных пр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дуктах, поле</w:t>
            </w:r>
            <w:r w:rsidRPr="00071A04">
              <w:rPr>
                <w:sz w:val="20"/>
                <w:szCs w:val="20"/>
              </w:rPr>
              <w:t>з</w:t>
            </w:r>
            <w:r w:rsidRPr="00071A04">
              <w:rPr>
                <w:sz w:val="20"/>
                <w:szCs w:val="20"/>
              </w:rPr>
              <w:t>ных для здор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 xml:space="preserve">вья человека.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3.Формировать представление о том, что у</w:t>
            </w:r>
            <w:r w:rsidRPr="00071A04">
              <w:rPr>
                <w:sz w:val="20"/>
                <w:szCs w:val="20"/>
              </w:rPr>
              <w:t>т</w:t>
            </w:r>
            <w:r w:rsidRPr="00071A04">
              <w:rPr>
                <w:sz w:val="20"/>
                <w:szCs w:val="20"/>
              </w:rPr>
              <w:t>ренняя зарядка, игры, физич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>ские  упражн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>ния  вызывают  хорошее  н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 xml:space="preserve">строение;  с  помощью  сна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восстанавл</w:t>
            </w:r>
            <w:r w:rsidRPr="00071A04">
              <w:rPr>
                <w:sz w:val="20"/>
                <w:szCs w:val="20"/>
              </w:rPr>
              <w:t>и</w:t>
            </w:r>
            <w:r w:rsidRPr="00071A04">
              <w:rPr>
                <w:sz w:val="20"/>
                <w:szCs w:val="20"/>
              </w:rPr>
              <w:t>ваются силы.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4. Познакомить  детей  с  у</w:t>
            </w:r>
            <w:r w:rsidRPr="00071A04">
              <w:rPr>
                <w:sz w:val="20"/>
                <w:szCs w:val="20"/>
              </w:rPr>
              <w:t>п</w:t>
            </w:r>
            <w:r w:rsidRPr="00071A04">
              <w:rPr>
                <w:sz w:val="20"/>
                <w:szCs w:val="20"/>
              </w:rPr>
              <w:t xml:space="preserve">ражнениями,  укрепляющими  различные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органы и си</w:t>
            </w:r>
            <w:r w:rsidRPr="00071A04">
              <w:rPr>
                <w:sz w:val="20"/>
                <w:szCs w:val="20"/>
              </w:rPr>
              <w:t>с</w:t>
            </w:r>
            <w:r w:rsidRPr="00071A04">
              <w:rPr>
                <w:sz w:val="20"/>
                <w:szCs w:val="20"/>
              </w:rPr>
              <w:t>темы органи</w:t>
            </w:r>
            <w:r w:rsidRPr="00071A04">
              <w:rPr>
                <w:sz w:val="20"/>
                <w:szCs w:val="20"/>
              </w:rPr>
              <w:t>з</w:t>
            </w:r>
            <w:r w:rsidRPr="00071A04">
              <w:rPr>
                <w:sz w:val="20"/>
                <w:szCs w:val="20"/>
              </w:rPr>
              <w:t>ма. 5.Дать представление о необходим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сти закалив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>ния.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6.Дать пре</w:t>
            </w:r>
            <w:r w:rsidRPr="00071A04">
              <w:rPr>
                <w:sz w:val="20"/>
                <w:szCs w:val="20"/>
              </w:rPr>
              <w:t>д</w:t>
            </w:r>
            <w:r w:rsidRPr="00071A04">
              <w:rPr>
                <w:sz w:val="20"/>
                <w:szCs w:val="20"/>
              </w:rPr>
              <w:t>ставление о ценности зд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ровья; форм</w:t>
            </w:r>
            <w:r w:rsidRPr="00071A04">
              <w:rPr>
                <w:sz w:val="20"/>
                <w:szCs w:val="20"/>
              </w:rPr>
              <w:t>и</w:t>
            </w:r>
            <w:r w:rsidRPr="00071A04">
              <w:rPr>
                <w:sz w:val="20"/>
                <w:szCs w:val="20"/>
              </w:rPr>
              <w:t xml:space="preserve">ровать желание вести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lastRenderedPageBreak/>
              <w:t xml:space="preserve">здоровый образ жизни.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7.Формировать умение соо</w:t>
            </w:r>
            <w:r w:rsidRPr="00071A04">
              <w:rPr>
                <w:sz w:val="20"/>
                <w:szCs w:val="20"/>
              </w:rPr>
              <w:t>б</w:t>
            </w:r>
            <w:r w:rsidRPr="00071A04">
              <w:rPr>
                <w:sz w:val="20"/>
                <w:szCs w:val="20"/>
              </w:rPr>
              <w:t>щать о своем самочувствии взрослым, осознавать н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обходимость лечения.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8.Формировать потребность в соблюдении навыков гиги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>ны и опрятн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сти в повс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>дневной жи</w:t>
            </w:r>
            <w:r w:rsidRPr="00071A04">
              <w:rPr>
                <w:sz w:val="20"/>
                <w:szCs w:val="20"/>
              </w:rPr>
              <w:t>з</w:t>
            </w:r>
            <w:r w:rsidRPr="00071A04">
              <w:rPr>
                <w:sz w:val="20"/>
                <w:szCs w:val="20"/>
              </w:rPr>
              <w:t>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lastRenderedPageBreak/>
              <w:t>1. Продолжать зн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>комство детей с ча</w:t>
            </w:r>
            <w:r w:rsidRPr="00071A04">
              <w:rPr>
                <w:sz w:val="20"/>
                <w:szCs w:val="20"/>
              </w:rPr>
              <w:t>с</w:t>
            </w:r>
            <w:r w:rsidRPr="00071A04">
              <w:rPr>
                <w:sz w:val="20"/>
                <w:szCs w:val="20"/>
              </w:rPr>
              <w:t xml:space="preserve">тями тела и органами чувств человека.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2.Формировать  пре</w:t>
            </w:r>
            <w:r w:rsidRPr="00071A04">
              <w:rPr>
                <w:sz w:val="20"/>
                <w:szCs w:val="20"/>
              </w:rPr>
              <w:t>д</w:t>
            </w:r>
            <w:r w:rsidRPr="00071A04">
              <w:rPr>
                <w:sz w:val="20"/>
                <w:szCs w:val="20"/>
              </w:rPr>
              <w:t>ставление  о  знач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нии  частей  тела  и  органов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чувств для жизни и здоровья человека.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3. Воспитывать п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требность в соблюд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нии режима питания, употреблении в пищу овощей и фруктов, других полезных продуктов.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4.Формировать  пре</w:t>
            </w:r>
            <w:r w:rsidRPr="00071A04">
              <w:rPr>
                <w:sz w:val="20"/>
                <w:szCs w:val="20"/>
              </w:rPr>
              <w:t>д</w:t>
            </w:r>
            <w:r w:rsidRPr="00071A04">
              <w:rPr>
                <w:sz w:val="20"/>
                <w:szCs w:val="20"/>
              </w:rPr>
              <w:t>ставление  о  необх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димых  человеку  в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ществах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и  витаминах.  5.Расширять  пре</w:t>
            </w:r>
            <w:r w:rsidRPr="00071A04">
              <w:rPr>
                <w:sz w:val="20"/>
                <w:szCs w:val="20"/>
              </w:rPr>
              <w:t>д</w:t>
            </w:r>
            <w:r w:rsidRPr="00071A04">
              <w:rPr>
                <w:sz w:val="20"/>
                <w:szCs w:val="20"/>
              </w:rPr>
              <w:t>ставления  о  важн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 xml:space="preserve">сти  для  здоровья  сна,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гигиенических пр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цедур, движений, з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 xml:space="preserve">каливания.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6.Знакомить детей с понятиями «здор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вье» и «болезнь».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 xml:space="preserve">7. Развивать умение устанавливать связь между совершаемым действием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и состоянием орг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>низма, самочувствием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8. Формировать ум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>ние оказывать себе элементарную п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мощь при ушибах, обращаться за пом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 xml:space="preserve">щью к взрослым при заболевании, травме.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9.Формировать пре</w:t>
            </w:r>
            <w:r w:rsidRPr="00071A04">
              <w:rPr>
                <w:sz w:val="20"/>
                <w:szCs w:val="20"/>
              </w:rPr>
              <w:t>д</w:t>
            </w:r>
            <w:r w:rsidRPr="00071A04">
              <w:rPr>
                <w:sz w:val="20"/>
                <w:szCs w:val="20"/>
              </w:rPr>
              <w:t>ставления о здоровом образе жизни; о зн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 xml:space="preserve">чении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физических упражн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>ний для организма человека. 10.Продолжать зн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>комить с физическ</w:t>
            </w:r>
            <w:r w:rsidRPr="00071A04">
              <w:rPr>
                <w:sz w:val="20"/>
                <w:szCs w:val="20"/>
              </w:rPr>
              <w:t>и</w:t>
            </w:r>
            <w:r w:rsidRPr="00071A04">
              <w:rPr>
                <w:sz w:val="20"/>
                <w:szCs w:val="20"/>
              </w:rPr>
              <w:lastRenderedPageBreak/>
              <w:t>ми упражнениями на укрепление разли</w:t>
            </w:r>
            <w:r w:rsidRPr="00071A04">
              <w:rPr>
                <w:sz w:val="20"/>
                <w:szCs w:val="20"/>
              </w:rPr>
              <w:t>ч</w:t>
            </w:r>
            <w:r w:rsidRPr="00071A04">
              <w:rPr>
                <w:sz w:val="20"/>
                <w:szCs w:val="20"/>
              </w:rPr>
              <w:t xml:space="preserve">ных органов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и систем организма.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lastRenderedPageBreak/>
              <w:t>1. Расширять представл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>ния об особенностях функционирования и ц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>лостности человеческого организма. Акцентировать внимание детей на ос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бенностях их организма и здоровья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2. Расширять представл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>ния о составляющих (ва</w:t>
            </w:r>
            <w:r w:rsidRPr="00071A04">
              <w:rPr>
                <w:sz w:val="20"/>
                <w:szCs w:val="20"/>
              </w:rPr>
              <w:t>ж</w:t>
            </w:r>
            <w:r w:rsidRPr="00071A04">
              <w:rPr>
                <w:sz w:val="20"/>
                <w:szCs w:val="20"/>
              </w:rPr>
              <w:t>ных компонентах) здор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вого образа жизни (пр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>вильное питание, движ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ние, сон и солнце, воздух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и вода — наши лучшие друзья) и факторах, ра</w:t>
            </w:r>
            <w:r w:rsidRPr="00071A04">
              <w:rPr>
                <w:sz w:val="20"/>
                <w:szCs w:val="20"/>
              </w:rPr>
              <w:t>з</w:t>
            </w:r>
            <w:r w:rsidRPr="00071A04">
              <w:rPr>
                <w:sz w:val="20"/>
                <w:szCs w:val="20"/>
              </w:rPr>
              <w:t>рушающих здоровье.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3. Формировать предста</w:t>
            </w:r>
            <w:r w:rsidRPr="00071A04">
              <w:rPr>
                <w:sz w:val="20"/>
                <w:szCs w:val="20"/>
              </w:rPr>
              <w:t>в</w:t>
            </w:r>
            <w:r w:rsidRPr="00071A04">
              <w:rPr>
                <w:sz w:val="20"/>
                <w:szCs w:val="20"/>
              </w:rPr>
              <w:t>ления о зависимости зд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>ровья человека от пр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>вильного питания; умения определять качество пр</w:t>
            </w:r>
            <w:r w:rsidRPr="00071A04">
              <w:rPr>
                <w:sz w:val="20"/>
                <w:szCs w:val="20"/>
              </w:rPr>
              <w:t>о</w:t>
            </w:r>
            <w:r w:rsidRPr="00071A04">
              <w:rPr>
                <w:sz w:val="20"/>
                <w:szCs w:val="20"/>
              </w:rPr>
              <w:t xml:space="preserve">дуктов, основываясь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на сенсорных ощущениях.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4.Расширять представл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>ния о роли гигиены и р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жима дня для здоровья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человека.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5. Формировать  предста</w:t>
            </w:r>
            <w:r w:rsidRPr="00071A04">
              <w:rPr>
                <w:sz w:val="20"/>
                <w:szCs w:val="20"/>
              </w:rPr>
              <w:t>в</w:t>
            </w:r>
            <w:r w:rsidRPr="00071A04">
              <w:rPr>
                <w:sz w:val="20"/>
                <w:szCs w:val="20"/>
              </w:rPr>
              <w:t xml:space="preserve">ления  о  правилах  ухода  за  больным  (заботиться о нем, не шуметь, выполнять его просьбы и поручения). 6.Воспитывать сочувствие к болеющим. Формировать умение характеризовать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 xml:space="preserve">свое самочувствие.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7.Знакомить детей с во</w:t>
            </w:r>
            <w:r w:rsidRPr="00071A04">
              <w:rPr>
                <w:sz w:val="20"/>
                <w:szCs w:val="20"/>
              </w:rPr>
              <w:t>з</w:t>
            </w:r>
            <w:r w:rsidRPr="00071A04">
              <w:rPr>
                <w:sz w:val="20"/>
                <w:szCs w:val="20"/>
              </w:rPr>
              <w:t xml:space="preserve">можностями здорового человека.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8.Формировать  у  детей  потребность  в  здоровом  образе  жизни.  Прививать  интерес  к  физической  культуре  и  спорту  и  ж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лание  заниматься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физкультурой и спортом.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9. Знакомить с доступн</w:t>
            </w:r>
            <w:r w:rsidRPr="00071A04">
              <w:rPr>
                <w:sz w:val="20"/>
                <w:szCs w:val="20"/>
              </w:rPr>
              <w:t>ы</w:t>
            </w:r>
            <w:r w:rsidRPr="00071A04">
              <w:rPr>
                <w:sz w:val="20"/>
                <w:szCs w:val="20"/>
              </w:rPr>
              <w:t xml:space="preserve">ми сведениями из истории олимпийского движения.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 xml:space="preserve">10.Знакомить с основами техники безопасности и правилами поведения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 xml:space="preserve">в спортивном зале и на </w:t>
            </w:r>
            <w:r w:rsidRPr="00071A04">
              <w:rPr>
                <w:sz w:val="20"/>
                <w:szCs w:val="20"/>
              </w:rPr>
              <w:lastRenderedPageBreak/>
              <w:t>спортивной площадке.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lastRenderedPageBreak/>
              <w:t>1. Расширять представл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ния детей о рациональном питании (объем пищи,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последовательность ее приема, разнообразие в питании, питьевой режим).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2.Формировать  предста</w:t>
            </w:r>
            <w:r w:rsidRPr="00071A04">
              <w:rPr>
                <w:sz w:val="20"/>
                <w:szCs w:val="20"/>
              </w:rPr>
              <w:t>в</w:t>
            </w:r>
            <w:r w:rsidRPr="00071A04">
              <w:rPr>
                <w:sz w:val="20"/>
                <w:szCs w:val="20"/>
              </w:rPr>
              <w:t>ления  о  значении  двиг</w:t>
            </w:r>
            <w:r w:rsidRPr="00071A04">
              <w:rPr>
                <w:sz w:val="20"/>
                <w:szCs w:val="20"/>
              </w:rPr>
              <w:t>а</w:t>
            </w:r>
            <w:r w:rsidRPr="00071A04">
              <w:rPr>
                <w:sz w:val="20"/>
                <w:szCs w:val="20"/>
              </w:rPr>
              <w:t xml:space="preserve">тельной  активности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в жизни человека; умения использовать специальные физические упражнения для укрепления своих о</w:t>
            </w:r>
            <w:r w:rsidRPr="00071A04">
              <w:rPr>
                <w:sz w:val="20"/>
                <w:szCs w:val="20"/>
              </w:rPr>
              <w:t>р</w:t>
            </w:r>
            <w:r w:rsidRPr="00071A04">
              <w:rPr>
                <w:sz w:val="20"/>
                <w:szCs w:val="20"/>
              </w:rPr>
              <w:t xml:space="preserve">ганов и систем.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3.Формировать предста</w:t>
            </w:r>
            <w:r w:rsidRPr="00071A04">
              <w:rPr>
                <w:sz w:val="20"/>
                <w:szCs w:val="20"/>
              </w:rPr>
              <w:t>в</w:t>
            </w:r>
            <w:r w:rsidRPr="00071A04">
              <w:rPr>
                <w:sz w:val="20"/>
                <w:szCs w:val="20"/>
              </w:rPr>
              <w:t xml:space="preserve">ления об активном отдыхе.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4.Расширять представл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ния о правилах и видах закаливания, о пользе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закаливающих процедур.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5. Расширять  представл</w:t>
            </w:r>
            <w:r w:rsidRPr="00071A04">
              <w:rPr>
                <w:sz w:val="20"/>
                <w:szCs w:val="20"/>
              </w:rPr>
              <w:t>е</w:t>
            </w:r>
            <w:r w:rsidRPr="00071A04">
              <w:rPr>
                <w:sz w:val="20"/>
                <w:szCs w:val="20"/>
              </w:rPr>
              <w:t xml:space="preserve">ния  о  роли  солнечного  света,  воздуха  и  воды </w:t>
            </w:r>
          </w:p>
          <w:p w:rsidR="00C16CAB" w:rsidRPr="00071A04" w:rsidRDefault="00C16CAB" w:rsidP="00071A04">
            <w:pPr>
              <w:rPr>
                <w:sz w:val="20"/>
                <w:szCs w:val="20"/>
              </w:rPr>
            </w:pPr>
            <w:r w:rsidRPr="00071A04">
              <w:rPr>
                <w:sz w:val="20"/>
                <w:szCs w:val="20"/>
              </w:rPr>
              <w:t>в жизни человека и их влиянии на здоровье.</w:t>
            </w:r>
          </w:p>
        </w:tc>
      </w:tr>
      <w:tr w:rsidR="00C16CAB" w:rsidTr="00A4076D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Физическая культура</w:t>
            </w:r>
          </w:p>
          <w:p w:rsidR="00C16CAB" w:rsidRPr="00036EAB" w:rsidRDefault="00C16CAB" w:rsidP="00A407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973555">
              <w:rPr>
                <w:b/>
                <w:u w:val="single"/>
              </w:rPr>
              <w:t>(Приложение №</w:t>
            </w:r>
            <w:r w:rsidR="00536281">
              <w:rPr>
                <w:b/>
                <w:u w:val="single"/>
              </w:rPr>
              <w:t xml:space="preserve"> 7</w:t>
            </w:r>
            <w:r w:rsidRPr="00973555">
              <w:rPr>
                <w:b/>
                <w:u w:val="single"/>
              </w:rPr>
              <w:t xml:space="preserve"> </w:t>
            </w:r>
            <w:r w:rsidRPr="00F10362">
              <w:rPr>
                <w:b/>
                <w:u w:val="single"/>
              </w:rPr>
              <w:t>Перечень основных видов движений, подвижных игр и упражнений)</w:t>
            </w:r>
          </w:p>
        </w:tc>
      </w:tr>
      <w:tr w:rsidR="00C16CAB" w:rsidTr="00A407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A407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1.Формировать умение сохранять устойчивое положение тела, пр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вильную осанку.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2.Учить х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дить и бегать, не наталкив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ясь друг на друга, с с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гласованн</w:t>
            </w:r>
            <w:r w:rsidRPr="002708FF">
              <w:rPr>
                <w:sz w:val="20"/>
                <w:szCs w:val="20"/>
              </w:rPr>
              <w:t>ы</w:t>
            </w:r>
            <w:r w:rsidRPr="002708FF">
              <w:rPr>
                <w:sz w:val="20"/>
                <w:szCs w:val="20"/>
              </w:rPr>
              <w:t>ми, свобо</w:t>
            </w:r>
            <w:r w:rsidRPr="002708FF">
              <w:rPr>
                <w:sz w:val="20"/>
                <w:szCs w:val="20"/>
              </w:rPr>
              <w:t>д</w:t>
            </w:r>
            <w:r w:rsidRPr="002708FF">
              <w:rPr>
                <w:sz w:val="20"/>
                <w:szCs w:val="20"/>
              </w:rPr>
              <w:t>ными движ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 xml:space="preserve">ниями рук и ног. 3.Приучать действовать сообща,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придержив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ясь  опред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ленного  н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правления  передвиж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ния  с  оп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рой  на зр</w:t>
            </w:r>
            <w:r w:rsidRPr="002708FF">
              <w:rPr>
                <w:sz w:val="20"/>
                <w:szCs w:val="20"/>
              </w:rPr>
              <w:t>и</w:t>
            </w:r>
            <w:r w:rsidRPr="002708FF">
              <w:rPr>
                <w:sz w:val="20"/>
                <w:szCs w:val="20"/>
              </w:rPr>
              <w:t>тельные ор</w:t>
            </w:r>
            <w:r w:rsidRPr="002708FF">
              <w:rPr>
                <w:sz w:val="20"/>
                <w:szCs w:val="20"/>
              </w:rPr>
              <w:t>и</w:t>
            </w:r>
            <w:r w:rsidRPr="002708FF">
              <w:rPr>
                <w:sz w:val="20"/>
                <w:szCs w:val="20"/>
              </w:rPr>
              <w:t>ентиры, м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нять напра</w:t>
            </w:r>
            <w:r w:rsidRPr="002708FF">
              <w:rPr>
                <w:sz w:val="20"/>
                <w:szCs w:val="20"/>
              </w:rPr>
              <w:t>в</w:t>
            </w:r>
            <w:r w:rsidRPr="002708FF">
              <w:rPr>
                <w:sz w:val="20"/>
                <w:szCs w:val="20"/>
              </w:rPr>
              <w:t>ление и х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рактер дв</w:t>
            </w:r>
            <w:r w:rsidRPr="002708FF">
              <w:rPr>
                <w:sz w:val="20"/>
                <w:szCs w:val="20"/>
              </w:rPr>
              <w:t>и</w:t>
            </w:r>
            <w:r w:rsidRPr="002708FF">
              <w:rPr>
                <w:sz w:val="20"/>
                <w:szCs w:val="20"/>
              </w:rPr>
              <w:t>жения во время ходьбы и бега в соо</w:t>
            </w:r>
            <w:r w:rsidRPr="002708FF">
              <w:rPr>
                <w:sz w:val="20"/>
                <w:szCs w:val="20"/>
              </w:rPr>
              <w:t>т</w:t>
            </w:r>
            <w:r w:rsidRPr="002708FF">
              <w:rPr>
                <w:sz w:val="20"/>
                <w:szCs w:val="20"/>
              </w:rPr>
              <w:t>ветствии с указанием педагога.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4.Учить по</w:t>
            </w:r>
            <w:r w:rsidRPr="002708FF">
              <w:rPr>
                <w:sz w:val="20"/>
                <w:szCs w:val="20"/>
              </w:rPr>
              <w:t>л</w:t>
            </w:r>
            <w:r w:rsidRPr="002708FF">
              <w:rPr>
                <w:sz w:val="20"/>
                <w:szCs w:val="20"/>
              </w:rPr>
              <w:t xml:space="preserve">зать, лазать, разнообразно действовать с </w:t>
            </w:r>
            <w:r w:rsidRPr="002708FF">
              <w:rPr>
                <w:sz w:val="20"/>
                <w:szCs w:val="20"/>
              </w:rPr>
              <w:lastRenderedPageBreak/>
              <w:t xml:space="preserve">мячом (брать, держать,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переносить, класть, бр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 xml:space="preserve">сать, катать). 5.Учить прыжкам на двух ногах на месте, </w:t>
            </w:r>
          </w:p>
          <w:p w:rsidR="00C16CAB" w:rsidRPr="002708FF" w:rsidRDefault="00C16CAB" w:rsidP="002708FF">
            <w:pPr>
              <w:rPr>
                <w:b/>
                <w:sz w:val="20"/>
                <w:szCs w:val="20"/>
                <w:u w:val="single"/>
              </w:rPr>
            </w:pPr>
            <w:r w:rsidRPr="002708FF">
              <w:rPr>
                <w:sz w:val="20"/>
                <w:szCs w:val="20"/>
              </w:rPr>
              <w:t>с продвиж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нием вперед, в длину с места, отта</w:t>
            </w:r>
            <w:r w:rsidRPr="002708FF">
              <w:rPr>
                <w:sz w:val="20"/>
                <w:szCs w:val="20"/>
              </w:rPr>
              <w:t>л</w:t>
            </w:r>
            <w:r w:rsidRPr="002708FF">
              <w:rPr>
                <w:sz w:val="20"/>
                <w:szCs w:val="20"/>
              </w:rPr>
              <w:t>киваясь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lastRenderedPageBreak/>
              <w:t>1. Продолжать развивать ра</w:t>
            </w:r>
            <w:r w:rsidRPr="002708FF">
              <w:rPr>
                <w:sz w:val="20"/>
                <w:szCs w:val="20"/>
              </w:rPr>
              <w:t>з</w:t>
            </w:r>
            <w:r w:rsidRPr="002708FF">
              <w:rPr>
                <w:sz w:val="20"/>
                <w:szCs w:val="20"/>
              </w:rPr>
              <w:t>нообразные виды движ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 xml:space="preserve">ний. 2.Учить детей ходить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и бегать св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бодно, не ша</w:t>
            </w:r>
            <w:r w:rsidRPr="002708FF">
              <w:rPr>
                <w:sz w:val="20"/>
                <w:szCs w:val="20"/>
              </w:rPr>
              <w:t>р</w:t>
            </w:r>
            <w:r w:rsidRPr="002708FF">
              <w:rPr>
                <w:sz w:val="20"/>
                <w:szCs w:val="20"/>
              </w:rPr>
              <w:t>кая ногами, не опуская гол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 xml:space="preserve">вы, сохраняя перекрестную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координацию движений рук и ног. 3.Приучать действовать совместно. 4.Учить стр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иться в коло</w:t>
            </w:r>
            <w:r w:rsidRPr="002708FF">
              <w:rPr>
                <w:sz w:val="20"/>
                <w:szCs w:val="20"/>
              </w:rPr>
              <w:t>н</w:t>
            </w:r>
            <w:r w:rsidRPr="002708FF">
              <w:rPr>
                <w:sz w:val="20"/>
                <w:szCs w:val="20"/>
              </w:rPr>
              <w:t>ну по одному, шеренгу, круг, находить свое место при п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строениях.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5.Учить  эне</w:t>
            </w:r>
            <w:r w:rsidRPr="002708FF">
              <w:rPr>
                <w:sz w:val="20"/>
                <w:szCs w:val="20"/>
              </w:rPr>
              <w:t>р</w:t>
            </w:r>
            <w:r w:rsidRPr="002708FF">
              <w:rPr>
                <w:sz w:val="20"/>
                <w:szCs w:val="20"/>
              </w:rPr>
              <w:t>гично  отта</w:t>
            </w:r>
            <w:r w:rsidRPr="002708FF">
              <w:rPr>
                <w:sz w:val="20"/>
                <w:szCs w:val="20"/>
              </w:rPr>
              <w:t>л</w:t>
            </w:r>
            <w:r w:rsidRPr="002708FF">
              <w:rPr>
                <w:sz w:val="20"/>
                <w:szCs w:val="20"/>
              </w:rPr>
              <w:t>киваться  дв</w:t>
            </w:r>
            <w:r w:rsidRPr="002708FF">
              <w:rPr>
                <w:sz w:val="20"/>
                <w:szCs w:val="20"/>
              </w:rPr>
              <w:t>у</w:t>
            </w:r>
            <w:r w:rsidRPr="002708FF">
              <w:rPr>
                <w:sz w:val="20"/>
                <w:szCs w:val="20"/>
              </w:rPr>
              <w:t>мя  ногами  и  правильно  приземляться в прыжках с в</w:t>
            </w:r>
            <w:r w:rsidRPr="002708FF">
              <w:rPr>
                <w:sz w:val="20"/>
                <w:szCs w:val="20"/>
              </w:rPr>
              <w:t>ы</w:t>
            </w:r>
            <w:r w:rsidRPr="002708FF">
              <w:rPr>
                <w:sz w:val="20"/>
                <w:szCs w:val="20"/>
              </w:rPr>
              <w:t>соты, на месте и с продвиж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 xml:space="preserve">нием вперед; принимать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правильное  исходное  п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ложение  в  прыжках  в  длину  и  выс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 xml:space="preserve">ту  с  места;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в метании м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lastRenderedPageBreak/>
              <w:t>шочков с пе</w:t>
            </w:r>
            <w:r w:rsidRPr="002708FF">
              <w:rPr>
                <w:sz w:val="20"/>
                <w:szCs w:val="20"/>
              </w:rPr>
              <w:t>с</w:t>
            </w:r>
            <w:r w:rsidRPr="002708FF">
              <w:rPr>
                <w:sz w:val="20"/>
                <w:szCs w:val="20"/>
              </w:rPr>
              <w:t xml:space="preserve">ком, мячей диаметром 15–20 см.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6.Закреплять умение эне</w:t>
            </w:r>
            <w:r w:rsidRPr="002708FF">
              <w:rPr>
                <w:sz w:val="20"/>
                <w:szCs w:val="20"/>
              </w:rPr>
              <w:t>р</w:t>
            </w:r>
            <w:r w:rsidRPr="002708FF">
              <w:rPr>
                <w:sz w:val="20"/>
                <w:szCs w:val="20"/>
              </w:rPr>
              <w:t>гично отталк</w:t>
            </w:r>
            <w:r w:rsidRPr="002708FF">
              <w:rPr>
                <w:sz w:val="20"/>
                <w:szCs w:val="20"/>
              </w:rPr>
              <w:t>и</w:t>
            </w:r>
            <w:r w:rsidRPr="002708FF">
              <w:rPr>
                <w:sz w:val="20"/>
                <w:szCs w:val="20"/>
              </w:rPr>
              <w:t>вать мячи при катании, бр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сании. 7.Продолжать учить ловить мяч двумя р</w:t>
            </w:r>
            <w:r w:rsidRPr="002708FF">
              <w:rPr>
                <w:sz w:val="20"/>
                <w:szCs w:val="20"/>
              </w:rPr>
              <w:t>у</w:t>
            </w:r>
            <w:r w:rsidRPr="002708FF">
              <w:rPr>
                <w:sz w:val="20"/>
                <w:szCs w:val="20"/>
              </w:rPr>
              <w:t xml:space="preserve">ками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8. Обучать хв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ту за перекл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дину во время лазанья. Закр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 xml:space="preserve">плять умение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ползать.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9. Учить с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хранять пр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вильную оса</w:t>
            </w:r>
            <w:r w:rsidRPr="002708FF">
              <w:rPr>
                <w:sz w:val="20"/>
                <w:szCs w:val="20"/>
              </w:rPr>
              <w:t>н</w:t>
            </w:r>
            <w:r w:rsidRPr="002708FF">
              <w:rPr>
                <w:sz w:val="20"/>
                <w:szCs w:val="20"/>
              </w:rPr>
              <w:t>ку в положен</w:t>
            </w:r>
            <w:r w:rsidRPr="002708FF">
              <w:rPr>
                <w:sz w:val="20"/>
                <w:szCs w:val="20"/>
              </w:rPr>
              <w:t>и</w:t>
            </w:r>
            <w:r w:rsidRPr="002708FF">
              <w:rPr>
                <w:sz w:val="20"/>
                <w:szCs w:val="20"/>
              </w:rPr>
              <w:t>ях сидя, стоя, в движении, при выполнении упражнений в равновесии.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10. Учить  к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таться  на  са</w:t>
            </w:r>
            <w:r w:rsidRPr="002708FF">
              <w:rPr>
                <w:sz w:val="20"/>
                <w:szCs w:val="20"/>
              </w:rPr>
              <w:t>н</w:t>
            </w:r>
            <w:r w:rsidRPr="002708FF">
              <w:rPr>
                <w:sz w:val="20"/>
                <w:szCs w:val="20"/>
              </w:rPr>
              <w:t>ках,  садиться  на  трехколе</w:t>
            </w:r>
            <w:r w:rsidRPr="002708FF">
              <w:rPr>
                <w:sz w:val="20"/>
                <w:szCs w:val="20"/>
              </w:rPr>
              <w:t>с</w:t>
            </w:r>
            <w:r w:rsidRPr="002708FF">
              <w:rPr>
                <w:sz w:val="20"/>
                <w:szCs w:val="20"/>
              </w:rPr>
              <w:t>ный  велос</w:t>
            </w:r>
            <w:r w:rsidRPr="002708FF">
              <w:rPr>
                <w:sz w:val="20"/>
                <w:szCs w:val="20"/>
              </w:rPr>
              <w:t>и</w:t>
            </w:r>
            <w:r w:rsidRPr="002708FF">
              <w:rPr>
                <w:sz w:val="20"/>
                <w:szCs w:val="20"/>
              </w:rPr>
              <w:t>пед,  кататься на нем и сл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зать с него.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 xml:space="preserve">11.Учить детей надевать и снимать лыжи, ходить на них, ставить лыжи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на место.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12.Учить ре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гировать на сигналы «б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 xml:space="preserve">ги», «лови», «стой» и др.; выполнять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правила в по</w:t>
            </w:r>
            <w:r w:rsidRPr="002708FF">
              <w:rPr>
                <w:sz w:val="20"/>
                <w:szCs w:val="20"/>
              </w:rPr>
              <w:t>д</w:t>
            </w:r>
            <w:r w:rsidRPr="002708FF">
              <w:rPr>
                <w:sz w:val="20"/>
                <w:szCs w:val="20"/>
              </w:rPr>
              <w:t>вижных играх.</w:t>
            </w:r>
          </w:p>
          <w:p w:rsidR="00C16CAB" w:rsidRPr="002708FF" w:rsidRDefault="00C16CAB" w:rsidP="002708FF">
            <w:pPr>
              <w:rPr>
                <w:b/>
                <w:sz w:val="20"/>
                <w:szCs w:val="20"/>
                <w:u w:val="single"/>
              </w:rPr>
            </w:pPr>
            <w:r w:rsidRPr="002708FF">
              <w:rPr>
                <w:sz w:val="20"/>
                <w:szCs w:val="20"/>
              </w:rPr>
              <w:t>13.Развивать самостоятел</w:t>
            </w:r>
            <w:r w:rsidRPr="002708FF">
              <w:rPr>
                <w:sz w:val="20"/>
                <w:szCs w:val="20"/>
              </w:rPr>
              <w:t>ь</w:t>
            </w:r>
            <w:r w:rsidRPr="002708FF">
              <w:rPr>
                <w:sz w:val="20"/>
                <w:szCs w:val="20"/>
              </w:rPr>
              <w:t>ность и творч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ство при в</w:t>
            </w:r>
            <w:r w:rsidRPr="002708FF">
              <w:rPr>
                <w:sz w:val="20"/>
                <w:szCs w:val="20"/>
              </w:rPr>
              <w:t>ы</w:t>
            </w:r>
            <w:r w:rsidRPr="002708FF">
              <w:rPr>
                <w:sz w:val="20"/>
                <w:szCs w:val="20"/>
              </w:rPr>
              <w:t>полнении ф</w:t>
            </w:r>
            <w:r w:rsidRPr="002708FF">
              <w:rPr>
                <w:sz w:val="20"/>
                <w:szCs w:val="20"/>
              </w:rPr>
              <w:t>и</w:t>
            </w:r>
            <w:r w:rsidRPr="002708FF">
              <w:rPr>
                <w:sz w:val="20"/>
                <w:szCs w:val="20"/>
              </w:rPr>
              <w:t>зических у</w:t>
            </w:r>
            <w:r w:rsidRPr="002708FF">
              <w:rPr>
                <w:sz w:val="20"/>
                <w:szCs w:val="20"/>
              </w:rPr>
              <w:t>п</w:t>
            </w:r>
            <w:r w:rsidRPr="002708FF">
              <w:rPr>
                <w:sz w:val="20"/>
                <w:szCs w:val="20"/>
              </w:rPr>
              <w:t>ражнений, в подвижных играх.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lastRenderedPageBreak/>
              <w:t>1. Формировать пр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вильную осанку.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2.Развивать и сове</w:t>
            </w:r>
            <w:r w:rsidRPr="002708FF">
              <w:rPr>
                <w:sz w:val="20"/>
                <w:szCs w:val="20"/>
              </w:rPr>
              <w:t>р</w:t>
            </w:r>
            <w:r w:rsidRPr="002708FF">
              <w:rPr>
                <w:sz w:val="20"/>
                <w:szCs w:val="20"/>
              </w:rPr>
              <w:t>шенствовать двиг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тельные умения и навыки детей, умение творчески использ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вать их в самосто</w:t>
            </w:r>
            <w:r w:rsidRPr="002708FF">
              <w:rPr>
                <w:sz w:val="20"/>
                <w:szCs w:val="20"/>
              </w:rPr>
              <w:t>я</w:t>
            </w:r>
            <w:r w:rsidRPr="002708FF">
              <w:rPr>
                <w:sz w:val="20"/>
                <w:szCs w:val="20"/>
              </w:rPr>
              <w:t>тельной двигательной деятельности.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3.Закреплять  и  ра</w:t>
            </w:r>
            <w:r w:rsidRPr="002708FF">
              <w:rPr>
                <w:sz w:val="20"/>
                <w:szCs w:val="20"/>
              </w:rPr>
              <w:t>з</w:t>
            </w:r>
            <w:r w:rsidRPr="002708FF">
              <w:rPr>
                <w:sz w:val="20"/>
                <w:szCs w:val="20"/>
              </w:rPr>
              <w:t>вивать  умение  х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дить  и  бегать  с  с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 xml:space="preserve">гласованными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движениями рук и ног. Учить бегать легко, ритмично, энергично отталкив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ясь носком.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 xml:space="preserve">4.Учить  ползать,  пролезать,  подлезать,  перелезать  через  предметы.  Учить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перелезать с одного пролета гимнастич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ской стенки на другой (вправо, влево).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5.Учить энергично отталкиваться и пр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вильно приземляться в прыжках  на  двух  ногах  на  месте  и  с  продвижением  вп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 xml:space="preserve">ред,  ориентироваться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в пространстве. В прыжках в длину и высоту с места учить сочетать отталкив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ние со взмахом рук, при приземлении с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 xml:space="preserve">хранять равновесие. Учить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прыжкам через к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lastRenderedPageBreak/>
              <w:t>роткую скакалку.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6.Закреплять умение принимать правил</w:t>
            </w:r>
            <w:r w:rsidRPr="002708FF">
              <w:rPr>
                <w:sz w:val="20"/>
                <w:szCs w:val="20"/>
              </w:rPr>
              <w:t>ь</w:t>
            </w:r>
            <w:r w:rsidRPr="002708FF">
              <w:rPr>
                <w:sz w:val="20"/>
                <w:szCs w:val="20"/>
              </w:rPr>
              <w:t>ное исходное пол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 xml:space="preserve">жение при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 xml:space="preserve">метании, отбивать мяч о землю правой и левой рукой, бросать и ловить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его кистями рук (не прижимая к груди).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7.Учить кататься на двухколесном вел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сипеде по прямой, по кругу.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 xml:space="preserve">8.Учить детей ходить на лыжах скользящим шагом, выполнять повороты,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подниматься на гору.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9.Учить построениям, соблюдению диста</w:t>
            </w:r>
            <w:r w:rsidRPr="002708FF">
              <w:rPr>
                <w:sz w:val="20"/>
                <w:szCs w:val="20"/>
              </w:rPr>
              <w:t>н</w:t>
            </w:r>
            <w:r w:rsidRPr="002708FF">
              <w:rPr>
                <w:sz w:val="20"/>
                <w:szCs w:val="20"/>
              </w:rPr>
              <w:t>ции во время пер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движения.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10.Развивать  псих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физические  качества:  быстроту,  выносл</w:t>
            </w:r>
            <w:r w:rsidRPr="002708FF">
              <w:rPr>
                <w:sz w:val="20"/>
                <w:szCs w:val="20"/>
              </w:rPr>
              <w:t>и</w:t>
            </w:r>
            <w:r w:rsidRPr="002708FF">
              <w:rPr>
                <w:sz w:val="20"/>
                <w:szCs w:val="20"/>
              </w:rPr>
              <w:t>вость,  гибкость, ло</w:t>
            </w:r>
            <w:r w:rsidRPr="002708FF">
              <w:rPr>
                <w:sz w:val="20"/>
                <w:szCs w:val="20"/>
              </w:rPr>
              <w:t>в</w:t>
            </w:r>
            <w:r w:rsidRPr="002708FF">
              <w:rPr>
                <w:sz w:val="20"/>
                <w:szCs w:val="20"/>
              </w:rPr>
              <w:t>кость и др.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11. Учить выполнять ведущую роль в по</w:t>
            </w:r>
            <w:r w:rsidRPr="002708FF">
              <w:rPr>
                <w:sz w:val="20"/>
                <w:szCs w:val="20"/>
              </w:rPr>
              <w:t>д</w:t>
            </w:r>
            <w:r w:rsidRPr="002708FF">
              <w:rPr>
                <w:sz w:val="20"/>
                <w:szCs w:val="20"/>
              </w:rPr>
              <w:t>вижной игре, осо</w:t>
            </w:r>
            <w:r w:rsidRPr="002708FF">
              <w:rPr>
                <w:sz w:val="20"/>
                <w:szCs w:val="20"/>
              </w:rPr>
              <w:t>з</w:t>
            </w:r>
            <w:r w:rsidRPr="002708FF">
              <w:rPr>
                <w:sz w:val="20"/>
                <w:szCs w:val="20"/>
              </w:rPr>
              <w:t>нанно относиться к выполнению правил игры. Во  всех  фо</w:t>
            </w:r>
            <w:r w:rsidRPr="002708FF">
              <w:rPr>
                <w:sz w:val="20"/>
                <w:szCs w:val="20"/>
              </w:rPr>
              <w:t>р</w:t>
            </w:r>
            <w:r w:rsidRPr="002708FF">
              <w:rPr>
                <w:sz w:val="20"/>
                <w:szCs w:val="20"/>
              </w:rPr>
              <w:t>мах  организации  двигательной  де</w:t>
            </w:r>
            <w:r w:rsidRPr="002708FF">
              <w:rPr>
                <w:sz w:val="20"/>
                <w:szCs w:val="20"/>
              </w:rPr>
              <w:t>я</w:t>
            </w:r>
            <w:r w:rsidRPr="002708FF">
              <w:rPr>
                <w:sz w:val="20"/>
                <w:szCs w:val="20"/>
              </w:rPr>
              <w:t>тельности развивать у  детей  организова</w:t>
            </w:r>
            <w:r w:rsidRPr="002708FF">
              <w:rPr>
                <w:sz w:val="20"/>
                <w:szCs w:val="20"/>
              </w:rPr>
              <w:t>н</w:t>
            </w:r>
            <w:r w:rsidRPr="002708FF">
              <w:rPr>
                <w:sz w:val="20"/>
                <w:szCs w:val="20"/>
              </w:rPr>
              <w:t>ность,  самостоятел</w:t>
            </w:r>
            <w:r w:rsidRPr="002708FF">
              <w:rPr>
                <w:sz w:val="20"/>
                <w:szCs w:val="20"/>
              </w:rPr>
              <w:t>ь</w:t>
            </w:r>
            <w:r w:rsidRPr="002708FF">
              <w:rPr>
                <w:sz w:val="20"/>
                <w:szCs w:val="20"/>
              </w:rPr>
              <w:t>ность,  инициати</w:t>
            </w:r>
            <w:r w:rsidRPr="002708FF">
              <w:rPr>
                <w:sz w:val="20"/>
                <w:szCs w:val="20"/>
              </w:rPr>
              <w:t>в</w:t>
            </w:r>
            <w:r w:rsidRPr="002708FF">
              <w:rPr>
                <w:sz w:val="20"/>
                <w:szCs w:val="20"/>
              </w:rPr>
              <w:t xml:space="preserve">ность,  умение </w:t>
            </w:r>
          </w:p>
          <w:p w:rsidR="00C16CAB" w:rsidRPr="002708FF" w:rsidRDefault="00C16CAB" w:rsidP="002708FF">
            <w:pPr>
              <w:rPr>
                <w:b/>
                <w:sz w:val="20"/>
                <w:szCs w:val="20"/>
                <w:u w:val="single"/>
              </w:rPr>
            </w:pPr>
            <w:r w:rsidRPr="002708FF">
              <w:rPr>
                <w:sz w:val="20"/>
                <w:szCs w:val="20"/>
              </w:rPr>
              <w:t>поддерживать друж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ские взаимоотнош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ния со сверстниками.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lastRenderedPageBreak/>
              <w:t>1. Продолжать формир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вать правильную осанку; умение осознанно выпо</w:t>
            </w:r>
            <w:r w:rsidRPr="002708FF">
              <w:rPr>
                <w:sz w:val="20"/>
                <w:szCs w:val="20"/>
              </w:rPr>
              <w:t>л</w:t>
            </w:r>
            <w:r w:rsidRPr="002708FF">
              <w:rPr>
                <w:sz w:val="20"/>
                <w:szCs w:val="20"/>
              </w:rPr>
              <w:t>нять движения.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2.Совершенствовать дв</w:t>
            </w:r>
            <w:r w:rsidRPr="002708FF">
              <w:rPr>
                <w:sz w:val="20"/>
                <w:szCs w:val="20"/>
              </w:rPr>
              <w:t>и</w:t>
            </w:r>
            <w:r w:rsidRPr="002708FF">
              <w:rPr>
                <w:sz w:val="20"/>
                <w:szCs w:val="20"/>
              </w:rPr>
              <w:t>гательные умения и нав</w:t>
            </w:r>
            <w:r w:rsidRPr="002708FF">
              <w:rPr>
                <w:sz w:val="20"/>
                <w:szCs w:val="20"/>
              </w:rPr>
              <w:t>ы</w:t>
            </w:r>
            <w:r w:rsidRPr="002708FF">
              <w:rPr>
                <w:sz w:val="20"/>
                <w:szCs w:val="20"/>
              </w:rPr>
              <w:t>ки детей.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3.Развивать быстроту, с</w:t>
            </w:r>
            <w:r w:rsidRPr="002708FF">
              <w:rPr>
                <w:sz w:val="20"/>
                <w:szCs w:val="20"/>
              </w:rPr>
              <w:t>и</w:t>
            </w:r>
            <w:r w:rsidRPr="002708FF">
              <w:rPr>
                <w:sz w:val="20"/>
                <w:szCs w:val="20"/>
              </w:rPr>
              <w:t>лу, выносливость, ги</w:t>
            </w:r>
            <w:r w:rsidRPr="002708FF">
              <w:rPr>
                <w:sz w:val="20"/>
                <w:szCs w:val="20"/>
              </w:rPr>
              <w:t>б</w:t>
            </w:r>
            <w:r w:rsidRPr="002708FF">
              <w:rPr>
                <w:sz w:val="20"/>
                <w:szCs w:val="20"/>
              </w:rPr>
              <w:t>кость.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 xml:space="preserve">4.Закреплять умение легко ходить и бегать, энергично отталкиваясь от опоры.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5.Учить бегать наперего</w:t>
            </w:r>
            <w:r w:rsidRPr="002708FF">
              <w:rPr>
                <w:sz w:val="20"/>
                <w:szCs w:val="20"/>
              </w:rPr>
              <w:t>н</w:t>
            </w:r>
            <w:r w:rsidRPr="002708FF">
              <w:rPr>
                <w:sz w:val="20"/>
                <w:szCs w:val="20"/>
              </w:rPr>
              <w:t>ки, с преодолением пр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пятствий.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6.Учить лазать по гимн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стической стенке, меняя темп.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7.Учить  прыгать  в  длину,  в  высоту  с  разбега,  пр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 xml:space="preserve">вильно  разбегаться,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отталкиваться  и  призе</w:t>
            </w:r>
            <w:r w:rsidRPr="002708FF">
              <w:rPr>
                <w:sz w:val="20"/>
                <w:szCs w:val="20"/>
              </w:rPr>
              <w:t>м</w:t>
            </w:r>
            <w:r w:rsidRPr="002708FF">
              <w:rPr>
                <w:sz w:val="20"/>
                <w:szCs w:val="20"/>
              </w:rPr>
              <w:t>ляться  в  зависимости  от  вида  прыжка,  прыгать на мягкое покрытие через длинную скакалку, сохр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 xml:space="preserve">нять равновесие при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приземлении.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8.Учить сочетать замах с броском при метании, подбрасывать и ловить мяч одной рукой, отбивать его правой и левой рукой на месте и вести при ход</w:t>
            </w:r>
            <w:r w:rsidRPr="002708FF">
              <w:rPr>
                <w:sz w:val="20"/>
                <w:szCs w:val="20"/>
              </w:rPr>
              <w:t>ь</w:t>
            </w:r>
            <w:r w:rsidRPr="002708FF">
              <w:rPr>
                <w:sz w:val="20"/>
                <w:szCs w:val="20"/>
              </w:rPr>
              <w:t>бе.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9.Учить  ходить  на  лыжах  скользящим  шагом,  по</w:t>
            </w:r>
            <w:r w:rsidRPr="002708FF">
              <w:rPr>
                <w:sz w:val="20"/>
                <w:szCs w:val="20"/>
              </w:rPr>
              <w:t>д</w:t>
            </w:r>
            <w:r w:rsidRPr="002708FF">
              <w:rPr>
                <w:sz w:val="20"/>
                <w:szCs w:val="20"/>
              </w:rPr>
              <w:t xml:space="preserve">ниматься  на  склон,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спускаться с горы, катат</w:t>
            </w:r>
            <w:r w:rsidRPr="002708FF">
              <w:rPr>
                <w:sz w:val="20"/>
                <w:szCs w:val="20"/>
              </w:rPr>
              <w:t>ь</w:t>
            </w:r>
            <w:r w:rsidRPr="002708FF">
              <w:rPr>
                <w:sz w:val="20"/>
                <w:szCs w:val="20"/>
              </w:rPr>
              <w:t>ся на двухколесном вел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сипеде, кататься на сам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 xml:space="preserve">кате, отталкиваясь одной </w:t>
            </w:r>
            <w:r w:rsidRPr="002708FF">
              <w:rPr>
                <w:sz w:val="20"/>
                <w:szCs w:val="20"/>
              </w:rPr>
              <w:lastRenderedPageBreak/>
              <w:t xml:space="preserve">ногой (правой и левой). Учить ориентироваться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в пространстве.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10.Учить элементам спо</w:t>
            </w:r>
            <w:r w:rsidRPr="002708FF">
              <w:rPr>
                <w:sz w:val="20"/>
                <w:szCs w:val="20"/>
              </w:rPr>
              <w:t>р</w:t>
            </w:r>
            <w:r w:rsidRPr="002708FF">
              <w:rPr>
                <w:sz w:val="20"/>
                <w:szCs w:val="20"/>
              </w:rPr>
              <w:t>тивных игр, играм с эл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 xml:space="preserve">ментами соревнования,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играм-эстафетам.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11.Приучать  помогать  взрослым  готовить  фи</w:t>
            </w:r>
            <w:r w:rsidRPr="002708FF">
              <w:rPr>
                <w:sz w:val="20"/>
                <w:szCs w:val="20"/>
              </w:rPr>
              <w:t>з</w:t>
            </w:r>
            <w:r w:rsidRPr="002708FF">
              <w:rPr>
                <w:sz w:val="20"/>
                <w:szCs w:val="20"/>
              </w:rPr>
              <w:t xml:space="preserve">культурный  инвентарь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к занятиям физическими упражнениями, убирать его на место.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 xml:space="preserve">12.Поддерживать интерес детей к различным видам спорта, сообщать им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некоторые сведения о с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бытиях спортивной жизни страны.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lastRenderedPageBreak/>
              <w:t>1.Формировать потре</w:t>
            </w:r>
            <w:r w:rsidRPr="002708FF">
              <w:rPr>
                <w:sz w:val="20"/>
                <w:szCs w:val="20"/>
              </w:rPr>
              <w:t>б</w:t>
            </w:r>
            <w:r w:rsidRPr="002708FF">
              <w:rPr>
                <w:sz w:val="20"/>
                <w:szCs w:val="20"/>
              </w:rPr>
              <w:t>ность в ежедневной двиг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тельной деятельности.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 xml:space="preserve">2.Воспитывать умение сохранять правильную осанку в различных видах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деятельности.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3.Совершенствовать те</w:t>
            </w:r>
            <w:r w:rsidRPr="002708FF">
              <w:rPr>
                <w:sz w:val="20"/>
                <w:szCs w:val="20"/>
              </w:rPr>
              <w:t>х</w:t>
            </w:r>
            <w:r w:rsidRPr="002708FF">
              <w:rPr>
                <w:sz w:val="20"/>
                <w:szCs w:val="20"/>
              </w:rPr>
              <w:t xml:space="preserve">нику </w:t>
            </w:r>
            <w:proofErr w:type="spellStart"/>
            <w:r w:rsidRPr="002708FF">
              <w:rPr>
                <w:sz w:val="20"/>
                <w:szCs w:val="20"/>
              </w:rPr>
              <w:t>ocновных</w:t>
            </w:r>
            <w:proofErr w:type="spellEnd"/>
            <w:r w:rsidRPr="002708FF">
              <w:rPr>
                <w:sz w:val="20"/>
                <w:szCs w:val="20"/>
              </w:rPr>
              <w:t xml:space="preserve"> движений, добиваясь естественности, легкости, точности, выр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зительности их выполн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ния.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4.Закреплять умение с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блюдать заданный темп в ходьбе и беге.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5.Учить сочетать разбег с отталкиванием в прыжках на мягкое покрытие, в длину и высоту с разбега.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6.Добиваться активного движения кисти руки при броске.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7.Учить перелезать с пр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лета на пролет гимнаст</w:t>
            </w:r>
            <w:r w:rsidRPr="002708FF">
              <w:rPr>
                <w:sz w:val="20"/>
                <w:szCs w:val="20"/>
              </w:rPr>
              <w:t>и</w:t>
            </w:r>
            <w:r w:rsidRPr="002708FF">
              <w:rPr>
                <w:sz w:val="20"/>
                <w:szCs w:val="20"/>
              </w:rPr>
              <w:t>ческой стенки по диагон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ли.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8.Учить быстро пер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9.Развивать психофизич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ские качества: силу, быс</w:t>
            </w:r>
            <w:r w:rsidRPr="002708FF">
              <w:rPr>
                <w:sz w:val="20"/>
                <w:szCs w:val="20"/>
              </w:rPr>
              <w:t>т</w:t>
            </w:r>
            <w:r w:rsidRPr="002708FF">
              <w:rPr>
                <w:sz w:val="20"/>
                <w:szCs w:val="20"/>
              </w:rPr>
              <w:t>роту, выносливость, ло</w:t>
            </w:r>
            <w:r w:rsidRPr="002708FF">
              <w:rPr>
                <w:sz w:val="20"/>
                <w:szCs w:val="20"/>
              </w:rPr>
              <w:t>в</w:t>
            </w:r>
            <w:r w:rsidRPr="002708FF">
              <w:rPr>
                <w:sz w:val="20"/>
                <w:szCs w:val="20"/>
              </w:rPr>
              <w:t>кость, гибкость.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10.Продолжать упражнять детей в статическом и д</w:t>
            </w:r>
            <w:r w:rsidRPr="002708FF">
              <w:rPr>
                <w:sz w:val="20"/>
                <w:szCs w:val="20"/>
              </w:rPr>
              <w:t>и</w:t>
            </w:r>
            <w:r w:rsidRPr="002708FF">
              <w:rPr>
                <w:sz w:val="20"/>
                <w:szCs w:val="20"/>
              </w:rPr>
              <w:t xml:space="preserve">намическом равновесии, развивать координацию движений и ориентировку </w:t>
            </w:r>
            <w:r w:rsidRPr="002708FF">
              <w:rPr>
                <w:sz w:val="20"/>
                <w:szCs w:val="20"/>
              </w:rPr>
              <w:lastRenderedPageBreak/>
              <w:t>в пространстве.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11.Закреплять навыки в</w:t>
            </w:r>
            <w:r w:rsidRPr="002708FF">
              <w:rPr>
                <w:sz w:val="20"/>
                <w:szCs w:val="20"/>
              </w:rPr>
              <w:t>ы</w:t>
            </w:r>
            <w:r w:rsidRPr="002708FF">
              <w:rPr>
                <w:sz w:val="20"/>
                <w:szCs w:val="20"/>
              </w:rPr>
              <w:t>полнения спортивных у</w:t>
            </w:r>
            <w:r w:rsidRPr="002708FF">
              <w:rPr>
                <w:sz w:val="20"/>
                <w:szCs w:val="20"/>
              </w:rPr>
              <w:t>п</w:t>
            </w:r>
            <w:r w:rsidRPr="002708FF">
              <w:rPr>
                <w:sz w:val="20"/>
                <w:szCs w:val="20"/>
              </w:rPr>
              <w:t>ражнений.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 xml:space="preserve">12.Учить  самостоятельно  следить  за  состоянием  физкультурного 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инвентаря, спортивной формы, активно участв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вать в уходе за ними.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13.Обеспечивать разн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стороннее развитие личн</w:t>
            </w:r>
            <w:r w:rsidRPr="002708FF">
              <w:rPr>
                <w:sz w:val="20"/>
                <w:szCs w:val="20"/>
              </w:rPr>
              <w:t>о</w:t>
            </w:r>
            <w:r w:rsidRPr="002708FF">
              <w:rPr>
                <w:sz w:val="20"/>
                <w:szCs w:val="20"/>
              </w:rPr>
              <w:t>сти ребенка: воспитывать  выдержку,  настойчивость,  решительность,  смелость,  организованность, ин</w:t>
            </w:r>
            <w:r w:rsidRPr="002708FF">
              <w:rPr>
                <w:sz w:val="20"/>
                <w:szCs w:val="20"/>
              </w:rPr>
              <w:t>и</w:t>
            </w:r>
            <w:r w:rsidRPr="002708FF">
              <w:rPr>
                <w:sz w:val="20"/>
                <w:szCs w:val="20"/>
              </w:rPr>
              <w:t>циативность, самосто</w:t>
            </w:r>
            <w:r w:rsidRPr="002708FF">
              <w:rPr>
                <w:sz w:val="20"/>
                <w:szCs w:val="20"/>
              </w:rPr>
              <w:t>я</w:t>
            </w:r>
            <w:r w:rsidRPr="002708FF">
              <w:rPr>
                <w:sz w:val="20"/>
                <w:szCs w:val="20"/>
              </w:rPr>
              <w:t>тельность, творчество, фантазию.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>14.Продолжать учить д</w:t>
            </w:r>
            <w:r w:rsidRPr="002708FF">
              <w:rPr>
                <w:sz w:val="20"/>
                <w:szCs w:val="20"/>
              </w:rPr>
              <w:t>е</w:t>
            </w:r>
            <w:r w:rsidRPr="002708FF">
              <w:rPr>
                <w:sz w:val="20"/>
                <w:szCs w:val="20"/>
              </w:rPr>
              <w:t>тей самостоятельно орг</w:t>
            </w:r>
            <w:r w:rsidRPr="002708FF">
              <w:rPr>
                <w:sz w:val="20"/>
                <w:szCs w:val="20"/>
              </w:rPr>
              <w:t>а</w:t>
            </w:r>
            <w:r w:rsidRPr="002708FF">
              <w:rPr>
                <w:sz w:val="20"/>
                <w:szCs w:val="20"/>
              </w:rPr>
              <w:t>низовывать подвижные игры, придумывать собс</w:t>
            </w:r>
            <w:r w:rsidRPr="002708FF">
              <w:rPr>
                <w:sz w:val="20"/>
                <w:szCs w:val="20"/>
              </w:rPr>
              <w:t>т</w:t>
            </w:r>
            <w:r w:rsidRPr="002708FF">
              <w:rPr>
                <w:sz w:val="20"/>
                <w:szCs w:val="20"/>
              </w:rPr>
              <w:t>венные игры, варианты игр, комбинировать дв</w:t>
            </w:r>
            <w:r w:rsidRPr="002708FF">
              <w:rPr>
                <w:sz w:val="20"/>
                <w:szCs w:val="20"/>
              </w:rPr>
              <w:t>и</w:t>
            </w:r>
            <w:r w:rsidRPr="002708FF">
              <w:rPr>
                <w:sz w:val="20"/>
                <w:szCs w:val="20"/>
              </w:rPr>
              <w:t>жения.</w:t>
            </w:r>
          </w:p>
          <w:p w:rsidR="00C16CAB" w:rsidRPr="002708FF" w:rsidRDefault="00C16CAB" w:rsidP="002708FF">
            <w:pPr>
              <w:rPr>
                <w:sz w:val="20"/>
                <w:szCs w:val="20"/>
              </w:rPr>
            </w:pPr>
            <w:r w:rsidRPr="002708FF">
              <w:rPr>
                <w:sz w:val="20"/>
                <w:szCs w:val="20"/>
              </w:rPr>
              <w:t xml:space="preserve">15.Поддерживать  интерес  к  физической  культуре  и  спорту,  отдельным </w:t>
            </w:r>
          </w:p>
          <w:p w:rsidR="00C16CAB" w:rsidRPr="002708FF" w:rsidRDefault="00C16CAB" w:rsidP="002708FF">
            <w:pPr>
              <w:rPr>
                <w:b/>
                <w:sz w:val="20"/>
                <w:szCs w:val="20"/>
                <w:u w:val="single"/>
              </w:rPr>
            </w:pPr>
            <w:r w:rsidRPr="002708FF">
              <w:rPr>
                <w:sz w:val="20"/>
                <w:szCs w:val="20"/>
              </w:rPr>
              <w:t>достижениям в области спорта.</w:t>
            </w:r>
          </w:p>
        </w:tc>
      </w:tr>
      <w:tr w:rsidR="00C16CAB" w:rsidTr="00A4076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6CAB" w:rsidRPr="00036EAB" w:rsidRDefault="00C16CAB" w:rsidP="00A4076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Подвижные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0D074A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0D074A">
              <w:rPr>
                <w:sz w:val="20"/>
                <w:szCs w:val="20"/>
              </w:rPr>
              <w:t>Развивать у детей жел</w:t>
            </w:r>
            <w:r w:rsidRPr="000D074A">
              <w:rPr>
                <w:sz w:val="20"/>
                <w:szCs w:val="20"/>
              </w:rPr>
              <w:t>а</w:t>
            </w:r>
            <w:r w:rsidRPr="000D074A">
              <w:rPr>
                <w:sz w:val="20"/>
                <w:szCs w:val="20"/>
              </w:rPr>
              <w:t>ние играть вмес</w:t>
            </w:r>
            <w:r>
              <w:rPr>
                <w:sz w:val="20"/>
                <w:szCs w:val="20"/>
              </w:rPr>
              <w:t>те с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пита</w:t>
            </w:r>
            <w:r w:rsidRPr="000D074A">
              <w:rPr>
                <w:sz w:val="20"/>
                <w:szCs w:val="20"/>
              </w:rPr>
              <w:t>телем в подвижные игры с пр</w:t>
            </w:r>
            <w:r w:rsidRPr="000D074A">
              <w:rPr>
                <w:sz w:val="20"/>
                <w:szCs w:val="20"/>
              </w:rPr>
              <w:t>о</w:t>
            </w:r>
            <w:r w:rsidRPr="000D074A">
              <w:rPr>
                <w:sz w:val="20"/>
                <w:szCs w:val="20"/>
              </w:rPr>
              <w:t>стым с</w:t>
            </w:r>
            <w:r>
              <w:rPr>
                <w:sz w:val="20"/>
                <w:szCs w:val="20"/>
              </w:rPr>
              <w:t>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жанием,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сложными движения</w:t>
            </w:r>
            <w:r w:rsidRPr="000D074A">
              <w:rPr>
                <w:sz w:val="20"/>
                <w:szCs w:val="20"/>
              </w:rPr>
              <w:t xml:space="preserve">ми. </w:t>
            </w:r>
            <w:r>
              <w:rPr>
                <w:sz w:val="20"/>
                <w:szCs w:val="20"/>
              </w:rPr>
              <w:t>2.</w:t>
            </w:r>
            <w:r w:rsidRPr="000D074A">
              <w:rPr>
                <w:sz w:val="20"/>
                <w:szCs w:val="20"/>
              </w:rPr>
              <w:t>Способствовать разв</w:t>
            </w:r>
            <w:r w:rsidRPr="000D074A">
              <w:rPr>
                <w:sz w:val="20"/>
                <w:szCs w:val="20"/>
              </w:rPr>
              <w:t>и</w:t>
            </w:r>
            <w:r w:rsidRPr="000D074A">
              <w:rPr>
                <w:sz w:val="20"/>
                <w:szCs w:val="20"/>
              </w:rPr>
              <w:t>тию умения детей играть в игры, в х</w:t>
            </w:r>
            <w:r w:rsidRPr="000D074A">
              <w:rPr>
                <w:sz w:val="20"/>
                <w:szCs w:val="20"/>
              </w:rPr>
              <w:t>о</w:t>
            </w:r>
            <w:r w:rsidRPr="000D074A">
              <w:rPr>
                <w:sz w:val="20"/>
                <w:szCs w:val="20"/>
              </w:rPr>
              <w:t xml:space="preserve">де которых </w:t>
            </w:r>
          </w:p>
          <w:p w:rsidR="00C16CAB" w:rsidRPr="000D074A" w:rsidRDefault="00C16CAB" w:rsidP="00A4076D">
            <w:pPr>
              <w:jc w:val="both"/>
              <w:rPr>
                <w:sz w:val="20"/>
                <w:szCs w:val="20"/>
              </w:rPr>
            </w:pPr>
            <w:r w:rsidRPr="000D074A">
              <w:rPr>
                <w:sz w:val="20"/>
                <w:szCs w:val="20"/>
              </w:rPr>
              <w:t>совершенс</w:t>
            </w:r>
            <w:r w:rsidRPr="000D074A">
              <w:rPr>
                <w:sz w:val="20"/>
                <w:szCs w:val="20"/>
              </w:rPr>
              <w:t>т</w:t>
            </w:r>
            <w:r w:rsidRPr="000D074A">
              <w:rPr>
                <w:sz w:val="20"/>
                <w:szCs w:val="20"/>
              </w:rPr>
              <w:t>вуются  о</w:t>
            </w:r>
            <w:r w:rsidRPr="000D074A">
              <w:rPr>
                <w:sz w:val="20"/>
                <w:szCs w:val="20"/>
              </w:rPr>
              <w:t>с</w:t>
            </w:r>
            <w:r w:rsidRPr="000D074A">
              <w:rPr>
                <w:sz w:val="20"/>
                <w:szCs w:val="20"/>
              </w:rPr>
              <w:t>новные  дв</w:t>
            </w:r>
            <w:r w:rsidRPr="000D074A">
              <w:rPr>
                <w:sz w:val="20"/>
                <w:szCs w:val="20"/>
              </w:rPr>
              <w:t>и</w:t>
            </w:r>
            <w:r w:rsidRPr="000D074A">
              <w:rPr>
                <w:sz w:val="20"/>
                <w:szCs w:val="20"/>
              </w:rPr>
              <w:t>жения  (ход</w:t>
            </w:r>
            <w:r w:rsidRPr="000D074A">
              <w:rPr>
                <w:sz w:val="20"/>
                <w:szCs w:val="20"/>
              </w:rPr>
              <w:t>ь</w:t>
            </w:r>
            <w:r w:rsidRPr="000D074A">
              <w:rPr>
                <w:sz w:val="20"/>
                <w:szCs w:val="20"/>
              </w:rPr>
              <w:t>ба,  бег,  бр</w:t>
            </w:r>
            <w:r w:rsidRPr="000D074A">
              <w:rPr>
                <w:sz w:val="20"/>
                <w:szCs w:val="20"/>
              </w:rPr>
              <w:t>о</w:t>
            </w:r>
            <w:r w:rsidRPr="000D074A">
              <w:rPr>
                <w:sz w:val="20"/>
                <w:szCs w:val="20"/>
              </w:rPr>
              <w:t>сание,  кат</w:t>
            </w:r>
            <w:r w:rsidRPr="000D074A">
              <w:rPr>
                <w:sz w:val="20"/>
                <w:szCs w:val="20"/>
              </w:rPr>
              <w:t>а</w:t>
            </w:r>
            <w:r w:rsidRPr="000D074A">
              <w:rPr>
                <w:sz w:val="20"/>
                <w:szCs w:val="20"/>
              </w:rPr>
              <w:t xml:space="preserve">ние). </w:t>
            </w:r>
          </w:p>
          <w:p w:rsidR="00C16CAB" w:rsidRPr="0096767A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D074A">
              <w:rPr>
                <w:sz w:val="20"/>
                <w:szCs w:val="20"/>
              </w:rPr>
              <w:t>Учить в</w:t>
            </w:r>
            <w:r w:rsidRPr="000D074A">
              <w:rPr>
                <w:sz w:val="20"/>
                <w:szCs w:val="20"/>
              </w:rPr>
              <w:t>ы</w:t>
            </w:r>
            <w:r w:rsidRPr="000D074A">
              <w:rPr>
                <w:sz w:val="20"/>
                <w:szCs w:val="20"/>
              </w:rPr>
              <w:t>разительн</w:t>
            </w:r>
            <w:r w:rsidRPr="000D074A">
              <w:rPr>
                <w:sz w:val="20"/>
                <w:szCs w:val="20"/>
              </w:rPr>
              <w:t>о</w:t>
            </w:r>
            <w:r w:rsidRPr="000D074A">
              <w:rPr>
                <w:sz w:val="20"/>
                <w:szCs w:val="20"/>
              </w:rPr>
              <w:t>сти движ</w:t>
            </w:r>
            <w:r w:rsidRPr="000D074A">
              <w:rPr>
                <w:sz w:val="20"/>
                <w:szCs w:val="20"/>
              </w:rPr>
              <w:t>е</w:t>
            </w:r>
            <w:r w:rsidRPr="000D074A">
              <w:rPr>
                <w:sz w:val="20"/>
                <w:szCs w:val="20"/>
              </w:rPr>
              <w:t>ний, ум</w:t>
            </w:r>
            <w:r>
              <w:rPr>
                <w:sz w:val="20"/>
                <w:szCs w:val="20"/>
              </w:rPr>
              <w:t>ению передавать простейшие дейс</w:t>
            </w:r>
            <w:r w:rsidRPr="000D074A">
              <w:rPr>
                <w:sz w:val="20"/>
                <w:szCs w:val="20"/>
              </w:rPr>
              <w:t>твия н</w:t>
            </w:r>
            <w:r w:rsidRPr="000D074A">
              <w:rPr>
                <w:sz w:val="20"/>
                <w:szCs w:val="20"/>
              </w:rPr>
              <w:t>е</w:t>
            </w:r>
            <w:r w:rsidRPr="000D074A">
              <w:rPr>
                <w:sz w:val="20"/>
                <w:szCs w:val="20"/>
              </w:rPr>
              <w:t xml:space="preserve">которых </w:t>
            </w:r>
            <w:proofErr w:type="spellStart"/>
            <w:r w:rsidRPr="000D074A">
              <w:rPr>
                <w:sz w:val="20"/>
                <w:szCs w:val="20"/>
              </w:rPr>
              <w:t>пepcoнажей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05675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05675">
              <w:rPr>
                <w:sz w:val="20"/>
                <w:szCs w:val="20"/>
              </w:rPr>
              <w:t>Развивать активность и творчество детей в пр</w:t>
            </w:r>
            <w:r w:rsidRPr="00B05675">
              <w:rPr>
                <w:sz w:val="20"/>
                <w:szCs w:val="20"/>
              </w:rPr>
              <w:t>о</w:t>
            </w:r>
            <w:r w:rsidRPr="00B05675">
              <w:rPr>
                <w:sz w:val="20"/>
                <w:szCs w:val="20"/>
              </w:rPr>
              <w:t xml:space="preserve">цессе </w:t>
            </w:r>
          </w:p>
          <w:p w:rsidR="00C16CAB" w:rsidRPr="00B05675" w:rsidRDefault="00C16CAB" w:rsidP="00A4076D">
            <w:pPr>
              <w:jc w:val="both"/>
              <w:rPr>
                <w:sz w:val="20"/>
                <w:szCs w:val="20"/>
              </w:rPr>
            </w:pPr>
            <w:r w:rsidRPr="00B05675">
              <w:rPr>
                <w:sz w:val="20"/>
                <w:szCs w:val="20"/>
              </w:rPr>
              <w:t xml:space="preserve">двигательной деятельности. </w:t>
            </w:r>
            <w:r>
              <w:rPr>
                <w:sz w:val="20"/>
                <w:szCs w:val="20"/>
              </w:rPr>
              <w:t>2.</w:t>
            </w:r>
            <w:r w:rsidRPr="00B05675">
              <w:rPr>
                <w:sz w:val="20"/>
                <w:szCs w:val="20"/>
              </w:rPr>
              <w:t>Организовывать игры с пр</w:t>
            </w:r>
            <w:r w:rsidRPr="00B05675">
              <w:rPr>
                <w:sz w:val="20"/>
                <w:szCs w:val="20"/>
              </w:rPr>
              <w:t>а</w:t>
            </w:r>
            <w:r w:rsidRPr="00B05675">
              <w:rPr>
                <w:sz w:val="20"/>
                <w:szCs w:val="20"/>
              </w:rPr>
              <w:t xml:space="preserve">вилами. </w:t>
            </w:r>
          </w:p>
          <w:p w:rsidR="00C16CAB" w:rsidRPr="00B05675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05675">
              <w:rPr>
                <w:sz w:val="20"/>
                <w:szCs w:val="20"/>
              </w:rPr>
              <w:t>Поощрять самостоятел</w:t>
            </w:r>
            <w:r w:rsidRPr="00B05675">
              <w:rPr>
                <w:sz w:val="20"/>
                <w:szCs w:val="20"/>
              </w:rPr>
              <w:t>ь</w:t>
            </w:r>
            <w:r w:rsidRPr="00B05675">
              <w:rPr>
                <w:sz w:val="20"/>
                <w:szCs w:val="20"/>
              </w:rPr>
              <w:t>ные игры с к</w:t>
            </w:r>
            <w:r>
              <w:rPr>
                <w:sz w:val="20"/>
                <w:szCs w:val="20"/>
              </w:rPr>
              <w:t>аталками,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томобилями, тележка</w:t>
            </w:r>
            <w:r w:rsidRPr="00B05675">
              <w:rPr>
                <w:sz w:val="20"/>
                <w:szCs w:val="20"/>
              </w:rPr>
              <w:t>ми, велосипедами, мячами, шар</w:t>
            </w:r>
            <w:r w:rsidRPr="00B05675">
              <w:rPr>
                <w:sz w:val="20"/>
                <w:szCs w:val="20"/>
              </w:rPr>
              <w:t>а</w:t>
            </w:r>
            <w:r w:rsidRPr="00B05675">
              <w:rPr>
                <w:sz w:val="20"/>
                <w:szCs w:val="20"/>
              </w:rPr>
              <w:t xml:space="preserve">ми. </w:t>
            </w:r>
            <w:r>
              <w:rPr>
                <w:sz w:val="20"/>
                <w:szCs w:val="20"/>
              </w:rPr>
              <w:t>4.</w:t>
            </w:r>
            <w:r w:rsidRPr="00B05675">
              <w:rPr>
                <w:sz w:val="20"/>
                <w:szCs w:val="20"/>
              </w:rPr>
              <w:t>Развивать навыки лаз</w:t>
            </w:r>
            <w:r w:rsidRPr="00B05675">
              <w:rPr>
                <w:sz w:val="20"/>
                <w:szCs w:val="20"/>
              </w:rPr>
              <w:t>а</w:t>
            </w:r>
            <w:r w:rsidRPr="00B05675">
              <w:rPr>
                <w:sz w:val="20"/>
                <w:szCs w:val="20"/>
              </w:rPr>
              <w:t xml:space="preserve">нья, ползания; </w:t>
            </w:r>
          </w:p>
          <w:p w:rsidR="00C16CAB" w:rsidRPr="00B05675" w:rsidRDefault="00C16CAB" w:rsidP="00A4076D">
            <w:pPr>
              <w:jc w:val="both"/>
              <w:rPr>
                <w:sz w:val="20"/>
                <w:szCs w:val="20"/>
              </w:rPr>
            </w:pPr>
            <w:r w:rsidRPr="00B05675">
              <w:rPr>
                <w:sz w:val="20"/>
                <w:szCs w:val="20"/>
              </w:rPr>
              <w:t>ловкость,  в</w:t>
            </w:r>
            <w:r w:rsidRPr="00B05675">
              <w:rPr>
                <w:sz w:val="20"/>
                <w:szCs w:val="20"/>
              </w:rPr>
              <w:t>ы</w:t>
            </w:r>
            <w:r w:rsidRPr="00B05675">
              <w:rPr>
                <w:sz w:val="20"/>
                <w:szCs w:val="20"/>
              </w:rPr>
              <w:t xml:space="preserve">разительность  и  красоту  движений.  </w:t>
            </w:r>
            <w:r>
              <w:rPr>
                <w:sz w:val="20"/>
                <w:szCs w:val="20"/>
              </w:rPr>
              <w:t>5.</w:t>
            </w:r>
            <w:r w:rsidRPr="00B05675">
              <w:rPr>
                <w:sz w:val="20"/>
                <w:szCs w:val="20"/>
              </w:rPr>
              <w:t xml:space="preserve">Вводить  в  игры  более </w:t>
            </w:r>
          </w:p>
          <w:p w:rsidR="00C16CAB" w:rsidRPr="00B05675" w:rsidRDefault="00C16CAB" w:rsidP="00A4076D">
            <w:pPr>
              <w:jc w:val="both"/>
              <w:rPr>
                <w:sz w:val="20"/>
                <w:szCs w:val="20"/>
              </w:rPr>
            </w:pPr>
            <w:r w:rsidRPr="00B05675">
              <w:rPr>
                <w:sz w:val="20"/>
                <w:szCs w:val="20"/>
              </w:rPr>
              <w:t>сложные пр</w:t>
            </w:r>
            <w:r w:rsidRPr="00B05675">
              <w:rPr>
                <w:sz w:val="20"/>
                <w:szCs w:val="20"/>
              </w:rPr>
              <w:t>а</w:t>
            </w:r>
            <w:r w:rsidRPr="00B05675">
              <w:rPr>
                <w:sz w:val="20"/>
                <w:szCs w:val="20"/>
              </w:rPr>
              <w:t>вила со сменой видов движ</w:t>
            </w:r>
            <w:r w:rsidRPr="00B05675">
              <w:rPr>
                <w:sz w:val="20"/>
                <w:szCs w:val="20"/>
              </w:rPr>
              <w:t>е</w:t>
            </w:r>
            <w:r w:rsidRPr="00B05675">
              <w:rPr>
                <w:sz w:val="20"/>
                <w:szCs w:val="20"/>
              </w:rPr>
              <w:t xml:space="preserve">ний. 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05675">
              <w:rPr>
                <w:sz w:val="20"/>
                <w:szCs w:val="20"/>
              </w:rPr>
              <w:t>Воспитывать у детей умение соблюд</w:t>
            </w:r>
            <w:r>
              <w:rPr>
                <w:sz w:val="20"/>
                <w:szCs w:val="20"/>
              </w:rPr>
              <w:t>ать элементарные правила, согл</w:t>
            </w:r>
            <w:r>
              <w:rPr>
                <w:sz w:val="20"/>
                <w:szCs w:val="20"/>
              </w:rPr>
              <w:t>а</w:t>
            </w:r>
            <w:r w:rsidRPr="00B05675">
              <w:rPr>
                <w:sz w:val="20"/>
                <w:szCs w:val="20"/>
              </w:rPr>
              <w:t>совывать дв</w:t>
            </w:r>
            <w:r w:rsidRPr="00B05675">
              <w:rPr>
                <w:sz w:val="20"/>
                <w:szCs w:val="20"/>
              </w:rPr>
              <w:t>и</w:t>
            </w:r>
            <w:r w:rsidRPr="00B05675">
              <w:rPr>
                <w:sz w:val="20"/>
                <w:szCs w:val="20"/>
              </w:rPr>
              <w:t>жения, орие</w:t>
            </w:r>
            <w:r w:rsidRPr="00B05675">
              <w:rPr>
                <w:sz w:val="20"/>
                <w:szCs w:val="20"/>
              </w:rPr>
              <w:t>н</w:t>
            </w:r>
            <w:r w:rsidRPr="00B05675">
              <w:rPr>
                <w:sz w:val="20"/>
                <w:szCs w:val="20"/>
              </w:rPr>
              <w:t>тироваться в пространстве.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05675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05675">
              <w:rPr>
                <w:sz w:val="20"/>
                <w:szCs w:val="20"/>
              </w:rPr>
              <w:t>Продолжать  ра</w:t>
            </w:r>
            <w:r w:rsidRPr="00B05675">
              <w:rPr>
                <w:sz w:val="20"/>
                <w:szCs w:val="20"/>
              </w:rPr>
              <w:t>з</w:t>
            </w:r>
            <w:r w:rsidRPr="00B05675">
              <w:rPr>
                <w:sz w:val="20"/>
                <w:szCs w:val="20"/>
              </w:rPr>
              <w:t xml:space="preserve">вивать  активность  детей  в  играх </w:t>
            </w:r>
          </w:p>
          <w:p w:rsidR="00C16CAB" w:rsidRPr="00B05675" w:rsidRDefault="00C16CAB" w:rsidP="00A4076D">
            <w:pPr>
              <w:jc w:val="both"/>
              <w:rPr>
                <w:sz w:val="20"/>
                <w:szCs w:val="20"/>
              </w:rPr>
            </w:pPr>
            <w:r w:rsidRPr="00B05675">
              <w:rPr>
                <w:sz w:val="20"/>
                <w:szCs w:val="20"/>
              </w:rPr>
              <w:t>с мячами, скакалк</w:t>
            </w:r>
            <w:r w:rsidRPr="00B05675">
              <w:rPr>
                <w:sz w:val="20"/>
                <w:szCs w:val="20"/>
              </w:rPr>
              <w:t>а</w:t>
            </w:r>
            <w:r w:rsidRPr="00B05675">
              <w:rPr>
                <w:sz w:val="20"/>
                <w:szCs w:val="20"/>
              </w:rPr>
              <w:t>ми, обручами и т. д.</w:t>
            </w:r>
          </w:p>
          <w:p w:rsidR="00C16CAB" w:rsidRPr="00B05675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05675">
              <w:rPr>
                <w:sz w:val="20"/>
                <w:szCs w:val="20"/>
              </w:rPr>
              <w:t>Развивать быстроту, силу, ловкость, пр</w:t>
            </w:r>
            <w:r w:rsidRPr="00B05675">
              <w:rPr>
                <w:sz w:val="20"/>
                <w:szCs w:val="20"/>
              </w:rPr>
              <w:t>о</w:t>
            </w:r>
            <w:r w:rsidRPr="00B05675">
              <w:rPr>
                <w:sz w:val="20"/>
                <w:szCs w:val="20"/>
              </w:rPr>
              <w:t>странственную ор</w:t>
            </w:r>
            <w:r w:rsidRPr="00B05675">
              <w:rPr>
                <w:sz w:val="20"/>
                <w:szCs w:val="20"/>
              </w:rPr>
              <w:t>и</w:t>
            </w:r>
            <w:r w:rsidRPr="00B05675">
              <w:rPr>
                <w:sz w:val="20"/>
                <w:szCs w:val="20"/>
              </w:rPr>
              <w:t xml:space="preserve">ентировку. </w:t>
            </w:r>
          </w:p>
          <w:p w:rsidR="00C16CAB" w:rsidRPr="00B05675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05675">
              <w:rPr>
                <w:sz w:val="20"/>
                <w:szCs w:val="20"/>
              </w:rPr>
              <w:t>Воспитывать  сам</w:t>
            </w:r>
            <w:r w:rsidRPr="00B05675">
              <w:rPr>
                <w:sz w:val="20"/>
                <w:szCs w:val="20"/>
              </w:rPr>
              <w:t>о</w:t>
            </w:r>
            <w:r w:rsidRPr="00B05675">
              <w:rPr>
                <w:sz w:val="20"/>
                <w:szCs w:val="20"/>
              </w:rPr>
              <w:t xml:space="preserve">стоятельность  и  инициативность  в  организации </w:t>
            </w:r>
          </w:p>
          <w:p w:rsidR="00C16CAB" w:rsidRPr="00B05675" w:rsidRDefault="00C16CAB" w:rsidP="00A4076D">
            <w:pPr>
              <w:jc w:val="both"/>
              <w:rPr>
                <w:sz w:val="20"/>
                <w:szCs w:val="20"/>
              </w:rPr>
            </w:pPr>
            <w:r w:rsidRPr="00B05675">
              <w:rPr>
                <w:sz w:val="20"/>
                <w:szCs w:val="20"/>
              </w:rPr>
              <w:t>знакомых игр.</w:t>
            </w:r>
          </w:p>
          <w:p w:rsidR="00C16CAB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05675">
              <w:rPr>
                <w:sz w:val="20"/>
                <w:szCs w:val="20"/>
              </w:rPr>
              <w:t>Приучать к выпо</w:t>
            </w:r>
            <w:r w:rsidRPr="00B05675">
              <w:rPr>
                <w:sz w:val="20"/>
                <w:szCs w:val="20"/>
              </w:rPr>
              <w:t>л</w:t>
            </w:r>
            <w:r w:rsidRPr="00B05675">
              <w:rPr>
                <w:sz w:val="20"/>
                <w:szCs w:val="20"/>
              </w:rPr>
              <w:t>нению действий по сигналу.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05675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05675">
              <w:rPr>
                <w:sz w:val="20"/>
                <w:szCs w:val="20"/>
              </w:rPr>
              <w:t>Продолжать учить детей самостоятельно ор</w:t>
            </w:r>
            <w:r>
              <w:rPr>
                <w:sz w:val="20"/>
                <w:szCs w:val="20"/>
              </w:rPr>
              <w:t>гани</w:t>
            </w:r>
            <w:r w:rsidRPr="00B05675">
              <w:rPr>
                <w:sz w:val="20"/>
                <w:szCs w:val="20"/>
              </w:rPr>
              <w:t>з</w:t>
            </w:r>
            <w:r w:rsidRPr="00B05675">
              <w:rPr>
                <w:sz w:val="20"/>
                <w:szCs w:val="20"/>
              </w:rPr>
              <w:t>о</w:t>
            </w:r>
            <w:r w:rsidRPr="00B05675">
              <w:rPr>
                <w:sz w:val="20"/>
                <w:szCs w:val="20"/>
              </w:rPr>
              <w:t>вывать знакомые подви</w:t>
            </w:r>
            <w:r w:rsidRPr="00B05675">
              <w:rPr>
                <w:sz w:val="20"/>
                <w:szCs w:val="20"/>
              </w:rPr>
              <w:t>ж</w:t>
            </w:r>
            <w:r w:rsidRPr="00B05675">
              <w:rPr>
                <w:sz w:val="20"/>
                <w:szCs w:val="20"/>
              </w:rPr>
              <w:t>ные игры, проявляя ин</w:t>
            </w:r>
            <w:r w:rsidRPr="00B05675">
              <w:rPr>
                <w:sz w:val="20"/>
                <w:szCs w:val="20"/>
              </w:rPr>
              <w:t>и</w:t>
            </w:r>
            <w:r w:rsidRPr="00B05675">
              <w:rPr>
                <w:sz w:val="20"/>
                <w:szCs w:val="20"/>
              </w:rPr>
              <w:t xml:space="preserve">циативу и творчество. </w:t>
            </w:r>
          </w:p>
          <w:p w:rsidR="00C16CAB" w:rsidRPr="00B05675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05675">
              <w:rPr>
                <w:sz w:val="20"/>
                <w:szCs w:val="20"/>
              </w:rPr>
              <w:t xml:space="preserve">Воспитывать  у  детей  стремление  участвовать  в  играх  с  элементами </w:t>
            </w:r>
          </w:p>
          <w:p w:rsidR="00C16CAB" w:rsidRPr="00B05675" w:rsidRDefault="00C16CAB" w:rsidP="00A4076D">
            <w:pPr>
              <w:jc w:val="both"/>
              <w:rPr>
                <w:sz w:val="20"/>
                <w:szCs w:val="20"/>
              </w:rPr>
            </w:pPr>
            <w:r w:rsidRPr="00B05675">
              <w:rPr>
                <w:sz w:val="20"/>
                <w:szCs w:val="20"/>
              </w:rPr>
              <w:t xml:space="preserve">соревнования, играх-эстафетах. </w:t>
            </w:r>
          </w:p>
          <w:p w:rsidR="00C16CAB" w:rsidRPr="0096767A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05675">
              <w:rPr>
                <w:sz w:val="20"/>
                <w:szCs w:val="20"/>
              </w:rPr>
              <w:t>Учить спортивным играм и упражнениям.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E10C2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AE10C2">
              <w:rPr>
                <w:sz w:val="20"/>
                <w:szCs w:val="20"/>
              </w:rPr>
              <w:t>Учить детей использ</w:t>
            </w:r>
            <w:r w:rsidRPr="00AE10C2">
              <w:rPr>
                <w:sz w:val="20"/>
                <w:szCs w:val="20"/>
              </w:rPr>
              <w:t>о</w:t>
            </w:r>
            <w:r w:rsidRPr="00AE10C2">
              <w:rPr>
                <w:sz w:val="20"/>
                <w:szCs w:val="20"/>
              </w:rPr>
              <w:t>вать разнообразные по</w:t>
            </w:r>
            <w:r w:rsidRPr="00AE10C2">
              <w:rPr>
                <w:sz w:val="20"/>
                <w:szCs w:val="20"/>
              </w:rPr>
              <w:t>д</w:t>
            </w:r>
            <w:r w:rsidRPr="00AE10C2">
              <w:rPr>
                <w:sz w:val="20"/>
                <w:szCs w:val="20"/>
              </w:rPr>
              <w:t xml:space="preserve">вижные </w:t>
            </w:r>
          </w:p>
          <w:p w:rsidR="00C16CAB" w:rsidRPr="00AE10C2" w:rsidRDefault="00C16CAB" w:rsidP="00A4076D">
            <w:pPr>
              <w:jc w:val="both"/>
              <w:rPr>
                <w:sz w:val="20"/>
                <w:szCs w:val="20"/>
              </w:rPr>
            </w:pPr>
            <w:r w:rsidRPr="00AE10C2">
              <w:rPr>
                <w:sz w:val="20"/>
                <w:szCs w:val="20"/>
              </w:rPr>
              <w:t>игры (в том числе игры с элементами со</w:t>
            </w:r>
            <w:r>
              <w:rPr>
                <w:sz w:val="20"/>
                <w:szCs w:val="20"/>
              </w:rPr>
              <w:t>ревнов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ния), способствующие раз</w:t>
            </w:r>
            <w:r w:rsidRPr="00AE10C2">
              <w:rPr>
                <w:sz w:val="20"/>
                <w:szCs w:val="20"/>
              </w:rPr>
              <w:t>витию  психофизич</w:t>
            </w:r>
            <w:r w:rsidRPr="00AE10C2">
              <w:rPr>
                <w:sz w:val="20"/>
                <w:szCs w:val="20"/>
              </w:rPr>
              <w:t>е</w:t>
            </w:r>
            <w:r w:rsidRPr="00AE10C2">
              <w:rPr>
                <w:sz w:val="20"/>
                <w:szCs w:val="20"/>
              </w:rPr>
              <w:t>ских  качеств  (ловкость,  сила,  быстрота,  выносл</w:t>
            </w:r>
            <w:r w:rsidRPr="00AE10C2">
              <w:rPr>
                <w:sz w:val="20"/>
                <w:szCs w:val="20"/>
              </w:rPr>
              <w:t>и</w:t>
            </w:r>
            <w:r w:rsidRPr="00AE10C2">
              <w:rPr>
                <w:sz w:val="20"/>
                <w:szCs w:val="20"/>
              </w:rPr>
              <w:t xml:space="preserve">вость, </w:t>
            </w:r>
          </w:p>
          <w:p w:rsidR="00C16CAB" w:rsidRPr="00AE10C2" w:rsidRDefault="00C16CAB" w:rsidP="00A4076D">
            <w:pPr>
              <w:jc w:val="both"/>
              <w:rPr>
                <w:sz w:val="20"/>
                <w:szCs w:val="20"/>
              </w:rPr>
            </w:pPr>
            <w:r w:rsidRPr="00AE10C2">
              <w:rPr>
                <w:sz w:val="20"/>
                <w:szCs w:val="20"/>
              </w:rPr>
              <w:t>гибкость), координации движений, умения орие</w:t>
            </w:r>
            <w:r w:rsidRPr="00AE10C2">
              <w:rPr>
                <w:sz w:val="20"/>
                <w:szCs w:val="20"/>
              </w:rPr>
              <w:t>н</w:t>
            </w:r>
            <w:r w:rsidRPr="00AE10C2">
              <w:rPr>
                <w:sz w:val="20"/>
                <w:szCs w:val="20"/>
              </w:rPr>
              <w:t xml:space="preserve">тироваться в пространстве; </w:t>
            </w:r>
          </w:p>
          <w:p w:rsidR="00C16CAB" w:rsidRPr="00AE10C2" w:rsidRDefault="00C16CAB" w:rsidP="00A4076D">
            <w:pPr>
              <w:jc w:val="both"/>
              <w:rPr>
                <w:sz w:val="20"/>
                <w:szCs w:val="20"/>
              </w:rPr>
            </w:pPr>
            <w:r w:rsidRPr="00AE10C2">
              <w:rPr>
                <w:sz w:val="20"/>
                <w:szCs w:val="20"/>
              </w:rPr>
              <w:t>самостоятельно организ</w:t>
            </w:r>
            <w:r w:rsidRPr="00AE10C2">
              <w:rPr>
                <w:sz w:val="20"/>
                <w:szCs w:val="20"/>
              </w:rPr>
              <w:t>о</w:t>
            </w:r>
            <w:r w:rsidRPr="00AE10C2">
              <w:rPr>
                <w:sz w:val="20"/>
                <w:szCs w:val="20"/>
              </w:rPr>
              <w:t>вывать знакомые подви</w:t>
            </w:r>
            <w:r w:rsidRPr="00AE10C2">
              <w:rPr>
                <w:sz w:val="20"/>
                <w:szCs w:val="20"/>
              </w:rPr>
              <w:t>ж</w:t>
            </w:r>
            <w:r w:rsidRPr="00AE10C2">
              <w:rPr>
                <w:sz w:val="20"/>
                <w:szCs w:val="20"/>
              </w:rPr>
              <w:t xml:space="preserve">ные игры со сверстниками, </w:t>
            </w:r>
          </w:p>
          <w:p w:rsidR="00C16CAB" w:rsidRPr="00AE10C2" w:rsidRDefault="00C16CAB" w:rsidP="00A4076D">
            <w:pPr>
              <w:jc w:val="both"/>
              <w:rPr>
                <w:sz w:val="20"/>
                <w:szCs w:val="20"/>
              </w:rPr>
            </w:pPr>
            <w:r w:rsidRPr="00AE10C2">
              <w:rPr>
                <w:sz w:val="20"/>
                <w:szCs w:val="20"/>
              </w:rPr>
              <w:t>справедливо оценивать свои результаты и резул</w:t>
            </w:r>
            <w:r w:rsidRPr="00AE10C2">
              <w:rPr>
                <w:sz w:val="20"/>
                <w:szCs w:val="20"/>
              </w:rPr>
              <w:t>ь</w:t>
            </w:r>
            <w:r w:rsidRPr="00AE10C2">
              <w:rPr>
                <w:sz w:val="20"/>
                <w:szCs w:val="20"/>
              </w:rPr>
              <w:t>таты товарищей.</w:t>
            </w:r>
          </w:p>
          <w:p w:rsidR="00C16CAB" w:rsidRPr="00AE10C2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E10C2">
              <w:rPr>
                <w:sz w:val="20"/>
                <w:szCs w:val="20"/>
              </w:rPr>
              <w:t>Учить придумывать в</w:t>
            </w:r>
            <w:r w:rsidRPr="00AE10C2">
              <w:rPr>
                <w:sz w:val="20"/>
                <w:szCs w:val="20"/>
              </w:rPr>
              <w:t>а</w:t>
            </w:r>
            <w:r w:rsidRPr="00AE10C2">
              <w:rPr>
                <w:sz w:val="20"/>
                <w:szCs w:val="20"/>
              </w:rPr>
              <w:t>рианты игр, комбинир</w:t>
            </w:r>
            <w:r w:rsidRPr="00AE10C2">
              <w:rPr>
                <w:sz w:val="20"/>
                <w:szCs w:val="20"/>
              </w:rPr>
              <w:t>о</w:t>
            </w:r>
            <w:r w:rsidRPr="00AE10C2">
              <w:rPr>
                <w:sz w:val="20"/>
                <w:szCs w:val="20"/>
              </w:rPr>
              <w:t xml:space="preserve">вать движения, проявляя </w:t>
            </w:r>
          </w:p>
          <w:p w:rsidR="00C16CAB" w:rsidRPr="00AE10C2" w:rsidRDefault="00C16CAB" w:rsidP="00A4076D">
            <w:pPr>
              <w:jc w:val="both"/>
              <w:rPr>
                <w:sz w:val="20"/>
                <w:szCs w:val="20"/>
              </w:rPr>
            </w:pPr>
            <w:r w:rsidRPr="00AE10C2">
              <w:rPr>
                <w:sz w:val="20"/>
                <w:szCs w:val="20"/>
              </w:rPr>
              <w:t>творческие способности.</w:t>
            </w:r>
          </w:p>
          <w:p w:rsidR="00C16CAB" w:rsidRPr="00AE10C2" w:rsidRDefault="00C16CAB" w:rsidP="00A40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E10C2">
              <w:rPr>
                <w:sz w:val="20"/>
                <w:szCs w:val="20"/>
              </w:rPr>
              <w:t>Развивать  интерес  к  спортивным  играм  и  у</w:t>
            </w:r>
            <w:r w:rsidRPr="00AE10C2">
              <w:rPr>
                <w:sz w:val="20"/>
                <w:szCs w:val="20"/>
              </w:rPr>
              <w:t>п</w:t>
            </w:r>
            <w:r w:rsidRPr="00AE10C2">
              <w:rPr>
                <w:sz w:val="20"/>
                <w:szCs w:val="20"/>
              </w:rPr>
              <w:t xml:space="preserve">ражнениям  (городки, </w:t>
            </w:r>
          </w:p>
          <w:p w:rsidR="00C16CAB" w:rsidRPr="0096767A" w:rsidRDefault="00C16CAB" w:rsidP="00A4076D">
            <w:pPr>
              <w:jc w:val="both"/>
              <w:rPr>
                <w:sz w:val="20"/>
                <w:szCs w:val="20"/>
              </w:rPr>
            </w:pPr>
            <w:r w:rsidRPr="00AE10C2">
              <w:rPr>
                <w:sz w:val="20"/>
                <w:szCs w:val="20"/>
              </w:rPr>
              <w:t>бадминтон, баскетбол, настольный теннис, хо</w:t>
            </w:r>
            <w:r w:rsidRPr="00AE10C2">
              <w:rPr>
                <w:sz w:val="20"/>
                <w:szCs w:val="20"/>
              </w:rPr>
              <w:t>к</w:t>
            </w:r>
            <w:r w:rsidRPr="00AE10C2">
              <w:rPr>
                <w:sz w:val="20"/>
                <w:szCs w:val="20"/>
              </w:rPr>
              <w:t>кей, футбол).</w:t>
            </w:r>
          </w:p>
        </w:tc>
      </w:tr>
    </w:tbl>
    <w:p w:rsidR="00C16CAB" w:rsidRDefault="00C16CAB" w:rsidP="002708FF">
      <w:pPr>
        <w:pStyle w:val="a5"/>
        <w:ind w:left="0"/>
      </w:pPr>
    </w:p>
    <w:p w:rsidR="00C16CAB" w:rsidRDefault="00C16CAB" w:rsidP="002708FF">
      <w:pPr>
        <w:pStyle w:val="a5"/>
        <w:ind w:left="0"/>
      </w:pPr>
    </w:p>
    <w:p w:rsidR="00C16CAB" w:rsidRPr="002708FF" w:rsidRDefault="00C16CAB" w:rsidP="002708FF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2708FF">
        <w:rPr>
          <w:b/>
          <w:sz w:val="28"/>
          <w:szCs w:val="28"/>
        </w:rPr>
        <w:t>Описание вариативных форм, способов, методов и средств реализ</w:t>
      </w:r>
      <w:r w:rsidRPr="002708FF">
        <w:rPr>
          <w:b/>
          <w:sz w:val="28"/>
          <w:szCs w:val="28"/>
        </w:rPr>
        <w:t>а</w:t>
      </w:r>
      <w:r w:rsidRPr="002708FF">
        <w:rPr>
          <w:b/>
          <w:sz w:val="28"/>
          <w:szCs w:val="28"/>
        </w:rPr>
        <w:t>ции Программы с учетом возрастных и индивидуальных особенностей воспитанников, специфики их образовательных потребностей и интер</w:t>
      </w:r>
      <w:r w:rsidRPr="002708FF">
        <w:rPr>
          <w:b/>
          <w:sz w:val="28"/>
          <w:szCs w:val="28"/>
        </w:rPr>
        <w:t>е</w:t>
      </w:r>
      <w:r w:rsidRPr="002708FF">
        <w:rPr>
          <w:b/>
          <w:sz w:val="28"/>
          <w:szCs w:val="28"/>
        </w:rPr>
        <w:t>сов</w:t>
      </w:r>
    </w:p>
    <w:p w:rsidR="00C16CAB" w:rsidRDefault="00C16CAB" w:rsidP="002708FF">
      <w:pPr>
        <w:rPr>
          <w:b/>
        </w:rPr>
      </w:pPr>
    </w:p>
    <w:p w:rsidR="00C16CAB" w:rsidRPr="00A92113" w:rsidRDefault="00C16CAB" w:rsidP="002708FF">
      <w:pPr>
        <w:ind w:firstLine="709"/>
        <w:rPr>
          <w:b/>
        </w:rPr>
      </w:pPr>
      <w:r w:rsidRPr="00A92113">
        <w:rPr>
          <w:b/>
        </w:rPr>
        <w:t>ПСИХОЛОГО-ПЕДАГОГИЧЕСКИЕ УСЛОВИЯ РЕАЛИЗАЦИИ</w:t>
      </w:r>
      <w:r>
        <w:rPr>
          <w:b/>
        </w:rPr>
        <w:t xml:space="preserve">                      </w:t>
      </w:r>
      <w:r w:rsidRPr="00A92113">
        <w:rPr>
          <w:b/>
        </w:rPr>
        <w:t xml:space="preserve"> ПРОГРАММЫ</w:t>
      </w:r>
    </w:p>
    <w:p w:rsidR="00C16CAB" w:rsidRPr="00A92113" w:rsidRDefault="00C16CAB" w:rsidP="00497D76">
      <w:pPr>
        <w:pStyle w:val="a5"/>
        <w:jc w:val="both"/>
        <w:rPr>
          <w:b/>
          <w:i/>
          <w:color w:val="FF0000"/>
        </w:rPr>
      </w:pPr>
      <w:r w:rsidRPr="00A92113">
        <w:rPr>
          <w:b/>
          <w:i/>
        </w:rPr>
        <w:t>А)  Обязательная часть</w:t>
      </w:r>
    </w:p>
    <w:p w:rsidR="00C16CAB" w:rsidRDefault="00C16CAB" w:rsidP="002708FF">
      <w:pPr>
        <w:ind w:firstLine="709"/>
        <w:jc w:val="both"/>
        <w:rPr>
          <w:bCs/>
        </w:rPr>
      </w:pPr>
      <w:r w:rsidRPr="00A92113">
        <w:t xml:space="preserve">В основе обязательной части - </w:t>
      </w:r>
      <w:r w:rsidRPr="00A92113">
        <w:rPr>
          <w:bCs/>
        </w:rPr>
        <w:t>авторская комплексная программа дошкольного о</w:t>
      </w:r>
      <w:r w:rsidRPr="00A92113">
        <w:rPr>
          <w:bCs/>
        </w:rPr>
        <w:t>б</w:t>
      </w:r>
      <w:r w:rsidRPr="00A92113">
        <w:rPr>
          <w:bCs/>
        </w:rPr>
        <w:t xml:space="preserve">разования «От рождения до школы» под ред. Н.Е. </w:t>
      </w:r>
      <w:proofErr w:type="spellStart"/>
      <w:r w:rsidRPr="00A92113">
        <w:rPr>
          <w:bCs/>
        </w:rPr>
        <w:t>Вераксы</w:t>
      </w:r>
      <w:proofErr w:type="spellEnd"/>
      <w:r w:rsidRPr="00A92113">
        <w:rPr>
          <w:bCs/>
        </w:rPr>
        <w:t>, Т.С. Комаровой, М.А. Васил</w:t>
      </w:r>
      <w:r w:rsidRPr="00A92113">
        <w:rPr>
          <w:bCs/>
        </w:rPr>
        <w:t>ь</w:t>
      </w:r>
      <w:r w:rsidRPr="00A92113">
        <w:rPr>
          <w:bCs/>
        </w:rPr>
        <w:t>евой. М.: МОЗАИКА-СИНТЕЗ, 2014 (стр. 136 - 143).</w:t>
      </w:r>
    </w:p>
    <w:p w:rsidR="00C16CAB" w:rsidRPr="00A92113" w:rsidRDefault="00C16CAB" w:rsidP="002708FF">
      <w:pPr>
        <w:ind w:firstLine="709"/>
        <w:jc w:val="both"/>
        <w:rPr>
          <w:b/>
        </w:rPr>
      </w:pPr>
      <w:r w:rsidRPr="00A92113">
        <w:rPr>
          <w:b/>
        </w:rPr>
        <w:t>Особенности общей организации образовательного пространства</w:t>
      </w:r>
    </w:p>
    <w:p w:rsidR="00C16CAB" w:rsidRDefault="00C16CAB" w:rsidP="00497D76">
      <w:pPr>
        <w:jc w:val="both"/>
      </w:pPr>
      <w:r w:rsidRPr="00A92113">
        <w:tab/>
        <w:t xml:space="preserve">Важнейшим  условием  реализации  программы  является  создание  развивающей  и  эмоционально  комфортной для ребенка образовательной среды. Пребывание в детском саду должно доставлять  ребенку  радость,  а  образовательные  ситуации  должны  быть увлекательными. </w:t>
      </w:r>
    </w:p>
    <w:p w:rsidR="00C16CAB" w:rsidRDefault="00C16CAB" w:rsidP="002708FF">
      <w:pPr>
        <w:ind w:firstLine="709"/>
        <w:jc w:val="both"/>
      </w:pPr>
      <w:r w:rsidRPr="00A92113">
        <w:t xml:space="preserve">Важнейшие образовательные ориентиры: </w:t>
      </w:r>
    </w:p>
    <w:p w:rsidR="00C16CAB" w:rsidRDefault="00C16CAB" w:rsidP="002708FF">
      <w:pPr>
        <w:ind w:firstLine="709"/>
        <w:jc w:val="both"/>
      </w:pPr>
      <w:r w:rsidRPr="00A92113">
        <w:lastRenderedPageBreak/>
        <w:t>• обеспечение эмоционального благополучия детей;</w:t>
      </w:r>
    </w:p>
    <w:p w:rsidR="00C16CAB" w:rsidRDefault="00C16CAB" w:rsidP="002708FF">
      <w:pPr>
        <w:ind w:firstLine="709"/>
        <w:jc w:val="both"/>
      </w:pPr>
      <w:r w:rsidRPr="00A92113">
        <w:t>• создание  условий  для  формирования  доброжелательного  и  внимательного о</w:t>
      </w:r>
      <w:r w:rsidRPr="00A92113">
        <w:t>т</w:t>
      </w:r>
      <w:r w:rsidRPr="00A92113">
        <w:t>ношения детей к другим людям;</w:t>
      </w:r>
    </w:p>
    <w:p w:rsidR="00C16CAB" w:rsidRDefault="00C16CAB" w:rsidP="002708FF">
      <w:pPr>
        <w:ind w:firstLine="709"/>
        <w:jc w:val="both"/>
      </w:pPr>
      <w:r w:rsidRPr="00A92113">
        <w:t>• развитие  детской  самостоятельности  (инициативности,  автономии и ответс</w:t>
      </w:r>
      <w:r w:rsidRPr="00A92113">
        <w:t>т</w:t>
      </w:r>
      <w:r w:rsidRPr="00A92113">
        <w:t>венности);</w:t>
      </w:r>
    </w:p>
    <w:p w:rsidR="00C16CAB" w:rsidRDefault="00C16CAB" w:rsidP="002708FF">
      <w:pPr>
        <w:ind w:firstLine="709"/>
        <w:jc w:val="both"/>
      </w:pPr>
      <w:r w:rsidRPr="00A92113">
        <w:t>• развитие  детских  способностей,  формирующихся  в  разных  видах деятельн</w:t>
      </w:r>
      <w:r w:rsidRPr="00A92113">
        <w:t>о</w:t>
      </w:r>
      <w:r w:rsidRPr="00A92113">
        <w:t>сти.</w:t>
      </w:r>
    </w:p>
    <w:p w:rsidR="00C16CAB" w:rsidRDefault="00C16CAB" w:rsidP="002708FF">
      <w:pPr>
        <w:ind w:firstLine="709"/>
        <w:jc w:val="both"/>
        <w:rPr>
          <w:b/>
        </w:rPr>
      </w:pPr>
      <w:r w:rsidRPr="00A92113">
        <w:rPr>
          <w:b/>
        </w:rPr>
        <w:t>Для реализации этих целей педагогам рекомендуется:</w:t>
      </w:r>
    </w:p>
    <w:p w:rsidR="00C16CAB" w:rsidRDefault="00C16CAB" w:rsidP="002708FF">
      <w:pPr>
        <w:ind w:firstLine="709"/>
        <w:jc w:val="both"/>
      </w:pPr>
      <w:r w:rsidRPr="00A92113"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C16CAB" w:rsidRDefault="00C16CAB" w:rsidP="002708FF">
      <w:pPr>
        <w:ind w:firstLine="709"/>
        <w:jc w:val="both"/>
      </w:pPr>
      <w:r w:rsidRPr="00A92113">
        <w:t xml:space="preserve">• создавать условия для принятия ребенком ответственности и проявления </w:t>
      </w:r>
      <w:proofErr w:type="spellStart"/>
      <w:r w:rsidRPr="00A92113">
        <w:t>эмпатии</w:t>
      </w:r>
      <w:proofErr w:type="spellEnd"/>
      <w:r w:rsidRPr="00A92113">
        <w:t xml:space="preserve"> к другим людям;</w:t>
      </w:r>
    </w:p>
    <w:p w:rsidR="00C16CAB" w:rsidRDefault="00C16CAB" w:rsidP="002708FF">
      <w:pPr>
        <w:ind w:firstLine="709"/>
        <w:jc w:val="both"/>
      </w:pPr>
      <w:r w:rsidRPr="00A92113">
        <w:t>• обсуждать  совместно  с  детьми  возникающие  конфликты,  помогать решать их, вырабатывать общие правила, учить проявлять уважение друг к другу;</w:t>
      </w:r>
    </w:p>
    <w:p w:rsidR="00C16CAB" w:rsidRPr="00A92113" w:rsidRDefault="00C16CAB" w:rsidP="002708FF">
      <w:pPr>
        <w:ind w:firstLine="709"/>
        <w:jc w:val="both"/>
      </w:pPr>
      <w:r w:rsidRPr="00A92113">
        <w:t xml:space="preserve">• обсуждать  с  детьми  важные  жизненные  вопросы,  стимулировать </w:t>
      </w:r>
    </w:p>
    <w:p w:rsidR="00C16CAB" w:rsidRDefault="00C16CAB" w:rsidP="00497D76">
      <w:pPr>
        <w:jc w:val="both"/>
      </w:pPr>
      <w:r w:rsidRPr="00A92113">
        <w:t>проявление позиции ребенка;</w:t>
      </w:r>
    </w:p>
    <w:p w:rsidR="00C16CAB" w:rsidRDefault="00C16CAB" w:rsidP="002708FF">
      <w:pPr>
        <w:ind w:firstLine="709"/>
        <w:jc w:val="both"/>
      </w:pPr>
      <w:r w:rsidRPr="00A92113">
        <w:t>• обращать внимание детей на тот факт, что люди различаются по своим убежден</w:t>
      </w:r>
      <w:r w:rsidRPr="00A92113">
        <w:t>и</w:t>
      </w:r>
      <w:r w:rsidRPr="00A92113">
        <w:t>ям и ценностям, обсуждать, как это влияет на их поведение;</w:t>
      </w:r>
    </w:p>
    <w:p w:rsidR="00C16CAB" w:rsidRDefault="00C16CAB" w:rsidP="002708FF">
      <w:pPr>
        <w:ind w:firstLine="709"/>
        <w:jc w:val="both"/>
      </w:pPr>
      <w:r w:rsidRPr="00A92113">
        <w:t>• обсуждать  с  родителями  (законными  представителями)  целевые ориентиры,  на  достижение  которых  направлена  деятельность  педагогов организации, и включать чл</w:t>
      </w:r>
      <w:r w:rsidRPr="00A92113">
        <w:t>е</w:t>
      </w:r>
      <w:r w:rsidRPr="00A92113">
        <w:t>нов семьи в совместное взаимодействие по достижению этих целей.</w:t>
      </w:r>
    </w:p>
    <w:p w:rsidR="00C16CAB" w:rsidRDefault="00C16CAB" w:rsidP="002708FF">
      <w:pPr>
        <w:ind w:firstLine="709"/>
        <w:jc w:val="both"/>
      </w:pPr>
      <w:r w:rsidRPr="00A92113">
        <w:t>Система  дошкольного  образования  в  образовательной  организации нацелена на то, чтобы у ребенка развивались игра и познавательная  активность.  В  ДОУ  созданы  у</w:t>
      </w:r>
      <w:r w:rsidRPr="00A92113">
        <w:t>с</w:t>
      </w:r>
      <w:r w:rsidRPr="00A92113">
        <w:t>ловия  для проявления таких качеств, как: инициативность, жизнерадостность, любопы</w:t>
      </w:r>
      <w:r w:rsidRPr="00A92113">
        <w:t>т</w:t>
      </w:r>
      <w:r w:rsidRPr="00A92113">
        <w:t xml:space="preserve">ство и стремление узнавать новое. </w:t>
      </w:r>
    </w:p>
    <w:p w:rsidR="00C16CAB" w:rsidRDefault="00C16CAB" w:rsidP="002708FF">
      <w:pPr>
        <w:ind w:firstLine="709"/>
        <w:jc w:val="both"/>
      </w:pPr>
      <w:r w:rsidRPr="00A92113">
        <w:t>Адекватная организация образовательной среды стимулирует развитие уверенн</w:t>
      </w:r>
      <w:r w:rsidRPr="00A92113">
        <w:t>о</w:t>
      </w:r>
      <w:r w:rsidRPr="00A92113">
        <w:t>сти в себе, оптимистического отношения к жизни, дает право на  ошибку,  формирует  п</w:t>
      </w:r>
      <w:r w:rsidRPr="00A92113">
        <w:t>о</w:t>
      </w:r>
      <w:r w:rsidRPr="00A92113">
        <w:t>знавательные  интересы,  поощряет 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C16CAB" w:rsidRDefault="00C16CAB" w:rsidP="002708FF">
      <w:pPr>
        <w:ind w:firstLine="709"/>
        <w:jc w:val="both"/>
      </w:pPr>
      <w:r w:rsidRPr="00A92113">
        <w:t>Изучаемые детьми темы выступают как материал для достижения целей образов</w:t>
      </w:r>
      <w:r w:rsidRPr="00A92113">
        <w:t>а</w:t>
      </w:r>
      <w:r w:rsidRPr="00A92113">
        <w:t>тельной  работы — развития  способностей  и  инициативы  ребенка, овладения досту</w:t>
      </w:r>
      <w:r w:rsidRPr="00A92113">
        <w:t>п</w:t>
      </w:r>
      <w:r w:rsidRPr="00A92113">
        <w:t>ными для дошкольного возраста культурными средствами (наглядными  моделями  и  символами).  Благодаря  этому  образовательная программа становится залогом подгото</w:t>
      </w:r>
      <w:r w:rsidRPr="00A92113">
        <w:t>в</w:t>
      </w:r>
      <w:r w:rsidRPr="00A92113">
        <w:t xml:space="preserve">ки детей к жизни в современном обществе, требующем умения учиться всю жизнь  и при этом разумно и творчески относиться к действительности. </w:t>
      </w:r>
    </w:p>
    <w:p w:rsidR="00C16CAB" w:rsidRPr="00A92113" w:rsidRDefault="00C16CAB" w:rsidP="002708FF">
      <w:pPr>
        <w:ind w:firstLine="709"/>
        <w:jc w:val="both"/>
      </w:pPr>
      <w:r w:rsidRPr="00A92113">
        <w:t>Все  ситуации  повседневной  жизни,  в  которых  оказывается  ребенок в детском саду, имеют образовательное значение: на прогулке и во время режимных  моментов  р</w:t>
      </w:r>
      <w:r w:rsidRPr="00A92113">
        <w:t>е</w:t>
      </w:r>
      <w:r w:rsidRPr="00A92113">
        <w:t>бенок  выстраивает  отношение  к  себе  и  другим, учится  быть  инициативным  и  пр</w:t>
      </w:r>
      <w:r w:rsidRPr="00A92113">
        <w:t>и</w:t>
      </w:r>
      <w:r w:rsidRPr="00A92113">
        <w:t xml:space="preserve">нимать  решения,  использовать  свое мышление и воображение. </w:t>
      </w:r>
    </w:p>
    <w:p w:rsidR="00C16CAB" w:rsidRDefault="00C16CAB" w:rsidP="00497D76">
      <w:pPr>
        <w:jc w:val="center"/>
        <w:rPr>
          <w:b/>
        </w:rPr>
      </w:pPr>
    </w:p>
    <w:p w:rsidR="00C16CAB" w:rsidRPr="00A92113" w:rsidRDefault="00C16CAB" w:rsidP="00497D76">
      <w:pPr>
        <w:jc w:val="center"/>
        <w:rPr>
          <w:b/>
        </w:rPr>
      </w:pPr>
      <w:r w:rsidRPr="00A92113">
        <w:rPr>
          <w:b/>
        </w:rPr>
        <w:t>Роль педагога в организации психолого-педагогических условий</w:t>
      </w:r>
    </w:p>
    <w:p w:rsidR="00C16CAB" w:rsidRPr="00A92113" w:rsidRDefault="00C16CAB" w:rsidP="00497D76">
      <w:pPr>
        <w:jc w:val="center"/>
        <w:rPr>
          <w:b/>
        </w:rPr>
      </w:pPr>
      <w:r w:rsidRPr="00A92113">
        <w:rPr>
          <w:b/>
        </w:rPr>
        <w:t>Обеспечение эмоционального благополучия ребенка</w:t>
      </w:r>
    </w:p>
    <w:p w:rsidR="00C16CAB" w:rsidRDefault="00C16CAB" w:rsidP="002708FF">
      <w:pPr>
        <w:ind w:firstLine="709"/>
        <w:jc w:val="both"/>
      </w:pPr>
      <w:r w:rsidRPr="00A92113">
        <w:t>Обеспечение  эмоционального  благополучия  ребенка  достигается  за счет уваж</w:t>
      </w:r>
      <w:r w:rsidRPr="00A92113">
        <w:t>е</w:t>
      </w:r>
      <w:r w:rsidRPr="00A92113">
        <w:t>ния к его индивидуальности, чуткости к его эмоциональному состоянию, поддержки его чувства собственного достоинства. Педагоги должны создать атмосферу принятия, в к</w:t>
      </w:r>
      <w:r w:rsidRPr="00A92113">
        <w:t>о</w:t>
      </w:r>
      <w:r w:rsidRPr="00A92113">
        <w:t xml:space="preserve">торой каждый ребенок чувствует, что его ценят и принимают таким, какой он есть; могут выслушать его и понять. </w:t>
      </w:r>
    </w:p>
    <w:p w:rsidR="00C16CAB" w:rsidRDefault="00C16CAB" w:rsidP="002708FF">
      <w:pPr>
        <w:ind w:firstLine="709"/>
        <w:jc w:val="both"/>
        <w:rPr>
          <w:b/>
        </w:rPr>
      </w:pPr>
      <w:r w:rsidRPr="00A92113">
        <w:rPr>
          <w:b/>
        </w:rPr>
        <w:t>Для обеспечения в группе эмоционального благополучия педагог должен:</w:t>
      </w:r>
    </w:p>
    <w:p w:rsidR="00C16CAB" w:rsidRDefault="00C16CAB" w:rsidP="002708FF">
      <w:pPr>
        <w:ind w:firstLine="709"/>
        <w:jc w:val="both"/>
      </w:pPr>
      <w:r w:rsidRPr="00A92113">
        <w:t>• общаться с детьми доброжелательно, без обвинений и угроз;</w:t>
      </w:r>
    </w:p>
    <w:p w:rsidR="00C16CAB" w:rsidRDefault="00C16CAB" w:rsidP="002708FF">
      <w:pPr>
        <w:ind w:firstLine="709"/>
        <w:jc w:val="both"/>
      </w:pPr>
      <w:r w:rsidRPr="00A92113"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C16CAB" w:rsidRDefault="00C16CAB" w:rsidP="002708FF">
      <w:pPr>
        <w:ind w:firstLine="709"/>
        <w:jc w:val="both"/>
      </w:pPr>
      <w:r w:rsidRPr="00A92113">
        <w:t xml:space="preserve">• помогать детям обнаружить конструктивные варианты поведения; </w:t>
      </w:r>
    </w:p>
    <w:p w:rsidR="00C16CAB" w:rsidRDefault="00C16CAB" w:rsidP="002708FF">
      <w:pPr>
        <w:ind w:firstLine="709"/>
        <w:jc w:val="both"/>
      </w:pPr>
      <w:r w:rsidRPr="00A92113">
        <w:lastRenderedPageBreak/>
        <w:t>• создавать ситуации, в которых дети при помощи разных культурных средств (и</w:t>
      </w:r>
      <w:r w:rsidRPr="00A92113">
        <w:t>г</w:t>
      </w:r>
      <w:r w:rsidRPr="00A92113">
        <w:t xml:space="preserve">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:rsidR="00C16CAB" w:rsidRPr="00A92113" w:rsidRDefault="00C16CAB" w:rsidP="002708FF">
      <w:pPr>
        <w:ind w:firstLine="709"/>
        <w:jc w:val="both"/>
      </w:pPr>
      <w:r w:rsidRPr="00A92113">
        <w:t>• обеспечивать  в  течение  дня  чередование  ситуаций,  в  которых  дети играют вместе и могут при желании побыть в одиночестве или в небольшой группе детей.</w:t>
      </w:r>
    </w:p>
    <w:p w:rsidR="00C16CAB" w:rsidRDefault="00C16CAB" w:rsidP="00497D76">
      <w:pPr>
        <w:tabs>
          <w:tab w:val="left" w:pos="2835"/>
        </w:tabs>
        <w:jc w:val="center"/>
        <w:rPr>
          <w:b/>
        </w:rPr>
      </w:pPr>
    </w:p>
    <w:p w:rsidR="00C16CAB" w:rsidRDefault="00C16CAB" w:rsidP="00497D76">
      <w:pPr>
        <w:tabs>
          <w:tab w:val="left" w:pos="2835"/>
        </w:tabs>
        <w:jc w:val="center"/>
        <w:rPr>
          <w:b/>
        </w:rPr>
      </w:pPr>
      <w:r w:rsidRPr="00A92113">
        <w:rPr>
          <w:b/>
        </w:rPr>
        <w:t xml:space="preserve">Особенности организации предметно-пространственной среды для обеспечения  </w:t>
      </w:r>
    </w:p>
    <w:p w:rsidR="00C16CAB" w:rsidRPr="00A92113" w:rsidRDefault="00C16CAB" w:rsidP="00497D76">
      <w:pPr>
        <w:tabs>
          <w:tab w:val="left" w:pos="2835"/>
        </w:tabs>
        <w:jc w:val="center"/>
        <w:rPr>
          <w:b/>
        </w:rPr>
      </w:pPr>
      <w:r w:rsidRPr="00A92113">
        <w:rPr>
          <w:b/>
        </w:rPr>
        <w:t>эмоционального  благополучия  ребенка.</w:t>
      </w:r>
    </w:p>
    <w:p w:rsidR="00C16CAB" w:rsidRDefault="00C16CAB" w:rsidP="002708FF">
      <w:pPr>
        <w:tabs>
          <w:tab w:val="left" w:pos="2835"/>
        </w:tabs>
        <w:ind w:firstLine="709"/>
        <w:jc w:val="both"/>
      </w:pPr>
      <w:r>
        <w:t xml:space="preserve"> </w:t>
      </w:r>
      <w:r w:rsidRPr="00A92113">
        <w:t>Для  обеспечения эмоционального  благополучия  детей  обстановка  в  детском  саду  должна быть располагающей, почти домашней, в таком случае дети быстро осва</w:t>
      </w:r>
      <w:r w:rsidRPr="00A92113">
        <w:t>и</w:t>
      </w:r>
      <w:r w:rsidRPr="00A92113">
        <w:t>ваются в ней, свободно выражают свои эмоции. Все помещения детского сада, предназн</w:t>
      </w:r>
      <w:r w:rsidRPr="00A92113">
        <w:t>а</w:t>
      </w:r>
      <w:r w:rsidRPr="00A92113">
        <w:t>ченные для детей, оборудованы таким образом, чтобы ребенок чувствовал себя комфор</w:t>
      </w:r>
      <w:r w:rsidRPr="00A92113">
        <w:t>т</w:t>
      </w:r>
      <w:r w:rsidRPr="00A92113">
        <w:t xml:space="preserve">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 художественно-эстетическим  оформлением,  которое  положительно влияет на ребенка, вызывает эмоции, яркие и неповторимые ощущения. </w:t>
      </w:r>
    </w:p>
    <w:p w:rsidR="00C16CAB" w:rsidRDefault="00C16CAB" w:rsidP="002708FF">
      <w:pPr>
        <w:tabs>
          <w:tab w:val="left" w:pos="2835"/>
        </w:tabs>
        <w:ind w:firstLine="709"/>
        <w:jc w:val="both"/>
      </w:pPr>
      <w:r>
        <w:t>П</w:t>
      </w:r>
      <w:r w:rsidRPr="00A92113">
        <w:t xml:space="preserve">ребывание в такой </w:t>
      </w:r>
      <w:proofErr w:type="spellStart"/>
      <w:r w:rsidRPr="00A92113">
        <w:t>эмоциогенной</w:t>
      </w:r>
      <w:proofErr w:type="spellEnd"/>
      <w:r w:rsidRPr="00A92113">
        <w:t xml:space="preserve"> среде способствует снятию напряжения, заж</w:t>
      </w:r>
      <w:r w:rsidRPr="00A92113">
        <w:t>а</w:t>
      </w:r>
      <w:r w:rsidRPr="00A92113">
        <w:t>тости, излишней тревоги, открывает перед ребенком возможности выбора рода занятий, материалов, пространства.</w:t>
      </w:r>
    </w:p>
    <w:p w:rsidR="00C16CAB" w:rsidRPr="00A92113" w:rsidRDefault="00C16CAB" w:rsidP="002708FF">
      <w:pPr>
        <w:tabs>
          <w:tab w:val="left" w:pos="2835"/>
        </w:tabs>
        <w:ind w:firstLine="709"/>
        <w:jc w:val="both"/>
        <w:rPr>
          <w:b/>
        </w:rPr>
      </w:pPr>
      <w:r w:rsidRPr="00A92113">
        <w:rPr>
          <w:b/>
        </w:rPr>
        <w:t>Формирование доброжелательных, внимательных отношений</w:t>
      </w:r>
    </w:p>
    <w:p w:rsidR="00C16CAB" w:rsidRPr="00A92113" w:rsidRDefault="00C16CAB" w:rsidP="00497D76">
      <w:pPr>
        <w:jc w:val="both"/>
      </w:pPr>
      <w:r w:rsidRPr="00A92113">
        <w:tab/>
        <w:t>Воспитание у детей доброжелательного и внимательного отношения к людям во</w:t>
      </w:r>
      <w:r w:rsidRPr="00A92113">
        <w:t>з</w:t>
      </w:r>
      <w:r w:rsidRPr="00A92113">
        <w:t>можно только в том случае, если педагог сам относится к детям доброжелательно и вн</w:t>
      </w:r>
      <w:r w:rsidRPr="00A92113">
        <w:t>и</w:t>
      </w:r>
      <w:r w:rsidRPr="00A92113">
        <w:t xml:space="preserve">мательно, помогает конструктивно разрешать возникающие конфликты. </w:t>
      </w:r>
    </w:p>
    <w:p w:rsidR="00C16CAB" w:rsidRDefault="00C16CAB" w:rsidP="00497D76">
      <w:pPr>
        <w:jc w:val="both"/>
        <w:rPr>
          <w:b/>
        </w:rPr>
      </w:pPr>
      <w:r w:rsidRPr="00A92113">
        <w:tab/>
        <w:t>Д</w:t>
      </w:r>
      <w:r w:rsidRPr="00A92113">
        <w:rPr>
          <w:b/>
        </w:rPr>
        <w:t>ля формирования у детей доброжелательного отношения к людям педагогу следует:</w:t>
      </w:r>
    </w:p>
    <w:p w:rsidR="00C16CAB" w:rsidRDefault="00C16CAB" w:rsidP="002708FF">
      <w:pPr>
        <w:ind w:firstLine="709"/>
        <w:jc w:val="both"/>
      </w:pPr>
      <w:r w:rsidRPr="00A92113">
        <w:t>• устанавливать понятные для детей правила взаимодействия;</w:t>
      </w:r>
    </w:p>
    <w:p w:rsidR="00C16CAB" w:rsidRDefault="00C16CAB" w:rsidP="002708FF">
      <w:pPr>
        <w:ind w:firstLine="709"/>
        <w:jc w:val="both"/>
      </w:pPr>
      <w:r w:rsidRPr="00A92113">
        <w:t>• создавать  ситуации  обсуждения  правил,  прояснения  детьми  их смысла;</w:t>
      </w:r>
    </w:p>
    <w:p w:rsidR="00C16CAB" w:rsidRPr="00A92113" w:rsidRDefault="00C16CAB" w:rsidP="002708FF">
      <w:pPr>
        <w:ind w:firstLine="709"/>
        <w:jc w:val="both"/>
      </w:pPr>
      <w:r w:rsidRPr="00A92113">
        <w:t>• поддерживать инициативу детей старшего дошкольного возраста по созданию н</w:t>
      </w:r>
      <w:r w:rsidRPr="00A92113">
        <w:t>о</w:t>
      </w:r>
      <w:r w:rsidRPr="00A92113">
        <w:t>вых норм и правил (когда дети совместно предлагают правила для разрешения возника</w:t>
      </w:r>
      <w:r w:rsidRPr="00A92113">
        <w:t>ю</w:t>
      </w:r>
      <w:r w:rsidRPr="00A92113">
        <w:t>щих проблемных ситуаций).</w:t>
      </w:r>
    </w:p>
    <w:p w:rsidR="00C16CAB" w:rsidRDefault="00C16CAB" w:rsidP="00497D76">
      <w:pPr>
        <w:jc w:val="center"/>
        <w:rPr>
          <w:b/>
        </w:rPr>
      </w:pPr>
    </w:p>
    <w:p w:rsidR="00C16CAB" w:rsidRPr="00A92113" w:rsidRDefault="00C16CAB" w:rsidP="00497D76">
      <w:pPr>
        <w:jc w:val="center"/>
        <w:rPr>
          <w:b/>
        </w:rPr>
      </w:pPr>
      <w:r w:rsidRPr="00A92113">
        <w:rPr>
          <w:b/>
        </w:rPr>
        <w:t>Развитие самостоятельности</w:t>
      </w:r>
    </w:p>
    <w:p w:rsidR="00C16CAB" w:rsidRDefault="00C16CAB" w:rsidP="00DA0A99">
      <w:pPr>
        <w:ind w:firstLine="709"/>
        <w:jc w:val="both"/>
      </w:pPr>
      <w:r w:rsidRPr="00A92113">
        <w:t>Развитие  самостоятельности  включает  две  стороны:  адаптивную (умение  пон</w:t>
      </w:r>
      <w:r w:rsidRPr="00A92113">
        <w:t>и</w:t>
      </w:r>
      <w:r w:rsidRPr="00A92113">
        <w:t>мать  существующие  социальные  нормы  и  действовать  в соответствии с ними) и акти</w:t>
      </w:r>
      <w:r w:rsidRPr="00A92113">
        <w:t>в</w:t>
      </w:r>
      <w:r w:rsidRPr="00A92113">
        <w:t>ную (готовность принимать самостоятельные решения).</w:t>
      </w:r>
    </w:p>
    <w:p w:rsidR="00C16CAB" w:rsidRDefault="00C16CAB" w:rsidP="00DA0A99">
      <w:pPr>
        <w:ind w:firstLine="709"/>
        <w:jc w:val="both"/>
      </w:pPr>
      <w:r w:rsidRPr="00A92113">
        <w:t>В  ходе  реализации  Программы  дошкольники  получают  позитивный социал</w:t>
      </w:r>
      <w:r w:rsidRPr="00A92113">
        <w:t>ь</w:t>
      </w:r>
      <w:r w:rsidRPr="00A92113">
        <w:t xml:space="preserve">ный  опыт  создания  и  воплощения  собственных  замыслов.  Дети должны чувствовать, что их попытки пробовать новое, в том числе и при планировании собственной жизни в течение дня, будут поддержаны взрослыми. </w:t>
      </w:r>
    </w:p>
    <w:p w:rsidR="00C16CAB" w:rsidRDefault="00C16CAB" w:rsidP="00DA0A99">
      <w:pPr>
        <w:ind w:firstLine="709"/>
        <w:jc w:val="both"/>
      </w:pPr>
      <w:r w:rsidRPr="00A92113">
        <w:t>Это возможно в том случае, если образовательная ситуация будет строиться с уч</w:t>
      </w:r>
      <w:r w:rsidRPr="00A92113">
        <w:t>е</w:t>
      </w:r>
      <w:r w:rsidRPr="00A92113">
        <w:t>том детских интересов. Образовательная траектория группы детей может меняться с уч</w:t>
      </w:r>
      <w:r w:rsidRPr="00A92113">
        <w:t>е</w:t>
      </w:r>
      <w:r w:rsidRPr="00A92113">
        <w:t xml:space="preserve">том происходящих в жизни дошкольников событий. </w:t>
      </w:r>
    </w:p>
    <w:p w:rsidR="00C16CAB" w:rsidRDefault="00C16CAB" w:rsidP="00DA0A99">
      <w:pPr>
        <w:ind w:firstLine="709"/>
        <w:jc w:val="both"/>
      </w:pPr>
      <w:r w:rsidRPr="00A92113">
        <w:t>Самостоятельность  человека  (инициативность,  автономия,  ответственность)</w:t>
      </w:r>
      <w:r>
        <w:t xml:space="preserve"> </w:t>
      </w:r>
      <w:r w:rsidRPr="00A92113">
        <w:t>формируется именно в дошкольном возрасте, разумеется, если взрослые создают для эт</w:t>
      </w:r>
      <w:r w:rsidRPr="00A92113">
        <w:t>о</w:t>
      </w:r>
      <w:r w:rsidRPr="00A92113">
        <w:t>го условия.</w:t>
      </w:r>
    </w:p>
    <w:p w:rsidR="00C16CAB" w:rsidRDefault="00C16CAB" w:rsidP="00DA0A99">
      <w:pPr>
        <w:ind w:firstLine="709"/>
        <w:jc w:val="both"/>
      </w:pPr>
      <w:r>
        <w:t>Д</w:t>
      </w:r>
      <w:r w:rsidRPr="00A92113">
        <w:t>ля  формирования  детской  самостоятельности  педагог  должен  выстраивать о</w:t>
      </w:r>
      <w:r w:rsidRPr="00A92113">
        <w:t>б</w:t>
      </w:r>
      <w:r w:rsidRPr="00A92113">
        <w:t>разовательную среду таким образом, чтобы дети могли:</w:t>
      </w:r>
    </w:p>
    <w:p w:rsidR="00C16CAB" w:rsidRDefault="00C16CAB" w:rsidP="00DA0A99">
      <w:pPr>
        <w:ind w:firstLine="709"/>
        <w:jc w:val="both"/>
      </w:pPr>
      <w:r w:rsidRPr="00A92113">
        <w:t>• учиться  на  собственном  опыте,  экспериментировать  с  различными объектами, в том числе с растениями;</w:t>
      </w:r>
    </w:p>
    <w:p w:rsidR="00C16CAB" w:rsidRDefault="00C16CAB" w:rsidP="00DA0A99">
      <w:pPr>
        <w:ind w:firstLine="709"/>
        <w:jc w:val="both"/>
      </w:pPr>
      <w:r w:rsidRPr="00A92113">
        <w:t xml:space="preserve">• находиться в течение дня как в одновозрастных, так и в разновозрастных группах; </w:t>
      </w:r>
    </w:p>
    <w:p w:rsidR="00C16CAB" w:rsidRDefault="00C16CAB" w:rsidP="00DA0A99">
      <w:pPr>
        <w:ind w:firstLine="709"/>
        <w:jc w:val="both"/>
      </w:pPr>
      <w:r w:rsidRPr="00A92113">
        <w:t>• изменять или конструировать игровое пространство в соответствии с возника</w:t>
      </w:r>
      <w:r w:rsidRPr="00A92113">
        <w:t>ю</w:t>
      </w:r>
      <w:r w:rsidRPr="00A92113">
        <w:t>щими игровыми ситуациями;</w:t>
      </w:r>
    </w:p>
    <w:p w:rsidR="00C16CAB" w:rsidRDefault="00C16CAB" w:rsidP="00DA0A99">
      <w:pPr>
        <w:ind w:firstLine="709"/>
        <w:jc w:val="both"/>
      </w:pPr>
      <w:r w:rsidRPr="00A92113">
        <w:t xml:space="preserve">• быть  автономными  в  своих  действиях  и  принятии  доступных  им решений. </w:t>
      </w:r>
    </w:p>
    <w:p w:rsidR="00C16CAB" w:rsidRDefault="00C16CAB" w:rsidP="00DA0A99">
      <w:pPr>
        <w:ind w:firstLine="709"/>
        <w:jc w:val="both"/>
      </w:pPr>
      <w:r w:rsidRPr="00A92113">
        <w:lastRenderedPageBreak/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C16CAB" w:rsidRDefault="00C16CAB" w:rsidP="00DA0A99">
      <w:pPr>
        <w:ind w:firstLine="709"/>
        <w:jc w:val="both"/>
      </w:pPr>
      <w:r w:rsidRPr="00A92113">
        <w:t xml:space="preserve">• при участии взрослого обсуждать важные события со сверстниками; </w:t>
      </w:r>
    </w:p>
    <w:p w:rsidR="00C16CAB" w:rsidRDefault="00C16CAB" w:rsidP="00DA0A99">
      <w:pPr>
        <w:ind w:firstLine="709"/>
        <w:jc w:val="both"/>
      </w:pPr>
      <w:r w:rsidRPr="00A92113">
        <w:t>• совершать выбор и обосновывать его (например, детям можно предлагать спец</w:t>
      </w:r>
      <w:r w:rsidRPr="00A92113">
        <w:t>и</w:t>
      </w:r>
      <w:r w:rsidRPr="00A92113">
        <w:t>альные способы фиксации их выбора);</w:t>
      </w:r>
    </w:p>
    <w:p w:rsidR="00C16CAB" w:rsidRDefault="00C16CAB" w:rsidP="00DA0A99">
      <w:pPr>
        <w:ind w:firstLine="709"/>
        <w:jc w:val="both"/>
      </w:pPr>
      <w:r w:rsidRPr="00A92113">
        <w:t>• предъявлять и обосновывать свою инициативу (замыслы, предложения и пр.);</w:t>
      </w:r>
    </w:p>
    <w:p w:rsidR="00C16CAB" w:rsidRDefault="00C16CAB" w:rsidP="00DA0A99">
      <w:pPr>
        <w:ind w:firstLine="709"/>
        <w:jc w:val="both"/>
      </w:pPr>
      <w:r w:rsidRPr="00A92113">
        <w:t>• планировать собственные действия индивидуально и в малой группе, команде;</w:t>
      </w:r>
    </w:p>
    <w:p w:rsidR="00C16CAB" w:rsidRDefault="00C16CAB" w:rsidP="00DA0A99">
      <w:pPr>
        <w:ind w:firstLine="709"/>
        <w:jc w:val="both"/>
      </w:pPr>
      <w:r w:rsidRPr="00A92113">
        <w:t>• оценивать  результаты  своих  действий  индивидуально  и  в  малой группе, к</w:t>
      </w:r>
      <w:r w:rsidRPr="00A92113">
        <w:t>о</w:t>
      </w:r>
      <w:r w:rsidRPr="00A92113">
        <w:t>манде.</w:t>
      </w:r>
    </w:p>
    <w:p w:rsidR="00C16CAB" w:rsidRPr="00A92113" w:rsidRDefault="00C16CAB" w:rsidP="00DA0A99">
      <w:pPr>
        <w:ind w:firstLine="709"/>
        <w:jc w:val="both"/>
      </w:pPr>
      <w:r w:rsidRPr="00A92113">
        <w:t>Важно, чтобы все утренники и праздники создавались с учетом детской инициат</w:t>
      </w:r>
      <w:r w:rsidRPr="00A92113">
        <w:t>и</w:t>
      </w:r>
      <w:r w:rsidRPr="00A92113">
        <w:t xml:space="preserve">вы и включали импровизации и презентации детских произведений. </w:t>
      </w:r>
    </w:p>
    <w:p w:rsidR="00C16CAB" w:rsidRDefault="00C16CAB" w:rsidP="00497D76">
      <w:pPr>
        <w:jc w:val="center"/>
        <w:rPr>
          <w:b/>
        </w:rPr>
      </w:pPr>
    </w:p>
    <w:p w:rsidR="00C16CAB" w:rsidRDefault="00C16CAB" w:rsidP="00497D76">
      <w:pPr>
        <w:jc w:val="center"/>
        <w:rPr>
          <w:b/>
        </w:rPr>
      </w:pPr>
      <w:r w:rsidRPr="00A92113">
        <w:rPr>
          <w:b/>
        </w:rPr>
        <w:t xml:space="preserve">Особенности организации предметно-пространственной среды для развития </w:t>
      </w:r>
    </w:p>
    <w:p w:rsidR="00C16CAB" w:rsidRDefault="00C16CAB" w:rsidP="00DA0A99">
      <w:pPr>
        <w:jc w:val="center"/>
        <w:rPr>
          <w:b/>
        </w:rPr>
      </w:pPr>
      <w:r>
        <w:rPr>
          <w:b/>
        </w:rPr>
        <w:t>с</w:t>
      </w:r>
      <w:r w:rsidRPr="00A92113">
        <w:rPr>
          <w:b/>
        </w:rPr>
        <w:t>амо</w:t>
      </w:r>
      <w:r>
        <w:rPr>
          <w:b/>
        </w:rPr>
        <w:t>стоятельности</w:t>
      </w:r>
    </w:p>
    <w:p w:rsidR="00C16CAB" w:rsidRPr="00DA0A99" w:rsidRDefault="00C16CAB" w:rsidP="00DA0A99">
      <w:pPr>
        <w:ind w:firstLine="709"/>
        <w:jc w:val="both"/>
        <w:rPr>
          <w:b/>
        </w:rPr>
      </w:pPr>
      <w:r w:rsidRPr="00A92113"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</w:t>
      </w:r>
      <w:r w:rsidRPr="00A92113">
        <w:t>о</w:t>
      </w:r>
      <w:r w:rsidRPr="00A92113">
        <w:t>рий и пр.), которые дети  могут  выбирать  по  собственному  желанию.  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</w:t>
      </w:r>
      <w:r w:rsidRPr="00A92113">
        <w:t>а</w:t>
      </w:r>
      <w:r w:rsidRPr="00A92113">
        <w:t>нию.</w:t>
      </w:r>
    </w:p>
    <w:p w:rsidR="00C16CAB" w:rsidRDefault="00C16CAB" w:rsidP="00497D76">
      <w:pPr>
        <w:jc w:val="center"/>
        <w:rPr>
          <w:b/>
        </w:rPr>
      </w:pPr>
    </w:p>
    <w:p w:rsidR="00C16CAB" w:rsidRPr="00A92113" w:rsidRDefault="00C16CAB" w:rsidP="00497D76">
      <w:pPr>
        <w:jc w:val="center"/>
        <w:rPr>
          <w:b/>
        </w:rPr>
      </w:pPr>
      <w:r w:rsidRPr="00A92113">
        <w:rPr>
          <w:b/>
        </w:rPr>
        <w:t>Создание условий для развития свободной игровой деятельности</w:t>
      </w:r>
    </w:p>
    <w:p w:rsidR="00C16CAB" w:rsidRDefault="00C16CAB" w:rsidP="00DA0A99">
      <w:pPr>
        <w:ind w:firstLine="709"/>
        <w:jc w:val="both"/>
      </w:pPr>
      <w:r w:rsidRPr="00A92113"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 их.  Развитие  свободной  игровой  деятельности 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C16CAB" w:rsidRDefault="00C16CAB" w:rsidP="00DA0A99">
      <w:pPr>
        <w:ind w:firstLine="709"/>
        <w:jc w:val="both"/>
        <w:rPr>
          <w:b/>
        </w:rPr>
      </w:pPr>
      <w:r w:rsidRPr="00A92113">
        <w:rPr>
          <w:b/>
        </w:rPr>
        <w:t xml:space="preserve">С целью развития игровой деятельности педагоги должны уметь: </w:t>
      </w:r>
    </w:p>
    <w:p w:rsidR="00C16CAB" w:rsidRDefault="00C16CAB" w:rsidP="00DA0A99">
      <w:pPr>
        <w:ind w:firstLine="709"/>
        <w:jc w:val="both"/>
      </w:pPr>
      <w:r w:rsidRPr="00A92113">
        <w:t>• создавать в течение дня условия для свободной игры детей;</w:t>
      </w:r>
    </w:p>
    <w:p w:rsidR="00C16CAB" w:rsidRDefault="00C16CAB" w:rsidP="00DA0A99">
      <w:pPr>
        <w:ind w:firstLine="709"/>
        <w:jc w:val="both"/>
      </w:pPr>
      <w:r w:rsidRPr="00A92113">
        <w:t>• определять  игровые  ситуации,  в  которых  детям  нужна  косвенная помощь;</w:t>
      </w:r>
    </w:p>
    <w:p w:rsidR="00C16CAB" w:rsidRDefault="00C16CAB" w:rsidP="00DA0A99">
      <w:pPr>
        <w:ind w:firstLine="709"/>
        <w:jc w:val="both"/>
      </w:pPr>
      <w:r w:rsidRPr="00A92113">
        <w:t>• наблюдать за играющими детьми и понимать, какие именно события дня отраж</w:t>
      </w:r>
      <w:r w:rsidRPr="00A92113">
        <w:t>а</w:t>
      </w:r>
      <w:r w:rsidRPr="00A92113">
        <w:t>ются в игре;</w:t>
      </w:r>
    </w:p>
    <w:p w:rsidR="00C16CAB" w:rsidRDefault="00C16CAB" w:rsidP="00DA0A99">
      <w:pPr>
        <w:ind w:firstLine="709"/>
        <w:jc w:val="both"/>
      </w:pPr>
      <w:r w:rsidRPr="00A92113">
        <w:t>• отличать детей с развитой игровой деятельностью от тех, у кого игра развита сл</w:t>
      </w:r>
      <w:r w:rsidRPr="00A92113">
        <w:t>а</w:t>
      </w:r>
      <w:r w:rsidRPr="00A92113">
        <w:t>бо;</w:t>
      </w:r>
    </w:p>
    <w:p w:rsidR="00C16CAB" w:rsidRDefault="00C16CAB" w:rsidP="00DA0A99">
      <w:pPr>
        <w:ind w:firstLine="709"/>
        <w:jc w:val="both"/>
      </w:pPr>
      <w:r w:rsidRPr="00A92113">
        <w:t xml:space="preserve">• 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C16CAB" w:rsidRDefault="00C16CAB" w:rsidP="00DA0A99">
      <w:pPr>
        <w:ind w:firstLine="709"/>
        <w:jc w:val="both"/>
      </w:pPr>
      <w:r w:rsidRPr="00A92113">
        <w:t>Кроме  того,  педагоги  должны  знать  детскую  субкультуру:  наиболее типичные роли и игры детей, понимать их значимость.</w:t>
      </w:r>
    </w:p>
    <w:p w:rsidR="00C16CAB" w:rsidRPr="00A92113" w:rsidRDefault="00C16CAB" w:rsidP="00DA0A99">
      <w:pPr>
        <w:ind w:firstLine="709"/>
        <w:jc w:val="both"/>
      </w:pPr>
      <w:r w:rsidRPr="00A92113">
        <w:t xml:space="preserve">Воспитатели должны устанавливать взаимосвязь между игрой и другими видами деятельности. Спонтанная игра является не столько средством </w:t>
      </w:r>
    </w:p>
    <w:p w:rsidR="00C16CAB" w:rsidRDefault="00C16CAB" w:rsidP="00497D76">
      <w:pPr>
        <w:jc w:val="both"/>
      </w:pPr>
      <w:r w:rsidRPr="00A92113">
        <w:t>для организации обучения, сколько самоценной деятельностью детей.</w:t>
      </w:r>
    </w:p>
    <w:p w:rsidR="00C16CAB" w:rsidRPr="00A92113" w:rsidRDefault="00C16CAB" w:rsidP="00497D76">
      <w:pPr>
        <w:jc w:val="both"/>
      </w:pPr>
    </w:p>
    <w:p w:rsidR="00C16CAB" w:rsidRDefault="00C16CAB" w:rsidP="00497D76">
      <w:pPr>
        <w:jc w:val="center"/>
        <w:rPr>
          <w:b/>
        </w:rPr>
      </w:pPr>
      <w:r w:rsidRPr="00A92113">
        <w:rPr>
          <w:b/>
        </w:rPr>
        <w:t xml:space="preserve">Особенности  организации  предметно-пространственной среды </w:t>
      </w:r>
    </w:p>
    <w:p w:rsidR="00C16CAB" w:rsidRPr="00A92113" w:rsidRDefault="00C16CAB" w:rsidP="00497D76">
      <w:pPr>
        <w:jc w:val="center"/>
      </w:pPr>
      <w:r w:rsidRPr="00A92113">
        <w:rPr>
          <w:b/>
        </w:rPr>
        <w:t>для развития игровой деятельности</w:t>
      </w:r>
      <w:r w:rsidRPr="00A92113">
        <w:t xml:space="preserve">. </w:t>
      </w:r>
    </w:p>
    <w:p w:rsidR="00C16CAB" w:rsidRDefault="00C16CAB" w:rsidP="00DA0A99">
      <w:pPr>
        <w:ind w:firstLine="709"/>
        <w:jc w:val="both"/>
      </w:pPr>
      <w:r w:rsidRPr="00A92113"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 быть  разнообразным  и  легко  трансформируемым.  Дети  должны иметь во</w:t>
      </w:r>
      <w:r w:rsidRPr="00A92113">
        <w:t>з</w:t>
      </w:r>
      <w:r w:rsidRPr="00A92113">
        <w:t>можность участвовать в создании и обновлении игровой среды.  Возможность  внести  свой  вклад  в  ее  усовершенствование  должны иметь и родители.</w:t>
      </w:r>
    </w:p>
    <w:p w:rsidR="00C16CAB" w:rsidRPr="00A92113" w:rsidRDefault="00C16CAB" w:rsidP="00DA0A99">
      <w:pPr>
        <w:ind w:firstLine="709"/>
        <w:jc w:val="both"/>
        <w:rPr>
          <w:b/>
        </w:rPr>
      </w:pPr>
    </w:p>
    <w:p w:rsidR="00C16CAB" w:rsidRPr="00A92113" w:rsidRDefault="00C16CAB" w:rsidP="00497D76">
      <w:pPr>
        <w:jc w:val="center"/>
        <w:rPr>
          <w:b/>
        </w:rPr>
      </w:pPr>
      <w:r w:rsidRPr="00A92113">
        <w:rPr>
          <w:b/>
        </w:rPr>
        <w:lastRenderedPageBreak/>
        <w:t>Создание условий для развития познавательной деятельности</w:t>
      </w:r>
    </w:p>
    <w:p w:rsidR="00C16CAB" w:rsidRDefault="00C16CAB" w:rsidP="00DA0A99">
      <w:pPr>
        <w:ind w:firstLine="709"/>
        <w:jc w:val="both"/>
      </w:pPr>
      <w:r w:rsidRPr="00A92113">
        <w:t>Обучение наиболее эффективно тогда, когда ребенок занят значимым и интере</w:t>
      </w:r>
      <w:r w:rsidRPr="00A92113">
        <w:t>с</w:t>
      </w:r>
      <w:r w:rsidRPr="00A92113">
        <w:t>ным исследованием окружающего мира, в ходе которого он самостоятельно и при пом</w:t>
      </w:r>
      <w:r w:rsidRPr="00A92113">
        <w:t>о</w:t>
      </w:r>
      <w:r w:rsidRPr="00A92113">
        <w:t>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</w:t>
      </w:r>
      <w:r w:rsidRPr="00A92113">
        <w:t>а</w:t>
      </w:r>
      <w:r w:rsidRPr="00A92113">
        <w:t>ции. Ситуации, которые могут стимулировать познавательное развитие (то есть требу</w:t>
      </w:r>
      <w:r w:rsidRPr="00A92113">
        <w:t>ю</w:t>
      </w:r>
      <w:r w:rsidRPr="00A92113">
        <w:t>щие от детей развития восприятия, мышления, воображения, памяти), возникают в повс</w:t>
      </w:r>
      <w:r w:rsidRPr="00A92113">
        <w:t>е</w:t>
      </w:r>
      <w:r w:rsidRPr="00A92113">
        <w:t>дневной жизни ребенка постоянно: на прогулках, во время еды, укладывания спать, од</w:t>
      </w:r>
      <w:r w:rsidRPr="00A92113">
        <w:t>е</w:t>
      </w:r>
      <w:r w:rsidRPr="00A92113">
        <w:t>вания, подготовки к празднику и т. д.</w:t>
      </w:r>
    </w:p>
    <w:p w:rsidR="00C16CAB" w:rsidRDefault="00C16CAB" w:rsidP="00DA0A99">
      <w:pPr>
        <w:ind w:firstLine="709"/>
        <w:jc w:val="both"/>
        <w:rPr>
          <w:b/>
        </w:rPr>
      </w:pPr>
      <w:r w:rsidRPr="00A92113">
        <w:rPr>
          <w:b/>
        </w:rPr>
        <w:t xml:space="preserve">Стимулировать детскую познавательную активность педагог может: </w:t>
      </w:r>
    </w:p>
    <w:p w:rsidR="00C16CAB" w:rsidRDefault="00C16CAB" w:rsidP="00DA0A99">
      <w:pPr>
        <w:ind w:firstLine="709"/>
        <w:jc w:val="both"/>
      </w:pPr>
      <w:r w:rsidRPr="00A92113">
        <w:t>• регулярно предлагая детям вопросы, требующие не только воспроизведения и</w:t>
      </w:r>
      <w:r w:rsidRPr="00A92113">
        <w:t>н</w:t>
      </w:r>
      <w:r w:rsidRPr="00A92113">
        <w:t xml:space="preserve">формации, но и мышления; </w:t>
      </w:r>
    </w:p>
    <w:p w:rsidR="00C16CAB" w:rsidRDefault="00C16CAB" w:rsidP="00DA0A99">
      <w:pPr>
        <w:ind w:firstLine="709"/>
        <w:jc w:val="both"/>
      </w:pPr>
      <w:r w:rsidRPr="00A92113">
        <w:t>• регулярно  предлагая  детям  открытые,  творческие  вопросы,  в  том числе — проблемно-противоречивые  ситуации,  на  которые  могут  быть даны разные ответы;</w:t>
      </w:r>
    </w:p>
    <w:p w:rsidR="00C16CAB" w:rsidRDefault="00C16CAB" w:rsidP="00DA0A99">
      <w:pPr>
        <w:ind w:firstLine="709"/>
        <w:jc w:val="both"/>
      </w:pPr>
      <w:r w:rsidRPr="00A92113">
        <w:t xml:space="preserve">• обеспечивая в ходе обсуждения атмосферу поддержки и принятия; </w:t>
      </w:r>
    </w:p>
    <w:p w:rsidR="00C16CAB" w:rsidRDefault="00C16CAB" w:rsidP="00DA0A99">
      <w:pPr>
        <w:ind w:firstLine="709"/>
        <w:jc w:val="both"/>
      </w:pPr>
      <w:r w:rsidRPr="00A92113">
        <w:t xml:space="preserve">• позволяя  детям  определиться  с  решением  в  ходе  обсуждения  той или иной ситуации; </w:t>
      </w:r>
    </w:p>
    <w:p w:rsidR="00C16CAB" w:rsidRDefault="00C16CAB" w:rsidP="00DA0A99">
      <w:pPr>
        <w:ind w:firstLine="709"/>
        <w:jc w:val="both"/>
      </w:pPr>
      <w:r w:rsidRPr="00A92113">
        <w:t>• организуя  обсуждения,  в  которых  дети  могут  высказывать  разные точки зр</w:t>
      </w:r>
      <w:r w:rsidRPr="00A92113">
        <w:t>е</w:t>
      </w:r>
      <w:r w:rsidRPr="00A92113">
        <w:t>ния по одному и тому же вопросу, помогая увидеть несовпадение точек зрения;</w:t>
      </w:r>
    </w:p>
    <w:p w:rsidR="00C16CAB" w:rsidRDefault="00C16CAB" w:rsidP="00DA0A99">
      <w:pPr>
        <w:ind w:firstLine="709"/>
        <w:jc w:val="both"/>
      </w:pPr>
      <w:r w:rsidRPr="00A92113">
        <w:t>• строя обсуждение с учетом высказываний детей, которые могут изменить ход дискуссии;</w:t>
      </w:r>
    </w:p>
    <w:p w:rsidR="00C16CAB" w:rsidRDefault="00C16CAB" w:rsidP="00DA0A99">
      <w:pPr>
        <w:ind w:firstLine="709"/>
        <w:jc w:val="both"/>
      </w:pPr>
      <w:r w:rsidRPr="00A92113">
        <w:t>• помогая детям обнаружить ошибки в своих рассуждениях;</w:t>
      </w:r>
    </w:p>
    <w:p w:rsidR="00C16CAB" w:rsidRDefault="00C16CAB" w:rsidP="00DA0A99">
      <w:pPr>
        <w:ind w:firstLine="709"/>
        <w:jc w:val="both"/>
      </w:pPr>
      <w:r w:rsidRPr="00A92113">
        <w:t>• помогая организовать дискуссию;</w:t>
      </w:r>
    </w:p>
    <w:p w:rsidR="00C16CAB" w:rsidRDefault="00C16CAB" w:rsidP="00DA0A99">
      <w:pPr>
        <w:ind w:firstLine="709"/>
        <w:jc w:val="both"/>
      </w:pPr>
      <w:r w:rsidRPr="00A92113">
        <w:t>•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C16CAB" w:rsidRDefault="00C16CAB" w:rsidP="00DA0A99">
      <w:pPr>
        <w:ind w:firstLine="709"/>
        <w:jc w:val="both"/>
      </w:pPr>
      <w:r w:rsidRPr="00A92113">
        <w:t>Особенности  организации  предметно-пространственной  среды  для развития п</w:t>
      </w:r>
      <w:r w:rsidRPr="00A92113">
        <w:t>о</w:t>
      </w:r>
      <w:r w:rsidRPr="00A92113">
        <w:t xml:space="preserve">знавательной деятельности. </w:t>
      </w:r>
    </w:p>
    <w:p w:rsidR="00C16CAB" w:rsidRPr="00A92113" w:rsidRDefault="00C16CAB" w:rsidP="00DA0A99">
      <w:pPr>
        <w:ind w:firstLine="709"/>
        <w:jc w:val="both"/>
      </w:pPr>
      <w:r w:rsidRPr="00A92113">
        <w:t xml:space="preserve"> Среда должна быть насыщенной, предоставлять ребенку возможность для акти</w:t>
      </w:r>
      <w:r w:rsidRPr="00A92113">
        <w:t>в</w:t>
      </w:r>
      <w:r w:rsidRPr="00A92113">
        <w:t xml:space="preserve">ного исследования и решения задач,  содержать  современные  материалы  (конструкторы,  материалы  для формирования </w:t>
      </w:r>
      <w:proofErr w:type="spellStart"/>
      <w:r w:rsidRPr="00A92113">
        <w:t>сенсорики</w:t>
      </w:r>
      <w:proofErr w:type="spellEnd"/>
      <w:r w:rsidRPr="00A92113">
        <w:t>, наборы для экспериментирования и пр.).</w:t>
      </w:r>
    </w:p>
    <w:p w:rsidR="00C16CAB" w:rsidRDefault="00C16CAB" w:rsidP="00497D76">
      <w:pPr>
        <w:jc w:val="center"/>
        <w:rPr>
          <w:b/>
        </w:rPr>
      </w:pPr>
    </w:p>
    <w:p w:rsidR="00C16CAB" w:rsidRPr="00A92113" w:rsidRDefault="00C16CAB" w:rsidP="00497D76">
      <w:pPr>
        <w:jc w:val="center"/>
        <w:rPr>
          <w:b/>
        </w:rPr>
      </w:pPr>
      <w:r w:rsidRPr="00A92113">
        <w:rPr>
          <w:b/>
        </w:rPr>
        <w:t>Создание условий для развития проектной деятельности</w:t>
      </w:r>
    </w:p>
    <w:p w:rsidR="00C16CAB" w:rsidRDefault="00C16CAB" w:rsidP="00DA0A99">
      <w:pPr>
        <w:ind w:firstLine="709"/>
        <w:jc w:val="both"/>
      </w:pPr>
      <w:r w:rsidRPr="00A92113">
        <w:t>В дошкольном возрасте у детей должен появиться опыт создания собственного з</w:t>
      </w:r>
      <w:r w:rsidRPr="00A92113">
        <w:t>а</w:t>
      </w:r>
      <w:r w:rsidRPr="00A92113">
        <w:t xml:space="preserve">мысла и воплощения своих проектов. В дошкольном возрасте дети  могут  задумывать  и  реализовывать  исследовательские,  творческие и нормативные проекты. </w:t>
      </w:r>
    </w:p>
    <w:p w:rsidR="00C16CAB" w:rsidRDefault="00C16CAB" w:rsidP="00DA0A99">
      <w:pPr>
        <w:ind w:firstLine="709"/>
        <w:jc w:val="both"/>
      </w:pPr>
      <w:r w:rsidRPr="00A92113">
        <w:t>С целью развития проектной деятельности в группе следует создавать открытую атмосферу, которая вдохновляет детей на проектное действие и  поощряет  его.  Необх</w:t>
      </w:r>
      <w:r w:rsidRPr="00A92113">
        <w:t>о</w:t>
      </w:r>
      <w:r w:rsidRPr="00A92113">
        <w:t xml:space="preserve">димо  регулярно  выделять  время  для  проектной деятельности, создавать условия для презентации проектов. </w:t>
      </w:r>
    </w:p>
    <w:p w:rsidR="00C16CAB" w:rsidRDefault="00C16CAB" w:rsidP="00AC3975">
      <w:pPr>
        <w:ind w:firstLine="709"/>
        <w:jc w:val="both"/>
        <w:rPr>
          <w:b/>
        </w:rPr>
      </w:pPr>
      <w:r w:rsidRPr="00A92113">
        <w:rPr>
          <w:b/>
        </w:rPr>
        <w:t>С целью развития проектной деятельности педагоги должны:</w:t>
      </w:r>
    </w:p>
    <w:p w:rsidR="00C16CAB" w:rsidRDefault="00C16CAB" w:rsidP="00AC3975">
      <w:pPr>
        <w:ind w:firstLine="709"/>
        <w:jc w:val="both"/>
      </w:pPr>
      <w:r w:rsidRPr="00A92113">
        <w:t>• создавать проблемные ситуации, которые инициируют детское любопытство, стимулируют стремление к исследованию;</w:t>
      </w:r>
    </w:p>
    <w:p w:rsidR="00C16CAB" w:rsidRPr="0037520B" w:rsidRDefault="00C16CAB" w:rsidP="0037520B">
      <w:pPr>
        <w:ind w:firstLine="709"/>
        <w:jc w:val="both"/>
      </w:pPr>
      <w:r w:rsidRPr="00A92113">
        <w:t>• быть  внимательными  к  детским  вопросам,  возникающим  в  разных ситуациях,  регулярно  предлагать  проектные  образовательные  ситуации в ответ на заданные детьми вопросы;</w:t>
      </w:r>
    </w:p>
    <w:p w:rsidR="00C16CAB" w:rsidRPr="0037520B" w:rsidRDefault="00C16CAB" w:rsidP="0037520B">
      <w:pPr>
        <w:ind w:firstLine="709"/>
        <w:jc w:val="both"/>
      </w:pPr>
      <w:r w:rsidRPr="00A92113">
        <w:t>• поддерживать детскую автономию: предлагать детям самим выдвигать проектные решения;</w:t>
      </w:r>
    </w:p>
    <w:p w:rsidR="00C16CAB" w:rsidRPr="0037520B" w:rsidRDefault="00C16CAB" w:rsidP="0037520B">
      <w:pPr>
        <w:ind w:firstLine="709"/>
        <w:jc w:val="both"/>
      </w:pPr>
      <w:r w:rsidRPr="00A92113">
        <w:t>• помогать  детям  планировать  свою  деятельность  при  выполнении своего з</w:t>
      </w:r>
      <w:r w:rsidRPr="00A92113">
        <w:t>а</w:t>
      </w:r>
      <w:r w:rsidRPr="00A92113">
        <w:t>мысла;</w:t>
      </w:r>
    </w:p>
    <w:p w:rsidR="00C16CAB" w:rsidRPr="0037520B" w:rsidRDefault="00C16CAB" w:rsidP="0037520B">
      <w:pPr>
        <w:ind w:firstLine="709"/>
        <w:jc w:val="both"/>
      </w:pPr>
      <w:r w:rsidRPr="00A92113">
        <w:t>• 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C16CAB" w:rsidRPr="00A92113" w:rsidRDefault="00C16CAB" w:rsidP="0037520B">
      <w:pPr>
        <w:ind w:firstLine="709"/>
        <w:jc w:val="both"/>
      </w:pPr>
      <w:r w:rsidRPr="00A92113">
        <w:t>• помогать детям сравнивать предложенные ими варианты решений, аргументир</w:t>
      </w:r>
      <w:r w:rsidRPr="00A92113">
        <w:t>о</w:t>
      </w:r>
      <w:r w:rsidRPr="00A92113">
        <w:t>вать выбор варианта.</w:t>
      </w:r>
    </w:p>
    <w:p w:rsidR="00C16CAB" w:rsidRPr="00F94E39" w:rsidRDefault="00C16CAB" w:rsidP="00497D76">
      <w:pPr>
        <w:jc w:val="center"/>
        <w:rPr>
          <w:b/>
        </w:rPr>
      </w:pPr>
    </w:p>
    <w:p w:rsidR="00C16CAB" w:rsidRPr="0037520B" w:rsidRDefault="00C16CAB" w:rsidP="00497D76">
      <w:pPr>
        <w:jc w:val="center"/>
        <w:rPr>
          <w:b/>
        </w:rPr>
      </w:pPr>
      <w:r w:rsidRPr="00A92113">
        <w:rPr>
          <w:b/>
        </w:rPr>
        <w:t xml:space="preserve">Особенности организации предметно-пространственной среды для развития  </w:t>
      </w:r>
    </w:p>
    <w:p w:rsidR="00C16CAB" w:rsidRPr="00A92113" w:rsidRDefault="00C16CAB" w:rsidP="00497D76">
      <w:pPr>
        <w:jc w:val="center"/>
        <w:rPr>
          <w:b/>
        </w:rPr>
      </w:pPr>
      <w:r w:rsidRPr="00A92113">
        <w:rPr>
          <w:b/>
        </w:rPr>
        <w:t>проектной  деятельности.</w:t>
      </w:r>
    </w:p>
    <w:p w:rsidR="00C16CAB" w:rsidRPr="00A92113" w:rsidRDefault="00C16CAB" w:rsidP="0037520B">
      <w:pPr>
        <w:ind w:firstLine="709"/>
        <w:jc w:val="both"/>
      </w:pPr>
      <w:r w:rsidRPr="00A92113">
        <w:t xml:space="preserve">Стимулируя  детей  к  исследованию и творчеству, следует предлагать им большое количество увлекательных материалов и оборудования. Природа и ближайшее окружение </w:t>
      </w:r>
      <w:r w:rsidRPr="0037520B">
        <w:t xml:space="preserve">- </w:t>
      </w:r>
      <w:r w:rsidRPr="00A92113">
        <w:t>важные элементы среды исследования, содержащие множество явлений и объектов, к</w:t>
      </w:r>
      <w:r w:rsidRPr="00A92113">
        <w:t>о</w:t>
      </w:r>
      <w:r w:rsidRPr="00A92113">
        <w:t xml:space="preserve">торые можно использовать в совместной исследовательской деятельности воспитателей и детей. </w:t>
      </w:r>
    </w:p>
    <w:p w:rsidR="00C16CAB" w:rsidRPr="00A92113" w:rsidRDefault="00C16CAB" w:rsidP="00497D76">
      <w:pPr>
        <w:jc w:val="center"/>
        <w:rPr>
          <w:b/>
        </w:rPr>
      </w:pPr>
      <w:r w:rsidRPr="00A92113">
        <w:rPr>
          <w:b/>
        </w:rPr>
        <w:t>Создание условий для самовыражения средствами искусства</w:t>
      </w:r>
    </w:p>
    <w:p w:rsidR="00C16CAB" w:rsidRPr="00F94E39" w:rsidRDefault="00C16CAB" w:rsidP="0037520B">
      <w:pPr>
        <w:ind w:firstLine="709"/>
        <w:jc w:val="both"/>
      </w:pPr>
      <w:r w:rsidRPr="00A92113">
        <w:t xml:space="preserve">В дошкольном возрасте дети должны получить опыт осмысления происходящих  событий  и  выражения  своего  отношения  к  ним  при  помощи культурных средств — линий, цвета, формы, звука, движения, сюжета и пр. </w:t>
      </w:r>
    </w:p>
    <w:p w:rsidR="00C16CAB" w:rsidRPr="0037520B" w:rsidRDefault="00C16CAB" w:rsidP="0037520B">
      <w:pPr>
        <w:ind w:firstLine="709"/>
        <w:jc w:val="both"/>
      </w:pPr>
      <w:r w:rsidRPr="00A92113">
        <w:t xml:space="preserve">Для  того  чтобы  дети  научились  выражать  себя  средствами  искусства, педагог должен: </w:t>
      </w:r>
    </w:p>
    <w:p w:rsidR="00C16CAB" w:rsidRPr="0037520B" w:rsidRDefault="00C16CAB" w:rsidP="0037520B">
      <w:pPr>
        <w:ind w:firstLine="709"/>
        <w:jc w:val="both"/>
      </w:pPr>
      <w:r w:rsidRPr="00A92113">
        <w:t>• планировать время в течение дня, когда дети могут создавать свои произведения;</w:t>
      </w:r>
    </w:p>
    <w:p w:rsidR="00C16CAB" w:rsidRPr="0037520B" w:rsidRDefault="00C16CAB" w:rsidP="0037520B">
      <w:pPr>
        <w:ind w:firstLine="709"/>
        <w:jc w:val="both"/>
      </w:pPr>
      <w:r w:rsidRPr="00A92113">
        <w:t>• создавать атмосферу принятия и поддержки во время занятий творческими вид</w:t>
      </w:r>
      <w:r w:rsidRPr="00A92113">
        <w:t>а</w:t>
      </w:r>
      <w:r w:rsidRPr="00A92113">
        <w:t>ми деятельности;</w:t>
      </w:r>
    </w:p>
    <w:p w:rsidR="00C16CAB" w:rsidRPr="0037520B" w:rsidRDefault="00C16CAB" w:rsidP="0037520B">
      <w:pPr>
        <w:ind w:firstLine="709"/>
        <w:jc w:val="both"/>
      </w:pPr>
      <w:r w:rsidRPr="00A92113">
        <w:t>• оказывать помощь и поддержку в овладении необходимыми для занятий технич</w:t>
      </w:r>
      <w:r w:rsidRPr="00A92113">
        <w:t>е</w:t>
      </w:r>
      <w:r w:rsidRPr="00A92113">
        <w:t>скими навыками;</w:t>
      </w:r>
    </w:p>
    <w:p w:rsidR="00C16CAB" w:rsidRPr="0037520B" w:rsidRDefault="00C16CAB" w:rsidP="0037520B">
      <w:pPr>
        <w:ind w:firstLine="709"/>
        <w:jc w:val="both"/>
      </w:pPr>
      <w:r w:rsidRPr="00A92113">
        <w:t>• предлагать такие задания, чтобы детские произведения не были стереотипными, отражали их замысел;</w:t>
      </w:r>
    </w:p>
    <w:p w:rsidR="00C16CAB" w:rsidRPr="0037520B" w:rsidRDefault="00C16CAB" w:rsidP="0037520B">
      <w:pPr>
        <w:ind w:firstLine="709"/>
        <w:jc w:val="both"/>
      </w:pPr>
      <w:r w:rsidRPr="00A92113">
        <w:t>• поддерживать детскую инициативу в воплощении замысла и выборе необход</w:t>
      </w:r>
      <w:r w:rsidRPr="00A92113">
        <w:t>и</w:t>
      </w:r>
      <w:r w:rsidRPr="00A92113">
        <w:t>мых для этого средств;</w:t>
      </w:r>
    </w:p>
    <w:p w:rsidR="00C16CAB" w:rsidRPr="00A92113" w:rsidRDefault="00C16CAB" w:rsidP="0037520B">
      <w:pPr>
        <w:ind w:firstLine="709"/>
        <w:jc w:val="both"/>
      </w:pPr>
      <w:r w:rsidRPr="00A92113">
        <w:t>• организовывать события, мероприятия, выставки проектов, на которых  дошкол</w:t>
      </w:r>
      <w:r w:rsidRPr="00A92113">
        <w:t>ь</w:t>
      </w:r>
      <w:r w:rsidRPr="00A92113">
        <w:t>ники  могут  представить  свои  произведения  для  детей  разных групп и родителей.</w:t>
      </w:r>
    </w:p>
    <w:p w:rsidR="00C16CAB" w:rsidRPr="00F94E39" w:rsidRDefault="00C16CAB" w:rsidP="00497D76">
      <w:pPr>
        <w:jc w:val="center"/>
        <w:rPr>
          <w:b/>
        </w:rPr>
      </w:pPr>
    </w:p>
    <w:p w:rsidR="00C16CAB" w:rsidRPr="00A92113" w:rsidRDefault="00C16CAB" w:rsidP="00497D76">
      <w:pPr>
        <w:jc w:val="center"/>
        <w:rPr>
          <w:b/>
        </w:rPr>
      </w:pPr>
      <w:r w:rsidRPr="00A92113">
        <w:rPr>
          <w:b/>
        </w:rPr>
        <w:t>Особенности  организации  предметно-пространственной среды для самовыражения  средствами  искусства.</w:t>
      </w:r>
    </w:p>
    <w:p w:rsidR="00C16CAB" w:rsidRPr="00A92113" w:rsidRDefault="00C16CAB" w:rsidP="0037520B">
      <w:pPr>
        <w:ind w:firstLine="709"/>
        <w:jc w:val="both"/>
      </w:pPr>
      <w:r w:rsidRPr="00A92113">
        <w:t>Образовательная  среда  должна обеспечивать наличие необходимых материалов, возможность заниматься разными видами деятельности: живописью, рисунком, игрой на музыкальных  инструментах,  пением,  конструированием,  актерским  мастерством, та</w:t>
      </w:r>
      <w:r w:rsidRPr="00A92113">
        <w:t>н</w:t>
      </w:r>
      <w:r w:rsidRPr="00A92113">
        <w:t>цем, различными видами ремесел, поделками по дереву, из глины и пр.</w:t>
      </w:r>
    </w:p>
    <w:p w:rsidR="00C16CAB" w:rsidRPr="00F94E39" w:rsidRDefault="00C16CAB" w:rsidP="00497D76">
      <w:pPr>
        <w:jc w:val="center"/>
        <w:rPr>
          <w:b/>
        </w:rPr>
      </w:pPr>
    </w:p>
    <w:p w:rsidR="00C16CAB" w:rsidRPr="00A92113" w:rsidRDefault="00C16CAB" w:rsidP="00497D76">
      <w:pPr>
        <w:jc w:val="center"/>
        <w:rPr>
          <w:b/>
        </w:rPr>
      </w:pPr>
      <w:r w:rsidRPr="00A92113">
        <w:rPr>
          <w:b/>
        </w:rPr>
        <w:t>Создание условий для физического развития</w:t>
      </w:r>
    </w:p>
    <w:p w:rsidR="00C16CAB" w:rsidRPr="00F94E39" w:rsidRDefault="00C16CAB" w:rsidP="0037520B">
      <w:pPr>
        <w:ind w:firstLine="709"/>
        <w:jc w:val="both"/>
      </w:pPr>
      <w:r w:rsidRPr="00A92113">
        <w:t xml:space="preserve">Физическое развитие очень важно для здоровья детей, потому что </w:t>
      </w:r>
      <w:proofErr w:type="spellStart"/>
      <w:r w:rsidRPr="00A92113">
        <w:t>поз-воляет</w:t>
      </w:r>
      <w:proofErr w:type="spellEnd"/>
      <w:r w:rsidRPr="00A92113">
        <w:t xml:space="preserve"> ре</w:t>
      </w:r>
      <w:r w:rsidRPr="00A92113">
        <w:t>а</w:t>
      </w:r>
      <w:r w:rsidRPr="00A92113">
        <w:t>лизовать их врожденное стремление к движению. Становление детской идентичности, о</w:t>
      </w:r>
      <w:r w:rsidRPr="00A92113">
        <w:t>б</w:t>
      </w:r>
      <w:r w:rsidRPr="00A92113">
        <w:t xml:space="preserve">раза Я тесно связано с физическим развитием ребенка, с его ловкостью, подвижностью, активностью. </w:t>
      </w:r>
    </w:p>
    <w:p w:rsidR="00C16CAB" w:rsidRPr="0037520B" w:rsidRDefault="00C16CAB" w:rsidP="0037520B">
      <w:pPr>
        <w:ind w:firstLine="709"/>
        <w:jc w:val="both"/>
        <w:rPr>
          <w:b/>
        </w:rPr>
      </w:pPr>
      <w:r w:rsidRPr="00A92113">
        <w:rPr>
          <w:b/>
        </w:rPr>
        <w:t>Для того чтобы стимулировать физическое развитие детей, важно:</w:t>
      </w:r>
    </w:p>
    <w:p w:rsidR="00C16CAB" w:rsidRPr="0037520B" w:rsidRDefault="00C16CAB" w:rsidP="0037520B">
      <w:pPr>
        <w:ind w:firstLine="709"/>
        <w:jc w:val="both"/>
      </w:pPr>
      <w:r w:rsidRPr="00A92113">
        <w:t>• ежедневно предоставлять детям возможность активно двигаться;</w:t>
      </w:r>
    </w:p>
    <w:p w:rsidR="00C16CAB" w:rsidRPr="0037520B" w:rsidRDefault="00C16CAB" w:rsidP="0037520B">
      <w:pPr>
        <w:ind w:firstLine="709"/>
        <w:jc w:val="both"/>
      </w:pPr>
      <w:r w:rsidRPr="00A92113">
        <w:t>• обучать детей правилам безопасности;</w:t>
      </w:r>
    </w:p>
    <w:p w:rsidR="00C16CAB" w:rsidRPr="0037520B" w:rsidRDefault="00C16CAB" w:rsidP="0037520B">
      <w:pPr>
        <w:ind w:firstLine="709"/>
        <w:jc w:val="both"/>
      </w:pPr>
      <w:r w:rsidRPr="00A92113">
        <w:t>• создавать доброжелательную атмосферу эмоционального принятия, способс</w:t>
      </w:r>
      <w:r w:rsidRPr="00A92113">
        <w:t>т</w:t>
      </w:r>
      <w:r w:rsidRPr="00A92113">
        <w:t>вующую проявлениям активности всех детей (в том числе и менее активных) в двигател</w:t>
      </w:r>
      <w:r w:rsidRPr="00A92113">
        <w:t>ь</w:t>
      </w:r>
      <w:r w:rsidRPr="00A92113">
        <w:t>ной сфере;</w:t>
      </w:r>
    </w:p>
    <w:p w:rsidR="00C16CAB" w:rsidRPr="00A92113" w:rsidRDefault="00C16CAB" w:rsidP="0037520B">
      <w:pPr>
        <w:ind w:firstLine="709"/>
        <w:jc w:val="both"/>
      </w:pPr>
      <w:r w:rsidRPr="00A92113">
        <w:t>• использовать  различные  методы  обучения,  помогающие  детям  с  разным уровнем физического развития с удовольствием бегать, лазать, прыгать.</w:t>
      </w:r>
    </w:p>
    <w:p w:rsidR="00C16CAB" w:rsidRPr="00F94E39" w:rsidRDefault="00C16CAB" w:rsidP="00497D76">
      <w:pPr>
        <w:jc w:val="center"/>
        <w:rPr>
          <w:b/>
        </w:rPr>
      </w:pPr>
    </w:p>
    <w:p w:rsidR="00C16CAB" w:rsidRPr="00F94E39" w:rsidRDefault="00C16CAB" w:rsidP="00497D76">
      <w:pPr>
        <w:jc w:val="center"/>
        <w:rPr>
          <w:b/>
        </w:rPr>
      </w:pPr>
    </w:p>
    <w:p w:rsidR="00C16CAB" w:rsidRPr="00F94E39" w:rsidRDefault="00C16CAB" w:rsidP="00497D76">
      <w:pPr>
        <w:jc w:val="center"/>
        <w:rPr>
          <w:b/>
        </w:rPr>
      </w:pPr>
    </w:p>
    <w:p w:rsidR="00C16CAB" w:rsidRPr="0037520B" w:rsidRDefault="00C16CAB" w:rsidP="00497D76">
      <w:pPr>
        <w:jc w:val="center"/>
        <w:rPr>
          <w:b/>
        </w:rPr>
      </w:pPr>
      <w:r w:rsidRPr="00A92113">
        <w:rPr>
          <w:b/>
        </w:rPr>
        <w:t xml:space="preserve">Особенности организации предметно-пространственной среды </w:t>
      </w:r>
    </w:p>
    <w:p w:rsidR="00C16CAB" w:rsidRPr="00A92113" w:rsidRDefault="00C16CAB" w:rsidP="00497D76">
      <w:pPr>
        <w:jc w:val="center"/>
        <w:rPr>
          <w:b/>
        </w:rPr>
      </w:pPr>
      <w:r w:rsidRPr="00A92113">
        <w:rPr>
          <w:b/>
        </w:rPr>
        <w:t>для физического  развития.</w:t>
      </w:r>
    </w:p>
    <w:p w:rsidR="00C16CAB" w:rsidRPr="00F94E39" w:rsidRDefault="00C16CAB" w:rsidP="0037520B">
      <w:pPr>
        <w:ind w:firstLine="709"/>
        <w:jc w:val="both"/>
      </w:pPr>
      <w:r w:rsidRPr="00A92113">
        <w:t>Среда  должна  стимулировать  физическую  активность  детей,  присущее  им  ж</w:t>
      </w:r>
      <w:r w:rsidRPr="00A92113">
        <w:t>е</w:t>
      </w:r>
      <w:r w:rsidRPr="00A92113">
        <w:t xml:space="preserve">лание  двигаться,  познавать,  побуждать к подвижным играм. В ходе подвижных игр, в </w:t>
      </w:r>
      <w:r w:rsidRPr="00A92113">
        <w:lastRenderedPageBreak/>
        <w:t>том числе спонтанных, дети должны иметь возможность использовать игровое и спорти</w:t>
      </w:r>
      <w:r w:rsidRPr="00A92113">
        <w:t>в</w:t>
      </w:r>
      <w:r w:rsidRPr="00A92113">
        <w:t xml:space="preserve">ное оборудование.  Игровая  площадка  должна  предоставлять  условия  для  развития крупной моторики. </w:t>
      </w:r>
    </w:p>
    <w:p w:rsidR="00C16CAB" w:rsidRPr="00A92113" w:rsidRDefault="00C16CAB" w:rsidP="0037520B">
      <w:pPr>
        <w:ind w:firstLine="709"/>
        <w:jc w:val="both"/>
        <w:rPr>
          <w:b/>
        </w:rPr>
      </w:pPr>
      <w:r w:rsidRPr="00A92113">
        <w:rPr>
          <w:b/>
        </w:rPr>
        <w:t xml:space="preserve">Игровое пространство (как на площадке, так и в помещениях) </w:t>
      </w:r>
      <w:r>
        <w:t>в МДОУ «Де</w:t>
      </w:r>
      <w:r>
        <w:t>т</w:t>
      </w:r>
      <w:r>
        <w:t xml:space="preserve">ский сад № </w:t>
      </w:r>
      <w:r w:rsidRPr="00A92113">
        <w:t>1</w:t>
      </w:r>
      <w:r>
        <w:t>0»</w:t>
      </w:r>
      <w:r w:rsidRPr="00A92113">
        <w:t xml:space="preserve"> трансформируемое (меняется в зависимости от игры и предоставляет до</w:t>
      </w:r>
      <w:r w:rsidRPr="00A92113">
        <w:t>с</w:t>
      </w:r>
      <w:r w:rsidRPr="00A92113">
        <w:t>таточно места для двигательной активности).</w:t>
      </w:r>
    </w:p>
    <w:p w:rsidR="00C16CAB" w:rsidRDefault="00C16CAB" w:rsidP="00497D76">
      <w:pPr>
        <w:shd w:val="clear" w:color="auto" w:fill="FFFFFF"/>
        <w:ind w:right="768"/>
        <w:jc w:val="center"/>
        <w:rPr>
          <w:b/>
          <w:i/>
          <w:color w:val="000000"/>
          <w:spacing w:val="-2"/>
        </w:rPr>
      </w:pPr>
    </w:p>
    <w:p w:rsidR="00C16CAB" w:rsidRPr="00A92113" w:rsidRDefault="00C16CAB" w:rsidP="00D330DA">
      <w:pPr>
        <w:shd w:val="clear" w:color="auto" w:fill="FFFFFF"/>
        <w:ind w:right="768"/>
        <w:jc w:val="center"/>
      </w:pPr>
    </w:p>
    <w:p w:rsidR="00C16CAB" w:rsidRPr="00A92113" w:rsidRDefault="00C16CAB" w:rsidP="00497D76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спосо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етоды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боты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ганиз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ии детской 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тельности</w:t>
      </w:r>
    </w:p>
    <w:p w:rsidR="00C16CAB" w:rsidRPr="00A92113" w:rsidRDefault="00C16CAB" w:rsidP="00497D76">
      <w:pPr>
        <w:pStyle w:val="Standard"/>
        <w:ind w:left="324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6"/>
        <w:gridCol w:w="7087"/>
      </w:tblGrid>
      <w:tr w:rsidR="00C16CAB" w:rsidRPr="00A92113" w:rsidTr="00B63A4C">
        <w:tc>
          <w:tcPr>
            <w:tcW w:w="2646" w:type="dxa"/>
          </w:tcPr>
          <w:p w:rsidR="00C16CAB" w:rsidRPr="00B63A4C" w:rsidRDefault="00C16CAB" w:rsidP="00B63A4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7087" w:type="dxa"/>
          </w:tcPr>
          <w:p w:rsidR="00C16CAB" w:rsidRPr="00B63A4C" w:rsidRDefault="00C16CAB" w:rsidP="00B63A4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Формы, способы и методы работы для организации детской деятельности</w:t>
            </w:r>
          </w:p>
        </w:tc>
      </w:tr>
      <w:tr w:rsidR="00C16CAB" w:rsidRPr="00A92113" w:rsidTr="00B63A4C">
        <w:tc>
          <w:tcPr>
            <w:tcW w:w="2646" w:type="dxa"/>
          </w:tcPr>
          <w:p w:rsidR="00C16CAB" w:rsidRPr="00B63A4C" w:rsidRDefault="00C16CAB" w:rsidP="00B63A4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Двигательная</w:t>
            </w:r>
          </w:p>
        </w:tc>
        <w:tc>
          <w:tcPr>
            <w:tcW w:w="7087" w:type="dxa"/>
          </w:tcPr>
          <w:p w:rsidR="00C16CAB" w:rsidRPr="00B63A4C" w:rsidRDefault="00C16CAB" w:rsidP="00B63A4C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Подвижные дидактические игры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Подвижные игры с правилами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Игровые упражнения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Игровые ситуации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Соревнования и досуги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Игры на воде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плавания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Спортивные игры и упражнения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Спортивные праздники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Гимнастика (утренняя, после сна)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C16CAB" w:rsidRPr="00A92113" w:rsidTr="00B63A4C">
        <w:tc>
          <w:tcPr>
            <w:tcW w:w="2646" w:type="dxa"/>
          </w:tcPr>
          <w:p w:rsidR="00C16CAB" w:rsidRPr="00B63A4C" w:rsidRDefault="00C16CAB" w:rsidP="00B63A4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Игровая</w:t>
            </w:r>
          </w:p>
        </w:tc>
        <w:tc>
          <w:tcPr>
            <w:tcW w:w="7087" w:type="dxa"/>
          </w:tcPr>
          <w:p w:rsidR="00C16CAB" w:rsidRPr="00B63A4C" w:rsidRDefault="00C16CAB" w:rsidP="00B63A4C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Сюжетные игры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Режиссерские игры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Создание игровых ситуаций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Игры с речевым сопровождением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Дидактические игры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Пальчиковые игры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Народные игры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Театрализованные игры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C16CAB" w:rsidRPr="00A92113" w:rsidTr="00B63A4C">
        <w:tc>
          <w:tcPr>
            <w:tcW w:w="2646" w:type="dxa"/>
          </w:tcPr>
          <w:p w:rsidR="00C16CAB" w:rsidRPr="00B63A4C" w:rsidRDefault="00C16CAB" w:rsidP="00B63A4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6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Продуктивая</w:t>
            </w:r>
            <w:proofErr w:type="spellEnd"/>
            <w:r w:rsidRPr="00B6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изобразительная деятельность</w:t>
            </w:r>
          </w:p>
        </w:tc>
        <w:tc>
          <w:tcPr>
            <w:tcW w:w="7087" w:type="dxa"/>
          </w:tcPr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Мастерская по изготовлению продуктов детского творчества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Реализация проектов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Дизайн-студия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Творческие выставки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Конкурсы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Фестивали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Оформление и обогащение РППС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C16CAB" w:rsidRPr="00A92113" w:rsidTr="00B63A4C">
        <w:tc>
          <w:tcPr>
            <w:tcW w:w="2646" w:type="dxa"/>
          </w:tcPr>
          <w:p w:rsidR="00C16CAB" w:rsidRPr="00B63A4C" w:rsidRDefault="00C16CAB" w:rsidP="00B63A4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Коммуникативная</w:t>
            </w:r>
          </w:p>
        </w:tc>
        <w:tc>
          <w:tcPr>
            <w:tcW w:w="7087" w:type="dxa"/>
          </w:tcPr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Беседа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Ситуативный разговор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Речевая ситуация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и отгадывание загадок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 рассказов, сказок по картинкам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рассказов по схемам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Логопедические сказки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Придумывание рассказов, сказок, стихотворений, загадок, дразнилок и </w:t>
            </w:r>
            <w:proofErr w:type="spellStart"/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отвечалок</w:t>
            </w:r>
            <w:proofErr w:type="spellEnd"/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Театрализованная деятельность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Сюжетные игры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Игры и игровые ситуации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Этюды, постановки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Проектная деятельность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C16CAB" w:rsidRPr="00A92113" w:rsidTr="00B63A4C">
        <w:tc>
          <w:tcPr>
            <w:tcW w:w="2646" w:type="dxa"/>
          </w:tcPr>
          <w:p w:rsidR="00C16CAB" w:rsidRPr="00B63A4C" w:rsidRDefault="00C16CAB" w:rsidP="00B63A4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Трудовая, самообслуживание</w:t>
            </w:r>
          </w:p>
        </w:tc>
        <w:tc>
          <w:tcPr>
            <w:tcW w:w="7087" w:type="dxa"/>
          </w:tcPr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Совместные действия, коллективный труд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Дежурство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Поручения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Задания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Реализация проектов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C16CAB" w:rsidRPr="00A92113" w:rsidTr="00B63A4C">
        <w:tc>
          <w:tcPr>
            <w:tcW w:w="2646" w:type="dxa"/>
          </w:tcPr>
          <w:p w:rsidR="00C16CAB" w:rsidRPr="00B63A4C" w:rsidRDefault="00C16CAB" w:rsidP="00B63A4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7087" w:type="dxa"/>
          </w:tcPr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Наблюдения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Экскурсии (виртуальные)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Решение проблемных ситуаций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Экспериментирование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Коллекционирование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Моделирование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Реализация проекта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Интеллектуальные игры (головоломки, ребусы, задачи, викторины)</w:t>
            </w:r>
          </w:p>
        </w:tc>
      </w:tr>
      <w:tr w:rsidR="00C16CAB" w:rsidRPr="00A92113" w:rsidTr="00B63A4C">
        <w:tc>
          <w:tcPr>
            <w:tcW w:w="2646" w:type="dxa"/>
          </w:tcPr>
          <w:p w:rsidR="00C16CAB" w:rsidRPr="00B63A4C" w:rsidRDefault="00C16CAB" w:rsidP="00B63A4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Музыкальная</w:t>
            </w:r>
          </w:p>
        </w:tc>
        <w:tc>
          <w:tcPr>
            <w:tcW w:w="7087" w:type="dxa"/>
          </w:tcPr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Слушание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Исполнение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Импровизация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Экспериментирование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Подвижные игры с музыкальным сопровождением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Музыкально-дидактические игры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Беседы (элементарного музыкального содержания)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Музицирование</w:t>
            </w:r>
            <w:proofErr w:type="spellEnd"/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Танец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Упражнения на развитие пластики, ритмики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Музыкальная сюжетная игра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Самостоятельная художественная деятельность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Фестивали, конкурсы</w:t>
            </w:r>
          </w:p>
        </w:tc>
      </w:tr>
      <w:tr w:rsidR="00C16CAB" w:rsidRPr="00A92113" w:rsidTr="00B63A4C">
        <w:tc>
          <w:tcPr>
            <w:tcW w:w="2646" w:type="dxa"/>
          </w:tcPr>
          <w:p w:rsidR="00C16CAB" w:rsidRPr="00B63A4C" w:rsidRDefault="00C16CAB" w:rsidP="00B63A4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Чтение, восприятие художественной литературы и фольклора</w:t>
            </w:r>
          </w:p>
        </w:tc>
        <w:tc>
          <w:tcPr>
            <w:tcW w:w="7087" w:type="dxa"/>
          </w:tcPr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Чтение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Обсуждение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Разучивание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Рассказывание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Беседа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Выставки в книжном уголке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Самостоятельная художественно0речевая деятельность</w:t>
            </w:r>
          </w:p>
          <w:p w:rsidR="00C16CAB" w:rsidRPr="0037520B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Викторины, конкурсы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16CAB" w:rsidRPr="00A92113" w:rsidTr="00B63A4C">
        <w:tc>
          <w:tcPr>
            <w:tcW w:w="2646" w:type="dxa"/>
          </w:tcPr>
          <w:p w:rsidR="00C16CAB" w:rsidRPr="00B63A4C" w:rsidRDefault="00C16CAB" w:rsidP="00B63A4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Конструктивно-модельная деятельность</w:t>
            </w:r>
          </w:p>
        </w:tc>
        <w:tc>
          <w:tcPr>
            <w:tcW w:w="7087" w:type="dxa"/>
          </w:tcPr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Игры с конструкторами, модулями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Игры с бумагой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Игры с природным, бросовым материалом</w:t>
            </w:r>
          </w:p>
          <w:p w:rsidR="00C16CAB" w:rsidRPr="00B63A4C" w:rsidRDefault="00C16CAB" w:rsidP="00B63A4C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</w:tbl>
    <w:p w:rsidR="00C16CAB" w:rsidRPr="00A92113" w:rsidRDefault="00C16CAB" w:rsidP="00497D76">
      <w:pPr>
        <w:pStyle w:val="Standard"/>
        <w:ind w:left="324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6CAB" w:rsidRPr="00A92113" w:rsidRDefault="00C16CAB" w:rsidP="0037520B">
      <w:pPr>
        <w:ind w:firstLine="709"/>
        <w:jc w:val="both"/>
      </w:pPr>
      <w:r w:rsidRPr="00A92113">
        <w:t>Содержание  образовательных областей зависит от возрастных и индивидуальных особенностей детей, определяется целями и задачами Программы и может реализовыват</w:t>
      </w:r>
      <w:r w:rsidRPr="00A92113">
        <w:t>ь</w:t>
      </w:r>
      <w:r w:rsidRPr="00A92113">
        <w:t xml:space="preserve">ся в различных видах деятельности:  </w:t>
      </w:r>
    </w:p>
    <w:p w:rsidR="00C16CAB" w:rsidRPr="00A92113" w:rsidRDefault="00C16CAB" w:rsidP="00497D76">
      <w:pPr>
        <w:pStyle w:val="a5"/>
      </w:pPr>
      <w:r w:rsidRPr="00A92113">
        <w:rPr>
          <w:b/>
        </w:rPr>
        <w:t>в раннем возрасте (1 год - 3 года)</w:t>
      </w:r>
      <w:r w:rsidRPr="00A92113">
        <w:t>:</w:t>
      </w:r>
    </w:p>
    <w:p w:rsidR="00C16CAB" w:rsidRPr="00A92113" w:rsidRDefault="00C16CAB" w:rsidP="00781BDD">
      <w:pPr>
        <w:pStyle w:val="a5"/>
        <w:numPr>
          <w:ilvl w:val="0"/>
          <w:numId w:val="16"/>
        </w:numPr>
        <w:ind w:left="284" w:firstLine="0"/>
      </w:pPr>
      <w:r w:rsidRPr="00A92113">
        <w:t>предметная деятельность и игры с составными и динамическими игрушками; эк</w:t>
      </w:r>
      <w:r w:rsidRPr="00A92113">
        <w:t>с</w:t>
      </w:r>
      <w:r w:rsidRPr="00A92113">
        <w:t>периментирование с материалами и веществами (песок, вода, тесто и пр.);</w:t>
      </w:r>
    </w:p>
    <w:p w:rsidR="00C16CAB" w:rsidRPr="00A92113" w:rsidRDefault="00C16CAB" w:rsidP="00781BDD">
      <w:pPr>
        <w:pStyle w:val="a5"/>
        <w:numPr>
          <w:ilvl w:val="0"/>
          <w:numId w:val="16"/>
        </w:numPr>
        <w:ind w:left="284" w:firstLine="0"/>
      </w:pPr>
      <w:r w:rsidRPr="00A92113">
        <w:t>общение с взрослым и совместные игры со сверстниками под руководством взро</w:t>
      </w:r>
      <w:r w:rsidRPr="00A92113">
        <w:t>с</w:t>
      </w:r>
      <w:r w:rsidRPr="00A92113">
        <w:t>лого;</w:t>
      </w:r>
    </w:p>
    <w:p w:rsidR="00C16CAB" w:rsidRPr="00A92113" w:rsidRDefault="00C16CAB" w:rsidP="00781BDD">
      <w:pPr>
        <w:pStyle w:val="a5"/>
        <w:numPr>
          <w:ilvl w:val="0"/>
          <w:numId w:val="16"/>
        </w:numPr>
        <w:ind w:left="284" w:firstLine="0"/>
      </w:pPr>
      <w:r w:rsidRPr="00A92113">
        <w:t>самообслуживание и действия с бытовыми предметами-орудиями (ложка, совок, лопатка и пр.);</w:t>
      </w:r>
    </w:p>
    <w:p w:rsidR="00C16CAB" w:rsidRPr="00A92113" w:rsidRDefault="00C16CAB" w:rsidP="00781BDD">
      <w:pPr>
        <w:pStyle w:val="a5"/>
        <w:numPr>
          <w:ilvl w:val="0"/>
          <w:numId w:val="16"/>
        </w:numPr>
        <w:ind w:left="284" w:firstLine="0"/>
      </w:pPr>
      <w:r w:rsidRPr="00A92113">
        <w:t>восприятие смысла музыки, сказок, стихов, рассматривание картинок;</w:t>
      </w:r>
    </w:p>
    <w:p w:rsidR="00C16CAB" w:rsidRPr="00A92113" w:rsidRDefault="00C16CAB" w:rsidP="00781BDD">
      <w:pPr>
        <w:pStyle w:val="a5"/>
        <w:numPr>
          <w:ilvl w:val="0"/>
          <w:numId w:val="16"/>
        </w:numPr>
        <w:ind w:left="284" w:firstLine="0"/>
      </w:pPr>
      <w:r w:rsidRPr="00A92113">
        <w:t>двигательная активность.</w:t>
      </w:r>
    </w:p>
    <w:p w:rsidR="00C16CAB" w:rsidRPr="00A92113" w:rsidRDefault="00C16CAB" w:rsidP="00497D76">
      <w:pPr>
        <w:ind w:left="284"/>
      </w:pPr>
    </w:p>
    <w:p w:rsidR="00C16CAB" w:rsidRPr="00A92113" w:rsidRDefault="00C16CAB" w:rsidP="00497D76">
      <w:pPr>
        <w:pStyle w:val="a5"/>
        <w:ind w:left="567"/>
        <w:rPr>
          <w:b/>
        </w:rPr>
      </w:pPr>
      <w:r w:rsidRPr="00A92113">
        <w:rPr>
          <w:b/>
        </w:rPr>
        <w:t>для детей дошкольного возраста (3 года - 8 лет):</w:t>
      </w:r>
    </w:p>
    <w:p w:rsidR="00C16CAB" w:rsidRPr="00A92113" w:rsidRDefault="00C16CAB" w:rsidP="00781BDD">
      <w:pPr>
        <w:pStyle w:val="a5"/>
        <w:numPr>
          <w:ilvl w:val="0"/>
          <w:numId w:val="17"/>
        </w:numPr>
        <w:ind w:left="284" w:firstLine="76"/>
      </w:pPr>
      <w:r w:rsidRPr="00A92113">
        <w:t>ряд видов деятельности, таких как игровая, включая сюжетно-ролевую игру, игру с правилами и другие виды игры;</w:t>
      </w:r>
    </w:p>
    <w:p w:rsidR="00C16CAB" w:rsidRPr="00A92113" w:rsidRDefault="00C16CAB" w:rsidP="00183051">
      <w:pPr>
        <w:pStyle w:val="a5"/>
        <w:numPr>
          <w:ilvl w:val="0"/>
          <w:numId w:val="17"/>
        </w:numPr>
      </w:pPr>
      <w:r w:rsidRPr="00A92113">
        <w:t>коммуникативная (общение и взаимодействие со взрослыми и сверстниками);</w:t>
      </w:r>
    </w:p>
    <w:p w:rsidR="00C16CAB" w:rsidRPr="00A92113" w:rsidRDefault="00C16CAB" w:rsidP="00781BDD">
      <w:pPr>
        <w:pStyle w:val="a5"/>
        <w:numPr>
          <w:ilvl w:val="0"/>
          <w:numId w:val="17"/>
        </w:numPr>
        <w:ind w:left="284" w:firstLine="0"/>
      </w:pPr>
      <w:r w:rsidRPr="00A92113">
        <w:t>познавательно-исследовательская (исследования объектов окружающего мира и экспериментирования с ними);</w:t>
      </w:r>
    </w:p>
    <w:p w:rsidR="00C16CAB" w:rsidRPr="00A92113" w:rsidRDefault="00C16CAB" w:rsidP="00183051">
      <w:pPr>
        <w:pStyle w:val="a5"/>
        <w:numPr>
          <w:ilvl w:val="0"/>
          <w:numId w:val="17"/>
        </w:numPr>
      </w:pPr>
      <w:r w:rsidRPr="00A92113">
        <w:t>восприятие художественной литературы и фольклора;</w:t>
      </w:r>
    </w:p>
    <w:p w:rsidR="00C16CAB" w:rsidRPr="00A92113" w:rsidRDefault="00C16CAB" w:rsidP="00183051">
      <w:pPr>
        <w:pStyle w:val="a5"/>
        <w:numPr>
          <w:ilvl w:val="0"/>
          <w:numId w:val="17"/>
        </w:numPr>
      </w:pPr>
      <w:r w:rsidRPr="00A92113">
        <w:t>самообслуживание и элементарный бытовой труд (в помещении и на улице);</w:t>
      </w:r>
    </w:p>
    <w:p w:rsidR="00C16CAB" w:rsidRPr="00A92113" w:rsidRDefault="00C16CAB" w:rsidP="00781BDD">
      <w:pPr>
        <w:pStyle w:val="a5"/>
        <w:numPr>
          <w:ilvl w:val="0"/>
          <w:numId w:val="17"/>
        </w:numPr>
        <w:ind w:left="426" w:hanging="66"/>
      </w:pPr>
      <w:r w:rsidRPr="00A92113">
        <w:t>конструирование из разного материала, включая конструкторы, модули, бумагу, природный и иной материал;</w:t>
      </w:r>
    </w:p>
    <w:p w:rsidR="00C16CAB" w:rsidRPr="00A92113" w:rsidRDefault="00C16CAB" w:rsidP="00183051">
      <w:pPr>
        <w:pStyle w:val="a5"/>
        <w:numPr>
          <w:ilvl w:val="0"/>
          <w:numId w:val="17"/>
        </w:numPr>
      </w:pPr>
      <w:r w:rsidRPr="00A92113">
        <w:t>изобразительная (рисование, лепка, аппликация);</w:t>
      </w:r>
    </w:p>
    <w:p w:rsidR="00C16CAB" w:rsidRPr="00A92113" w:rsidRDefault="00C16CAB" w:rsidP="00781BDD">
      <w:pPr>
        <w:pStyle w:val="a5"/>
        <w:numPr>
          <w:ilvl w:val="0"/>
          <w:numId w:val="17"/>
        </w:numPr>
        <w:ind w:left="284" w:firstLine="76"/>
      </w:pPr>
      <w:r w:rsidRPr="00A92113"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C16CAB" w:rsidRPr="00497D76" w:rsidRDefault="00C16CAB" w:rsidP="00183051">
      <w:pPr>
        <w:pStyle w:val="a5"/>
        <w:numPr>
          <w:ilvl w:val="0"/>
          <w:numId w:val="17"/>
        </w:numPr>
      </w:pPr>
      <w:r w:rsidRPr="00A92113">
        <w:t>двигательная (овладение основными движениями) формы активности ребенка.</w:t>
      </w:r>
    </w:p>
    <w:p w:rsidR="00C16CAB" w:rsidRPr="00A92113" w:rsidRDefault="00C16CAB" w:rsidP="00497D76">
      <w:pPr>
        <w:jc w:val="center"/>
        <w:rPr>
          <w:b/>
        </w:rPr>
      </w:pPr>
      <w:r w:rsidRPr="00A92113">
        <w:rPr>
          <w:b/>
        </w:rPr>
        <w:t xml:space="preserve">Методы образования дошкольников и их применение в образовательном процессе </w:t>
      </w:r>
    </w:p>
    <w:tbl>
      <w:tblPr>
        <w:tblW w:w="9782" w:type="dxa"/>
        <w:tblInd w:w="-318" w:type="dxa"/>
        <w:tblLayout w:type="fixed"/>
        <w:tblLook w:val="0000"/>
      </w:tblPr>
      <w:tblGrid>
        <w:gridCol w:w="2411"/>
        <w:gridCol w:w="3402"/>
        <w:gridCol w:w="3969"/>
      </w:tblGrid>
      <w:tr w:rsidR="00C16CAB" w:rsidRPr="00A92113" w:rsidTr="00C545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pPr>
              <w:jc w:val="center"/>
              <w:rPr>
                <w:b/>
              </w:rPr>
            </w:pPr>
            <w:r w:rsidRPr="00A92113">
              <w:rPr>
                <w:b/>
              </w:rPr>
              <w:t>Название метода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pPr>
              <w:jc w:val="center"/>
              <w:rPr>
                <w:b/>
              </w:rPr>
            </w:pPr>
            <w:r w:rsidRPr="00A92113">
              <w:rPr>
                <w:b/>
              </w:rPr>
              <w:t>Определение метода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pPr>
              <w:jc w:val="center"/>
              <w:rPr>
                <w:b/>
              </w:rPr>
            </w:pPr>
            <w:r w:rsidRPr="00A92113">
              <w:rPr>
                <w:b/>
              </w:rPr>
              <w:t>Рекомендации по использованию</w:t>
            </w:r>
          </w:p>
        </w:tc>
      </w:tr>
      <w:tr w:rsidR="00C16CAB" w:rsidRPr="00A92113" w:rsidTr="00C54541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pPr>
              <w:jc w:val="center"/>
              <w:rPr>
                <w:b/>
              </w:rPr>
            </w:pPr>
            <w:r w:rsidRPr="00A92113">
              <w:rPr>
                <w:b/>
              </w:rPr>
              <w:t>Методы по источнику знаний</w:t>
            </w:r>
          </w:p>
        </w:tc>
      </w:tr>
      <w:tr w:rsidR="00C16CAB" w:rsidRPr="00A92113" w:rsidTr="00C545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37520B">
            <w:pPr>
              <w:jc w:val="center"/>
            </w:pPr>
            <w:r w:rsidRPr="00A92113">
              <w:t>Словесные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Рассказ, беседа и др.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r w:rsidRPr="00A92113">
              <w:t>Словесные методы позволяют в кратчайший срок передать инфо</w:t>
            </w:r>
            <w:r w:rsidRPr="00A92113">
              <w:t>р</w:t>
            </w:r>
            <w:r w:rsidRPr="00A92113">
              <w:t>мацию детям</w:t>
            </w:r>
          </w:p>
        </w:tc>
      </w:tr>
      <w:tr w:rsidR="00C16CAB" w:rsidRPr="00A92113" w:rsidTr="00C545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37520B">
            <w:pPr>
              <w:jc w:val="center"/>
            </w:pPr>
            <w:r w:rsidRPr="00A92113">
              <w:t>Наглядные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Метод  иллюстраций  и метод демонстраций.</w:t>
            </w:r>
          </w:p>
          <w:p w:rsidR="00C16CAB" w:rsidRPr="00A92113" w:rsidRDefault="00C16CAB" w:rsidP="00C54541">
            <w:r w:rsidRPr="00A92113">
              <w:t>Ребенок получает информ</w:t>
            </w:r>
            <w:r w:rsidRPr="00A92113">
              <w:t>а</w:t>
            </w:r>
            <w:r w:rsidRPr="00A92113">
              <w:t>цию с помощью наглядных пособий и технических средств.</w:t>
            </w:r>
          </w:p>
          <w:p w:rsidR="00C16CAB" w:rsidRPr="00A92113" w:rsidRDefault="00C16CAB" w:rsidP="00C54541">
            <w:r w:rsidRPr="00A92113">
              <w:t>Наглядные методы использ</w:t>
            </w:r>
            <w:r w:rsidRPr="00A92113">
              <w:t>у</w:t>
            </w:r>
            <w:r w:rsidRPr="00A92113">
              <w:t>ются во взаимосвязи со сл</w:t>
            </w:r>
            <w:r w:rsidRPr="00A92113">
              <w:t>о</w:t>
            </w:r>
            <w:r w:rsidRPr="00A92113">
              <w:t>весными и практическими м</w:t>
            </w:r>
            <w:r w:rsidRPr="00A92113">
              <w:t>е</w:t>
            </w:r>
            <w:r w:rsidRPr="00A92113">
              <w:t>тодами обучения.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r w:rsidRPr="00A92113">
              <w:t>Метод иллюстраций предполагает показ детям иллюстративных пос</w:t>
            </w:r>
            <w:r w:rsidRPr="00A92113">
              <w:t>о</w:t>
            </w:r>
            <w:r w:rsidRPr="00A92113">
              <w:t xml:space="preserve">бий: плакатов, картин, зарисовок на доске и пр. Метод демонстраций - показ </w:t>
            </w:r>
            <w:proofErr w:type="spellStart"/>
            <w:r w:rsidRPr="00A92113">
              <w:t>мульфильмов</w:t>
            </w:r>
            <w:proofErr w:type="spellEnd"/>
            <w:r w:rsidRPr="00A92113">
              <w:t xml:space="preserve">, диафильмов и др. </w:t>
            </w:r>
          </w:p>
          <w:p w:rsidR="00C16CAB" w:rsidRPr="00A92113" w:rsidRDefault="00C16CAB" w:rsidP="00C54541">
            <w:r w:rsidRPr="00A92113">
              <w:t>В современных условиях особое внимание уделяется применению такого средства наглядности, как компьютер индивидуального пол</w:t>
            </w:r>
            <w:r w:rsidRPr="00A92113">
              <w:t>ь</w:t>
            </w:r>
            <w:r w:rsidRPr="00A92113">
              <w:t>зования. Компьютеры дают во</w:t>
            </w:r>
            <w:r w:rsidRPr="00A92113">
              <w:t>з</w:t>
            </w:r>
            <w:r w:rsidRPr="00A92113">
              <w:t>можность воспитателю моделир</w:t>
            </w:r>
            <w:r w:rsidRPr="00A92113">
              <w:t>о</w:t>
            </w:r>
            <w:r w:rsidRPr="00A92113">
              <w:t>вать определенные процессы и с</w:t>
            </w:r>
            <w:r w:rsidRPr="00A92113">
              <w:t>и</w:t>
            </w:r>
            <w:r w:rsidRPr="00A92113">
              <w:t>туации, выбирать из ряда возмо</w:t>
            </w:r>
            <w:r w:rsidRPr="00A92113">
              <w:t>ж</w:t>
            </w:r>
            <w:r w:rsidRPr="00A92113">
              <w:t>ных решений оптимальные по о</w:t>
            </w:r>
            <w:r w:rsidRPr="00A92113">
              <w:t>п</w:t>
            </w:r>
            <w:r w:rsidRPr="00A92113">
              <w:t>ределенным критериям, т.е. знач</w:t>
            </w:r>
            <w:r w:rsidRPr="00A92113">
              <w:t>и</w:t>
            </w:r>
            <w:r w:rsidRPr="00A92113">
              <w:t>тельно расширяют возможности н</w:t>
            </w:r>
            <w:r w:rsidRPr="00A92113">
              <w:t>а</w:t>
            </w:r>
            <w:r w:rsidRPr="00A92113">
              <w:t>глядных методов в образовательном процессе при реализации ООП д</w:t>
            </w:r>
            <w:r w:rsidRPr="00A92113">
              <w:t>о</w:t>
            </w:r>
            <w:r w:rsidRPr="00A92113">
              <w:lastRenderedPageBreak/>
              <w:t>школьного образования.</w:t>
            </w:r>
          </w:p>
        </w:tc>
      </w:tr>
      <w:tr w:rsidR="00C16CAB" w:rsidRPr="00A92113" w:rsidTr="00C545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37520B">
            <w:pPr>
              <w:jc w:val="center"/>
            </w:pPr>
            <w:r w:rsidRPr="00A92113">
              <w:lastRenderedPageBreak/>
              <w:t>Практические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Практические методы обуч</w:t>
            </w:r>
            <w:r w:rsidRPr="00A92113">
              <w:t>е</w:t>
            </w:r>
            <w:r w:rsidRPr="00A92113">
              <w:t>ния основаны на практической деятельности детей и форм</w:t>
            </w:r>
            <w:r w:rsidRPr="00A92113">
              <w:t>и</w:t>
            </w:r>
            <w:r w:rsidRPr="00A92113">
              <w:t>руют практические умения и навыки.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r w:rsidRPr="00A92113">
              <w:t>Выполнение практических заданий проводится после знакомства детей с тем или иным содержанием и н</w:t>
            </w:r>
            <w:r w:rsidRPr="00A92113">
              <w:t>о</w:t>
            </w:r>
            <w:r w:rsidRPr="00A92113">
              <w:t>сит обобщающий характер. Упра</w:t>
            </w:r>
            <w:r w:rsidRPr="00A92113">
              <w:t>ж</w:t>
            </w:r>
            <w:r w:rsidRPr="00A92113">
              <w:t>нения могут проводиться в орган</w:t>
            </w:r>
            <w:r w:rsidRPr="00A92113">
              <w:t>и</w:t>
            </w:r>
            <w:r w:rsidRPr="00A92113">
              <w:t>зованной образовательной деятел</w:t>
            </w:r>
            <w:r w:rsidRPr="00A92113">
              <w:t>ь</w:t>
            </w:r>
            <w:r w:rsidRPr="00A92113">
              <w:t>ности и в</w:t>
            </w:r>
            <w:r w:rsidRPr="0070765C">
              <w:t xml:space="preserve"> </w:t>
            </w:r>
            <w:r w:rsidRPr="00A92113">
              <w:t>самостоятельной деятел</w:t>
            </w:r>
            <w:r w:rsidRPr="00A92113">
              <w:t>ь</w:t>
            </w:r>
            <w:r w:rsidRPr="00A92113">
              <w:t>ности.</w:t>
            </w:r>
          </w:p>
        </w:tc>
      </w:tr>
      <w:tr w:rsidR="00C16CAB" w:rsidRPr="00A92113" w:rsidTr="00C54541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pPr>
              <w:jc w:val="center"/>
              <w:rPr>
                <w:b/>
              </w:rPr>
            </w:pPr>
            <w:r w:rsidRPr="00A92113">
              <w:rPr>
                <w:b/>
              </w:rPr>
              <w:t>Методы по характеру образовательной деятельности детей</w:t>
            </w:r>
          </w:p>
        </w:tc>
      </w:tr>
      <w:tr w:rsidR="00C16CAB" w:rsidRPr="00A92113" w:rsidTr="00C545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37520B">
            <w:pPr>
              <w:jc w:val="center"/>
            </w:pPr>
            <w:r w:rsidRPr="00A92113">
              <w:t>Информационно- рецептивный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Воспитатель сообщает детям готовую информацию, а они ее воспринимают, осознают и фиксируют в памяти.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r w:rsidRPr="00A92113">
              <w:t>Один из наиболее экономных сп</w:t>
            </w:r>
            <w:r w:rsidRPr="00A92113">
              <w:t>о</w:t>
            </w:r>
            <w:r w:rsidRPr="00A92113">
              <w:t>собов передачи информации. Одн</w:t>
            </w:r>
            <w:r w:rsidRPr="00A92113">
              <w:t>а</w:t>
            </w:r>
            <w:r w:rsidRPr="00A92113">
              <w:t>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C16CAB" w:rsidRPr="00A92113" w:rsidTr="00C545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37520B">
            <w:pPr>
              <w:jc w:val="center"/>
            </w:pPr>
            <w:r w:rsidRPr="00A92113">
              <w:t>Репродуктивный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Суть метода состоит в мног</w:t>
            </w:r>
            <w:r w:rsidRPr="00A92113">
              <w:t>о</w:t>
            </w:r>
            <w:r w:rsidRPr="00A92113">
              <w:t>кратном повторении способа деятельности по заданию во</w:t>
            </w:r>
            <w:r w:rsidRPr="00A92113">
              <w:t>с</w:t>
            </w:r>
            <w:r w:rsidRPr="00A92113">
              <w:t>питателя.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r w:rsidRPr="00A92113">
              <w:t>Деятельность воспитателя заключ</w:t>
            </w:r>
            <w:r w:rsidRPr="00A92113">
              <w:t>а</w:t>
            </w:r>
            <w:r w:rsidRPr="00A92113">
              <w:t>ется в разработке и сообщении о</w:t>
            </w:r>
            <w:r w:rsidRPr="00A92113">
              <w:t>б</w:t>
            </w:r>
            <w:r w:rsidRPr="00A92113">
              <w:t>разца, а деятельность детей – в в</w:t>
            </w:r>
            <w:r w:rsidRPr="00A92113">
              <w:t>ы</w:t>
            </w:r>
            <w:r w:rsidRPr="00A92113">
              <w:t>полнении действий по образцу.</w:t>
            </w:r>
          </w:p>
        </w:tc>
      </w:tr>
      <w:tr w:rsidR="00C16CAB" w:rsidRPr="00A92113" w:rsidTr="00C545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37520B">
            <w:pPr>
              <w:jc w:val="center"/>
              <w:rPr>
                <w:lang w:val="en-US"/>
              </w:rPr>
            </w:pPr>
            <w:r w:rsidRPr="00A92113">
              <w:t xml:space="preserve">Проблемное </w:t>
            </w:r>
          </w:p>
          <w:p w:rsidR="00C16CAB" w:rsidRPr="00A92113" w:rsidRDefault="00C16CAB" w:rsidP="0037520B">
            <w:pPr>
              <w:jc w:val="center"/>
            </w:pPr>
            <w:r w:rsidRPr="00A92113">
              <w:t>изложение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Воспитатель ставит перед детьми проблему – сложный теоретический</w:t>
            </w:r>
            <w:r w:rsidRPr="0037520B">
              <w:t xml:space="preserve"> </w:t>
            </w:r>
            <w:r w:rsidRPr="00A92113">
              <w:t>или практич</w:t>
            </w:r>
            <w:r w:rsidRPr="00A92113">
              <w:t>е</w:t>
            </w:r>
            <w:r w:rsidRPr="00A92113">
              <w:t>ский вопрос,</w:t>
            </w:r>
            <w:r w:rsidRPr="0037520B">
              <w:t xml:space="preserve"> </w:t>
            </w:r>
            <w:r w:rsidRPr="00A92113">
              <w:t>требующий и</w:t>
            </w:r>
            <w:r w:rsidRPr="00A92113">
              <w:t>с</w:t>
            </w:r>
            <w:r w:rsidRPr="00A92113">
              <w:t>следования, разрешения, и сам показывает путь ее решения, вскрывая возникающие пр</w:t>
            </w:r>
            <w:r w:rsidRPr="00A92113">
              <w:t>о</w:t>
            </w:r>
            <w:r w:rsidRPr="00A92113">
              <w:t>тиворечия. Назначение этого метода – показать образцы н</w:t>
            </w:r>
            <w:r w:rsidRPr="00A92113">
              <w:t>а</w:t>
            </w:r>
            <w:r w:rsidRPr="00A92113">
              <w:t>учного познания, научного решения проблем.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r w:rsidRPr="00A92113">
              <w:t>Дети следят за логикой решения проблемы, получая эталон научного мышления и познания, образец культуры</w:t>
            </w:r>
            <w:r w:rsidRPr="0037520B">
              <w:t xml:space="preserve"> </w:t>
            </w:r>
            <w:r w:rsidRPr="00A92113">
              <w:t>развертывания познав</w:t>
            </w:r>
            <w:r w:rsidRPr="00A92113">
              <w:t>а</w:t>
            </w:r>
            <w:r w:rsidRPr="00A92113">
              <w:t>тельных действий.</w:t>
            </w:r>
          </w:p>
        </w:tc>
      </w:tr>
      <w:tr w:rsidR="00C16CAB" w:rsidRPr="00A92113" w:rsidTr="00C545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37520B">
            <w:pPr>
              <w:jc w:val="center"/>
            </w:pPr>
            <w:r w:rsidRPr="00A92113">
              <w:t>Частично-поисковый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Воспитатель расчленяет пр</w:t>
            </w:r>
            <w:r w:rsidRPr="00A92113">
              <w:t>о</w:t>
            </w:r>
            <w:r w:rsidRPr="00A92113">
              <w:t xml:space="preserve">блемную задачу на </w:t>
            </w:r>
            <w:proofErr w:type="spellStart"/>
            <w:r w:rsidRPr="00A92113">
              <w:t>подпро</w:t>
            </w:r>
            <w:r w:rsidRPr="00A92113">
              <w:t>б</w:t>
            </w:r>
            <w:r w:rsidRPr="00A92113">
              <w:t>лемы</w:t>
            </w:r>
            <w:proofErr w:type="spellEnd"/>
            <w:r w:rsidRPr="00A92113">
              <w:t>, а дети осуществляют отдельные шаги поиска ее р</w:t>
            </w:r>
            <w:r w:rsidRPr="00A92113">
              <w:t>е</w:t>
            </w:r>
            <w:r w:rsidRPr="00A92113">
              <w:t>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r w:rsidRPr="00A92113">
              <w:t>Каждый шаг предполагает творч</w:t>
            </w:r>
            <w:r w:rsidRPr="00A92113">
              <w:t>е</w:t>
            </w:r>
            <w:r w:rsidRPr="00A92113">
              <w:t>скую деятельность, но целостное решение проблемы пока отсутств</w:t>
            </w:r>
            <w:r w:rsidRPr="00A92113">
              <w:t>у</w:t>
            </w:r>
            <w:r w:rsidRPr="00A92113">
              <w:t>ет.</w:t>
            </w:r>
          </w:p>
        </w:tc>
      </w:tr>
      <w:tr w:rsidR="00C16CAB" w:rsidRPr="00A92113" w:rsidTr="00C545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37520B">
            <w:pPr>
              <w:jc w:val="center"/>
            </w:pPr>
            <w:r w:rsidRPr="00A92113">
              <w:t>Исследовательский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Метод призван обеспечить творческое применение зн</w:t>
            </w:r>
            <w:r w:rsidRPr="00A92113">
              <w:t>а</w:t>
            </w:r>
            <w:r w:rsidRPr="00A92113">
              <w:t>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r w:rsidRPr="00A92113">
              <w:t>В процессе образовательной де</w:t>
            </w:r>
            <w:r w:rsidRPr="00A92113">
              <w:t>я</w:t>
            </w:r>
            <w:r w:rsidRPr="00A92113">
              <w:t>тельности дети овладевают метод</w:t>
            </w:r>
            <w:r w:rsidRPr="00A92113">
              <w:t>а</w:t>
            </w:r>
            <w:r w:rsidRPr="00A92113">
              <w:t xml:space="preserve">ми познания, так формируется их опыт </w:t>
            </w:r>
            <w:proofErr w:type="spellStart"/>
            <w:r w:rsidRPr="00A92113">
              <w:t>поисково</w:t>
            </w:r>
            <w:proofErr w:type="spellEnd"/>
            <w:r w:rsidRPr="00A92113">
              <w:t>- исследовательской деятельности.</w:t>
            </w:r>
          </w:p>
        </w:tc>
      </w:tr>
      <w:tr w:rsidR="00C16CAB" w:rsidRPr="00A92113" w:rsidTr="00C545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37520B">
            <w:pPr>
              <w:jc w:val="center"/>
            </w:pPr>
            <w:r w:rsidRPr="00A92113">
              <w:t>Активные методы 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Активные методы предоста</w:t>
            </w:r>
            <w:r w:rsidRPr="00A92113">
              <w:t>в</w:t>
            </w:r>
            <w:r w:rsidRPr="00A92113">
              <w:t>ляют дошкольникам возмо</w:t>
            </w:r>
            <w:r w:rsidRPr="00A92113">
              <w:t>ж</w:t>
            </w:r>
            <w:r w:rsidRPr="00A92113">
              <w:t>ность обучаться на собстве</w:t>
            </w:r>
            <w:r w:rsidRPr="00A92113">
              <w:t>н</w:t>
            </w:r>
            <w:r w:rsidRPr="00A92113">
              <w:t>ном опыте, приобретать</w:t>
            </w:r>
          </w:p>
          <w:p w:rsidR="00C16CAB" w:rsidRPr="00A92113" w:rsidRDefault="00C16CAB" w:rsidP="00C54541">
            <w:r w:rsidRPr="00A92113">
              <w:t>разнообразный субъективный опыт.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r w:rsidRPr="00A92113">
              <w:t>Активные методы обучения пре</w:t>
            </w:r>
            <w:r w:rsidRPr="00A92113">
              <w:t>д</w:t>
            </w:r>
            <w:r w:rsidRPr="00A92113">
              <w:t>полагают использование в образ</w:t>
            </w:r>
            <w:r w:rsidRPr="00A92113">
              <w:t>о</w:t>
            </w:r>
            <w:r w:rsidRPr="00A92113">
              <w:t>вательном процессе определенной последовательности выполнения заданий: начиная с анализа и оце</w:t>
            </w:r>
            <w:r w:rsidRPr="00A92113">
              <w:t>н</w:t>
            </w:r>
            <w:r w:rsidRPr="00A92113">
              <w:t>ки конкретных ситуаций, дидакт</w:t>
            </w:r>
            <w:r w:rsidRPr="00A92113">
              <w:t>и</w:t>
            </w:r>
            <w:r w:rsidRPr="00A92113">
              <w:t>ческим играм. Активные методы должны применяться по мере их усложнения.</w:t>
            </w:r>
          </w:p>
          <w:p w:rsidR="00C16CAB" w:rsidRPr="00A92113" w:rsidRDefault="00C16CAB" w:rsidP="00C54541">
            <w:r w:rsidRPr="00A92113">
              <w:t>В группу активных методов образ</w:t>
            </w:r>
            <w:r w:rsidRPr="00A92113">
              <w:t>о</w:t>
            </w:r>
            <w:r w:rsidRPr="00A92113">
              <w:t xml:space="preserve">вания входят дидактические игры – специально разработанные игры, </w:t>
            </w:r>
            <w:r w:rsidRPr="00A92113">
              <w:lastRenderedPageBreak/>
              <w:t>моделирующие реальность и пр</w:t>
            </w:r>
            <w:r w:rsidRPr="00A92113">
              <w:t>и</w:t>
            </w:r>
            <w:r w:rsidRPr="00A92113">
              <w:t>способленные для целей обучения.</w:t>
            </w:r>
          </w:p>
        </w:tc>
      </w:tr>
      <w:tr w:rsidR="00C16CAB" w:rsidRPr="00A92113" w:rsidTr="00C545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37520B">
            <w:pPr>
              <w:jc w:val="center"/>
            </w:pPr>
            <w:r w:rsidRPr="00A92113">
              <w:lastRenderedPageBreak/>
              <w:t>Метод- экспериме</w:t>
            </w:r>
            <w:r w:rsidRPr="00A92113">
              <w:t>н</w:t>
            </w:r>
            <w:r w:rsidRPr="00A92113">
              <w:t>тирования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Действенное изучение свойств предметов, преобразование его свойств, структуры, дейс</w:t>
            </w:r>
            <w:r w:rsidRPr="00A92113">
              <w:t>т</w:t>
            </w:r>
            <w:r w:rsidRPr="00A92113">
              <w:t>венным путем установления взаимосвязи с</w:t>
            </w:r>
            <w:r w:rsidRPr="0037520B">
              <w:t xml:space="preserve"> </w:t>
            </w:r>
            <w:r w:rsidRPr="00A92113">
              <w:t>другими объе</w:t>
            </w:r>
            <w:r w:rsidRPr="00A92113">
              <w:t>к</w:t>
            </w:r>
            <w:r w:rsidRPr="00A92113">
              <w:t>тами, установление взаимоз</w:t>
            </w:r>
            <w:r w:rsidRPr="00A92113">
              <w:t>а</w:t>
            </w:r>
            <w:r w:rsidRPr="00A92113">
              <w:t>висимости.</w:t>
            </w:r>
          </w:p>
          <w:p w:rsidR="00C16CAB" w:rsidRPr="00A92113" w:rsidRDefault="00C16CAB" w:rsidP="00C54541">
            <w:r w:rsidRPr="00A92113">
              <w:t>Умственное    эксперимент</w:t>
            </w:r>
            <w:r w:rsidRPr="00A92113">
              <w:t>и</w:t>
            </w:r>
            <w:r w:rsidRPr="00A92113">
              <w:t>рование</w:t>
            </w:r>
            <w:r w:rsidRPr="0070765C">
              <w:t xml:space="preserve"> </w:t>
            </w:r>
            <w:r w:rsidRPr="00A92113">
              <w:t>(осуществляется с помощью поисков ответов на поставленные вопросы, разб</w:t>
            </w:r>
            <w:r w:rsidRPr="00A92113">
              <w:t>о</w:t>
            </w:r>
            <w:r w:rsidRPr="00A92113">
              <w:t>ра и решения проблемных с</w:t>
            </w:r>
            <w:r w:rsidRPr="00A92113">
              <w:t>и</w:t>
            </w:r>
            <w:r w:rsidRPr="00A92113">
              <w:t>туаций).Социальное    эксп</w:t>
            </w:r>
            <w:r w:rsidRPr="00A92113">
              <w:t>е</w:t>
            </w:r>
            <w:r w:rsidRPr="00A92113">
              <w:t>риментирование (объектом изучения и эксперимента ст</w:t>
            </w:r>
            <w:r w:rsidRPr="00A92113">
              <w:t>а</w:t>
            </w:r>
            <w:r w:rsidRPr="00A92113">
              <w:t>новятся отношения ребенка со своим социальным окружен</w:t>
            </w:r>
            <w:r w:rsidRPr="00A92113">
              <w:t>и</w:t>
            </w:r>
            <w:r w:rsidRPr="00A92113">
              <w:t>ем: сверстниками, другими детьми, детьми противоп</w:t>
            </w:r>
            <w:r w:rsidRPr="00A92113">
              <w:t>о</w:t>
            </w:r>
            <w:r w:rsidRPr="00A92113">
              <w:t>ложного пола, со взрослыми).</w:t>
            </w:r>
          </w:p>
          <w:p w:rsidR="00C16CAB" w:rsidRPr="00A92113" w:rsidRDefault="00C16CAB" w:rsidP="00C54541">
            <w:r w:rsidRPr="00A92113">
              <w:t>Практическое    экспериме</w:t>
            </w:r>
            <w:r w:rsidRPr="00A92113">
              <w:t>н</w:t>
            </w:r>
            <w:r w:rsidRPr="00A92113">
              <w:t>тирование (постижение всего многообразия окружающего мира посредством реальных опытов с реальными предм</w:t>
            </w:r>
            <w:r w:rsidRPr="00A92113">
              <w:t>е</w:t>
            </w:r>
            <w:r w:rsidRPr="00A92113">
              <w:t>тами и их свойствам).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r w:rsidRPr="00A92113">
              <w:t>Использование этого метода позв</w:t>
            </w:r>
            <w:r w:rsidRPr="00A92113">
              <w:t>о</w:t>
            </w:r>
            <w:r w:rsidRPr="00A92113">
              <w:t>ляет управлять явлениями, вызывая или прекращая эти процессы. Реб</w:t>
            </w:r>
            <w:r w:rsidRPr="00A92113">
              <w:t>е</w:t>
            </w:r>
            <w:r w:rsidRPr="00A92113">
              <w:t>нок может наблюдать и познавать такие свойства и связи, которые н</w:t>
            </w:r>
            <w:r w:rsidRPr="00A92113">
              <w:t>е</w:t>
            </w:r>
            <w:r w:rsidRPr="00A92113">
              <w:t>доступны непосредственному во</w:t>
            </w:r>
            <w:r w:rsidRPr="00A92113">
              <w:t>с</w:t>
            </w:r>
            <w:r w:rsidRPr="00A92113">
              <w:t>приятию в повседневной жизни (свойства магнита, светового луча, движение воздуха, агрегатное с</w:t>
            </w:r>
            <w:r w:rsidRPr="00A92113">
              <w:t>о</w:t>
            </w:r>
            <w:r w:rsidRPr="00A92113">
              <w:t>стояние воды и др.).</w:t>
            </w:r>
          </w:p>
          <w:p w:rsidR="00C16CAB" w:rsidRPr="00A92113" w:rsidRDefault="00C16CAB" w:rsidP="00C54541">
            <w:r w:rsidRPr="00A92113">
              <w:t>Экспериментирование, элемента</w:t>
            </w:r>
            <w:r w:rsidRPr="00A92113">
              <w:t>р</w:t>
            </w:r>
            <w:r w:rsidRPr="00A92113">
              <w:t>ные опыты помогают</w:t>
            </w:r>
          </w:p>
          <w:p w:rsidR="00C16CAB" w:rsidRPr="00A92113" w:rsidRDefault="00C16CAB" w:rsidP="00C54541">
            <w:r w:rsidRPr="00A92113">
              <w:t>детям осмыслить явления окр</w:t>
            </w:r>
            <w:r w:rsidRPr="00A92113">
              <w:t>у</w:t>
            </w:r>
            <w:r w:rsidRPr="00A92113">
              <w:t>жающего мира, расширить круг</w:t>
            </w:r>
            <w:r w:rsidRPr="00A92113">
              <w:t>о</w:t>
            </w:r>
            <w:r w:rsidRPr="00A92113">
              <w:t>зор, понять существующие взаим</w:t>
            </w:r>
            <w:r w:rsidRPr="00A92113">
              <w:t>о</w:t>
            </w:r>
            <w:r w:rsidRPr="00A92113">
              <w:t>связи. У детей развивается набл</w:t>
            </w:r>
            <w:r w:rsidRPr="00A92113">
              <w:t>ю</w:t>
            </w:r>
            <w:r w:rsidRPr="00A92113">
              <w:t>дательность, элементарные анал</w:t>
            </w:r>
            <w:r w:rsidRPr="00A92113">
              <w:t>и</w:t>
            </w:r>
            <w:r w:rsidRPr="00A92113">
              <w:t>тические умения, стремление сра</w:t>
            </w:r>
            <w:r w:rsidRPr="00A92113">
              <w:t>в</w:t>
            </w:r>
            <w:r w:rsidRPr="00A92113">
              <w:t>нивать, сопоставлять, высказывать предположение, аргументировать выводы.</w:t>
            </w:r>
          </w:p>
        </w:tc>
      </w:tr>
      <w:tr w:rsidR="00C16CAB" w:rsidRPr="00A92113" w:rsidTr="00C545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Моделирование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Процесс создания модели (о</w:t>
            </w:r>
            <w:r w:rsidRPr="00A92113">
              <w:t>б</w:t>
            </w:r>
            <w:r w:rsidRPr="00A92113">
              <w:t>разца) объекта познания (или явления) или использование имеющейся модели.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r w:rsidRPr="00A92113">
              <w:t>Процесс замещения реальных об</w:t>
            </w:r>
            <w:r w:rsidRPr="00A92113">
              <w:t>ъ</w:t>
            </w:r>
            <w:r w:rsidRPr="00A92113">
              <w:t>ектов познания условными – пре</w:t>
            </w:r>
            <w:r w:rsidRPr="00A92113">
              <w:t>д</w:t>
            </w:r>
            <w:r w:rsidRPr="00A92113">
              <w:t>метами или изображениями.</w:t>
            </w:r>
          </w:p>
        </w:tc>
      </w:tr>
      <w:tr w:rsidR="00C16CAB" w:rsidRPr="00A92113" w:rsidTr="00C545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Метод эстетического восприятия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Процесс отражения ребенком предмета или явления в целом при непосредственном во</w:t>
            </w:r>
            <w:r w:rsidRPr="00A92113">
              <w:t>з</w:t>
            </w:r>
            <w:r w:rsidRPr="00A92113">
              <w:t>действии его на органы чувств.</w:t>
            </w:r>
            <w:r w:rsidR="00536281">
              <w:t xml:space="preserve"> </w:t>
            </w:r>
            <w:r w:rsidRPr="00A92113">
              <w:t>Вид эстетической де</w:t>
            </w:r>
            <w:r w:rsidRPr="00A92113">
              <w:t>я</w:t>
            </w:r>
            <w:r w:rsidRPr="00A92113">
              <w:t>тельности, выражающийся в целенаправленном и целос</w:t>
            </w:r>
            <w:r w:rsidRPr="00A92113">
              <w:t>т</w:t>
            </w:r>
            <w:r w:rsidRPr="00A92113">
              <w:t>ном восприятии произведений искусства как эстетической ценности, которое сопрово</w:t>
            </w:r>
            <w:r w:rsidRPr="00A92113">
              <w:t>ж</w:t>
            </w:r>
            <w:r w:rsidRPr="00A92113">
              <w:t>дается эстетическим переж</w:t>
            </w:r>
            <w:r w:rsidRPr="00A92113">
              <w:t>и</w:t>
            </w:r>
            <w:r w:rsidRPr="00A92113">
              <w:t>ванием.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r w:rsidRPr="00A92113">
              <w:t>Оценка и эстетика окружающей о</w:t>
            </w:r>
            <w:r w:rsidRPr="00A92113">
              <w:t>б</w:t>
            </w:r>
            <w:r w:rsidRPr="00A92113">
              <w:t>становки, произведений искусства, явлений природы и др.</w:t>
            </w:r>
          </w:p>
        </w:tc>
      </w:tr>
      <w:tr w:rsidR="00C16CAB" w:rsidRPr="00A92113" w:rsidTr="00C545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Метод поддержки эмоциональной а</w:t>
            </w:r>
            <w:r w:rsidRPr="00A92113">
              <w:t>к</w:t>
            </w:r>
            <w:r w:rsidRPr="00A92113">
              <w:t>тивности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A92113" w:rsidRDefault="00C16CAB" w:rsidP="00C54541">
            <w:r w:rsidRPr="00A92113">
              <w:t>Процесс стимуляции эмоци</w:t>
            </w:r>
            <w:r w:rsidRPr="00A92113">
              <w:t>о</w:t>
            </w:r>
            <w:r w:rsidRPr="00A92113">
              <w:t>нальной активности ребенка при формировании различных личностных качеств, знаний, умений и навыков.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A92113" w:rsidRDefault="00C16CAB" w:rsidP="00C54541">
            <w:r w:rsidRPr="00A92113">
              <w:t>Решение проблемных ситуаций, с</w:t>
            </w:r>
            <w:r w:rsidRPr="00A92113">
              <w:t>и</w:t>
            </w:r>
            <w:r w:rsidRPr="00A92113">
              <w:t>туаций поискового содержания. Создание воображаемых ситуаций.</w:t>
            </w:r>
          </w:p>
        </w:tc>
      </w:tr>
    </w:tbl>
    <w:p w:rsidR="00C16CAB" w:rsidRPr="00A92113" w:rsidRDefault="00C16CAB" w:rsidP="00497D76">
      <w:pPr>
        <w:ind w:right="354" w:firstLine="567"/>
        <w:jc w:val="both"/>
      </w:pPr>
    </w:p>
    <w:p w:rsidR="00C16CAB" w:rsidRPr="00A92113" w:rsidRDefault="00C16CAB" w:rsidP="00497D76">
      <w:pPr>
        <w:ind w:right="354" w:firstLine="567"/>
        <w:jc w:val="both"/>
      </w:pPr>
      <w:r w:rsidRPr="00A92113">
        <w:t xml:space="preserve">Самостоятельная деятельность предполагает </w:t>
      </w:r>
      <w:r w:rsidRPr="00A92113">
        <w:rPr>
          <w:b/>
          <w:bCs/>
        </w:rPr>
        <w:t>свободную деятельность восп</w:t>
      </w:r>
      <w:r w:rsidRPr="00A92113">
        <w:rPr>
          <w:b/>
          <w:bCs/>
        </w:rPr>
        <w:t>и</w:t>
      </w:r>
      <w:r w:rsidRPr="00A92113">
        <w:rPr>
          <w:b/>
          <w:bCs/>
        </w:rPr>
        <w:t>танников в условиях созданной педагогами</w:t>
      </w:r>
      <w:r w:rsidRPr="00A92113">
        <w:t xml:space="preserve"> (в том числе совместно с детьми) </w:t>
      </w:r>
      <w:r w:rsidRPr="00A92113">
        <w:rPr>
          <w:b/>
        </w:rPr>
        <w:t>ра</w:t>
      </w:r>
      <w:r w:rsidRPr="00A92113">
        <w:rPr>
          <w:b/>
        </w:rPr>
        <w:t>з</w:t>
      </w:r>
      <w:r w:rsidRPr="00A92113">
        <w:rPr>
          <w:b/>
        </w:rPr>
        <w:t xml:space="preserve">вивающей </w:t>
      </w:r>
      <w:r w:rsidRPr="00A92113">
        <w:rPr>
          <w:b/>
          <w:bCs/>
        </w:rPr>
        <w:t xml:space="preserve">предметно-пространственной среды. </w:t>
      </w:r>
      <w:r w:rsidRPr="00A92113">
        <w:rPr>
          <w:bCs/>
        </w:rPr>
        <w:t>Самостоятельная деятельность:</w:t>
      </w:r>
    </w:p>
    <w:p w:rsidR="00C16CAB" w:rsidRPr="00A92113" w:rsidRDefault="00C16CAB" w:rsidP="00183051">
      <w:pPr>
        <w:numPr>
          <w:ilvl w:val="0"/>
          <w:numId w:val="18"/>
        </w:numPr>
        <w:ind w:right="354"/>
        <w:contextualSpacing/>
        <w:jc w:val="both"/>
      </w:pPr>
      <w:r w:rsidRPr="00A92113">
        <w:lastRenderedPageBreak/>
        <w:t>обеспечивает каждому ребенку возможность выбора деятельности по интер</w:t>
      </w:r>
      <w:r w:rsidRPr="00A92113">
        <w:t>е</w:t>
      </w:r>
      <w:r w:rsidRPr="00A92113">
        <w:t>сам;</w:t>
      </w:r>
    </w:p>
    <w:p w:rsidR="00C16CAB" w:rsidRPr="00A92113" w:rsidRDefault="00C16CAB" w:rsidP="00183051">
      <w:pPr>
        <w:numPr>
          <w:ilvl w:val="0"/>
          <w:numId w:val="18"/>
        </w:numPr>
        <w:ind w:right="354"/>
        <w:contextualSpacing/>
        <w:jc w:val="both"/>
      </w:pPr>
      <w:r w:rsidRPr="00A92113">
        <w:t>позволяет ему взаимодействовать со сверстниками или действовать индивид</w:t>
      </w:r>
      <w:r w:rsidRPr="00A92113">
        <w:t>у</w:t>
      </w:r>
      <w:r w:rsidRPr="00A92113">
        <w:t>ально;</w:t>
      </w:r>
    </w:p>
    <w:p w:rsidR="00C16CAB" w:rsidRPr="00A92113" w:rsidRDefault="00C16CAB" w:rsidP="00183051">
      <w:pPr>
        <w:numPr>
          <w:ilvl w:val="0"/>
          <w:numId w:val="18"/>
        </w:numPr>
        <w:ind w:right="354"/>
        <w:contextualSpacing/>
        <w:jc w:val="both"/>
      </w:pPr>
      <w:r w:rsidRPr="00A92113">
        <w:t>содержит в себе проблемные ситуации и направлена на самостоятельное реш</w:t>
      </w:r>
      <w:r w:rsidRPr="00A92113">
        <w:t>е</w:t>
      </w:r>
      <w:r w:rsidRPr="00A92113">
        <w:t>ние ребенком разнообразных задач;</w:t>
      </w:r>
    </w:p>
    <w:p w:rsidR="00C16CAB" w:rsidRPr="00A92113" w:rsidRDefault="00C16CAB" w:rsidP="00497D76">
      <w:pPr>
        <w:ind w:right="-143"/>
        <w:contextualSpacing/>
        <w:rPr>
          <w:b/>
        </w:rPr>
      </w:pPr>
      <w:r w:rsidRPr="00A92113">
        <w:t>позволяет на уровне самостоятельности освоить (закрепить, апробировать) материал, из</w:t>
      </w:r>
      <w:r w:rsidRPr="00A92113">
        <w:t>у</w:t>
      </w:r>
      <w:r w:rsidRPr="00A92113">
        <w:t>чаемый в совместной деятельности со взрослым.</w:t>
      </w:r>
      <w:r w:rsidRPr="00A92113">
        <w:rPr>
          <w:b/>
        </w:rPr>
        <w:t xml:space="preserve"> </w:t>
      </w:r>
    </w:p>
    <w:p w:rsidR="00C16CAB" w:rsidRPr="008A177D" w:rsidRDefault="00C16CAB" w:rsidP="00497D76">
      <w:pPr>
        <w:ind w:firstLine="709"/>
      </w:pPr>
      <w:r w:rsidRPr="008A177D">
        <w:rPr>
          <w:b/>
          <w:bCs/>
        </w:rPr>
        <w:t>Б)  Часть Программы, формируемой участниками образовательных отнош</w:t>
      </w:r>
      <w:r w:rsidRPr="008A177D">
        <w:rPr>
          <w:b/>
          <w:bCs/>
        </w:rPr>
        <w:t>е</w:t>
      </w:r>
      <w:r w:rsidRPr="008A177D">
        <w:rPr>
          <w:b/>
          <w:bCs/>
        </w:rPr>
        <w:t>ний:</w:t>
      </w:r>
    </w:p>
    <w:p w:rsidR="00C16CAB" w:rsidRPr="008A177D" w:rsidRDefault="00C16CAB" w:rsidP="00497D76">
      <w:pPr>
        <w:ind w:firstLine="709"/>
        <w:jc w:val="both"/>
        <w:rPr>
          <w:b/>
        </w:rPr>
      </w:pPr>
      <w:r w:rsidRPr="008A177D">
        <w:t xml:space="preserve"> Процесс реорганизации всей системы образования, протекающий много лет, предъявляет высокие требования к организации дошкольного воспитания и обучения, и</w:t>
      </w:r>
      <w:r w:rsidRPr="008A177D">
        <w:t>н</w:t>
      </w:r>
      <w:r w:rsidRPr="008A177D">
        <w:t>тенсифицирует поиски новых, более эффективных психолого-педагогических подходов к этому вопросу.  Реализация современной цели педагогического процесса, переход на н</w:t>
      </w:r>
      <w:r w:rsidRPr="008A177D">
        <w:t>о</w:t>
      </w:r>
      <w:r w:rsidRPr="008A177D">
        <w:t>вый качественный уровень – развитие творческой активной личности ребенка   – требует от воспитателя использования в своей деятельности инновационных педагогических те</w:t>
      </w:r>
      <w:r w:rsidRPr="008A177D">
        <w:t>х</w:t>
      </w:r>
      <w:r w:rsidRPr="008A177D">
        <w:t>нологий. Проблема овладения современными технологиями организации педагогического процесса поставлена в один ряд с наиболее актуальными проблемами современного д</w:t>
      </w:r>
      <w:r w:rsidRPr="008A177D">
        <w:t>о</w:t>
      </w:r>
      <w:r w:rsidRPr="008A177D">
        <w:t>школьного образования. Кроме того, переход от традиционного образования к новому, заложен в  Федеральном Государственном Образовательном Стандарте. Поэтому на пр</w:t>
      </w:r>
      <w:r w:rsidRPr="008A177D">
        <w:t>о</w:t>
      </w:r>
      <w:r w:rsidRPr="008A177D">
        <w:t xml:space="preserve">тяжении ряда лет ДОУ  успешно реализует </w:t>
      </w:r>
      <w:r w:rsidRPr="008A177D">
        <w:rPr>
          <w:b/>
        </w:rPr>
        <w:t xml:space="preserve">технологию проблемно – диалогического обучения.  </w:t>
      </w:r>
    </w:p>
    <w:p w:rsidR="00C16CAB" w:rsidRPr="008A177D" w:rsidRDefault="00C16CAB" w:rsidP="00497D76">
      <w:pPr>
        <w:ind w:firstLine="709"/>
        <w:jc w:val="both"/>
        <w:rPr>
          <w:b/>
        </w:rPr>
      </w:pPr>
      <w:r w:rsidRPr="008A177D">
        <w:t>Автор технологии  и научный руководитель  - Мельникова Елена Леонидовна, ла</w:t>
      </w:r>
      <w:r w:rsidRPr="008A177D">
        <w:t>у</w:t>
      </w:r>
      <w:r w:rsidRPr="008A177D">
        <w:t xml:space="preserve">реат премии Правительства РФ в области образования, кандидат психологических наук, доцент, доцент кафедры педагогики и психологии Академии </w:t>
      </w:r>
      <w:proofErr w:type="spellStart"/>
      <w:r w:rsidRPr="008A177D">
        <w:t>ПКиППРО</w:t>
      </w:r>
      <w:proofErr w:type="spellEnd"/>
      <w:r w:rsidRPr="008A177D">
        <w:t xml:space="preserve"> (г. Москва).</w:t>
      </w:r>
      <w:r w:rsidRPr="008A177D">
        <w:rPr>
          <w:bCs/>
        </w:rPr>
        <w:t xml:space="preserve">                                       </w:t>
      </w:r>
      <w:r w:rsidRPr="008A177D">
        <w:rPr>
          <w:bCs/>
        </w:rPr>
        <w:tab/>
        <w:t xml:space="preserve">Проблемно - диалогическое обучение </w:t>
      </w:r>
      <w:r w:rsidRPr="008A177D">
        <w:t>– это тип обучения, обеспечивающий творч</w:t>
      </w:r>
      <w:r w:rsidRPr="008A177D">
        <w:t>е</w:t>
      </w:r>
      <w:r w:rsidRPr="008A177D">
        <w:t>ское усвоение знаний детьми  посредством специально организованного педагогам  ди</w:t>
      </w:r>
      <w:r w:rsidRPr="008A177D">
        <w:t>а</w:t>
      </w:r>
      <w:r w:rsidRPr="008A177D">
        <w:t>лога.</w:t>
      </w:r>
      <w:r w:rsidRPr="008A177D">
        <w:rPr>
          <w:shd w:val="clear" w:color="auto" w:fill="FFFFFF"/>
        </w:rPr>
        <w:t xml:space="preserve">  Ключевое понятие  технологии проблемного диалога – это творчество. </w:t>
      </w:r>
      <w:r w:rsidRPr="008A177D">
        <w:t>Цель пр</w:t>
      </w:r>
      <w:r w:rsidRPr="008A177D">
        <w:t>о</w:t>
      </w:r>
      <w:r w:rsidRPr="008A177D">
        <w:t>блемного обучения – усвоение не только результатов научного познания, системы знаний, но и самого пути, процесса получения этих результатов, формирование познавательной самостоятельности ребенка и развитие его творческих способностей.</w:t>
      </w:r>
      <w:r w:rsidRPr="008A177D">
        <w:rPr>
          <w:shd w:val="clear" w:color="auto" w:fill="FFFFFF"/>
        </w:rPr>
        <w:t xml:space="preserve">  </w:t>
      </w:r>
      <w:r w:rsidRPr="008A177D">
        <w:t>Данная технология   представляет собой сочетание приема создания проблемной ситуации специальных в</w:t>
      </w:r>
      <w:r w:rsidRPr="008A177D">
        <w:t>о</w:t>
      </w:r>
      <w:r w:rsidRPr="008A177D">
        <w:t xml:space="preserve">просов, стимулирующих  воспитанников  к осознанию противоречия и формулированию  заданной проблемы. Кроме того, в процессе диалога необходимо обеспечивать </w:t>
      </w:r>
      <w:proofErr w:type="spellStart"/>
      <w:r w:rsidRPr="008A177D">
        <w:t>безоц</w:t>
      </w:r>
      <w:r w:rsidRPr="008A177D">
        <w:t>е</w:t>
      </w:r>
      <w:r w:rsidRPr="008A177D">
        <w:t>ночное</w:t>
      </w:r>
      <w:proofErr w:type="spellEnd"/>
      <w:r w:rsidRPr="008A177D">
        <w:t xml:space="preserve"> принятие любых (в том числе ошибочных)   формулировок противоречия и пр</w:t>
      </w:r>
      <w:r w:rsidRPr="008A177D">
        <w:t>о</w:t>
      </w:r>
      <w:r w:rsidRPr="008A177D">
        <w:t xml:space="preserve">блемы. </w:t>
      </w:r>
      <w:r w:rsidRPr="008A177D">
        <w:rPr>
          <w:shd w:val="clear" w:color="auto" w:fill="FFFFFF"/>
        </w:rPr>
        <w:t>Технология проблемного диалога позволяет заменить  </w:t>
      </w:r>
      <w:r w:rsidRPr="008A177D">
        <w:rPr>
          <w:rStyle w:val="af9"/>
          <w:rFonts w:eastAsia="SimSun"/>
          <w:shd w:val="clear" w:color="auto" w:fill="FFFFFF"/>
        </w:rPr>
        <w:t>объяснения </w:t>
      </w:r>
      <w:r w:rsidRPr="008A177D">
        <w:rPr>
          <w:shd w:val="clear" w:color="auto" w:fill="FFFFFF"/>
        </w:rPr>
        <w:t>нового матери</w:t>
      </w:r>
      <w:r w:rsidRPr="008A177D">
        <w:rPr>
          <w:shd w:val="clear" w:color="auto" w:fill="FFFFFF"/>
        </w:rPr>
        <w:t>а</w:t>
      </w:r>
      <w:r w:rsidRPr="008A177D">
        <w:rPr>
          <w:shd w:val="clear" w:color="auto" w:fill="FFFFFF"/>
        </w:rPr>
        <w:t xml:space="preserve">ла </w:t>
      </w:r>
      <w:r w:rsidRPr="008A177D">
        <w:rPr>
          <w:rStyle w:val="af9"/>
          <w:rFonts w:eastAsia="SimSun"/>
          <w:shd w:val="clear" w:color="auto" w:fill="FFFFFF"/>
        </w:rPr>
        <w:t xml:space="preserve">открытием </w:t>
      </w:r>
      <w:r w:rsidRPr="008A177D">
        <w:rPr>
          <w:shd w:val="clear" w:color="auto" w:fill="FFFFFF"/>
        </w:rPr>
        <w:t xml:space="preserve">знаний. </w:t>
      </w:r>
      <w:r w:rsidRPr="008A177D">
        <w:t xml:space="preserve">  Таким образом, технология проблемно – диалогического обуч</w:t>
      </w:r>
      <w:r w:rsidRPr="008A177D">
        <w:t>е</w:t>
      </w:r>
      <w:r w:rsidRPr="008A177D">
        <w:t xml:space="preserve">ния обеспечивает высокое качество реализации ФГОС ДО. </w:t>
      </w:r>
      <w:r w:rsidR="00536281">
        <w:rPr>
          <w:b/>
        </w:rPr>
        <w:t>(Приложение №8</w:t>
      </w:r>
      <w:r w:rsidRPr="008A177D">
        <w:rPr>
          <w:b/>
        </w:rPr>
        <w:t>)</w:t>
      </w:r>
    </w:p>
    <w:p w:rsidR="00C16CAB" w:rsidRPr="00497D76" w:rsidRDefault="00C16CAB" w:rsidP="00785FC8">
      <w:pPr>
        <w:jc w:val="center"/>
        <w:rPr>
          <w:color w:val="FF0000"/>
        </w:rPr>
      </w:pPr>
      <w:r w:rsidRPr="00497D76">
        <w:rPr>
          <w:color w:val="FF0000"/>
        </w:rPr>
        <w:t xml:space="preserve"> </w:t>
      </w:r>
    </w:p>
    <w:p w:rsidR="00C16CAB" w:rsidRDefault="00C16CAB" w:rsidP="00D330DA"/>
    <w:p w:rsidR="00C16CAB" w:rsidRDefault="00C16CAB" w:rsidP="001B1F99">
      <w:pPr>
        <w:shd w:val="clear" w:color="auto" w:fill="FFFFFF"/>
        <w:ind w:right="768"/>
        <w:jc w:val="center"/>
      </w:pPr>
    </w:p>
    <w:p w:rsidR="00C16CAB" w:rsidRPr="0070765C" w:rsidRDefault="002F7DDB" w:rsidP="0070765C">
      <w:pPr>
        <w:pStyle w:val="Standard"/>
        <w:tabs>
          <w:tab w:val="left" w:pos="2547"/>
        </w:tabs>
        <w:ind w:left="3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2.3</w:t>
      </w:r>
      <w:r w:rsidR="00C16C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="00C16CAB" w:rsidRPr="0070765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Описание 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о</w:t>
      </w:r>
      <w:r w:rsidR="00C16CAB" w:rsidRPr="0070765C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б</w:t>
      </w:r>
      <w:r w:rsidR="00C16CAB" w:rsidRPr="0070765C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>р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="00C16CAB" w:rsidRPr="0070765C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зо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ва</w:t>
      </w:r>
      <w:r w:rsidR="00C16CAB" w:rsidRPr="0070765C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т</w:t>
      </w:r>
      <w:r w:rsidR="00C16CAB" w:rsidRPr="0070765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е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ль</w:t>
      </w:r>
      <w:r w:rsidR="00C16CAB" w:rsidRPr="0070765C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н</w:t>
      </w:r>
      <w:r w:rsidR="00C16CAB" w:rsidRPr="0070765C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й</w:t>
      </w:r>
      <w:r w:rsidR="00C16CAB" w:rsidRPr="0070765C">
        <w:rPr>
          <w:rFonts w:ascii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="00C16CAB" w:rsidRPr="0070765C">
        <w:rPr>
          <w:rFonts w:ascii="Times New Roman" w:hAnsi="Times New Roman" w:cs="Times New Roman"/>
          <w:b/>
          <w:bCs/>
          <w:spacing w:val="3"/>
          <w:sz w:val="32"/>
          <w:szCs w:val="32"/>
          <w:lang w:val="ru-RU"/>
        </w:rPr>
        <w:t>д</w:t>
      </w:r>
      <w:r w:rsidR="00C16CAB" w:rsidRPr="0070765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е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я</w:t>
      </w:r>
      <w:r w:rsidR="00C16CAB" w:rsidRPr="0070765C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т</w:t>
      </w:r>
      <w:r w:rsidR="00C16CAB" w:rsidRPr="0070765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е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ль</w:t>
      </w:r>
      <w:r w:rsidR="00C16CAB" w:rsidRPr="0070765C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н</w:t>
      </w:r>
      <w:r w:rsidR="00C16CAB" w:rsidRPr="0070765C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сти</w:t>
      </w:r>
      <w:r w:rsidR="00C16CAB" w:rsidRPr="0070765C">
        <w:rPr>
          <w:rFonts w:ascii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="00C16CAB" w:rsidRPr="0070765C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п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о</w:t>
      </w:r>
      <w:r w:rsidR="00C16CAB" w:rsidRPr="0070765C">
        <w:rPr>
          <w:rFonts w:ascii="Times New Roman" w:hAnsi="Times New Roman" w:cs="Times New Roman"/>
          <w:b/>
          <w:bCs/>
          <w:spacing w:val="-19"/>
          <w:sz w:val="32"/>
          <w:szCs w:val="32"/>
          <w:lang w:val="ru-RU"/>
        </w:rPr>
        <w:t xml:space="preserve"> </w:t>
      </w:r>
      <w:r w:rsidR="00C16CAB">
        <w:rPr>
          <w:rFonts w:ascii="Times New Roman" w:hAnsi="Times New Roman" w:cs="Times New Roman"/>
          <w:b/>
          <w:bCs/>
          <w:spacing w:val="-19"/>
          <w:sz w:val="32"/>
          <w:szCs w:val="32"/>
          <w:lang w:val="ru-RU"/>
        </w:rPr>
        <w:t>п</w:t>
      </w:r>
      <w:r w:rsidR="00C16CAB" w:rsidRPr="0070765C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р</w:t>
      </w:r>
      <w:r w:rsidR="00C16CAB" w:rsidRPr="0070765C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фесс</w:t>
      </w:r>
      <w:r w:rsidR="00C16CAB" w:rsidRPr="0070765C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="00C16CAB" w:rsidRPr="0070765C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наль</w:t>
      </w:r>
      <w:r w:rsidR="00C16CAB" w:rsidRPr="0070765C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н</w:t>
      </w:r>
      <w:r w:rsidR="00C16CAB" w:rsidRPr="0070765C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й</w:t>
      </w:r>
      <w:r w:rsidR="00C16CAB" w:rsidRPr="0070765C">
        <w:rPr>
          <w:rFonts w:ascii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="00C16CAB" w:rsidRPr="0070765C">
        <w:rPr>
          <w:rFonts w:ascii="Times New Roman" w:hAnsi="Times New Roman" w:cs="Times New Roman"/>
          <w:b/>
          <w:bCs/>
          <w:spacing w:val="3"/>
          <w:sz w:val="32"/>
          <w:szCs w:val="32"/>
          <w:lang w:val="ru-RU"/>
        </w:rPr>
        <w:t>к</w:t>
      </w:r>
      <w:r w:rsidR="00C16CAB" w:rsidRPr="0070765C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="00C16CAB" w:rsidRPr="0070765C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рр</w:t>
      </w:r>
      <w:r w:rsidR="00C16CAB" w:rsidRPr="0070765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е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кц</w:t>
      </w:r>
      <w:r w:rsidR="00C16CAB" w:rsidRPr="0070765C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и</w:t>
      </w:r>
      <w:r w:rsidR="00C16CAB" w:rsidRPr="0070765C">
        <w:rPr>
          <w:rFonts w:ascii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на</w:t>
      </w:r>
      <w:r w:rsidR="00C16CAB" w:rsidRPr="0070765C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р</w:t>
      </w:r>
      <w:r w:rsidR="00C16CAB" w:rsidRPr="0070765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у</w:t>
      </w:r>
      <w:r w:rsidR="00C16CAB" w:rsidRPr="0070765C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ш</w:t>
      </w:r>
      <w:r w:rsidR="00C16CAB" w:rsidRPr="0070765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е</w:t>
      </w:r>
      <w:r w:rsidR="00C16CAB" w:rsidRPr="0070765C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н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ий</w:t>
      </w:r>
      <w:r w:rsidR="00C16CAB" w:rsidRPr="0070765C">
        <w:rPr>
          <w:rFonts w:ascii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ра</w:t>
      </w:r>
      <w:r w:rsidR="00C16CAB" w:rsidRPr="0070765C">
        <w:rPr>
          <w:rFonts w:ascii="Times New Roman" w:hAnsi="Times New Roman" w:cs="Times New Roman"/>
          <w:b/>
          <w:bCs/>
          <w:spacing w:val="7"/>
          <w:sz w:val="32"/>
          <w:szCs w:val="32"/>
          <w:lang w:val="ru-RU"/>
        </w:rPr>
        <w:t>з</w:t>
      </w:r>
      <w:r w:rsidR="00C16CAB" w:rsidRPr="0070765C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в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ит</w:t>
      </w:r>
      <w:r w:rsidR="00C16CAB" w:rsidRPr="0070765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и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я </w:t>
      </w:r>
      <w:r w:rsidR="00C16CAB" w:rsidRPr="0070765C">
        <w:rPr>
          <w:rFonts w:ascii="Times New Roman" w:hAnsi="Times New Roman" w:cs="Times New Roman"/>
          <w:b/>
          <w:bCs/>
          <w:spacing w:val="3"/>
          <w:sz w:val="32"/>
          <w:szCs w:val="32"/>
          <w:lang w:val="ru-RU"/>
        </w:rPr>
        <w:t>д</w:t>
      </w:r>
      <w:r w:rsidR="00C16CAB" w:rsidRPr="0070765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е</w:t>
      </w:r>
      <w:r w:rsidR="00C16CAB" w:rsidRPr="0070765C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т</w:t>
      </w:r>
      <w:r w:rsidR="00C16CAB" w:rsidRPr="0070765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е</w:t>
      </w:r>
      <w:r w:rsidR="00C16CAB" w:rsidRPr="0070765C">
        <w:rPr>
          <w:rFonts w:ascii="Times New Roman" w:hAnsi="Times New Roman" w:cs="Times New Roman"/>
          <w:b/>
          <w:bCs/>
          <w:sz w:val="32"/>
          <w:szCs w:val="32"/>
          <w:lang w:val="ru-RU"/>
        </w:rPr>
        <w:t>й</w:t>
      </w:r>
    </w:p>
    <w:p w:rsidR="00C16CAB" w:rsidRDefault="00C16CAB" w:rsidP="008A177D">
      <w:pPr>
        <w:jc w:val="center"/>
        <w:rPr>
          <w:b/>
        </w:rPr>
      </w:pPr>
      <w:r>
        <w:rPr>
          <w:b/>
        </w:rPr>
        <w:t xml:space="preserve"> </w:t>
      </w:r>
    </w:p>
    <w:p w:rsidR="00C16CAB" w:rsidRDefault="00C16CAB" w:rsidP="008A177D">
      <w:pPr>
        <w:jc w:val="center"/>
        <w:rPr>
          <w:b/>
        </w:rPr>
      </w:pPr>
      <w:r>
        <w:rPr>
          <w:b/>
        </w:rPr>
        <w:t>Логопедическая служба ДОУ (</w:t>
      </w:r>
      <w:proofErr w:type="spellStart"/>
      <w:r>
        <w:rPr>
          <w:b/>
        </w:rPr>
        <w:t>Логопункт</w:t>
      </w:r>
      <w:proofErr w:type="spellEnd"/>
      <w:r>
        <w:rPr>
          <w:b/>
        </w:rPr>
        <w:t>)</w:t>
      </w:r>
    </w:p>
    <w:p w:rsidR="00C16CAB" w:rsidRDefault="00C16CAB" w:rsidP="0070765C">
      <w:pPr>
        <w:ind w:firstLine="709"/>
        <w:jc w:val="both"/>
        <w:rPr>
          <w:color w:val="000000"/>
        </w:rPr>
      </w:pPr>
      <w:r w:rsidRPr="00C54541">
        <w:rPr>
          <w:bCs/>
          <w:color w:val="000000"/>
        </w:rPr>
        <w:t>Коррекционная логопедическая работа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с детьми осуществляется на </w:t>
      </w:r>
      <w:proofErr w:type="spellStart"/>
      <w:r>
        <w:rPr>
          <w:b/>
          <w:bCs/>
          <w:color w:val="000000"/>
        </w:rPr>
        <w:t>логопункте</w:t>
      </w:r>
      <w:proofErr w:type="spellEnd"/>
      <w:r>
        <w:rPr>
          <w:color w:val="000000"/>
        </w:rPr>
        <w:t>.</w:t>
      </w:r>
    </w:p>
    <w:p w:rsidR="00C16CAB" w:rsidRDefault="00C16CAB" w:rsidP="0070765C">
      <w:pPr>
        <w:ind w:firstLine="709"/>
        <w:jc w:val="both"/>
      </w:pPr>
      <w:r w:rsidRPr="00C54541">
        <w:t>Дети имеют</w:t>
      </w:r>
      <w:r w:rsidRPr="005B0B64">
        <w:rPr>
          <w:i/>
        </w:rPr>
        <w:t xml:space="preserve"> </w:t>
      </w:r>
      <w:r w:rsidRPr="005B0B64">
        <w:t>фонетико-фонематические, фонетические, фонематические нарушения речи</w:t>
      </w:r>
      <w:r>
        <w:t>.</w:t>
      </w:r>
    </w:p>
    <w:p w:rsidR="00C16CAB" w:rsidRDefault="00C16CAB" w:rsidP="0070765C">
      <w:pPr>
        <w:ind w:firstLine="709"/>
        <w:jc w:val="both"/>
      </w:pPr>
      <w:r w:rsidRPr="00A92113">
        <w:rPr>
          <w:b/>
        </w:rPr>
        <w:t xml:space="preserve">Целью </w:t>
      </w:r>
      <w:r w:rsidRPr="00A92113">
        <w:t>работы логопедического пункта в образовательных учреждениях является оказание логопедической помощи и обеспечение условий для личностного развития детей.</w:t>
      </w:r>
    </w:p>
    <w:p w:rsidR="00C16CAB" w:rsidRPr="00A92113" w:rsidRDefault="00C16CAB" w:rsidP="0070765C">
      <w:pPr>
        <w:ind w:firstLine="709"/>
        <w:jc w:val="both"/>
      </w:pPr>
      <w:r w:rsidRPr="00A92113">
        <w:t>Основными задачами работы по оказанию логопедической помощи детям в образ</w:t>
      </w:r>
      <w:r w:rsidRPr="00A92113">
        <w:t>о</w:t>
      </w:r>
      <w:r w:rsidRPr="00A92113">
        <w:t>вательном учреждении являются:</w:t>
      </w:r>
    </w:p>
    <w:p w:rsidR="00C16CAB" w:rsidRPr="00A92113" w:rsidRDefault="00C16CAB" w:rsidP="0070765C">
      <w:pPr>
        <w:pStyle w:val="a5"/>
        <w:spacing w:line="240" w:lineRule="atLeast"/>
        <w:ind w:left="465"/>
      </w:pPr>
      <w:r w:rsidRPr="00A92113">
        <w:lastRenderedPageBreak/>
        <w:t>осуществление необходимой коррекции речевых нарушений;</w:t>
      </w:r>
    </w:p>
    <w:p w:rsidR="00C16CAB" w:rsidRPr="00A92113" w:rsidRDefault="00C16CAB" w:rsidP="00183051">
      <w:pPr>
        <w:pStyle w:val="a5"/>
        <w:numPr>
          <w:ilvl w:val="0"/>
          <w:numId w:val="50"/>
        </w:numPr>
        <w:spacing w:line="240" w:lineRule="atLeast"/>
      </w:pPr>
      <w:r w:rsidRPr="00A92113">
        <w:t>своевременное преодоление трудностей речевого развития;</w:t>
      </w:r>
    </w:p>
    <w:p w:rsidR="00C16CAB" w:rsidRPr="00A92113" w:rsidRDefault="00C16CAB" w:rsidP="00183051">
      <w:pPr>
        <w:pStyle w:val="a5"/>
        <w:numPr>
          <w:ilvl w:val="0"/>
          <w:numId w:val="50"/>
        </w:numPr>
        <w:spacing w:line="240" w:lineRule="atLeast"/>
      </w:pPr>
      <w:r w:rsidRPr="00A92113">
        <w:t>развитие фонематического слуха у детей с нарушениями речи;</w:t>
      </w:r>
    </w:p>
    <w:p w:rsidR="00C16CAB" w:rsidRPr="00A92113" w:rsidRDefault="00C16CAB" w:rsidP="00183051">
      <w:pPr>
        <w:pStyle w:val="a5"/>
        <w:numPr>
          <w:ilvl w:val="0"/>
          <w:numId w:val="50"/>
        </w:numPr>
        <w:spacing w:line="240" w:lineRule="atLeast"/>
      </w:pPr>
      <w:r w:rsidRPr="00A92113">
        <w:t>предупреждение нарушений устной и письменной речи;</w:t>
      </w:r>
    </w:p>
    <w:p w:rsidR="00C16CAB" w:rsidRPr="00A92113" w:rsidRDefault="00C16CAB" w:rsidP="00183051">
      <w:pPr>
        <w:pStyle w:val="a5"/>
        <w:numPr>
          <w:ilvl w:val="0"/>
          <w:numId w:val="50"/>
        </w:numPr>
        <w:spacing w:line="240" w:lineRule="atLeast"/>
      </w:pPr>
      <w:r w:rsidRPr="00A92113">
        <w:t>привитие навыков коммуникативного общения;</w:t>
      </w:r>
    </w:p>
    <w:p w:rsidR="00C16CAB" w:rsidRPr="00A92113" w:rsidRDefault="00C16CAB" w:rsidP="00183051">
      <w:pPr>
        <w:pStyle w:val="a5"/>
        <w:numPr>
          <w:ilvl w:val="0"/>
          <w:numId w:val="50"/>
        </w:numPr>
        <w:spacing w:line="240" w:lineRule="atLeast"/>
      </w:pPr>
      <w:r w:rsidRPr="00A92113">
        <w:t>пропаганда логопедических знаний среди педагогов образовательного учреждения и родителей (законных представителей) детей.</w:t>
      </w:r>
    </w:p>
    <w:p w:rsidR="00C16CAB" w:rsidRPr="00A92113" w:rsidRDefault="00C16CAB" w:rsidP="00C54541">
      <w:pPr>
        <w:pStyle w:val="a5"/>
        <w:spacing w:line="240" w:lineRule="atLeast"/>
        <w:ind w:left="825"/>
      </w:pPr>
    </w:p>
    <w:p w:rsidR="00C16CAB" w:rsidRPr="00A92113" w:rsidRDefault="00C16CAB" w:rsidP="00C54541">
      <w:pPr>
        <w:spacing w:line="240" w:lineRule="atLeast"/>
        <w:ind w:right="354" w:firstLine="567"/>
        <w:jc w:val="both"/>
        <w:rPr>
          <w:b/>
          <w:bCs/>
          <w:i/>
        </w:rPr>
      </w:pPr>
      <w:r w:rsidRPr="00A92113">
        <w:rPr>
          <w:b/>
          <w:bCs/>
          <w:i/>
        </w:rPr>
        <w:t>Принципы логопедического воздействия:</w:t>
      </w:r>
    </w:p>
    <w:p w:rsidR="00C16CAB" w:rsidRPr="00A92113" w:rsidRDefault="00C16CAB" w:rsidP="00183051">
      <w:pPr>
        <w:pStyle w:val="a5"/>
        <w:numPr>
          <w:ilvl w:val="0"/>
          <w:numId w:val="51"/>
        </w:numPr>
        <w:spacing w:line="240" w:lineRule="atLeast"/>
        <w:jc w:val="both"/>
        <w:rPr>
          <w:bCs/>
        </w:rPr>
      </w:pPr>
      <w:proofErr w:type="spellStart"/>
      <w:r w:rsidRPr="00A92113">
        <w:rPr>
          <w:bCs/>
        </w:rPr>
        <w:t>этиопатогенетический</w:t>
      </w:r>
      <w:proofErr w:type="spellEnd"/>
      <w:r w:rsidRPr="00A92113">
        <w:rPr>
          <w:bCs/>
        </w:rPr>
        <w:t xml:space="preserve"> принцип;</w:t>
      </w:r>
    </w:p>
    <w:p w:rsidR="00C16CAB" w:rsidRPr="00A92113" w:rsidRDefault="00C16CAB" w:rsidP="00183051">
      <w:pPr>
        <w:pStyle w:val="a5"/>
        <w:numPr>
          <w:ilvl w:val="0"/>
          <w:numId w:val="51"/>
        </w:numPr>
        <w:spacing w:line="240" w:lineRule="atLeast"/>
        <w:jc w:val="both"/>
        <w:rPr>
          <w:bCs/>
        </w:rPr>
      </w:pPr>
      <w:r w:rsidRPr="00A92113">
        <w:rPr>
          <w:bCs/>
        </w:rPr>
        <w:t>принцип системности и учёта структуры речевого нарушения;</w:t>
      </w:r>
    </w:p>
    <w:p w:rsidR="00C16CAB" w:rsidRPr="00A92113" w:rsidRDefault="00C16CAB" w:rsidP="00183051">
      <w:pPr>
        <w:pStyle w:val="a5"/>
        <w:numPr>
          <w:ilvl w:val="0"/>
          <w:numId w:val="51"/>
        </w:numPr>
        <w:spacing w:line="240" w:lineRule="atLeast"/>
        <w:jc w:val="both"/>
        <w:rPr>
          <w:bCs/>
        </w:rPr>
      </w:pPr>
      <w:r w:rsidRPr="00A92113">
        <w:rPr>
          <w:bCs/>
        </w:rPr>
        <w:t>принцип дифференцированного подхода;</w:t>
      </w:r>
    </w:p>
    <w:p w:rsidR="00C16CAB" w:rsidRPr="00A92113" w:rsidRDefault="00C16CAB" w:rsidP="00183051">
      <w:pPr>
        <w:pStyle w:val="a5"/>
        <w:numPr>
          <w:ilvl w:val="0"/>
          <w:numId w:val="51"/>
        </w:numPr>
        <w:spacing w:line="240" w:lineRule="atLeast"/>
        <w:jc w:val="both"/>
        <w:rPr>
          <w:bCs/>
        </w:rPr>
      </w:pPr>
      <w:r w:rsidRPr="00A92113">
        <w:rPr>
          <w:bCs/>
        </w:rPr>
        <w:t xml:space="preserve">принцип </w:t>
      </w:r>
      <w:proofErr w:type="spellStart"/>
      <w:r w:rsidRPr="00A92113">
        <w:rPr>
          <w:bCs/>
        </w:rPr>
        <w:t>поэтапности</w:t>
      </w:r>
      <w:proofErr w:type="spellEnd"/>
      <w:r w:rsidRPr="00A92113">
        <w:rPr>
          <w:bCs/>
        </w:rPr>
        <w:t>;</w:t>
      </w:r>
    </w:p>
    <w:p w:rsidR="00C16CAB" w:rsidRPr="00A92113" w:rsidRDefault="00C16CAB" w:rsidP="00183051">
      <w:pPr>
        <w:pStyle w:val="a5"/>
        <w:numPr>
          <w:ilvl w:val="0"/>
          <w:numId w:val="51"/>
        </w:numPr>
        <w:spacing w:line="240" w:lineRule="atLeast"/>
        <w:jc w:val="both"/>
        <w:rPr>
          <w:bCs/>
        </w:rPr>
      </w:pPr>
      <w:r w:rsidRPr="00A92113">
        <w:rPr>
          <w:bCs/>
        </w:rPr>
        <w:t>онтогенетический принцип;</w:t>
      </w:r>
    </w:p>
    <w:p w:rsidR="00C16CAB" w:rsidRPr="00A92113" w:rsidRDefault="00C16CAB" w:rsidP="00183051">
      <w:pPr>
        <w:pStyle w:val="a5"/>
        <w:numPr>
          <w:ilvl w:val="0"/>
          <w:numId w:val="51"/>
        </w:numPr>
        <w:spacing w:line="240" w:lineRule="atLeast"/>
        <w:jc w:val="both"/>
        <w:rPr>
          <w:bCs/>
        </w:rPr>
      </w:pPr>
      <w:r w:rsidRPr="00A92113">
        <w:rPr>
          <w:bCs/>
        </w:rPr>
        <w:t>принцип учёта ведущей деятельности.</w:t>
      </w:r>
    </w:p>
    <w:p w:rsidR="00C16CAB" w:rsidRPr="00A92113" w:rsidRDefault="00C16CAB" w:rsidP="00C54541">
      <w:pPr>
        <w:pStyle w:val="a5"/>
        <w:spacing w:line="240" w:lineRule="atLeast"/>
        <w:ind w:left="1146"/>
        <w:jc w:val="both"/>
        <w:rPr>
          <w:bCs/>
        </w:rPr>
      </w:pPr>
    </w:p>
    <w:p w:rsidR="00C16CAB" w:rsidRPr="00A92113" w:rsidRDefault="00C16CAB" w:rsidP="00C54541">
      <w:pPr>
        <w:spacing w:line="240" w:lineRule="atLeast"/>
        <w:ind w:firstLine="567"/>
        <w:jc w:val="both"/>
      </w:pPr>
      <w:r w:rsidRPr="00A92113">
        <w:rPr>
          <w:b/>
          <w:i/>
        </w:rPr>
        <w:t>Основные направления работы:</w:t>
      </w:r>
    </w:p>
    <w:p w:rsidR="00C16CAB" w:rsidRPr="00A92113" w:rsidRDefault="00C16CAB" w:rsidP="00183051">
      <w:pPr>
        <w:numPr>
          <w:ilvl w:val="0"/>
          <w:numId w:val="53"/>
        </w:numPr>
        <w:spacing w:line="240" w:lineRule="atLeast"/>
        <w:jc w:val="both"/>
      </w:pPr>
      <w:r w:rsidRPr="00A92113">
        <w:t>коррекция звукопроизношения и фонематических процессов;</w:t>
      </w:r>
    </w:p>
    <w:p w:rsidR="00C16CAB" w:rsidRPr="00A92113" w:rsidRDefault="00C16CAB" w:rsidP="00183051">
      <w:pPr>
        <w:numPr>
          <w:ilvl w:val="0"/>
          <w:numId w:val="53"/>
        </w:numPr>
        <w:spacing w:line="240" w:lineRule="atLeast"/>
        <w:jc w:val="both"/>
      </w:pPr>
      <w:r w:rsidRPr="00A92113">
        <w:t>развитие лексико-грамматического компонента и связной речи;</w:t>
      </w:r>
    </w:p>
    <w:p w:rsidR="00C16CAB" w:rsidRPr="00A92113" w:rsidRDefault="00C16CAB" w:rsidP="00183051">
      <w:pPr>
        <w:numPr>
          <w:ilvl w:val="0"/>
          <w:numId w:val="53"/>
        </w:numPr>
        <w:spacing w:line="240" w:lineRule="atLeast"/>
        <w:jc w:val="both"/>
      </w:pPr>
      <w:r w:rsidRPr="00A92113">
        <w:t>подготовка к обучению грамоте;</w:t>
      </w:r>
    </w:p>
    <w:p w:rsidR="00C16CAB" w:rsidRPr="00A92113" w:rsidRDefault="00C16CAB" w:rsidP="00183051">
      <w:pPr>
        <w:numPr>
          <w:ilvl w:val="0"/>
          <w:numId w:val="53"/>
        </w:numPr>
        <w:spacing w:line="240" w:lineRule="atLeast"/>
        <w:jc w:val="both"/>
      </w:pPr>
      <w:r w:rsidRPr="00A92113">
        <w:t>развитие свободного общения со взрослыми и детьми.</w:t>
      </w:r>
    </w:p>
    <w:p w:rsidR="00C16CAB" w:rsidRPr="00A92113" w:rsidRDefault="00C16CAB" w:rsidP="00C54541">
      <w:pPr>
        <w:spacing w:line="240" w:lineRule="atLeast"/>
        <w:ind w:right="354"/>
        <w:jc w:val="both"/>
        <w:rPr>
          <w:b/>
          <w:bCs/>
          <w:i/>
          <w:u w:val="single"/>
        </w:rPr>
      </w:pPr>
    </w:p>
    <w:p w:rsidR="00C16CAB" w:rsidRPr="00A92113" w:rsidRDefault="00C16CAB" w:rsidP="00C54541">
      <w:pPr>
        <w:spacing w:line="240" w:lineRule="atLeast"/>
        <w:ind w:left="12" w:firstLine="555"/>
        <w:jc w:val="both"/>
        <w:rPr>
          <w:b/>
          <w:i/>
        </w:rPr>
      </w:pPr>
      <w:r w:rsidRPr="00A92113">
        <w:rPr>
          <w:b/>
          <w:i/>
        </w:rPr>
        <w:t xml:space="preserve">Методы обучения: </w:t>
      </w:r>
    </w:p>
    <w:p w:rsidR="00C16CAB" w:rsidRPr="00A92113" w:rsidRDefault="00C16CAB" w:rsidP="00183051">
      <w:pPr>
        <w:numPr>
          <w:ilvl w:val="0"/>
          <w:numId w:val="52"/>
        </w:numPr>
        <w:spacing w:line="240" w:lineRule="atLeast"/>
        <w:jc w:val="both"/>
      </w:pPr>
      <w:r w:rsidRPr="00A92113">
        <w:rPr>
          <w:b/>
        </w:rPr>
        <w:t>Словесные методы:</w:t>
      </w:r>
      <w:r w:rsidRPr="00A92113">
        <w:t xml:space="preserve"> рассказ, объяснение, беседа.</w:t>
      </w:r>
    </w:p>
    <w:p w:rsidR="00C16CAB" w:rsidRPr="00A92113" w:rsidRDefault="00C16CAB" w:rsidP="00183051">
      <w:pPr>
        <w:numPr>
          <w:ilvl w:val="0"/>
          <w:numId w:val="52"/>
        </w:numPr>
        <w:spacing w:line="240" w:lineRule="atLeast"/>
        <w:jc w:val="both"/>
      </w:pPr>
      <w:r w:rsidRPr="00A92113">
        <w:rPr>
          <w:b/>
        </w:rPr>
        <w:t>Наглядные методы:</w:t>
      </w:r>
      <w:r w:rsidRPr="00A92113">
        <w:t xml:space="preserve"> демонстрационный материал, таблицы, плакаты, симв</w:t>
      </w:r>
      <w:r w:rsidRPr="00A92113">
        <w:t>о</w:t>
      </w:r>
      <w:r w:rsidRPr="00A92113">
        <w:t>лы гласных, символы согласных звуков, звуковой домик, слоговые таблицы, схемы, предметные картинки, карточки, образцы написания печатных букв, слов, предложений, поурочные распечатки для чтения, разрезная азбука, и</w:t>
      </w:r>
      <w:r w:rsidRPr="00A92113">
        <w:t>с</w:t>
      </w:r>
      <w:r w:rsidRPr="00A92113">
        <w:t xml:space="preserve">пользование индивидуальных зеркал при составлении характеристики звука. </w:t>
      </w:r>
    </w:p>
    <w:p w:rsidR="00C16CAB" w:rsidRPr="00A92113" w:rsidRDefault="00C16CAB" w:rsidP="00183051">
      <w:pPr>
        <w:numPr>
          <w:ilvl w:val="0"/>
          <w:numId w:val="52"/>
        </w:numPr>
        <w:spacing w:line="240" w:lineRule="atLeast"/>
        <w:jc w:val="both"/>
      </w:pPr>
      <w:r w:rsidRPr="00A92113">
        <w:rPr>
          <w:b/>
        </w:rPr>
        <w:t>Практические методы:</w:t>
      </w:r>
      <w:r w:rsidRPr="00A92113">
        <w:t xml:space="preserve"> работа с раздаточным материалом, печатание на до</w:t>
      </w:r>
      <w:r w:rsidRPr="00A92113">
        <w:t>с</w:t>
      </w:r>
      <w:r w:rsidRPr="00A92113">
        <w:t>ке, листе бумаги, работа с разрезной азбукой, заполнение паспорта звука.</w:t>
      </w:r>
    </w:p>
    <w:p w:rsidR="00C16CAB" w:rsidRPr="00A92113" w:rsidRDefault="00C16CAB" w:rsidP="00183051">
      <w:pPr>
        <w:numPr>
          <w:ilvl w:val="0"/>
          <w:numId w:val="52"/>
        </w:numPr>
        <w:spacing w:line="240" w:lineRule="atLeast"/>
        <w:jc w:val="both"/>
      </w:pPr>
      <w:r w:rsidRPr="00A92113">
        <w:rPr>
          <w:b/>
        </w:rPr>
        <w:t>Метод дидактических игр.</w:t>
      </w:r>
    </w:p>
    <w:p w:rsidR="00C16CAB" w:rsidRPr="00A92113" w:rsidRDefault="00C16CAB" w:rsidP="00C54541">
      <w:pPr>
        <w:pStyle w:val="a5"/>
        <w:spacing w:line="240" w:lineRule="atLeast"/>
        <w:ind w:left="825"/>
      </w:pPr>
    </w:p>
    <w:p w:rsidR="00C16CAB" w:rsidRPr="00A92113" w:rsidRDefault="00C16CAB" w:rsidP="00C54541">
      <w:pPr>
        <w:spacing w:line="240" w:lineRule="atLeast"/>
        <w:ind w:left="105"/>
        <w:jc w:val="both"/>
      </w:pPr>
      <w:r w:rsidRPr="00A92113">
        <w:tab/>
        <w:t>Логопедическая помощь оказывается детям от 3 до 7 лет, имеющим фонетико-фонематические, фонетические, фонематические нарушения речи.</w:t>
      </w:r>
    </w:p>
    <w:p w:rsidR="00C16CAB" w:rsidRPr="00A92113" w:rsidRDefault="00C16CAB" w:rsidP="00C54541">
      <w:pPr>
        <w:spacing w:line="240" w:lineRule="atLeast"/>
        <w:ind w:left="105"/>
        <w:jc w:val="both"/>
      </w:pPr>
      <w:r w:rsidRPr="00A92113">
        <w:t>Сроки оказания логопедической помощи детям определяются тяжестью выявленного н</w:t>
      </w:r>
      <w:r w:rsidRPr="00A92113">
        <w:t>а</w:t>
      </w:r>
      <w:r w:rsidRPr="00A92113">
        <w:t>рушения речи и могут варьироваться от трех месяцев до одного года.</w:t>
      </w:r>
    </w:p>
    <w:p w:rsidR="00C16CAB" w:rsidRPr="00A92113" w:rsidRDefault="00C16CAB" w:rsidP="00C54541">
      <w:pPr>
        <w:spacing w:line="240" w:lineRule="atLeast"/>
        <w:ind w:left="105"/>
        <w:jc w:val="both"/>
      </w:pPr>
      <w:r w:rsidRPr="00A92113">
        <w:t xml:space="preserve"> </w:t>
      </w:r>
      <w:r w:rsidRPr="00A92113">
        <w:tab/>
        <w:t xml:space="preserve">Основной формой работы учителя-логопеда при оказании логопедической помощи являются </w:t>
      </w:r>
      <w:r w:rsidRPr="00A92113">
        <w:rPr>
          <w:b/>
          <w:i/>
        </w:rPr>
        <w:t>индивидуальные занятия с детьми</w:t>
      </w:r>
      <w:r w:rsidRPr="00A92113">
        <w:t>, которые проводятся по плану работы учителя-логопеда.</w:t>
      </w:r>
    </w:p>
    <w:p w:rsidR="00C16CAB" w:rsidRPr="00A92113" w:rsidRDefault="00C16CAB" w:rsidP="00C54541">
      <w:pPr>
        <w:spacing w:line="240" w:lineRule="atLeast"/>
        <w:ind w:left="105"/>
        <w:jc w:val="both"/>
      </w:pPr>
      <w:r w:rsidRPr="00A92113">
        <w:tab/>
        <w:t>Логопедическая помощь оказывается детям по графику, утвержденному приказом по образовательному учреждению.</w:t>
      </w:r>
    </w:p>
    <w:p w:rsidR="00C16CAB" w:rsidRPr="00A92113" w:rsidRDefault="00C16CAB" w:rsidP="00C54541">
      <w:pPr>
        <w:spacing w:line="240" w:lineRule="atLeast"/>
        <w:ind w:left="105"/>
        <w:jc w:val="both"/>
      </w:pPr>
      <w:r w:rsidRPr="00A92113">
        <w:tab/>
        <w:t>Логопедическая помощь оказывается каждому ребенку не менее 2-х раз в неделю, продолжительность ее определяется реализуемой общеобразовательной программой о</w:t>
      </w:r>
      <w:r w:rsidRPr="00A92113">
        <w:t>б</w:t>
      </w:r>
      <w:r w:rsidRPr="00A92113">
        <w:t xml:space="preserve">разовательного учреждения и  </w:t>
      </w:r>
      <w:r w:rsidRPr="00A92113">
        <w:rPr>
          <w:kern w:val="24"/>
        </w:rPr>
        <w:t>«Санитарно-эпидемиологические  требования к устройс</w:t>
      </w:r>
      <w:r w:rsidRPr="00A92113">
        <w:rPr>
          <w:kern w:val="24"/>
        </w:rPr>
        <w:t>т</w:t>
      </w:r>
      <w:r w:rsidRPr="00A92113">
        <w:rPr>
          <w:kern w:val="24"/>
        </w:rPr>
        <w:t>ву, содержанию и организации режима работы дошкольных образовательных учрежд</w:t>
      </w:r>
      <w:r w:rsidRPr="00A92113">
        <w:rPr>
          <w:kern w:val="24"/>
        </w:rPr>
        <w:t>е</w:t>
      </w:r>
      <w:r w:rsidRPr="00A92113">
        <w:rPr>
          <w:kern w:val="24"/>
        </w:rPr>
        <w:t xml:space="preserve">ний. </w:t>
      </w:r>
      <w:proofErr w:type="spellStart"/>
      <w:r w:rsidRPr="00A92113">
        <w:rPr>
          <w:kern w:val="24"/>
        </w:rPr>
        <w:t>СанПиН</w:t>
      </w:r>
      <w:proofErr w:type="spellEnd"/>
      <w:r w:rsidRPr="00A92113">
        <w:rPr>
          <w:kern w:val="24"/>
        </w:rPr>
        <w:t xml:space="preserve"> 2.4.1.3049 - 13</w:t>
      </w:r>
    </w:p>
    <w:p w:rsidR="00C16CAB" w:rsidRPr="00A92113" w:rsidRDefault="00C16CAB" w:rsidP="00C54541">
      <w:pPr>
        <w:pStyle w:val="c20"/>
        <w:spacing w:before="0" w:beforeAutospacing="0" w:after="0" w:afterAutospacing="0"/>
        <w:jc w:val="both"/>
      </w:pPr>
      <w:r w:rsidRPr="00A92113">
        <w:tab/>
        <w:t> Детей с речевыми нарушениями   рассматривают как группу педагогического ри</w:t>
      </w:r>
      <w:r w:rsidRPr="00A92113">
        <w:t>с</w:t>
      </w:r>
      <w:r w:rsidRPr="00A92113">
        <w:t>ка, потому что их физиологические и психические особенности  затрудняют  успешное овладение ими  учебным материалом в школе. Готовность к школьному обучению во мн</w:t>
      </w:r>
      <w:r w:rsidRPr="00A92113">
        <w:t>о</w:t>
      </w:r>
      <w:r w:rsidRPr="00A92113">
        <w:t>гом зависит от своевременного преодоления нарушений речи. Дети  с речевыми наруш</w:t>
      </w:r>
      <w:r w:rsidRPr="00A92113">
        <w:t>е</w:t>
      </w:r>
      <w:r w:rsidRPr="00A92113">
        <w:t>ниями нуждаются в особой организации коррекционно-логопедической помощи, соде</w:t>
      </w:r>
      <w:r w:rsidRPr="00A92113">
        <w:t>р</w:t>
      </w:r>
      <w:r w:rsidRPr="00A92113">
        <w:lastRenderedPageBreak/>
        <w:t>жание, формы и методы которой должны быть адекватны возможностям и индивидуал</w:t>
      </w:r>
      <w:r w:rsidRPr="00A92113">
        <w:t>ь</w:t>
      </w:r>
      <w:r w:rsidRPr="00A92113">
        <w:t>ным особенностям  детей.</w:t>
      </w:r>
    </w:p>
    <w:p w:rsidR="00C16CAB" w:rsidRPr="00A92113" w:rsidRDefault="00C16CAB" w:rsidP="00C54541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92113">
        <w:rPr>
          <w:rFonts w:ascii="Times New Roman" w:hAnsi="Times New Roman"/>
          <w:bCs w:val="0"/>
          <w:color w:val="auto"/>
          <w:sz w:val="24"/>
          <w:szCs w:val="24"/>
        </w:rPr>
        <w:t>Характеристика детей с ФФН, ФН.</w:t>
      </w:r>
    </w:p>
    <w:p w:rsidR="00C16CAB" w:rsidRPr="00A92113" w:rsidRDefault="00C16CAB" w:rsidP="00C54541">
      <w:pPr>
        <w:pStyle w:val="a9"/>
        <w:spacing w:before="0" w:beforeAutospacing="0" w:after="0" w:afterAutospacing="0"/>
        <w:jc w:val="both"/>
      </w:pPr>
      <w:r w:rsidRPr="00A92113">
        <w:tab/>
        <w:t xml:space="preserve"> При ФФН у детей имеет место расстройство произносительной стороны речи и особого фонематического слуха, способствующего различению и узнаванию фонем ро</w:t>
      </w:r>
      <w:r w:rsidRPr="00A92113">
        <w:t>д</w:t>
      </w:r>
      <w:r w:rsidRPr="00A92113">
        <w:t>ного языка. Физиологический слух и интеллект у детей с ФФН сохранны. Структура д</w:t>
      </w:r>
      <w:r w:rsidRPr="00A92113">
        <w:t>е</w:t>
      </w:r>
      <w:r w:rsidRPr="00A92113">
        <w:t xml:space="preserve">фекта при ФФН характеризуется </w:t>
      </w:r>
      <w:proofErr w:type="spellStart"/>
      <w:r w:rsidRPr="00A92113">
        <w:t>несформированностью</w:t>
      </w:r>
      <w:proofErr w:type="spellEnd"/>
      <w:r w:rsidRPr="00A92113">
        <w:t xml:space="preserve"> звуковой стороны речи, наруш</w:t>
      </w:r>
      <w:r w:rsidRPr="00A92113">
        <w:t>е</w:t>
      </w:r>
      <w:r w:rsidRPr="00A92113">
        <w:t xml:space="preserve">нием дифференциации звуков, сходных по артикуляторным и акустическим признакам, нарушением слоговой структуры слова, </w:t>
      </w:r>
      <w:proofErr w:type="spellStart"/>
      <w:r w:rsidRPr="00A92113">
        <w:t>нерезко</w:t>
      </w:r>
      <w:proofErr w:type="spellEnd"/>
      <w:r w:rsidRPr="00A92113">
        <w:t xml:space="preserve"> выраженным лексико-грамматическими нарушениями.</w:t>
      </w:r>
    </w:p>
    <w:p w:rsidR="00C16CAB" w:rsidRPr="00A92113" w:rsidRDefault="00C16CAB" w:rsidP="00C54541">
      <w:pPr>
        <w:pStyle w:val="a9"/>
        <w:spacing w:before="0" w:beforeAutospacing="0" w:after="0" w:afterAutospacing="0"/>
        <w:jc w:val="both"/>
      </w:pPr>
      <w:r w:rsidRPr="00A92113">
        <w:t xml:space="preserve"> </w:t>
      </w:r>
      <w:r w:rsidRPr="00A92113">
        <w:tab/>
        <w:t xml:space="preserve">  Фонематические нарушения часто сочетаются с фонетическими недостатками – искажением произношения одного или нескольких звуков (ротацизмом, </w:t>
      </w:r>
      <w:proofErr w:type="spellStart"/>
      <w:r w:rsidRPr="00A92113">
        <w:t>сигматизмом</w:t>
      </w:r>
      <w:proofErr w:type="spellEnd"/>
      <w:r w:rsidRPr="00A92113">
        <w:t xml:space="preserve">, </w:t>
      </w:r>
      <w:proofErr w:type="spellStart"/>
      <w:r w:rsidRPr="00A92113">
        <w:t>ламбдацизмом</w:t>
      </w:r>
      <w:proofErr w:type="spellEnd"/>
      <w:r w:rsidRPr="00A92113">
        <w:t xml:space="preserve"> и др.). Общее количество дефектно произносимых звуков при ФФН может достигать 16-20.</w:t>
      </w:r>
    </w:p>
    <w:p w:rsidR="00C16CAB" w:rsidRPr="00A92113" w:rsidRDefault="00C16CAB" w:rsidP="00C54541">
      <w:pPr>
        <w:pStyle w:val="a9"/>
        <w:spacing w:before="0" w:beforeAutospacing="0" w:after="0" w:afterAutospacing="0"/>
        <w:jc w:val="both"/>
      </w:pPr>
      <w:r w:rsidRPr="00A92113">
        <w:t xml:space="preserve"> </w:t>
      </w:r>
      <w:r w:rsidRPr="00A92113">
        <w:tab/>
        <w:t xml:space="preserve"> Прямым следствием нарушенного звукопроизношения у ребенка с ФФН является неспособность овладеть фонематическим анализом: выделить звуки на фоне слова, опр</w:t>
      </w:r>
      <w:r w:rsidRPr="00A92113">
        <w:t>е</w:t>
      </w:r>
      <w:r w:rsidRPr="00A92113">
        <w:t>делить их количество и последовательность. Детям с ФФН с трудом дается произнесение слов со стечением согласных и многосложных слов Кроме перечисленных затруднений, при ФФН может отмечаться нечеткость артикуляции.</w:t>
      </w:r>
    </w:p>
    <w:p w:rsidR="00C16CAB" w:rsidRPr="00A92113" w:rsidRDefault="00C16CAB" w:rsidP="00C54541">
      <w:pPr>
        <w:pStyle w:val="a9"/>
        <w:spacing w:before="0" w:beforeAutospacing="0" w:after="0" w:afterAutospacing="0"/>
        <w:jc w:val="both"/>
      </w:pPr>
      <w:r w:rsidRPr="00A92113">
        <w:t xml:space="preserve">  </w:t>
      </w:r>
      <w:r w:rsidRPr="00A92113">
        <w:tab/>
        <w:t xml:space="preserve"> Лексический запас и грамматический строй речи при ФФН обычно в пределах нормы, однако при специальном обследовании могут выявляться ошибки в словоизмен</w:t>
      </w:r>
      <w:r w:rsidRPr="00A92113">
        <w:t>е</w:t>
      </w:r>
      <w:r w:rsidRPr="00A92113">
        <w:t>нии, согласовании частей речи, употреблении предлогов.</w:t>
      </w:r>
    </w:p>
    <w:p w:rsidR="00C16CAB" w:rsidRPr="00A92113" w:rsidRDefault="00C16CAB" w:rsidP="00C54541">
      <w:pPr>
        <w:pStyle w:val="a9"/>
        <w:spacing w:before="0" w:beforeAutospacing="0" w:after="0" w:afterAutospacing="0"/>
        <w:jc w:val="both"/>
      </w:pPr>
      <w:r w:rsidRPr="00A92113">
        <w:t xml:space="preserve">  </w:t>
      </w:r>
      <w:r w:rsidRPr="00A92113">
        <w:tab/>
        <w:t xml:space="preserve"> Наряду с нарушениями вербального характера, детям с ФФН свойственны опред</w:t>
      </w:r>
      <w:r w:rsidRPr="00A92113">
        <w:t>е</w:t>
      </w:r>
      <w:r w:rsidRPr="00A92113">
        <w:t>ленные особенности протекания ВПФ: неустойчивость произвольного внимания, трудн</w:t>
      </w:r>
      <w:r w:rsidRPr="00A92113">
        <w:t>о</w:t>
      </w:r>
      <w:r w:rsidRPr="00A92113">
        <w:t>сти переключения, сужение объема памяти (особенно на речевой материал), трудности в понимании абстрактных понятий, замедленное течение мыслительных процессов и т. д.</w:t>
      </w:r>
    </w:p>
    <w:p w:rsidR="00C16CAB" w:rsidRPr="00A92113" w:rsidRDefault="00C16CAB" w:rsidP="00C54541">
      <w:pPr>
        <w:pStyle w:val="a9"/>
        <w:spacing w:before="0" w:beforeAutospacing="0" w:after="0" w:afterAutospacing="0"/>
        <w:jc w:val="both"/>
      </w:pPr>
      <w:r w:rsidRPr="00A92113">
        <w:tab/>
        <w:t xml:space="preserve">При фонетическом недоразвитии речи имеет место расстройство произносительной стороны речи. </w:t>
      </w:r>
    </w:p>
    <w:p w:rsidR="00C16CAB" w:rsidRPr="00A92113" w:rsidRDefault="00C16CAB" w:rsidP="00C54541">
      <w:pPr>
        <w:ind w:firstLine="567"/>
        <w:jc w:val="both"/>
        <w:rPr>
          <w:b/>
        </w:rPr>
      </w:pPr>
      <w:r w:rsidRPr="00A92113">
        <w:rPr>
          <w:b/>
        </w:rPr>
        <w:t xml:space="preserve">Индивидуальные занятия проходят по следующей структуре:  </w:t>
      </w:r>
    </w:p>
    <w:p w:rsidR="00C16CAB" w:rsidRPr="00A92113" w:rsidRDefault="00C16CAB" w:rsidP="00C54541">
      <w:pPr>
        <w:ind w:firstLine="567"/>
        <w:jc w:val="both"/>
      </w:pPr>
      <w:r w:rsidRPr="00A92113">
        <w:rPr>
          <w:b/>
        </w:rPr>
        <w:t>Цель:</w:t>
      </w:r>
      <w:r w:rsidRPr="00A92113">
        <w:t xml:space="preserve"> формирование произношения и фонематических процессов</w:t>
      </w:r>
    </w:p>
    <w:p w:rsidR="00C16CAB" w:rsidRPr="00A92113" w:rsidRDefault="00C16CAB" w:rsidP="00C54541">
      <w:pPr>
        <w:ind w:firstLine="426"/>
        <w:jc w:val="both"/>
        <w:rPr>
          <w:b/>
        </w:rPr>
      </w:pPr>
      <w:r w:rsidRPr="00A92113">
        <w:t>(</w:t>
      </w:r>
      <w:r w:rsidRPr="00A92113">
        <w:rPr>
          <w:i/>
        </w:rPr>
        <w:t>На каждом занятии в течение всего периода обучения).</w:t>
      </w:r>
    </w:p>
    <w:p w:rsidR="00C16CAB" w:rsidRPr="00A92113" w:rsidRDefault="00C16CAB" w:rsidP="00781BDD">
      <w:pPr>
        <w:numPr>
          <w:ilvl w:val="0"/>
          <w:numId w:val="54"/>
        </w:numPr>
        <w:ind w:firstLine="170"/>
        <w:jc w:val="both"/>
        <w:rPr>
          <w:b/>
          <w:i/>
        </w:rPr>
      </w:pPr>
      <w:r>
        <w:rPr>
          <w:b/>
          <w:i/>
        </w:rPr>
        <w:t xml:space="preserve"> </w:t>
      </w:r>
      <w:r w:rsidRPr="00A92113">
        <w:rPr>
          <w:b/>
          <w:i/>
        </w:rPr>
        <w:t>Подготовительный этап.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A92113">
        <w:rPr>
          <w:i/>
          <w:u w:val="single"/>
        </w:rPr>
        <w:t>Цель:</w:t>
      </w:r>
      <w:r w:rsidRPr="00A92113">
        <w:t xml:space="preserve"> подготовка слухового и </w:t>
      </w:r>
      <w:proofErr w:type="spellStart"/>
      <w:r w:rsidRPr="00A92113">
        <w:t>речедвигательного</w:t>
      </w:r>
      <w:proofErr w:type="spellEnd"/>
      <w:r w:rsidRPr="00A92113">
        <w:t xml:space="preserve"> анализаторов к постановке звуков.</w:t>
      </w:r>
    </w:p>
    <w:p w:rsidR="00C16CAB" w:rsidRPr="00A92113" w:rsidRDefault="00C16CAB" w:rsidP="00781BDD">
      <w:pPr>
        <w:numPr>
          <w:ilvl w:val="0"/>
          <w:numId w:val="55"/>
        </w:numPr>
        <w:tabs>
          <w:tab w:val="num" w:pos="397"/>
        </w:tabs>
        <w:ind w:firstLine="170"/>
        <w:jc w:val="both"/>
      </w:pPr>
      <w:r w:rsidRPr="00A92113">
        <w:t>Развитие ручной моторики.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A92113">
        <w:rPr>
          <w:i/>
        </w:rPr>
        <w:t>Цель:</w:t>
      </w:r>
      <w:r w:rsidRPr="00A92113">
        <w:t xml:space="preserve"> активизация моторных речевых зон головного мозга.</w:t>
      </w:r>
    </w:p>
    <w:p w:rsidR="00C16CAB" w:rsidRPr="00A92113" w:rsidRDefault="00C16CAB" w:rsidP="00781BDD">
      <w:pPr>
        <w:numPr>
          <w:ilvl w:val="0"/>
          <w:numId w:val="55"/>
        </w:numPr>
        <w:tabs>
          <w:tab w:val="num" w:pos="397"/>
        </w:tabs>
        <w:ind w:firstLine="170"/>
        <w:jc w:val="both"/>
      </w:pPr>
      <w:r w:rsidRPr="00A92113">
        <w:t>Развитие дыхания.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A92113">
        <w:rPr>
          <w:i/>
        </w:rPr>
        <w:t>Цель:</w:t>
      </w:r>
      <w:r w:rsidRPr="00A92113">
        <w:t xml:space="preserve"> развитие длительного выдоха без участия речи; развитие речевого дыхания на длительном плавном выдохе; развитие высоты, силы, тембра голоса.</w:t>
      </w:r>
    </w:p>
    <w:p w:rsidR="00C16CAB" w:rsidRPr="00A92113" w:rsidRDefault="00C16CAB" w:rsidP="00781BDD">
      <w:pPr>
        <w:numPr>
          <w:ilvl w:val="0"/>
          <w:numId w:val="55"/>
        </w:numPr>
        <w:tabs>
          <w:tab w:val="num" w:pos="397"/>
        </w:tabs>
        <w:ind w:firstLine="170"/>
        <w:jc w:val="both"/>
      </w:pPr>
      <w:r w:rsidRPr="00A92113">
        <w:t>Развитие артикуляторной моторики.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A92113">
        <w:rPr>
          <w:i/>
        </w:rPr>
        <w:t>Цель:</w:t>
      </w:r>
      <w:r w:rsidRPr="00A92113">
        <w:t xml:space="preserve"> выработка точных, полноценных движений артикуляционных органов, нео</w:t>
      </w:r>
      <w:r w:rsidRPr="00A92113">
        <w:t>б</w:t>
      </w:r>
      <w:r w:rsidRPr="00A92113">
        <w:t>ходимых для правильного произношения звуков.</w:t>
      </w:r>
    </w:p>
    <w:p w:rsidR="00C16CAB" w:rsidRPr="00A92113" w:rsidRDefault="00C16CAB" w:rsidP="00781BDD">
      <w:pPr>
        <w:numPr>
          <w:ilvl w:val="0"/>
          <w:numId w:val="55"/>
        </w:numPr>
        <w:tabs>
          <w:tab w:val="num" w:pos="397"/>
        </w:tabs>
        <w:ind w:firstLine="170"/>
        <w:jc w:val="both"/>
      </w:pPr>
      <w:r w:rsidRPr="00A92113">
        <w:t>Развитие слухового восприятия и внимания.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A92113">
        <w:rPr>
          <w:i/>
        </w:rPr>
        <w:t>Цель:</w:t>
      </w:r>
      <w:r w:rsidRPr="00A92113">
        <w:t xml:space="preserve"> подготовка к различению на слух речевых единиц. </w:t>
      </w:r>
    </w:p>
    <w:p w:rsidR="00C16CAB" w:rsidRPr="00A92113" w:rsidRDefault="00C16CAB" w:rsidP="00781BDD">
      <w:pPr>
        <w:numPr>
          <w:ilvl w:val="0"/>
          <w:numId w:val="55"/>
        </w:numPr>
        <w:tabs>
          <w:tab w:val="num" w:pos="397"/>
        </w:tabs>
        <w:ind w:firstLine="170"/>
        <w:jc w:val="both"/>
      </w:pPr>
      <w:r w:rsidRPr="00A92113">
        <w:t>Развитие фонематического восприятия и элементарных форм фонематич</w:t>
      </w:r>
      <w:r w:rsidRPr="00A92113">
        <w:t>е</w:t>
      </w:r>
      <w:r w:rsidRPr="00A92113">
        <w:t>ского анализа.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A92113">
        <w:rPr>
          <w:i/>
        </w:rPr>
        <w:t>Цель:</w:t>
      </w:r>
      <w:r w:rsidRPr="00A92113">
        <w:t xml:space="preserve"> развитие умения выделять звук на фоне слога и слова.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  <w:rPr>
          <w:b/>
          <w:i/>
        </w:rPr>
      </w:pPr>
      <w:r w:rsidRPr="00A92113">
        <w:rPr>
          <w:b/>
          <w:i/>
          <w:lang w:val="en-US"/>
        </w:rPr>
        <w:t>II</w:t>
      </w:r>
      <w:r w:rsidRPr="00A92113">
        <w:rPr>
          <w:b/>
          <w:i/>
        </w:rPr>
        <w:t>.   Постановка звука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>
        <w:rPr>
          <w:i/>
          <w:u w:val="single"/>
        </w:rPr>
        <w:t>Цель</w:t>
      </w:r>
      <w:r w:rsidRPr="00A92113">
        <w:rPr>
          <w:i/>
          <w:u w:val="single"/>
        </w:rPr>
        <w:t>:</w:t>
      </w:r>
      <w:r>
        <w:rPr>
          <w:i/>
          <w:u w:val="single"/>
        </w:rPr>
        <w:t xml:space="preserve"> </w:t>
      </w:r>
      <w:r w:rsidRPr="00A92113">
        <w:t>формирование правильного артикуляционного уклада изолированного звука.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  <w:rPr>
          <w:i/>
        </w:rPr>
      </w:pPr>
      <w:r w:rsidRPr="00A92113">
        <w:rPr>
          <w:i/>
        </w:rPr>
        <w:t>Направления работы:</w:t>
      </w:r>
    </w:p>
    <w:p w:rsidR="00C16CAB" w:rsidRPr="00A92113" w:rsidRDefault="00C16CAB" w:rsidP="0070765C">
      <w:pPr>
        <w:tabs>
          <w:tab w:val="num" w:pos="397"/>
        </w:tabs>
        <w:ind w:left="170" w:firstLine="709"/>
        <w:jc w:val="both"/>
      </w:pPr>
      <w:r>
        <w:t xml:space="preserve">1) </w:t>
      </w:r>
      <w:r w:rsidRPr="00A92113">
        <w:t>Развитие слухового восприятия.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A92113">
        <w:rPr>
          <w:i/>
        </w:rPr>
        <w:t xml:space="preserve">Цель: </w:t>
      </w:r>
      <w:r w:rsidRPr="00A92113">
        <w:t>уточнение слухового образа звука.</w:t>
      </w:r>
    </w:p>
    <w:p w:rsidR="00C16CAB" w:rsidRPr="00A92113" w:rsidRDefault="00C16CAB" w:rsidP="0070765C">
      <w:pPr>
        <w:tabs>
          <w:tab w:val="num" w:pos="397"/>
        </w:tabs>
        <w:ind w:firstLine="709"/>
        <w:jc w:val="both"/>
      </w:pPr>
      <w:r>
        <w:t xml:space="preserve">2) </w:t>
      </w:r>
      <w:r w:rsidRPr="00A92113">
        <w:t>Развитие фонематического анализа.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A92113">
        <w:rPr>
          <w:i/>
        </w:rPr>
        <w:lastRenderedPageBreak/>
        <w:t xml:space="preserve">Цель: </w:t>
      </w:r>
      <w:r w:rsidRPr="00A92113">
        <w:t xml:space="preserve">выделение звука на фоне слова, уточнение </w:t>
      </w:r>
      <w:proofErr w:type="spellStart"/>
      <w:r w:rsidRPr="00A92113">
        <w:t>слухопроизносительного</w:t>
      </w:r>
      <w:proofErr w:type="spellEnd"/>
      <w:r w:rsidRPr="00A92113">
        <w:t xml:space="preserve"> образа звука.</w:t>
      </w:r>
    </w:p>
    <w:p w:rsidR="00C16CAB" w:rsidRPr="00A92113" w:rsidRDefault="00C16CAB" w:rsidP="00D441C9">
      <w:pPr>
        <w:tabs>
          <w:tab w:val="num" w:pos="397"/>
        </w:tabs>
        <w:ind w:firstLine="709"/>
        <w:jc w:val="both"/>
      </w:pPr>
      <w:r>
        <w:t xml:space="preserve">3) </w:t>
      </w:r>
      <w:r w:rsidRPr="00A92113">
        <w:t>Развитие речевой артикуляторной моторики.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  <w:rPr>
          <w:b/>
        </w:rPr>
      </w:pPr>
      <w:r w:rsidRPr="00A92113">
        <w:rPr>
          <w:i/>
        </w:rPr>
        <w:t xml:space="preserve">Цель: </w:t>
      </w:r>
      <w:r w:rsidRPr="00A92113">
        <w:t>уточнение артикуляции конкретного звука с опорой на зрительное, тактильное восприятие, кинестетические ощущения; отработка каждого элемента артикуляторного уклада.</w:t>
      </w:r>
    </w:p>
    <w:p w:rsidR="00C16CAB" w:rsidRPr="00A92113" w:rsidRDefault="00C16CAB" w:rsidP="00D441C9">
      <w:pPr>
        <w:tabs>
          <w:tab w:val="num" w:pos="397"/>
        </w:tabs>
        <w:ind w:firstLine="709"/>
        <w:jc w:val="both"/>
      </w:pPr>
      <w:r>
        <w:t xml:space="preserve">4) </w:t>
      </w:r>
      <w:r w:rsidRPr="00A92113">
        <w:t>Работа по непосредственной постановке звука.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A92113">
        <w:rPr>
          <w:i/>
        </w:rPr>
        <w:t xml:space="preserve">Цель: </w:t>
      </w:r>
      <w:r w:rsidRPr="00A92113">
        <w:t>объединение изолированных артикуляционных элементов в единый артикул</w:t>
      </w:r>
      <w:r w:rsidRPr="00A92113">
        <w:t>я</w:t>
      </w:r>
      <w:r w:rsidRPr="00A92113">
        <w:t>ционный уклад.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  <w:rPr>
          <w:b/>
          <w:i/>
        </w:rPr>
      </w:pPr>
      <w:r w:rsidRPr="00A92113">
        <w:rPr>
          <w:b/>
          <w:i/>
          <w:lang w:val="en-US"/>
        </w:rPr>
        <w:t>III</w:t>
      </w:r>
      <w:r w:rsidRPr="00A92113">
        <w:rPr>
          <w:b/>
          <w:i/>
        </w:rPr>
        <w:t>. Автоматизация звука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C54541">
        <w:rPr>
          <w:i/>
        </w:rPr>
        <w:t>Цель:</w:t>
      </w:r>
      <w:r w:rsidRPr="00A92113">
        <w:t xml:space="preserve"> закрепление условно-рефлекторных </w:t>
      </w:r>
      <w:proofErr w:type="spellStart"/>
      <w:r w:rsidRPr="00A92113">
        <w:t>речедвигательных</w:t>
      </w:r>
      <w:proofErr w:type="spellEnd"/>
      <w:r w:rsidRPr="00A92113">
        <w:t xml:space="preserve"> связей на различном речевом материале, введение звука в слоги, слова, предложения, связную речь.</w:t>
      </w:r>
    </w:p>
    <w:p w:rsidR="00C16CAB" w:rsidRDefault="00C16CAB" w:rsidP="00D441C9">
      <w:pPr>
        <w:tabs>
          <w:tab w:val="num" w:pos="397"/>
        </w:tabs>
        <w:ind w:firstLine="567"/>
        <w:jc w:val="both"/>
        <w:rPr>
          <w:i/>
        </w:rPr>
      </w:pPr>
      <w:r w:rsidRPr="00A92113">
        <w:rPr>
          <w:i/>
        </w:rPr>
        <w:t>Направления работы:</w:t>
      </w:r>
    </w:p>
    <w:p w:rsidR="00C16CAB" w:rsidRDefault="00C16CAB" w:rsidP="00D441C9">
      <w:pPr>
        <w:tabs>
          <w:tab w:val="num" w:pos="397"/>
        </w:tabs>
        <w:ind w:firstLine="567"/>
        <w:jc w:val="both"/>
      </w:pPr>
      <w:r>
        <w:rPr>
          <w:i/>
        </w:rPr>
        <w:t xml:space="preserve">1) </w:t>
      </w:r>
      <w:r w:rsidRPr="00A92113">
        <w:t>Введение звука в слоги, слова, словосочетания, предложения, связную речь.</w:t>
      </w:r>
    </w:p>
    <w:p w:rsidR="00C16CAB" w:rsidRDefault="00C16CAB" w:rsidP="00D441C9">
      <w:pPr>
        <w:tabs>
          <w:tab w:val="num" w:pos="397"/>
        </w:tabs>
        <w:ind w:firstLine="567"/>
        <w:jc w:val="both"/>
      </w:pPr>
      <w:r>
        <w:t xml:space="preserve">2) </w:t>
      </w:r>
      <w:r w:rsidRPr="00A92113">
        <w:t>Развитие фонематических процессов (фонематического восприятия,  элементарн</w:t>
      </w:r>
      <w:r w:rsidRPr="00A92113">
        <w:t>о</w:t>
      </w:r>
      <w:r w:rsidRPr="00A92113">
        <w:t>го фонематического   анализа и синтеза).</w:t>
      </w:r>
    </w:p>
    <w:p w:rsidR="00C16CAB" w:rsidRPr="00A92113" w:rsidRDefault="00C16CAB" w:rsidP="00D441C9">
      <w:pPr>
        <w:tabs>
          <w:tab w:val="num" w:pos="397"/>
        </w:tabs>
        <w:ind w:firstLine="567"/>
        <w:jc w:val="both"/>
      </w:pPr>
      <w:r>
        <w:t xml:space="preserve">3) </w:t>
      </w:r>
      <w:r w:rsidRPr="00A92113">
        <w:t>Работа над просодической стороной (над ударением при автоматизации звука в словах и слогах, над логическим ударением в процессе автоматизации звуков в предлож</w:t>
      </w:r>
      <w:r w:rsidRPr="00A92113">
        <w:t>е</w:t>
      </w:r>
      <w:r w:rsidRPr="00A92113">
        <w:t>ниях, над интонацией при закреплении произношения звука в предложении и связной р</w:t>
      </w:r>
      <w:r w:rsidRPr="00A92113">
        <w:t>е</w:t>
      </w:r>
      <w:r w:rsidRPr="00A92113">
        <w:t>чи).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A92113">
        <w:rPr>
          <w:b/>
          <w:i/>
          <w:lang w:val="en-US"/>
        </w:rPr>
        <w:t>IV</w:t>
      </w:r>
      <w:r w:rsidRPr="00A92113">
        <w:rPr>
          <w:b/>
          <w:i/>
        </w:rPr>
        <w:t>. Дифференциация звуков речи</w:t>
      </w:r>
      <w:r>
        <w:rPr>
          <w:b/>
          <w:i/>
        </w:rPr>
        <w:t xml:space="preserve"> </w:t>
      </w:r>
      <w:r w:rsidRPr="00A92113">
        <w:t>(проводится, если ребёнок заменяет или смешив</w:t>
      </w:r>
      <w:r w:rsidRPr="00A92113">
        <w:t>а</w:t>
      </w:r>
      <w:r w:rsidRPr="00A92113">
        <w:t>ет звуки в речи)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C54541">
        <w:rPr>
          <w:i/>
        </w:rPr>
        <w:t xml:space="preserve">Цель: </w:t>
      </w:r>
      <w:r w:rsidRPr="00C54541">
        <w:t>р</w:t>
      </w:r>
      <w:r w:rsidRPr="00A92113">
        <w:t>азвитие слуховой дифференциации, закрепление произносительной дифф</w:t>
      </w:r>
      <w:r w:rsidRPr="00A92113">
        <w:t>е</w:t>
      </w:r>
      <w:r w:rsidRPr="00A92113">
        <w:t>ренциации, формирование элементарного фонематического анализа и синтеза.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  <w:rPr>
          <w:i/>
        </w:rPr>
      </w:pPr>
      <w:proofErr w:type="spellStart"/>
      <w:r w:rsidRPr="00A92113">
        <w:rPr>
          <w:i/>
        </w:rPr>
        <w:t>Подэтапы</w:t>
      </w:r>
      <w:proofErr w:type="spellEnd"/>
      <w:r w:rsidRPr="00A92113">
        <w:rPr>
          <w:i/>
        </w:rPr>
        <w:t xml:space="preserve"> работы:</w:t>
      </w:r>
    </w:p>
    <w:p w:rsidR="00C16CAB" w:rsidRPr="00A92113" w:rsidRDefault="00C16CAB" w:rsidP="00D441C9">
      <w:pPr>
        <w:tabs>
          <w:tab w:val="num" w:pos="397"/>
        </w:tabs>
        <w:ind w:firstLine="540"/>
        <w:jc w:val="both"/>
      </w:pPr>
      <w:r>
        <w:t xml:space="preserve">1) </w:t>
      </w:r>
      <w:r w:rsidRPr="00A92113">
        <w:t xml:space="preserve">Предварительный этап работы над каждым из смешиваемых звуков.  </w:t>
      </w:r>
    </w:p>
    <w:p w:rsidR="00C16CAB" w:rsidRPr="00A92113" w:rsidRDefault="00C16CAB" w:rsidP="00C54541">
      <w:pPr>
        <w:tabs>
          <w:tab w:val="num" w:pos="397"/>
        </w:tabs>
        <w:ind w:firstLine="170"/>
        <w:jc w:val="both"/>
      </w:pPr>
      <w:r w:rsidRPr="00A92113">
        <w:t>(автоматизация в слогах, словах, фразах).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A92113">
        <w:rPr>
          <w:i/>
        </w:rPr>
        <w:t>Цель:</w:t>
      </w:r>
      <w:r w:rsidRPr="00A92113">
        <w:t xml:space="preserve"> уточнить произносительный и слуховой образ каждого из смешиваемых зв</w:t>
      </w:r>
      <w:r w:rsidRPr="00A92113">
        <w:t>у</w:t>
      </w:r>
      <w:r w:rsidRPr="00A92113">
        <w:t>ков.</w:t>
      </w:r>
    </w:p>
    <w:p w:rsidR="00C16CAB" w:rsidRPr="00A92113" w:rsidRDefault="00C16CAB" w:rsidP="00D441C9">
      <w:pPr>
        <w:tabs>
          <w:tab w:val="num" w:pos="397"/>
        </w:tabs>
        <w:ind w:firstLine="540"/>
        <w:jc w:val="both"/>
      </w:pPr>
      <w:r>
        <w:t xml:space="preserve">2) </w:t>
      </w:r>
      <w:r w:rsidRPr="00A92113">
        <w:t>Этап слуховой и произносительной дифференциации смешиваемых звуков.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A92113">
        <w:rPr>
          <w:i/>
        </w:rPr>
        <w:t>Цель:</w:t>
      </w:r>
      <w:r w:rsidRPr="00A92113">
        <w:t xml:space="preserve"> сравнение конкретных смешиваемых звуков в произносительном и слуховом плане.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A92113">
        <w:rPr>
          <w:b/>
          <w:i/>
          <w:lang w:val="en-US"/>
        </w:rPr>
        <w:t>V</w:t>
      </w:r>
      <w:r w:rsidRPr="00A92113">
        <w:rPr>
          <w:b/>
          <w:i/>
        </w:rPr>
        <w:t>. Этап формирования коммуникативных умений и навыков</w:t>
      </w:r>
      <w:r>
        <w:rPr>
          <w:b/>
          <w:i/>
        </w:rPr>
        <w:t xml:space="preserve"> </w:t>
      </w:r>
      <w:r w:rsidRPr="00A92113">
        <w:rPr>
          <w:i/>
        </w:rPr>
        <w:t>(работа осущест</w:t>
      </w:r>
      <w:r w:rsidRPr="00A92113">
        <w:rPr>
          <w:i/>
        </w:rPr>
        <w:t>в</w:t>
      </w:r>
      <w:r w:rsidRPr="00A92113">
        <w:rPr>
          <w:i/>
        </w:rPr>
        <w:t>ляется воспитателем)</w:t>
      </w:r>
    </w:p>
    <w:p w:rsidR="00C16CAB" w:rsidRPr="00A92113" w:rsidRDefault="00C16CAB" w:rsidP="00C54541">
      <w:pPr>
        <w:tabs>
          <w:tab w:val="num" w:pos="397"/>
        </w:tabs>
        <w:ind w:firstLine="567"/>
        <w:jc w:val="both"/>
      </w:pPr>
      <w:r w:rsidRPr="00A92113">
        <w:rPr>
          <w:i/>
          <w:u w:val="single"/>
        </w:rPr>
        <w:t>Цель:</w:t>
      </w:r>
      <w:r w:rsidRPr="00A92113">
        <w:t xml:space="preserve"> сформировать у ребёнка умения и навыки безошибочного употребления зв</w:t>
      </w:r>
      <w:r w:rsidRPr="00A92113">
        <w:t>у</w:t>
      </w:r>
      <w:r w:rsidRPr="00A92113">
        <w:t>ков речи во всех ситуациях общения.</w:t>
      </w:r>
    </w:p>
    <w:p w:rsidR="00C16CAB" w:rsidRDefault="00C16CAB" w:rsidP="00D441C9">
      <w:pPr>
        <w:tabs>
          <w:tab w:val="num" w:pos="397"/>
        </w:tabs>
        <w:ind w:left="210" w:firstLine="330"/>
        <w:jc w:val="both"/>
      </w:pPr>
      <w:r>
        <w:t xml:space="preserve">1) </w:t>
      </w:r>
      <w:r w:rsidRPr="00A92113">
        <w:t xml:space="preserve">Развитие умения использовать автоматизированные и </w:t>
      </w:r>
      <w:proofErr w:type="spellStart"/>
      <w:r w:rsidRPr="00A92113">
        <w:t>отдифференцированные</w:t>
      </w:r>
      <w:proofErr w:type="spellEnd"/>
      <w:r w:rsidRPr="00A92113">
        <w:t xml:space="preserve"> на специально подобранном материале звуки в естественных речевых условиях.</w:t>
      </w:r>
    </w:p>
    <w:p w:rsidR="00C16CAB" w:rsidRPr="00A92113" w:rsidRDefault="00C16CAB" w:rsidP="00D441C9">
      <w:pPr>
        <w:tabs>
          <w:tab w:val="num" w:pos="397"/>
        </w:tabs>
        <w:ind w:left="210" w:firstLine="330"/>
        <w:jc w:val="both"/>
      </w:pPr>
      <w:r>
        <w:t xml:space="preserve">2) </w:t>
      </w:r>
      <w:r w:rsidRPr="00A92113">
        <w:t>Формирование способности контролировать своё умение правильно произносить звуки в спонтанной речи.</w:t>
      </w:r>
    </w:p>
    <w:p w:rsidR="00C16CAB" w:rsidRDefault="00C16CAB" w:rsidP="00785FC8">
      <w:pPr>
        <w:jc w:val="both"/>
        <w:rPr>
          <w:b/>
        </w:rPr>
      </w:pPr>
    </w:p>
    <w:p w:rsidR="00C16CAB" w:rsidRPr="00D441C9" w:rsidRDefault="00C16CAB" w:rsidP="00D441C9">
      <w:pPr>
        <w:rPr>
          <w:b/>
          <w:sz w:val="28"/>
          <w:szCs w:val="28"/>
        </w:rPr>
      </w:pPr>
      <w:r w:rsidRPr="00D441C9">
        <w:rPr>
          <w:b/>
          <w:sz w:val="28"/>
          <w:szCs w:val="28"/>
        </w:rPr>
        <w:t>2.3.1. Психологическая служба ДОУ</w:t>
      </w:r>
    </w:p>
    <w:p w:rsidR="00C16CAB" w:rsidRDefault="00C16CAB" w:rsidP="00D441C9">
      <w:pPr>
        <w:ind w:firstLine="709"/>
        <w:jc w:val="both"/>
      </w:pPr>
      <w:r w:rsidRPr="00A329E3">
        <w:t>В МДОУ «Детский сад № 10»  функционирует психологическая служба,      в ра</w:t>
      </w:r>
      <w:r w:rsidRPr="00A329E3">
        <w:t>м</w:t>
      </w:r>
      <w:r w:rsidRPr="00A329E3">
        <w:t>ках</w:t>
      </w:r>
      <w:r>
        <w:t xml:space="preserve"> к</w:t>
      </w:r>
      <w:r w:rsidRPr="00A329E3">
        <w:t>оторой осуществляет свою деятельность педагог – психолог.</w:t>
      </w:r>
    </w:p>
    <w:p w:rsidR="00C16CAB" w:rsidRDefault="00C16CAB" w:rsidP="00D441C9">
      <w:pPr>
        <w:ind w:firstLine="709"/>
        <w:jc w:val="both"/>
      </w:pPr>
      <w:r>
        <w:rPr>
          <w:b/>
        </w:rPr>
        <w:t>Цель</w:t>
      </w:r>
      <w:r w:rsidRPr="00A329E3">
        <w:rPr>
          <w:b/>
        </w:rPr>
        <w:t>:</w:t>
      </w:r>
      <w:r w:rsidRPr="00A329E3">
        <w:t xml:space="preserve"> создание условий для сопровождения и развития</w:t>
      </w:r>
      <w:r>
        <w:t>,</w:t>
      </w:r>
      <w:r w:rsidRPr="00A329E3">
        <w:t xml:space="preserve"> как субъектов образов</w:t>
      </w:r>
      <w:r w:rsidRPr="00A329E3">
        <w:t>а</w:t>
      </w:r>
      <w:r w:rsidRPr="00A329E3">
        <w:t xml:space="preserve">тельного процесса, так и учреждения в целом. </w:t>
      </w:r>
    </w:p>
    <w:p w:rsidR="00C16CAB" w:rsidRDefault="00C16CAB" w:rsidP="00D441C9">
      <w:pPr>
        <w:ind w:firstLine="709"/>
        <w:jc w:val="both"/>
      </w:pPr>
      <w:r w:rsidRPr="00A329E3">
        <w:t>Основные функции педагога-психолога в детском саду – создание условий, спосо</w:t>
      </w:r>
      <w:r w:rsidRPr="00A329E3">
        <w:t>б</w:t>
      </w:r>
      <w:r w:rsidRPr="00A329E3">
        <w:t>ствующих охране физического и психического здоровья детей, обеспечению их эмоци</w:t>
      </w:r>
      <w:r w:rsidRPr="00A329E3">
        <w:t>о</w:t>
      </w:r>
      <w:r w:rsidRPr="00A329E3">
        <w:t>нального благополучия, свободному и эффективному развитию способностей каждого р</w:t>
      </w:r>
      <w:r w:rsidRPr="00A329E3">
        <w:t>е</w:t>
      </w:r>
      <w:r w:rsidRPr="00A329E3">
        <w:t>бенка. Такая работа возможна лишь при взаимном понимании, тесном общении психолога и окружающих взрослых с ребенком.</w:t>
      </w:r>
    </w:p>
    <w:p w:rsidR="00C16CAB" w:rsidRPr="00A329E3" w:rsidRDefault="00C16CAB" w:rsidP="008A177D">
      <w:pPr>
        <w:ind w:left="-57" w:firstLine="709"/>
        <w:jc w:val="both"/>
        <w:rPr>
          <w:color w:val="000000"/>
          <w:spacing w:val="2"/>
        </w:rPr>
      </w:pPr>
      <w:r w:rsidRPr="00A329E3">
        <w:rPr>
          <w:b/>
        </w:rPr>
        <w:t>Задачи</w:t>
      </w:r>
      <w:r w:rsidRPr="00A329E3">
        <w:t>:</w:t>
      </w:r>
    </w:p>
    <w:p w:rsidR="00C16CAB" w:rsidRPr="00A329E3" w:rsidRDefault="00C16CAB" w:rsidP="00781BDD">
      <w:pPr>
        <w:pStyle w:val="a5"/>
        <w:numPr>
          <w:ilvl w:val="0"/>
          <w:numId w:val="57"/>
        </w:numPr>
        <w:shd w:val="clear" w:color="auto" w:fill="FFFFFF"/>
        <w:ind w:firstLine="709"/>
        <w:jc w:val="both"/>
        <w:rPr>
          <w:color w:val="000000"/>
          <w:spacing w:val="2"/>
        </w:rPr>
      </w:pPr>
      <w:r w:rsidRPr="00A329E3">
        <w:lastRenderedPageBreak/>
        <w:t xml:space="preserve">раннее выявление и коррекция несформированных психических функций, вторичных нарушений и дисгармоничного развития личности; </w:t>
      </w:r>
    </w:p>
    <w:p w:rsidR="00C16CAB" w:rsidRPr="00A329E3" w:rsidRDefault="00C16CAB" w:rsidP="00781BDD">
      <w:pPr>
        <w:pStyle w:val="a5"/>
        <w:numPr>
          <w:ilvl w:val="0"/>
          <w:numId w:val="57"/>
        </w:numPr>
        <w:shd w:val="clear" w:color="auto" w:fill="FFFFFF"/>
        <w:ind w:firstLine="709"/>
        <w:jc w:val="both"/>
        <w:rPr>
          <w:color w:val="000000"/>
          <w:spacing w:val="2"/>
        </w:rPr>
      </w:pPr>
      <w:r w:rsidRPr="00A329E3">
        <w:rPr>
          <w:color w:val="000000"/>
          <w:spacing w:val="2"/>
        </w:rPr>
        <w:t>повышение родительской активности, мотивации на решение пр</w:t>
      </w:r>
      <w:r w:rsidRPr="00A329E3">
        <w:rPr>
          <w:color w:val="000000"/>
          <w:spacing w:val="2"/>
        </w:rPr>
        <w:t>о</w:t>
      </w:r>
      <w:r w:rsidRPr="00A329E3">
        <w:rPr>
          <w:color w:val="000000"/>
          <w:spacing w:val="2"/>
        </w:rPr>
        <w:t>блем ребенка;</w:t>
      </w:r>
    </w:p>
    <w:p w:rsidR="00C16CAB" w:rsidRPr="00A329E3" w:rsidRDefault="00C16CAB" w:rsidP="00781BDD">
      <w:pPr>
        <w:pStyle w:val="a5"/>
        <w:numPr>
          <w:ilvl w:val="0"/>
          <w:numId w:val="57"/>
        </w:numPr>
        <w:shd w:val="clear" w:color="auto" w:fill="FFFFFF"/>
        <w:ind w:firstLine="709"/>
        <w:jc w:val="both"/>
        <w:rPr>
          <w:color w:val="000000"/>
          <w:spacing w:val="2"/>
        </w:rPr>
      </w:pPr>
      <w:r w:rsidRPr="00A329E3">
        <w:rPr>
          <w:color w:val="000000"/>
          <w:spacing w:val="2"/>
        </w:rPr>
        <w:t>определение причин нарушения личностного и познавательного развития ребенка, содействие в их преодолении;</w:t>
      </w:r>
    </w:p>
    <w:p w:rsidR="00C16CAB" w:rsidRPr="00A329E3" w:rsidRDefault="00C16CAB" w:rsidP="00781BDD">
      <w:pPr>
        <w:pStyle w:val="a5"/>
        <w:numPr>
          <w:ilvl w:val="0"/>
          <w:numId w:val="57"/>
        </w:numPr>
        <w:shd w:val="clear" w:color="auto" w:fill="FFFFFF"/>
        <w:ind w:firstLine="709"/>
        <w:jc w:val="both"/>
        <w:rPr>
          <w:color w:val="000000"/>
          <w:spacing w:val="2"/>
        </w:rPr>
      </w:pPr>
      <w:r w:rsidRPr="00A329E3">
        <w:rPr>
          <w:color w:val="000000"/>
          <w:spacing w:val="2"/>
        </w:rPr>
        <w:t>повышение социально-психологической и профессиональной ко</w:t>
      </w:r>
      <w:r w:rsidRPr="00A329E3">
        <w:rPr>
          <w:color w:val="000000"/>
          <w:spacing w:val="2"/>
        </w:rPr>
        <w:t>м</w:t>
      </w:r>
      <w:r w:rsidRPr="00A329E3">
        <w:rPr>
          <w:color w:val="000000"/>
          <w:spacing w:val="2"/>
        </w:rPr>
        <w:t>петентности, развитие коммуникативной культуры педагогов</w:t>
      </w:r>
    </w:p>
    <w:p w:rsidR="00C16CAB" w:rsidRPr="00A329E3" w:rsidRDefault="00C16CAB" w:rsidP="00781BDD">
      <w:pPr>
        <w:pStyle w:val="a5"/>
        <w:numPr>
          <w:ilvl w:val="0"/>
          <w:numId w:val="57"/>
        </w:numPr>
        <w:shd w:val="clear" w:color="auto" w:fill="FFFFFF"/>
        <w:ind w:firstLine="709"/>
        <w:jc w:val="both"/>
        <w:rPr>
          <w:b/>
          <w:i/>
        </w:rPr>
      </w:pPr>
      <w:r w:rsidRPr="00A329E3">
        <w:rPr>
          <w:color w:val="000000"/>
          <w:spacing w:val="2"/>
        </w:rPr>
        <w:t>организация  работы на консультационном пункте с детьми, не п</w:t>
      </w:r>
      <w:r w:rsidRPr="00A329E3">
        <w:rPr>
          <w:color w:val="000000"/>
          <w:spacing w:val="2"/>
        </w:rPr>
        <w:t>о</w:t>
      </w:r>
      <w:r w:rsidRPr="00A329E3">
        <w:rPr>
          <w:color w:val="000000"/>
          <w:spacing w:val="2"/>
        </w:rPr>
        <w:t>сещающими дошкольные учреждения;</w:t>
      </w:r>
    </w:p>
    <w:p w:rsidR="00C16CAB" w:rsidRPr="000C720B" w:rsidRDefault="00C16CAB" w:rsidP="00781BDD">
      <w:pPr>
        <w:pStyle w:val="a5"/>
        <w:numPr>
          <w:ilvl w:val="0"/>
          <w:numId w:val="57"/>
        </w:numPr>
        <w:shd w:val="clear" w:color="auto" w:fill="FFFFFF"/>
        <w:ind w:firstLine="709"/>
        <w:jc w:val="both"/>
        <w:rPr>
          <w:b/>
          <w:i/>
        </w:rPr>
      </w:pPr>
      <w:r w:rsidRPr="00A329E3">
        <w:rPr>
          <w:color w:val="000000"/>
          <w:spacing w:val="2"/>
        </w:rPr>
        <w:t>интеграция деятельности с педагогами и специалистами ДОУ</w:t>
      </w:r>
      <w:r>
        <w:t>.</w:t>
      </w:r>
    </w:p>
    <w:p w:rsidR="00C16CAB" w:rsidRPr="00A329E3" w:rsidRDefault="00C16CAB" w:rsidP="008A177D">
      <w:pPr>
        <w:ind w:left="-57" w:firstLine="709"/>
        <w:jc w:val="both"/>
        <w:rPr>
          <w:b/>
        </w:rPr>
      </w:pPr>
      <w:r w:rsidRPr="00A329E3">
        <w:rPr>
          <w:b/>
        </w:rPr>
        <w:t xml:space="preserve">Направления </w:t>
      </w:r>
      <w:r w:rsidRPr="00116223">
        <w:rPr>
          <w:b/>
        </w:rPr>
        <w:t xml:space="preserve"> сопровождения</w:t>
      </w:r>
      <w:r w:rsidRPr="00A329E3">
        <w:rPr>
          <w:b/>
        </w:rPr>
        <w:t xml:space="preserve">:      </w:t>
      </w:r>
    </w:p>
    <w:p w:rsidR="00C16CAB" w:rsidRPr="00A329E3" w:rsidRDefault="00C16CAB" w:rsidP="00781BDD">
      <w:pPr>
        <w:pStyle w:val="23"/>
        <w:numPr>
          <w:ilvl w:val="0"/>
          <w:numId w:val="59"/>
        </w:numPr>
        <w:tabs>
          <w:tab w:val="left" w:pos="900"/>
        </w:tabs>
        <w:spacing w:after="0" w:line="240" w:lineRule="auto"/>
        <w:ind w:firstLine="709"/>
        <w:jc w:val="both"/>
        <w:rPr>
          <w:sz w:val="24"/>
        </w:rPr>
      </w:pPr>
      <w:r w:rsidRPr="00A329E3">
        <w:rPr>
          <w:sz w:val="24"/>
        </w:rPr>
        <w:t>Психологическое сопровождение воспитательной деятельности, ра</w:t>
      </w:r>
      <w:r w:rsidRPr="00A329E3">
        <w:rPr>
          <w:sz w:val="24"/>
        </w:rPr>
        <w:t>з</w:t>
      </w:r>
      <w:r w:rsidRPr="00A329E3">
        <w:rPr>
          <w:sz w:val="24"/>
        </w:rPr>
        <w:t>вития личности  воспитанников, их социализации</w:t>
      </w:r>
      <w:r>
        <w:rPr>
          <w:sz w:val="24"/>
        </w:rPr>
        <w:t>.</w:t>
      </w:r>
    </w:p>
    <w:p w:rsidR="00C16CAB" w:rsidRPr="00A329E3" w:rsidRDefault="00C16CAB" w:rsidP="00781BDD">
      <w:pPr>
        <w:pStyle w:val="23"/>
        <w:numPr>
          <w:ilvl w:val="0"/>
          <w:numId w:val="59"/>
        </w:numPr>
        <w:tabs>
          <w:tab w:val="left" w:pos="900"/>
        </w:tabs>
        <w:spacing w:after="0" w:line="240" w:lineRule="auto"/>
        <w:ind w:firstLine="709"/>
        <w:jc w:val="both"/>
        <w:rPr>
          <w:sz w:val="24"/>
        </w:rPr>
      </w:pPr>
      <w:r w:rsidRPr="00A329E3">
        <w:rPr>
          <w:sz w:val="24"/>
        </w:rPr>
        <w:t>Психологическое сопровождение перехода н</w:t>
      </w:r>
      <w:r>
        <w:rPr>
          <w:sz w:val="24"/>
        </w:rPr>
        <w:t>а новый образовател</w:t>
      </w:r>
      <w:r>
        <w:rPr>
          <w:sz w:val="24"/>
        </w:rPr>
        <w:t>ь</w:t>
      </w:r>
      <w:r>
        <w:rPr>
          <w:sz w:val="24"/>
        </w:rPr>
        <w:t>ный уровень.</w:t>
      </w:r>
    </w:p>
    <w:p w:rsidR="00C16CAB" w:rsidRDefault="00C16CAB" w:rsidP="00781BDD">
      <w:pPr>
        <w:pStyle w:val="a5"/>
        <w:numPr>
          <w:ilvl w:val="0"/>
          <w:numId w:val="58"/>
        </w:numPr>
        <w:shd w:val="clear" w:color="auto" w:fill="FFFFFF"/>
        <w:ind w:firstLine="709"/>
        <w:jc w:val="both"/>
      </w:pPr>
      <w:r w:rsidRPr="00A329E3">
        <w:t>Участие в деятельности по сохранению  и укреплению здоровья во</w:t>
      </w:r>
      <w:r w:rsidRPr="00A329E3">
        <w:t>с</w:t>
      </w:r>
      <w:r w:rsidRPr="00A329E3">
        <w:t>питанников.</w:t>
      </w:r>
    </w:p>
    <w:p w:rsidR="00C16CAB" w:rsidRPr="00A329E3" w:rsidRDefault="00C16CAB" w:rsidP="008A177D">
      <w:pPr>
        <w:tabs>
          <w:tab w:val="num" w:pos="720"/>
        </w:tabs>
        <w:ind w:left="-57" w:firstLine="709"/>
        <w:jc w:val="both"/>
        <w:rPr>
          <w:b/>
        </w:rPr>
      </w:pPr>
      <w:r w:rsidRPr="00A329E3">
        <w:rPr>
          <w:b/>
        </w:rPr>
        <w:t>Уровни психологического сопровождения:</w:t>
      </w:r>
    </w:p>
    <w:p w:rsidR="00C16CAB" w:rsidRPr="00A329E3" w:rsidRDefault="00C16CAB" w:rsidP="00781BDD">
      <w:pPr>
        <w:pStyle w:val="a5"/>
        <w:numPr>
          <w:ilvl w:val="0"/>
          <w:numId w:val="27"/>
        </w:numPr>
        <w:ind w:firstLine="709"/>
        <w:jc w:val="both"/>
      </w:pPr>
      <w:r w:rsidRPr="00A329E3">
        <w:t>индивидуальное;</w:t>
      </w:r>
    </w:p>
    <w:p w:rsidR="00C16CAB" w:rsidRPr="00A329E3" w:rsidRDefault="00C16CAB" w:rsidP="00781BDD">
      <w:pPr>
        <w:pStyle w:val="a5"/>
        <w:numPr>
          <w:ilvl w:val="0"/>
          <w:numId w:val="27"/>
        </w:numPr>
        <w:ind w:firstLine="709"/>
        <w:jc w:val="both"/>
      </w:pPr>
      <w:r w:rsidRPr="00A329E3">
        <w:t>подгрупповое;</w:t>
      </w:r>
    </w:p>
    <w:p w:rsidR="00C16CAB" w:rsidRDefault="00C16CAB" w:rsidP="00781BDD">
      <w:pPr>
        <w:pStyle w:val="a5"/>
        <w:numPr>
          <w:ilvl w:val="0"/>
          <w:numId w:val="27"/>
        </w:numPr>
        <w:ind w:firstLine="709"/>
        <w:jc w:val="both"/>
      </w:pPr>
      <w:r w:rsidRPr="00A329E3">
        <w:t>групповое</w:t>
      </w:r>
      <w:r>
        <w:t>.</w:t>
      </w:r>
    </w:p>
    <w:p w:rsidR="00C16CAB" w:rsidRPr="000C720B" w:rsidRDefault="00C16CAB" w:rsidP="008A177D">
      <w:pPr>
        <w:shd w:val="clear" w:color="auto" w:fill="FFFFFF"/>
        <w:ind w:left="-57" w:firstLine="709"/>
        <w:jc w:val="both"/>
      </w:pPr>
      <w:r w:rsidRPr="00B87D42">
        <w:rPr>
          <w:b/>
        </w:rPr>
        <w:t xml:space="preserve">Контингент: </w:t>
      </w:r>
      <w:r>
        <w:t>дети, родители, педагоги.</w:t>
      </w:r>
    </w:p>
    <w:p w:rsidR="00C16CAB" w:rsidRPr="00A329E3" w:rsidRDefault="00C16CAB" w:rsidP="008A177D">
      <w:pPr>
        <w:ind w:left="-57" w:firstLine="709"/>
        <w:jc w:val="both"/>
      </w:pPr>
      <w:r w:rsidRPr="00A329E3">
        <w:rPr>
          <w:b/>
        </w:rPr>
        <w:t>По всем  направлениям осуществляются следующие виды работ:</w:t>
      </w:r>
      <w:r w:rsidRPr="00A329E3">
        <w:t xml:space="preserve"> планирование и проектирование своей деятельности, психологическая диагностика, психологическое консультирование, психологическая коррекция и развитие; психологическое просвещение, психологическая профилактика.</w:t>
      </w:r>
    </w:p>
    <w:p w:rsidR="00C16CAB" w:rsidRPr="00A329E3" w:rsidRDefault="00C16CAB" w:rsidP="008A177D">
      <w:pPr>
        <w:ind w:left="-57" w:firstLine="709"/>
        <w:jc w:val="both"/>
      </w:pPr>
      <w:r w:rsidRPr="009A10E9">
        <w:rPr>
          <w:b/>
        </w:rPr>
        <w:t>Планирование и проектирование своей деятельности:</w:t>
      </w:r>
      <w:r w:rsidRPr="00A329E3">
        <w:t xml:space="preserve"> деятельность осуществл</w:t>
      </w:r>
      <w:r w:rsidRPr="00A329E3">
        <w:t>я</w:t>
      </w:r>
      <w:r w:rsidRPr="00A329E3">
        <w:t>ется в соответствии с рабочей программой психолога и планом работы на учебный год.</w:t>
      </w:r>
    </w:p>
    <w:p w:rsidR="00C16CAB" w:rsidRPr="00A329E3" w:rsidRDefault="00C16CAB" w:rsidP="008A177D">
      <w:pPr>
        <w:ind w:left="-57" w:firstLine="709"/>
        <w:jc w:val="both"/>
      </w:pPr>
      <w:r w:rsidRPr="009A10E9">
        <w:rPr>
          <w:b/>
        </w:rPr>
        <w:t>Психологическое просвещение</w:t>
      </w:r>
      <w:r w:rsidRPr="00A329E3">
        <w:t xml:space="preserve"> в условиях детского сада  носит</w:t>
      </w:r>
      <w:r w:rsidRPr="00504C30">
        <w:t xml:space="preserve"> </w:t>
      </w:r>
      <w:r w:rsidRPr="00A329E3">
        <w:t>профилактич</w:t>
      </w:r>
      <w:r w:rsidRPr="00A329E3">
        <w:t>е</w:t>
      </w:r>
      <w:r w:rsidRPr="00A329E3">
        <w:t xml:space="preserve">ский  и  образовательный  характер и включает в себя  предупреждение  отклонений  в  развитии  и  поведении  детей посредством информирования  родителей  и  воспитателей. </w:t>
      </w:r>
    </w:p>
    <w:p w:rsidR="00C16CAB" w:rsidRPr="00A329E3" w:rsidRDefault="00C16CAB" w:rsidP="008A177D">
      <w:pPr>
        <w:ind w:firstLine="709"/>
        <w:jc w:val="both"/>
      </w:pPr>
      <w:r w:rsidRPr="00A329E3">
        <w:t>Предметом  информирования являются особенности детей определенного  возра</w:t>
      </w:r>
      <w:r w:rsidRPr="00A329E3">
        <w:t>с</w:t>
      </w:r>
      <w:r w:rsidRPr="00A329E3">
        <w:t>та,</w:t>
      </w:r>
      <w:r w:rsidRPr="009A10E9">
        <w:rPr>
          <w:color w:val="000000"/>
        </w:rPr>
        <w:t xml:space="preserve"> значение </w:t>
      </w:r>
      <w:proofErr w:type="spellStart"/>
      <w:r w:rsidRPr="009A10E9">
        <w:rPr>
          <w:color w:val="000000"/>
        </w:rPr>
        <w:t>сензитивных</w:t>
      </w:r>
      <w:proofErr w:type="spellEnd"/>
      <w:r w:rsidRPr="009A10E9">
        <w:rPr>
          <w:color w:val="000000"/>
        </w:rPr>
        <w:t xml:space="preserve"> периодов развития</w:t>
      </w:r>
      <w:r w:rsidRPr="00A329E3">
        <w:t>, причины возникновения отклонений, пр</w:t>
      </w:r>
      <w:r w:rsidRPr="00A329E3">
        <w:t>и</w:t>
      </w:r>
      <w:r w:rsidRPr="00A329E3">
        <w:t>знаки, свидетельствующие об  их  наличии,  а  также  возможности  для  дальнейшего  развития  ребенка, а также  ознакомление  родителей  и  воспитателей  с различными  о</w:t>
      </w:r>
      <w:r w:rsidRPr="00A329E3">
        <w:t>б</w:t>
      </w:r>
      <w:r w:rsidRPr="00A329E3">
        <w:t>ластями  психологических  знаний,  способствующих самопознанию,  познанию  окр</w:t>
      </w:r>
      <w:r w:rsidRPr="00A329E3">
        <w:t>у</w:t>
      </w:r>
      <w:r w:rsidRPr="00A329E3">
        <w:t xml:space="preserve">жающих  людей  и  сферы  человеческих взаимоотношений. </w:t>
      </w:r>
    </w:p>
    <w:p w:rsidR="00C16CAB" w:rsidRPr="00A329E3" w:rsidRDefault="00C16CAB" w:rsidP="008A177D">
      <w:pPr>
        <w:ind w:firstLine="709"/>
        <w:jc w:val="both"/>
      </w:pPr>
      <w:r w:rsidRPr="00A329E3">
        <w:t>Просветительская  работа  охватывается  в  основном  групповыми формами  во</w:t>
      </w:r>
      <w:r w:rsidRPr="00A329E3">
        <w:t>з</w:t>
      </w:r>
      <w:r w:rsidRPr="00A329E3">
        <w:t>действий.  Прежде  всего,  это  консультации, семинары, родительские собрания,  некот</w:t>
      </w:r>
      <w:r w:rsidRPr="00A329E3">
        <w:t>о</w:t>
      </w:r>
      <w:r w:rsidRPr="00A329E3">
        <w:t xml:space="preserve">рые  виды  тренингов. Тематическое содержание просветительской работы определяется как по запросам  родителей  и  воспитателей,  так  и  по  инициативе  психолога.  </w:t>
      </w:r>
    </w:p>
    <w:p w:rsidR="00C16CAB" w:rsidRPr="00A329E3" w:rsidRDefault="00C16CAB" w:rsidP="008A177D">
      <w:pPr>
        <w:ind w:firstLine="709"/>
        <w:jc w:val="both"/>
      </w:pPr>
      <w:r w:rsidRPr="00A329E3">
        <w:t>Наряду с вербально - коммуникативными средствами в психологическом просв</w:t>
      </w:r>
      <w:r w:rsidRPr="00A329E3">
        <w:t>е</w:t>
      </w:r>
      <w:r w:rsidRPr="00A329E3">
        <w:t xml:space="preserve">щении  широко используется  наглядные средства. В условиях  дошкольного  учреждения  они  представлены  стендовой информацией, распечатками рекомендательных  текстов,  развивающих  игр  и  упражнений,  мини-тестов  и анкет, а также информацией на сайте </w:t>
      </w:r>
      <w:r>
        <w:t xml:space="preserve">педагога- </w:t>
      </w:r>
      <w:r w:rsidRPr="00A329E3">
        <w:t xml:space="preserve">психолога и   ДОУ. </w:t>
      </w:r>
    </w:p>
    <w:p w:rsidR="00C16CAB" w:rsidRDefault="00C16CAB" w:rsidP="008A177D">
      <w:pPr>
        <w:tabs>
          <w:tab w:val="left" w:pos="900"/>
        </w:tabs>
        <w:ind w:left="-57" w:firstLine="709"/>
        <w:jc w:val="both"/>
      </w:pPr>
      <w:r w:rsidRPr="00D76CB2">
        <w:rPr>
          <w:b/>
        </w:rPr>
        <w:t xml:space="preserve">Психологическая профилактика </w:t>
      </w:r>
      <w:r w:rsidRPr="00A329E3">
        <w:t>предусматривает содействие оптимальному  п</w:t>
      </w:r>
      <w:r w:rsidRPr="00A329E3">
        <w:t>е</w:t>
      </w:r>
      <w:r w:rsidRPr="00A329E3">
        <w:t>реходу  детей  на  следующею  возрастную  ступень,  предупреждение  возможных  осло</w:t>
      </w:r>
      <w:r w:rsidRPr="00A329E3">
        <w:t>ж</w:t>
      </w:r>
      <w:r w:rsidRPr="00A329E3">
        <w:t>нений  в психологическом  развитии  и  становлении  личности  детей  в  процессе непр</w:t>
      </w:r>
      <w:r w:rsidRPr="00A329E3">
        <w:t>е</w:t>
      </w:r>
      <w:r w:rsidRPr="00A329E3">
        <w:t xml:space="preserve">рывной социализации и включает в себя </w:t>
      </w:r>
      <w:r>
        <w:t xml:space="preserve">следующие направления: </w:t>
      </w:r>
      <w:r w:rsidRPr="00A329E3">
        <w:t xml:space="preserve">профилактика школьной </w:t>
      </w:r>
      <w:proofErr w:type="spellStart"/>
      <w:r w:rsidRPr="00A329E3">
        <w:t>дезадаптации</w:t>
      </w:r>
      <w:proofErr w:type="spellEnd"/>
      <w:r w:rsidRPr="00A329E3">
        <w:t xml:space="preserve"> у детей подготовительной  группы,</w:t>
      </w:r>
      <w:r w:rsidRPr="00D76CB2">
        <w:rPr>
          <w:bCs/>
        </w:rPr>
        <w:t xml:space="preserve"> профилактика  </w:t>
      </w:r>
      <w:proofErr w:type="spellStart"/>
      <w:r w:rsidRPr="00D76CB2">
        <w:rPr>
          <w:bCs/>
        </w:rPr>
        <w:t>дезадаптации</w:t>
      </w:r>
      <w:proofErr w:type="spellEnd"/>
      <w:r w:rsidRPr="00D76CB2">
        <w:rPr>
          <w:bCs/>
        </w:rPr>
        <w:t xml:space="preserve">  к условиям </w:t>
      </w:r>
      <w:r w:rsidRPr="00D76CB2">
        <w:rPr>
          <w:bCs/>
        </w:rPr>
        <w:lastRenderedPageBreak/>
        <w:t xml:space="preserve">детского сада у детей раннего возраста  с </w:t>
      </w:r>
      <w:proofErr w:type="spellStart"/>
      <w:r w:rsidRPr="00D76CB2">
        <w:rPr>
          <w:bCs/>
        </w:rPr>
        <w:t>аллергопатологией</w:t>
      </w:r>
      <w:proofErr w:type="spellEnd"/>
      <w:r w:rsidRPr="00D76CB2">
        <w:rPr>
          <w:bCs/>
        </w:rPr>
        <w:t>,</w:t>
      </w:r>
      <w:r>
        <w:rPr>
          <w:bCs/>
        </w:rPr>
        <w:t xml:space="preserve"> </w:t>
      </w:r>
      <w:r w:rsidRPr="00A329E3">
        <w:t>своевременное  предупре</w:t>
      </w:r>
      <w:r w:rsidRPr="00A329E3">
        <w:t>ж</w:t>
      </w:r>
      <w:r w:rsidRPr="00A329E3">
        <w:t>дение  возможных  нарушений психосоматическог</w:t>
      </w:r>
      <w:r>
        <w:t>о и психического здоровья детей.</w:t>
      </w:r>
    </w:p>
    <w:p w:rsidR="00C16CAB" w:rsidRDefault="00C16CAB" w:rsidP="008A177D">
      <w:pPr>
        <w:pStyle w:val="a5"/>
        <w:tabs>
          <w:tab w:val="left" w:pos="900"/>
        </w:tabs>
        <w:ind w:firstLine="709"/>
        <w:jc w:val="both"/>
      </w:pPr>
      <w:r w:rsidRPr="00D76CB2">
        <w:rPr>
          <w:u w:val="single"/>
        </w:rPr>
        <w:t>Дополнительно:</w:t>
      </w:r>
      <w:r>
        <w:t xml:space="preserve"> </w:t>
      </w:r>
    </w:p>
    <w:p w:rsidR="00C16CAB" w:rsidRPr="009079D7" w:rsidRDefault="00C16CAB" w:rsidP="00781BDD">
      <w:pPr>
        <w:pStyle w:val="a5"/>
        <w:numPr>
          <w:ilvl w:val="0"/>
          <w:numId w:val="60"/>
        </w:numPr>
        <w:tabs>
          <w:tab w:val="left" w:pos="900"/>
        </w:tabs>
        <w:ind w:firstLine="709"/>
        <w:jc w:val="both"/>
        <w:rPr>
          <w:b/>
        </w:rPr>
      </w:pPr>
      <w:r w:rsidRPr="00A329E3">
        <w:t>содействие  благоприятному  социально-п</w:t>
      </w:r>
      <w:r>
        <w:t>сихологическому  климату  в ДОУ,</w:t>
      </w:r>
    </w:p>
    <w:p w:rsidR="00C16CAB" w:rsidRPr="009079D7" w:rsidRDefault="00C16CAB" w:rsidP="00781BDD">
      <w:pPr>
        <w:pStyle w:val="a5"/>
        <w:numPr>
          <w:ilvl w:val="0"/>
          <w:numId w:val="60"/>
        </w:numPr>
        <w:tabs>
          <w:tab w:val="left" w:pos="900"/>
        </w:tabs>
        <w:ind w:firstLine="709"/>
        <w:jc w:val="both"/>
        <w:rPr>
          <w:b/>
        </w:rPr>
      </w:pPr>
      <w:r w:rsidRPr="00A329E3">
        <w:t>организация деятельности консультационного пункта</w:t>
      </w:r>
      <w:r>
        <w:t xml:space="preserve"> (КП)</w:t>
      </w:r>
      <w:r w:rsidRPr="00A329E3">
        <w:t xml:space="preserve"> в ДОУ для семей, имею</w:t>
      </w:r>
      <w:r>
        <w:t xml:space="preserve">щих неорганизованных детей с 1года до 3-х лет с </w:t>
      </w:r>
      <w:proofErr w:type="spellStart"/>
      <w:r>
        <w:t>аллергопатол</w:t>
      </w:r>
      <w:r>
        <w:t>о</w:t>
      </w:r>
      <w:r>
        <w:t>гией</w:t>
      </w:r>
      <w:proofErr w:type="spellEnd"/>
      <w:r>
        <w:t xml:space="preserve"> и стоящих на очереди в наш детский сад,</w:t>
      </w:r>
    </w:p>
    <w:p w:rsidR="00C16CAB" w:rsidRPr="007824EE" w:rsidRDefault="00C16CAB" w:rsidP="008A177D">
      <w:pPr>
        <w:pStyle w:val="af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C63">
        <w:rPr>
          <w:rFonts w:ascii="Times New Roman" w:hAnsi="Times New Roman"/>
          <w:i/>
          <w:sz w:val="24"/>
          <w:szCs w:val="24"/>
        </w:rPr>
        <w:t>Цель деятельности КП:</w:t>
      </w:r>
      <w:r w:rsidRPr="007824EE">
        <w:rPr>
          <w:rFonts w:ascii="Times New Roman" w:hAnsi="Times New Roman"/>
          <w:sz w:val="24"/>
          <w:szCs w:val="24"/>
        </w:rPr>
        <w:t xml:space="preserve"> обеспечение доступности дошкольного образования, выравнивание стартовых возможностей детей; психолого-педагогическое сопровождения родителей (законных представителей) и  детей  раннего возраста с </w:t>
      </w:r>
      <w:proofErr w:type="spellStart"/>
      <w:r w:rsidRPr="007824EE">
        <w:rPr>
          <w:rFonts w:ascii="Times New Roman" w:hAnsi="Times New Roman"/>
          <w:sz w:val="24"/>
          <w:szCs w:val="24"/>
        </w:rPr>
        <w:t>аллергопатологией</w:t>
      </w:r>
      <w:proofErr w:type="spellEnd"/>
      <w:r w:rsidRPr="007824EE">
        <w:rPr>
          <w:rFonts w:ascii="Times New Roman" w:hAnsi="Times New Roman"/>
          <w:sz w:val="24"/>
          <w:szCs w:val="24"/>
        </w:rPr>
        <w:t>, не посещающих ДОУ.</w:t>
      </w:r>
    </w:p>
    <w:p w:rsidR="00C16CAB" w:rsidRDefault="00C16CAB" w:rsidP="008A177D">
      <w:pPr>
        <w:pStyle w:val="af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C63">
        <w:rPr>
          <w:rFonts w:ascii="Times New Roman" w:hAnsi="Times New Roman"/>
          <w:i/>
          <w:sz w:val="24"/>
          <w:szCs w:val="24"/>
        </w:rPr>
        <w:t>Задачи:</w:t>
      </w:r>
      <w:r w:rsidRPr="004F2A85">
        <w:rPr>
          <w:rFonts w:ascii="Times New Roman" w:hAnsi="Times New Roman"/>
          <w:b/>
          <w:sz w:val="24"/>
          <w:szCs w:val="24"/>
        </w:rPr>
        <w:t xml:space="preserve"> </w:t>
      </w:r>
      <w:r w:rsidRPr="004F2A85">
        <w:rPr>
          <w:rFonts w:ascii="Times New Roman" w:hAnsi="Times New Roman"/>
          <w:sz w:val="24"/>
          <w:szCs w:val="24"/>
        </w:rPr>
        <w:t xml:space="preserve">содействовать полноценному психическому и личностному развитию ребенка и  социализации  детей; оказывать консультативную помощь родителям по вопросам  воспитания и развития ребенка раннего возраста с </w:t>
      </w:r>
      <w:proofErr w:type="spellStart"/>
      <w:r w:rsidRPr="004F2A85">
        <w:rPr>
          <w:rFonts w:ascii="Times New Roman" w:hAnsi="Times New Roman"/>
          <w:sz w:val="24"/>
          <w:szCs w:val="24"/>
        </w:rPr>
        <w:t>аллергопатологией</w:t>
      </w:r>
      <w:proofErr w:type="spellEnd"/>
      <w:r w:rsidRPr="004F2A85">
        <w:rPr>
          <w:rFonts w:ascii="Times New Roman" w:hAnsi="Times New Roman"/>
          <w:sz w:val="24"/>
          <w:szCs w:val="24"/>
        </w:rPr>
        <w:t>.</w:t>
      </w:r>
    </w:p>
    <w:p w:rsidR="00C16CAB" w:rsidRPr="00A65A05" w:rsidRDefault="00C16CAB" w:rsidP="008A177D">
      <w:pPr>
        <w:pStyle w:val="affe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 w:rsidRPr="00A65A05">
        <w:rPr>
          <w:rStyle w:val="af9"/>
          <w:sz w:val="24"/>
          <w:szCs w:val="24"/>
        </w:rPr>
        <w:t>Формы работы</w:t>
      </w:r>
      <w:r w:rsidRPr="00A65A05">
        <w:rPr>
          <w:rFonts w:ascii="Times New Roman" w:hAnsi="Times New Roman"/>
          <w:sz w:val="24"/>
          <w:szCs w:val="24"/>
        </w:rPr>
        <w:t>:</w:t>
      </w:r>
      <w:r w:rsidRPr="00A65A05">
        <w:rPr>
          <w:sz w:val="24"/>
          <w:szCs w:val="24"/>
        </w:rPr>
        <w:t xml:space="preserve"> </w:t>
      </w:r>
      <w:r w:rsidRPr="00A65A05">
        <w:rPr>
          <w:rFonts w:ascii="Times New Roman" w:hAnsi="Times New Roman"/>
          <w:sz w:val="24"/>
          <w:szCs w:val="24"/>
        </w:rPr>
        <w:t>совместные интегрированные занятия с  детьми и родителями; индивидуальные</w:t>
      </w:r>
      <w:r>
        <w:rPr>
          <w:rFonts w:ascii="Times New Roman" w:hAnsi="Times New Roman"/>
          <w:sz w:val="24"/>
          <w:szCs w:val="24"/>
        </w:rPr>
        <w:t xml:space="preserve"> и подгрупповые  консультации</w:t>
      </w:r>
      <w:r w:rsidRPr="00A65A05">
        <w:rPr>
          <w:rFonts w:ascii="Times New Roman" w:hAnsi="Times New Roman"/>
          <w:sz w:val="24"/>
          <w:szCs w:val="24"/>
        </w:rPr>
        <w:t>; совместный досуг (праздники, развлечения); наглядная информация (па</w:t>
      </w:r>
      <w:r>
        <w:rPr>
          <w:rFonts w:ascii="Times New Roman" w:hAnsi="Times New Roman"/>
          <w:sz w:val="24"/>
          <w:szCs w:val="24"/>
        </w:rPr>
        <w:t xml:space="preserve">мятки, письменные консультации сайт ДОУ);  анкетирование, </w:t>
      </w:r>
      <w:r w:rsidRPr="00A65A05">
        <w:rPr>
          <w:rFonts w:ascii="Times New Roman" w:hAnsi="Times New Roman"/>
          <w:sz w:val="24"/>
          <w:szCs w:val="24"/>
        </w:rPr>
        <w:t>телефонное информирование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C16CAB" w:rsidRPr="009079D7" w:rsidRDefault="00C16CAB" w:rsidP="00781BDD">
      <w:pPr>
        <w:pStyle w:val="a5"/>
        <w:numPr>
          <w:ilvl w:val="0"/>
          <w:numId w:val="61"/>
        </w:numPr>
        <w:tabs>
          <w:tab w:val="left" w:pos="900"/>
        </w:tabs>
        <w:ind w:firstLine="709"/>
        <w:jc w:val="both"/>
        <w:rPr>
          <w:b/>
        </w:rPr>
      </w:pPr>
      <w:r>
        <w:t xml:space="preserve">организация деятельности </w:t>
      </w:r>
      <w:proofErr w:type="spellStart"/>
      <w:r>
        <w:t>ПМПк</w:t>
      </w:r>
      <w:proofErr w:type="spellEnd"/>
      <w:r>
        <w:t>.</w:t>
      </w:r>
    </w:p>
    <w:p w:rsidR="00C16CAB" w:rsidRPr="009079D7" w:rsidRDefault="00C16CAB" w:rsidP="008A177D">
      <w:pPr>
        <w:pStyle w:val="23"/>
        <w:tabs>
          <w:tab w:val="left" w:pos="900"/>
        </w:tabs>
        <w:spacing w:line="240" w:lineRule="auto"/>
        <w:ind w:firstLine="709"/>
        <w:rPr>
          <w:sz w:val="24"/>
        </w:rPr>
      </w:pPr>
      <w:r w:rsidRPr="00E07C63">
        <w:rPr>
          <w:i/>
          <w:sz w:val="24"/>
        </w:rPr>
        <w:t xml:space="preserve">Цель деятельности </w:t>
      </w:r>
      <w:proofErr w:type="spellStart"/>
      <w:r w:rsidRPr="00E07C63">
        <w:rPr>
          <w:i/>
          <w:sz w:val="24"/>
        </w:rPr>
        <w:t>ПМПк</w:t>
      </w:r>
      <w:proofErr w:type="spellEnd"/>
      <w:r w:rsidRPr="00E07C63">
        <w:rPr>
          <w:i/>
          <w:sz w:val="24"/>
        </w:rPr>
        <w:t>:</w:t>
      </w:r>
      <w:r w:rsidRPr="009079D7">
        <w:rPr>
          <w:sz w:val="24"/>
        </w:rPr>
        <w:t xml:space="preserve"> коллективная разработка и планирование системы ко</w:t>
      </w:r>
      <w:r w:rsidRPr="009079D7">
        <w:rPr>
          <w:sz w:val="24"/>
        </w:rPr>
        <w:t>м</w:t>
      </w:r>
      <w:r w:rsidRPr="009079D7">
        <w:rPr>
          <w:sz w:val="24"/>
        </w:rPr>
        <w:t>плексного сопровождения воспитанников в рамках дошкольного воспитательно-образовательного процесса.</w:t>
      </w:r>
    </w:p>
    <w:p w:rsidR="00C16CAB" w:rsidRPr="00E07C63" w:rsidRDefault="00C16CAB" w:rsidP="008A177D">
      <w:pPr>
        <w:pStyle w:val="23"/>
        <w:tabs>
          <w:tab w:val="left" w:pos="900"/>
        </w:tabs>
        <w:spacing w:line="240" w:lineRule="auto"/>
        <w:ind w:firstLine="709"/>
        <w:rPr>
          <w:i/>
          <w:sz w:val="24"/>
        </w:rPr>
      </w:pPr>
      <w:r w:rsidRPr="00E07C63">
        <w:rPr>
          <w:i/>
          <w:sz w:val="24"/>
        </w:rPr>
        <w:t>Задачи:</w:t>
      </w:r>
    </w:p>
    <w:p w:rsidR="00C16CAB" w:rsidRPr="009079D7" w:rsidRDefault="00C16CAB" w:rsidP="008A177D">
      <w:pPr>
        <w:pStyle w:val="23"/>
        <w:tabs>
          <w:tab w:val="left" w:pos="900"/>
        </w:tabs>
        <w:spacing w:line="240" w:lineRule="auto"/>
        <w:ind w:firstLine="709"/>
        <w:rPr>
          <w:sz w:val="24"/>
        </w:rPr>
      </w:pPr>
      <w:r w:rsidRPr="009079D7">
        <w:rPr>
          <w:sz w:val="24"/>
        </w:rPr>
        <w:t>1</w:t>
      </w:r>
      <w:r w:rsidRPr="009079D7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9079D7">
        <w:rPr>
          <w:sz w:val="24"/>
        </w:rPr>
        <w:t>Своевременное и комплексное обследование детей, имеющих отклонения в ада</w:t>
      </w:r>
      <w:r w:rsidRPr="009079D7">
        <w:rPr>
          <w:sz w:val="24"/>
        </w:rPr>
        <w:t>п</w:t>
      </w:r>
      <w:r w:rsidRPr="009079D7">
        <w:rPr>
          <w:sz w:val="24"/>
        </w:rPr>
        <w:t>тации, обучении, поведении.</w:t>
      </w:r>
    </w:p>
    <w:p w:rsidR="00C16CAB" w:rsidRPr="009079D7" w:rsidRDefault="00C16CAB" w:rsidP="008A177D">
      <w:pPr>
        <w:pStyle w:val="23"/>
        <w:tabs>
          <w:tab w:val="left" w:pos="900"/>
        </w:tabs>
        <w:spacing w:line="240" w:lineRule="auto"/>
        <w:ind w:firstLine="709"/>
        <w:rPr>
          <w:sz w:val="24"/>
        </w:rPr>
      </w:pPr>
      <w:r w:rsidRPr="009079D7">
        <w:rPr>
          <w:sz w:val="24"/>
        </w:rPr>
        <w:t>2.</w:t>
      </w:r>
      <w:r>
        <w:rPr>
          <w:sz w:val="24"/>
        </w:rPr>
        <w:t xml:space="preserve"> </w:t>
      </w:r>
      <w:r w:rsidRPr="009079D7">
        <w:rPr>
          <w:sz w:val="24"/>
        </w:rPr>
        <w:t>Определение характера, продолжительности и эффективности специальной (ко</w:t>
      </w:r>
      <w:r w:rsidRPr="009079D7">
        <w:rPr>
          <w:sz w:val="24"/>
        </w:rPr>
        <w:t>р</w:t>
      </w:r>
      <w:r w:rsidRPr="009079D7">
        <w:rPr>
          <w:sz w:val="24"/>
        </w:rPr>
        <w:t>рекционной) помощи исходя из имеющихся в ДОУ возможностей.</w:t>
      </w:r>
    </w:p>
    <w:p w:rsidR="00C16CAB" w:rsidRDefault="00C16CAB" w:rsidP="008A177D">
      <w:pPr>
        <w:pStyle w:val="23"/>
        <w:tabs>
          <w:tab w:val="left" w:pos="900"/>
        </w:tabs>
        <w:spacing w:line="240" w:lineRule="auto"/>
        <w:ind w:firstLine="709"/>
        <w:rPr>
          <w:sz w:val="24"/>
        </w:rPr>
      </w:pPr>
      <w:r w:rsidRPr="009079D7">
        <w:rPr>
          <w:sz w:val="24"/>
        </w:rPr>
        <w:t>3.</w:t>
      </w:r>
      <w:r>
        <w:rPr>
          <w:sz w:val="24"/>
        </w:rPr>
        <w:t xml:space="preserve"> </w:t>
      </w:r>
      <w:r w:rsidRPr="009079D7">
        <w:rPr>
          <w:sz w:val="24"/>
        </w:rPr>
        <w:t xml:space="preserve">Организация взаимодействия педагогов и специалистов ДОУ, участвующих в деятельности </w:t>
      </w:r>
      <w:proofErr w:type="spellStart"/>
      <w:r w:rsidRPr="009079D7">
        <w:rPr>
          <w:sz w:val="24"/>
        </w:rPr>
        <w:t>ПМПк</w:t>
      </w:r>
      <w:proofErr w:type="spellEnd"/>
      <w:r w:rsidRPr="009079D7">
        <w:rPr>
          <w:sz w:val="24"/>
        </w:rPr>
        <w:t>, формирование целостных представлений о причинах, характере, возможных трудностях ребенка.</w:t>
      </w:r>
    </w:p>
    <w:p w:rsidR="00C16CAB" w:rsidRPr="00A329E3" w:rsidRDefault="00C16CAB" w:rsidP="008A177D">
      <w:pPr>
        <w:ind w:right="-57" w:firstLine="709"/>
        <w:jc w:val="both"/>
      </w:pPr>
      <w:r w:rsidRPr="00D76CB2">
        <w:rPr>
          <w:b/>
        </w:rPr>
        <w:t>Психологическая диагностика</w:t>
      </w:r>
      <w:r>
        <w:rPr>
          <w:b/>
        </w:rPr>
        <w:t xml:space="preserve"> </w:t>
      </w:r>
      <w:r w:rsidRPr="00A329E3">
        <w:t xml:space="preserve"> –  это  углубленное  психолого-педагогическое  изучение  детей  на  протяжении  всего  времени  пребывания  в ДОУ, определения их и</w:t>
      </w:r>
      <w:r w:rsidRPr="00A329E3">
        <w:t>н</w:t>
      </w:r>
      <w:r w:rsidRPr="00A329E3">
        <w:t>дивидуальных возможностей в ходе образовательного и  воспитательного  процесса  в  ДОУ,  разработка  рекомендаций  педагогам, воспитателям  и  родителям  по  окончанию  помощи  в  вопросах  воспитания, обучения и развития.</w:t>
      </w:r>
    </w:p>
    <w:p w:rsidR="00C16CAB" w:rsidRDefault="00C16CAB" w:rsidP="008A177D">
      <w:pPr>
        <w:ind w:right="-57" w:firstLine="709"/>
        <w:jc w:val="both"/>
      </w:pPr>
      <w:r w:rsidRPr="00A329E3">
        <w:rPr>
          <w:bCs/>
        </w:rPr>
        <w:t xml:space="preserve">Детский сад посещают дети,  </w:t>
      </w:r>
      <w:r w:rsidRPr="00A329E3">
        <w:rPr>
          <w:color w:val="000000"/>
          <w:spacing w:val="2"/>
        </w:rPr>
        <w:t>имеющие</w:t>
      </w:r>
      <w:r w:rsidRPr="00A329E3">
        <w:t xml:space="preserve"> хронические заболевания и состоящие на диспансерном учете (дети с </w:t>
      </w:r>
      <w:proofErr w:type="spellStart"/>
      <w:r w:rsidRPr="00A329E3">
        <w:t>аллергопатологией</w:t>
      </w:r>
      <w:proofErr w:type="spellEnd"/>
      <w:r w:rsidRPr="00A329E3">
        <w:t>, бронхиальной астмой</w:t>
      </w:r>
      <w:r w:rsidRPr="00A329E3">
        <w:rPr>
          <w:bCs/>
        </w:rPr>
        <w:t>, имеющие сочета</w:t>
      </w:r>
      <w:r w:rsidRPr="00A329E3">
        <w:rPr>
          <w:bCs/>
        </w:rPr>
        <w:t>н</w:t>
      </w:r>
      <w:r w:rsidRPr="00A329E3">
        <w:rPr>
          <w:bCs/>
        </w:rPr>
        <w:t xml:space="preserve">ные диагнозы - ЖКТ, </w:t>
      </w:r>
      <w:proofErr w:type="spellStart"/>
      <w:r w:rsidRPr="00A329E3">
        <w:rPr>
          <w:bCs/>
        </w:rPr>
        <w:t>лорпатология</w:t>
      </w:r>
      <w:proofErr w:type="spellEnd"/>
      <w:r w:rsidRPr="00A329E3">
        <w:rPr>
          <w:bCs/>
        </w:rPr>
        <w:t xml:space="preserve">, ортопедическая, неврологическая и др.) </w:t>
      </w:r>
      <w:r w:rsidRPr="00A329E3">
        <w:t xml:space="preserve">Для детей с хроническими заболеваниями характерны  соматическая  </w:t>
      </w:r>
      <w:proofErr w:type="spellStart"/>
      <w:r w:rsidRPr="00A329E3">
        <w:t>ослабленность</w:t>
      </w:r>
      <w:proofErr w:type="spellEnd"/>
      <w:r w:rsidRPr="00A329E3">
        <w:t>, а также втори</w:t>
      </w:r>
      <w:r w:rsidRPr="00A329E3">
        <w:t>ч</w:t>
      </w:r>
      <w:r w:rsidRPr="00A329E3">
        <w:t xml:space="preserve">ные нарушения психического и речевого развития, поведенческие расстройства, низкая умственная работоспособность, нарушения эмоционально-волевой сферы. </w:t>
      </w:r>
    </w:p>
    <w:p w:rsidR="00C16CAB" w:rsidRDefault="00C16CAB" w:rsidP="008A177D">
      <w:pPr>
        <w:ind w:right="-57" w:firstLine="709"/>
        <w:jc w:val="both"/>
      </w:pPr>
      <w:r w:rsidRPr="00A329E3">
        <w:t>Предметом  психологической  диагностики  в  условиях  дошкольного учреждения  являются  индивидуально-возрастные  особенности  детей, причины нарушений и откл</w:t>
      </w:r>
      <w:r w:rsidRPr="00A329E3">
        <w:t>о</w:t>
      </w:r>
      <w:r w:rsidRPr="00A329E3">
        <w:t>нений в их психологическом развитии.</w:t>
      </w:r>
    </w:p>
    <w:p w:rsidR="00C16CAB" w:rsidRDefault="00C16CAB" w:rsidP="008A177D">
      <w:pPr>
        <w:ind w:right="-57" w:firstLine="709"/>
        <w:jc w:val="both"/>
      </w:pPr>
      <w:r w:rsidRPr="00A329E3">
        <w:t>Для  решения  поставленной  психологической  проблемы  педагог-психолог  об</w:t>
      </w:r>
      <w:r w:rsidRPr="00A329E3">
        <w:t>о</w:t>
      </w:r>
      <w:r w:rsidRPr="00A329E3">
        <w:t>значает  содержание  психодиагностической  деятельности. Прежде  всего,  оно  дифф</w:t>
      </w:r>
      <w:r w:rsidRPr="00A329E3">
        <w:t>е</w:t>
      </w:r>
      <w:r w:rsidRPr="00A329E3">
        <w:t>ренцируется  по  направлениям  (объектам) психологических  воздействий</w:t>
      </w:r>
      <w:r>
        <w:t>, з</w:t>
      </w:r>
      <w:r w:rsidRPr="00A329E3">
        <w:t>атем  опред</w:t>
      </w:r>
      <w:r w:rsidRPr="00A329E3">
        <w:t>е</w:t>
      </w:r>
      <w:r w:rsidRPr="00A329E3">
        <w:t>ляются  показатели  (параметры), характеризующие основной предмет психологических воздействий.</w:t>
      </w:r>
    </w:p>
    <w:p w:rsidR="00C16CAB" w:rsidRDefault="00C16CAB" w:rsidP="008A177D">
      <w:pPr>
        <w:ind w:right="-57" w:firstLine="709"/>
        <w:jc w:val="both"/>
        <w:rPr>
          <w:b/>
        </w:rPr>
      </w:pPr>
      <w:r w:rsidRPr="00D76CB2">
        <w:rPr>
          <w:b/>
        </w:rPr>
        <w:lastRenderedPageBreak/>
        <w:t>Психо</w:t>
      </w:r>
      <w:r>
        <w:rPr>
          <w:b/>
        </w:rPr>
        <w:t>логическая коррекция и развитие</w:t>
      </w:r>
      <w:r w:rsidRPr="00D76CB2">
        <w:rPr>
          <w:b/>
        </w:rPr>
        <w:t xml:space="preserve"> </w:t>
      </w:r>
      <w:r w:rsidRPr="00A329E3">
        <w:t>предполагает активное воздействие на процесс психического развития  и  формирования  личности  дошкольника  при  сохран</w:t>
      </w:r>
      <w:r w:rsidRPr="00A329E3">
        <w:t>е</w:t>
      </w:r>
      <w:r w:rsidRPr="00A329E3">
        <w:t>нии индивидуальности  ребенка,  осуществляемое  на  основе  совместной деятельности  педагог</w:t>
      </w:r>
      <w:r>
        <w:t>ов и специалистов ДОУ</w:t>
      </w:r>
      <w:r w:rsidRPr="00A329E3">
        <w:t>.</w:t>
      </w:r>
    </w:p>
    <w:p w:rsidR="00C16CAB" w:rsidRDefault="00C16CAB" w:rsidP="008A177D">
      <w:pPr>
        <w:ind w:right="-57" w:firstLine="709"/>
        <w:jc w:val="both"/>
      </w:pPr>
      <w:r w:rsidRPr="002E4537">
        <w:rPr>
          <w:i/>
        </w:rPr>
        <w:t>Цель:</w:t>
      </w:r>
      <w:r w:rsidRPr="00A329E3">
        <w:t xml:space="preserve">  создание  условий  для  раскрытия  потенциальных  возможностей ребенка, коррекция отклонений психического развития.</w:t>
      </w:r>
    </w:p>
    <w:p w:rsidR="00C16CAB" w:rsidRPr="00A329E3" w:rsidRDefault="00C16CAB" w:rsidP="008A177D">
      <w:pPr>
        <w:ind w:right="-57" w:firstLine="709"/>
        <w:jc w:val="both"/>
      </w:pPr>
      <w:r w:rsidRPr="00A329E3">
        <w:t>Коррекционные  группы  формируются  в  зависимости  от результатов предвар</w:t>
      </w:r>
      <w:r w:rsidRPr="00A329E3">
        <w:t>и</w:t>
      </w:r>
      <w:r w:rsidRPr="00A329E3">
        <w:t xml:space="preserve">тельного диагностического обследования, в процессе  которого  происходит  отбор  детей,  нуждающихся  в </w:t>
      </w:r>
      <w:proofErr w:type="spellStart"/>
      <w:r w:rsidRPr="00A329E3">
        <w:t>психокоррекции</w:t>
      </w:r>
      <w:proofErr w:type="spellEnd"/>
      <w:r w:rsidRPr="00A329E3">
        <w:t xml:space="preserve">  по  тем  или  иным  показателям.  Состав  групп (кол</w:t>
      </w:r>
      <w:r w:rsidRPr="00A329E3">
        <w:t>и</w:t>
      </w:r>
      <w:r w:rsidRPr="00A329E3">
        <w:t>чественный  и  качественный)  соотносится  с  характером  и степенью  нарушений  в  пс</w:t>
      </w:r>
      <w:r w:rsidRPr="00A329E3">
        <w:t>и</w:t>
      </w:r>
      <w:r w:rsidRPr="00A329E3">
        <w:t>хическом  развитии  детей (психологическим диагнозом).</w:t>
      </w:r>
    </w:p>
    <w:p w:rsidR="00C16CAB" w:rsidRDefault="00C16CAB" w:rsidP="008A177D">
      <w:pPr>
        <w:ind w:right="-57" w:firstLine="709"/>
        <w:jc w:val="both"/>
      </w:pPr>
      <w:r w:rsidRPr="00A329E3">
        <w:t xml:space="preserve">Программы  развивающей  и  </w:t>
      </w:r>
      <w:proofErr w:type="spellStart"/>
      <w:r w:rsidRPr="00A329E3">
        <w:t>психокоррекционной</w:t>
      </w:r>
      <w:proofErr w:type="spellEnd"/>
      <w:r w:rsidRPr="00A329E3">
        <w:t xml:space="preserve">  работы  включает психологич</w:t>
      </w:r>
      <w:r w:rsidRPr="00A329E3">
        <w:t>е</w:t>
      </w:r>
      <w:r w:rsidRPr="00A329E3">
        <w:t xml:space="preserve">скую  и  педагогическую  части.  Психологическая  часть планируется  и  осуществляется  психологом.  Педагогическая  часть </w:t>
      </w:r>
      <w:r>
        <w:t>-</w:t>
      </w:r>
      <w:r w:rsidRPr="00A329E3">
        <w:t xml:space="preserve"> совместно с педагогом, родителями или лицами, </w:t>
      </w:r>
      <w:r>
        <w:t>их заменяющими.</w:t>
      </w:r>
    </w:p>
    <w:p w:rsidR="00C16CAB" w:rsidRDefault="00C16CAB" w:rsidP="008A177D">
      <w:pPr>
        <w:ind w:right="-57" w:firstLine="709"/>
        <w:jc w:val="both"/>
      </w:pPr>
      <w:r w:rsidRPr="00A329E3">
        <w:t>Психолого-педагогическая  коррекция  осуществляется  в  тех  случаях, когда  о</w:t>
      </w:r>
      <w:r w:rsidRPr="00A329E3">
        <w:t>т</w:t>
      </w:r>
      <w:r w:rsidRPr="00A329E3">
        <w:t>клонения  и  нарушения  не  являются  следствием  органического поражения центральной нервной систе</w:t>
      </w:r>
      <w:r>
        <w:t>мы или психического заболевания и включает в себя:</w:t>
      </w:r>
    </w:p>
    <w:p w:rsidR="00C16CAB" w:rsidRDefault="00C16CAB" w:rsidP="00781BDD">
      <w:pPr>
        <w:pStyle w:val="a5"/>
        <w:numPr>
          <w:ilvl w:val="0"/>
          <w:numId w:val="61"/>
        </w:numPr>
        <w:ind w:firstLine="709"/>
        <w:jc w:val="both"/>
      </w:pPr>
      <w:r w:rsidRPr="00A329E3">
        <w:t>проведение  коррекционно-развивающих  занятий  с  детьми подгот</w:t>
      </w:r>
      <w:r w:rsidRPr="00A329E3">
        <w:t>о</w:t>
      </w:r>
      <w:r w:rsidRPr="00A329E3">
        <w:t xml:space="preserve">вительной  </w:t>
      </w:r>
      <w:r>
        <w:t xml:space="preserve"> </w:t>
      </w:r>
      <w:r w:rsidRPr="00A329E3">
        <w:t xml:space="preserve">группы,  с  целью  </w:t>
      </w:r>
      <w:r>
        <w:t>психологической подготовки к школе;</w:t>
      </w:r>
      <w:r w:rsidRPr="00A329E3">
        <w:t xml:space="preserve"> </w:t>
      </w:r>
    </w:p>
    <w:p w:rsidR="00C16CAB" w:rsidRPr="00A329E3" w:rsidRDefault="00C16CAB" w:rsidP="00781BDD">
      <w:pPr>
        <w:pStyle w:val="a5"/>
        <w:numPr>
          <w:ilvl w:val="0"/>
          <w:numId w:val="61"/>
        </w:numPr>
        <w:ind w:firstLine="709"/>
        <w:jc w:val="both"/>
      </w:pPr>
      <w:r w:rsidRPr="00A329E3">
        <w:t>проведение  коррекционно-развивающих  занятий  с  детьми  О</w:t>
      </w:r>
      <w:r>
        <w:t>НР (по рекомендации ПМПК)</w:t>
      </w:r>
      <w:r w:rsidRPr="00A329E3">
        <w:t>.</w:t>
      </w:r>
    </w:p>
    <w:p w:rsidR="00C16CAB" w:rsidRPr="00A329E3" w:rsidRDefault="00C16CAB" w:rsidP="008A177D">
      <w:pPr>
        <w:ind w:firstLine="709"/>
        <w:jc w:val="both"/>
      </w:pPr>
      <w:r w:rsidRPr="004F3A89">
        <w:rPr>
          <w:u w:val="single"/>
        </w:rPr>
        <w:t>Дополнительно:</w:t>
      </w:r>
      <w:r>
        <w:rPr>
          <w:u w:val="single"/>
        </w:rPr>
        <w:t xml:space="preserve"> </w:t>
      </w:r>
      <w:r w:rsidRPr="00A329E3">
        <w:t>проведение занятий с детьми других возрастных групп.</w:t>
      </w:r>
    </w:p>
    <w:p w:rsidR="00C16CAB" w:rsidRPr="00A329E3" w:rsidRDefault="00C16CAB" w:rsidP="00781BDD">
      <w:pPr>
        <w:pStyle w:val="a5"/>
        <w:numPr>
          <w:ilvl w:val="0"/>
          <w:numId w:val="62"/>
        </w:numPr>
        <w:ind w:firstLine="709"/>
        <w:jc w:val="both"/>
      </w:pPr>
      <w:r>
        <w:t>под</w:t>
      </w:r>
      <w:r w:rsidRPr="00A329E3">
        <w:t>групповые коррекционные занятия (работа с проблемами в ли</w:t>
      </w:r>
      <w:r w:rsidRPr="00A329E3">
        <w:t>ч</w:t>
      </w:r>
      <w:r w:rsidRPr="00A329E3">
        <w:t>ностной и познавательной сферах);</w:t>
      </w:r>
    </w:p>
    <w:p w:rsidR="00C16CAB" w:rsidRPr="00A329E3" w:rsidRDefault="00C16CAB" w:rsidP="00781BDD">
      <w:pPr>
        <w:pStyle w:val="a5"/>
        <w:numPr>
          <w:ilvl w:val="0"/>
          <w:numId w:val="62"/>
        </w:numPr>
        <w:ind w:firstLine="709"/>
        <w:jc w:val="both"/>
      </w:pPr>
      <w:r w:rsidRPr="00A329E3">
        <w:t xml:space="preserve">индивидуальные  </w:t>
      </w:r>
      <w:proofErr w:type="spellStart"/>
      <w:r w:rsidRPr="00A329E3">
        <w:t>психокоррекционные</w:t>
      </w:r>
      <w:proofErr w:type="spellEnd"/>
      <w:r w:rsidRPr="00A329E3">
        <w:t xml:space="preserve">  занятия  (работа  с  пробл</w:t>
      </w:r>
      <w:r w:rsidRPr="00A329E3">
        <w:t>е</w:t>
      </w:r>
      <w:r w:rsidRPr="00A329E3">
        <w:t>мами личностной и познавательной сферах)</w:t>
      </w:r>
    </w:p>
    <w:p w:rsidR="00C16CAB" w:rsidRPr="00A329E3" w:rsidRDefault="00C16CAB" w:rsidP="00781BDD">
      <w:pPr>
        <w:pStyle w:val="a5"/>
        <w:numPr>
          <w:ilvl w:val="0"/>
          <w:numId w:val="62"/>
        </w:numPr>
        <w:ind w:firstLine="709"/>
        <w:jc w:val="both"/>
      </w:pPr>
      <w:proofErr w:type="spellStart"/>
      <w:r w:rsidRPr="00A329E3">
        <w:t>тренинговые</w:t>
      </w:r>
      <w:proofErr w:type="spellEnd"/>
      <w:r w:rsidRPr="00A329E3">
        <w:t xml:space="preserve"> занятия с педагогами и специалистами ДОУ;</w:t>
      </w:r>
    </w:p>
    <w:p w:rsidR="00C16CAB" w:rsidRPr="00A329E3" w:rsidRDefault="00C16CAB" w:rsidP="00781BDD">
      <w:pPr>
        <w:pStyle w:val="a5"/>
        <w:numPr>
          <w:ilvl w:val="0"/>
          <w:numId w:val="62"/>
        </w:numPr>
        <w:ind w:firstLine="709"/>
        <w:jc w:val="both"/>
      </w:pPr>
      <w:r w:rsidRPr="00A329E3">
        <w:t>тематические занятия с родителями (например, обучающие семин</w:t>
      </w:r>
      <w:r w:rsidRPr="00A329E3">
        <w:t>а</w:t>
      </w:r>
      <w:r w:rsidRPr="00A329E3">
        <w:t>ры).</w:t>
      </w:r>
    </w:p>
    <w:p w:rsidR="00C16CAB" w:rsidRPr="00A329E3" w:rsidRDefault="00C16CAB" w:rsidP="008A177D">
      <w:pPr>
        <w:ind w:left="-57" w:firstLine="709"/>
        <w:jc w:val="both"/>
      </w:pPr>
      <w:r w:rsidRPr="00A329E3">
        <w:t xml:space="preserve"> Коррекционные занятия  проводятся в индивидуальной, и групповой  форме. И</w:t>
      </w:r>
      <w:r w:rsidRPr="00A329E3">
        <w:t>н</w:t>
      </w:r>
      <w:r w:rsidRPr="00A329E3">
        <w:t xml:space="preserve">дивидуальная  форма  обусловлена специфической  направленностью  </w:t>
      </w:r>
      <w:proofErr w:type="spellStart"/>
      <w:r w:rsidRPr="00A329E3">
        <w:t>психо</w:t>
      </w:r>
      <w:r>
        <w:t>-</w:t>
      </w:r>
      <w:r w:rsidRPr="00A329E3">
        <w:t>коррекционных</w:t>
      </w:r>
      <w:proofErr w:type="spellEnd"/>
      <w:r w:rsidRPr="00A329E3">
        <w:t xml:space="preserve"> воздействий,  а  также  наличием  трудностей  межличностного общения.  Цикл  занятий  может  быть  закрытым  (определенное количество занятий и фиксирова</w:t>
      </w:r>
      <w:r w:rsidRPr="00A329E3">
        <w:t>н</w:t>
      </w:r>
      <w:r w:rsidRPr="00A329E3">
        <w:t>ная дата окончания) и открытым (без  определения  количества  встреч  и  даты  оконч</w:t>
      </w:r>
      <w:r w:rsidRPr="00A329E3">
        <w:t>а</w:t>
      </w:r>
      <w:r w:rsidRPr="00A329E3">
        <w:t>ния). Продолжительность  коррекционного  цикла  зависит  от  многих факторов как орг</w:t>
      </w:r>
      <w:r w:rsidRPr="00A329E3">
        <w:t>а</w:t>
      </w:r>
      <w:r w:rsidRPr="00A329E3">
        <w:t xml:space="preserve">низационного, так и содержательного характера. Таким  образом,  </w:t>
      </w:r>
      <w:proofErr w:type="spellStart"/>
      <w:r w:rsidRPr="00A329E3">
        <w:t>психокоррекционная</w:t>
      </w:r>
      <w:proofErr w:type="spellEnd"/>
      <w:r w:rsidRPr="00A329E3">
        <w:t xml:space="preserve">  система  в  условиях  ДОУ представляет  собой  дифференцированные  циклы  игр,  спец</w:t>
      </w:r>
      <w:r w:rsidRPr="00A329E3">
        <w:t>и</w:t>
      </w:r>
      <w:r w:rsidRPr="00A329E3">
        <w:t>альных  и комбинированных  занятий,  направленных  на  стабилизацию  и структуриров</w:t>
      </w:r>
      <w:r w:rsidRPr="00A329E3">
        <w:t>а</w:t>
      </w:r>
      <w:r w:rsidRPr="00A329E3">
        <w:t>ние психического развития детей.</w:t>
      </w:r>
    </w:p>
    <w:p w:rsidR="00C16CAB" w:rsidRPr="00307CDF" w:rsidRDefault="00C16CAB" w:rsidP="008A177D">
      <w:pPr>
        <w:ind w:left="-57" w:firstLine="709"/>
        <w:jc w:val="both"/>
      </w:pPr>
      <w:r w:rsidRPr="00A329E3">
        <w:t>Содержание занятий соответствует целевым ориентирам Федерального государс</w:t>
      </w:r>
      <w:r w:rsidRPr="00A329E3">
        <w:t>т</w:t>
      </w:r>
      <w:r w:rsidRPr="00A329E3">
        <w:t>венного образовательного стандарта  дошкольного образования.</w:t>
      </w:r>
    </w:p>
    <w:p w:rsidR="00C16CAB" w:rsidRPr="00D76CB2" w:rsidRDefault="00C16CAB" w:rsidP="008A177D">
      <w:pPr>
        <w:ind w:left="-57" w:firstLine="709"/>
        <w:jc w:val="both"/>
        <w:rPr>
          <w:b/>
        </w:rPr>
      </w:pPr>
      <w:r w:rsidRPr="00D76CB2">
        <w:rPr>
          <w:b/>
        </w:rPr>
        <w:t>Психологическое консультирование</w:t>
      </w:r>
    </w:p>
    <w:p w:rsidR="00C16CAB" w:rsidRDefault="00C16CAB" w:rsidP="008A177D">
      <w:pPr>
        <w:ind w:left="-57" w:firstLine="709"/>
        <w:jc w:val="both"/>
      </w:pPr>
      <w:r w:rsidRPr="002E4537">
        <w:rPr>
          <w:i/>
        </w:rPr>
        <w:t xml:space="preserve">Цель: </w:t>
      </w:r>
      <w:r w:rsidRPr="00A329E3">
        <w:t xml:space="preserve"> оптимизация  взаимодействия  участников  воспитательно-образовательного  процесса  и  оказание  им  психологической  помощи  при выстраивании  и  реализации  индивидуальной  программы  воспитания  и развития.</w:t>
      </w:r>
    </w:p>
    <w:p w:rsidR="00C16CAB" w:rsidRDefault="00C16CAB" w:rsidP="008A177D">
      <w:pPr>
        <w:ind w:left="-57" w:firstLine="709"/>
        <w:jc w:val="both"/>
      </w:pPr>
      <w:r w:rsidRPr="00A329E3">
        <w:t>Психологическое  консультирование  в  условиях  ДОУ  обозначается  как система  коммуникативного  взаимодействия  психолога  с  лицами, нуждающимися в психологич</w:t>
      </w:r>
      <w:r w:rsidRPr="00A329E3">
        <w:t>е</w:t>
      </w:r>
      <w:r w:rsidRPr="00A329E3">
        <w:t>ской помощи рекомендательного характера. Данное  взаимодействие  осуществляется  по  запросу  администрации, роди</w:t>
      </w:r>
      <w:r>
        <w:t>телей  и  педагогов, а также самого психолога</w:t>
      </w:r>
      <w:r w:rsidRPr="00A329E3">
        <w:t>.  Результатом  взаимодействия является  удовлетворение  «реального»  запроса  и  выработка  рекоменд</w:t>
      </w:r>
      <w:r w:rsidRPr="00A329E3">
        <w:t>а</w:t>
      </w:r>
      <w:r w:rsidRPr="00A329E3">
        <w:t xml:space="preserve">ций коррекционно-профилактического и информационного характера. </w:t>
      </w:r>
      <w:r w:rsidRPr="00A329E3">
        <w:tab/>
        <w:t>Основным м</w:t>
      </w:r>
      <w:r w:rsidRPr="00A329E3">
        <w:t>е</w:t>
      </w:r>
      <w:r w:rsidRPr="00A329E3">
        <w:t xml:space="preserve">тодом  психологического  консультирования  является  беседа,  а  формой проведения – </w:t>
      </w:r>
      <w:r w:rsidRPr="00A329E3">
        <w:lastRenderedPageBreak/>
        <w:t>индивидуальная консультация. Необходимо отметить специфику психологического ко</w:t>
      </w:r>
      <w:r w:rsidRPr="00A329E3">
        <w:t>н</w:t>
      </w:r>
      <w:r w:rsidRPr="00A329E3">
        <w:t>сультирования в условиях  детского  сада.  Она  заключается  в  опосредованном  характ</w:t>
      </w:r>
      <w:r w:rsidRPr="00A329E3">
        <w:t>е</w:t>
      </w:r>
      <w:r w:rsidRPr="00A329E3">
        <w:t xml:space="preserve">ре консультирования,  т.е.  направленном  на  проблемы  развития,  обучения  и воспитания  ребенка  независимо  от  лиц,  запрашивающих  психологическую помощь. </w:t>
      </w:r>
    </w:p>
    <w:p w:rsidR="00C16CAB" w:rsidRDefault="00C16CAB" w:rsidP="00D441C9">
      <w:pPr>
        <w:tabs>
          <w:tab w:val="left" w:pos="1328"/>
        </w:tabs>
        <w:rPr>
          <w:color w:val="00B050"/>
        </w:rPr>
      </w:pPr>
    </w:p>
    <w:p w:rsidR="00C16CAB" w:rsidRPr="00D441C9" w:rsidRDefault="00C16CAB" w:rsidP="00D441C9">
      <w:pPr>
        <w:tabs>
          <w:tab w:val="left" w:pos="1328"/>
        </w:tabs>
        <w:rPr>
          <w:b/>
          <w:sz w:val="28"/>
          <w:szCs w:val="28"/>
        </w:rPr>
      </w:pPr>
      <w:r w:rsidRPr="00D441C9">
        <w:rPr>
          <w:b/>
          <w:sz w:val="28"/>
          <w:szCs w:val="28"/>
        </w:rPr>
        <w:t xml:space="preserve">2.4. Особенности образовательной деятельности разных видов и </w:t>
      </w:r>
      <w:r>
        <w:rPr>
          <w:b/>
          <w:sz w:val="28"/>
          <w:szCs w:val="28"/>
        </w:rPr>
        <w:t xml:space="preserve">             </w:t>
      </w:r>
      <w:r w:rsidRPr="00D441C9">
        <w:rPr>
          <w:b/>
          <w:sz w:val="28"/>
          <w:szCs w:val="28"/>
        </w:rPr>
        <w:t>культурных практик</w:t>
      </w:r>
    </w:p>
    <w:p w:rsidR="00C16CAB" w:rsidRPr="009914E8" w:rsidRDefault="00C16CAB" w:rsidP="00785FC8">
      <w:pPr>
        <w:spacing w:line="240" w:lineRule="atLeast"/>
        <w:jc w:val="both"/>
      </w:pPr>
      <w:r>
        <w:tab/>
      </w:r>
      <w:r w:rsidRPr="009914E8">
        <w:t>Культурные практики ребенка выполняют роль стержня, позволяющего ему в</w:t>
      </w:r>
      <w:r w:rsidRPr="009914E8">
        <w:t>ы</w:t>
      </w:r>
      <w:r w:rsidRPr="009914E8">
        <w:t>страивать и осмысливать содержание и формы его жизнедеятельности, в том числе:</w:t>
      </w:r>
    </w:p>
    <w:p w:rsidR="00C16CAB" w:rsidRPr="009914E8" w:rsidRDefault="00C16CAB" w:rsidP="00183051">
      <w:pPr>
        <w:pStyle w:val="a5"/>
        <w:numPr>
          <w:ilvl w:val="0"/>
          <w:numId w:val="28"/>
        </w:numPr>
        <w:spacing w:line="240" w:lineRule="atLeast"/>
        <w:jc w:val="both"/>
      </w:pPr>
      <w:r w:rsidRPr="009914E8">
        <w:t>опыт самостоятельного творческого действия, собственной многообразной акти</w:t>
      </w:r>
      <w:r w:rsidRPr="009914E8">
        <w:t>в</w:t>
      </w:r>
      <w:r w:rsidRPr="009914E8">
        <w:t>ности на основе собственного выбора.</w:t>
      </w:r>
    </w:p>
    <w:p w:rsidR="00C16CAB" w:rsidRPr="009914E8" w:rsidRDefault="00C16CAB" w:rsidP="00183051">
      <w:pPr>
        <w:pStyle w:val="a5"/>
        <w:numPr>
          <w:ilvl w:val="0"/>
          <w:numId w:val="28"/>
        </w:numPr>
        <w:spacing w:line="240" w:lineRule="atLeast"/>
        <w:jc w:val="both"/>
      </w:pPr>
      <w:r w:rsidRPr="009914E8">
        <w:t>ситуативное и глубинное общение, плодотворную коммуникацию и взаимодейс</w:t>
      </w:r>
      <w:r w:rsidRPr="009914E8">
        <w:t>т</w:t>
      </w:r>
      <w:r w:rsidRPr="009914E8">
        <w:t>вие (сотрудничество) с взрослыми и детьми</w:t>
      </w:r>
    </w:p>
    <w:p w:rsidR="00C16CAB" w:rsidRPr="009914E8" w:rsidRDefault="00C16CAB" w:rsidP="00183051">
      <w:pPr>
        <w:pStyle w:val="a5"/>
        <w:numPr>
          <w:ilvl w:val="0"/>
          <w:numId w:val="28"/>
        </w:numPr>
        <w:spacing w:line="240" w:lineRule="atLeast"/>
        <w:jc w:val="both"/>
      </w:pPr>
      <w:r w:rsidRPr="009914E8">
        <w:t>эмоции и чувства, отношение к себе и другим людям</w:t>
      </w:r>
    </w:p>
    <w:p w:rsidR="00C16CAB" w:rsidRPr="009914E8" w:rsidRDefault="00C16CAB" w:rsidP="00183051">
      <w:pPr>
        <w:pStyle w:val="a5"/>
        <w:numPr>
          <w:ilvl w:val="0"/>
          <w:numId w:val="28"/>
        </w:numPr>
        <w:spacing w:line="240" w:lineRule="atLeast"/>
        <w:jc w:val="both"/>
      </w:pPr>
      <w:r w:rsidRPr="009914E8">
        <w:t>сферу собственной воли, желаний и интересов</w:t>
      </w:r>
    </w:p>
    <w:p w:rsidR="00C16CAB" w:rsidRPr="009914E8" w:rsidRDefault="00C16CAB" w:rsidP="00183051">
      <w:pPr>
        <w:pStyle w:val="a5"/>
        <w:numPr>
          <w:ilvl w:val="0"/>
          <w:numId w:val="28"/>
        </w:numPr>
        <w:spacing w:line="240" w:lineRule="atLeast"/>
        <w:jc w:val="both"/>
      </w:pPr>
      <w:r w:rsidRPr="009914E8">
        <w:t xml:space="preserve"> свою самость, которую можно определить как само-осознание, понимание своего «Я» как многообразного </w:t>
      </w:r>
      <w:proofErr w:type="spellStart"/>
      <w:r w:rsidRPr="009914E8">
        <w:t>само-бытия</w:t>
      </w:r>
      <w:proofErr w:type="spellEnd"/>
      <w:r w:rsidRPr="009914E8">
        <w:t>.</w:t>
      </w:r>
    </w:p>
    <w:p w:rsidR="00C16CAB" w:rsidRPr="009914E8" w:rsidRDefault="00C16CAB" w:rsidP="00183051">
      <w:pPr>
        <w:pStyle w:val="a5"/>
        <w:numPr>
          <w:ilvl w:val="0"/>
          <w:numId w:val="28"/>
        </w:numPr>
        <w:spacing w:line="240" w:lineRule="atLeast"/>
        <w:jc w:val="both"/>
      </w:pPr>
      <w:r w:rsidRPr="009914E8">
        <w:t>самостоятельность и автономность, ответственность и зависимость, дающие ребе</w:t>
      </w:r>
      <w:r w:rsidRPr="009914E8">
        <w:t>н</w:t>
      </w:r>
      <w:r w:rsidRPr="009914E8">
        <w:t>ку право на выбор и обеспечивающие самоопределение.</w:t>
      </w:r>
    </w:p>
    <w:p w:rsidR="00C16CAB" w:rsidRPr="009914E8" w:rsidRDefault="00C16CAB" w:rsidP="00785FC8">
      <w:pPr>
        <w:tabs>
          <w:tab w:val="left" w:pos="993"/>
        </w:tabs>
        <w:spacing w:line="240" w:lineRule="atLeast"/>
        <w:ind w:left="283"/>
        <w:rPr>
          <w:b/>
          <w:bCs/>
        </w:rPr>
      </w:pPr>
    </w:p>
    <w:p w:rsidR="00C16CAB" w:rsidRPr="009914E8" w:rsidRDefault="00C16CAB" w:rsidP="00785FC8">
      <w:pPr>
        <w:spacing w:line="240" w:lineRule="atLeast"/>
        <w:ind w:firstLine="708"/>
        <w:jc w:val="both"/>
      </w:pPr>
      <w:r w:rsidRPr="009914E8">
        <w:rPr>
          <w:b/>
          <w:bCs/>
        </w:rPr>
        <w:t xml:space="preserve"> </w:t>
      </w:r>
      <w:r w:rsidRPr="009914E8">
        <w:t>Развитие ребенка в образовательном процессе детского сада осуществляется цел</w:t>
      </w:r>
      <w:r w:rsidRPr="009914E8">
        <w:t>о</w:t>
      </w:r>
      <w:r w:rsidRPr="009914E8">
        <w:t>стно в процессе всей его жизнедеятельности. В тоже время, освоение любого вида де</w:t>
      </w:r>
      <w:r w:rsidRPr="009914E8">
        <w:t>я</w:t>
      </w:r>
      <w:r w:rsidRPr="009914E8">
        <w:t>тельности требует обучения общим и специальным умениям, необходимым для её осущ</w:t>
      </w:r>
      <w:r w:rsidRPr="009914E8">
        <w:t>е</w:t>
      </w:r>
      <w:r w:rsidRPr="009914E8">
        <w:t>ствления.</w:t>
      </w:r>
    </w:p>
    <w:p w:rsidR="00C16CAB" w:rsidRPr="009A6EE0" w:rsidRDefault="00C16CAB" w:rsidP="00785FC8">
      <w:pPr>
        <w:ind w:firstLine="708"/>
        <w:jc w:val="both"/>
      </w:pPr>
      <w:r w:rsidRPr="009914E8">
        <w:t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</w:t>
      </w:r>
      <w:r w:rsidRPr="009914E8">
        <w:t>и</w:t>
      </w:r>
      <w:r w:rsidRPr="009914E8">
        <w:t xml:space="preserve">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</w:t>
      </w:r>
      <w:r w:rsidRPr="009A6EE0">
        <w:t>задач разв</w:t>
      </w:r>
      <w:r w:rsidRPr="009A6EE0">
        <w:t>и</w:t>
      </w:r>
      <w:r w:rsidRPr="009A6EE0">
        <w:t>тия, воспитания и обучения. Образовательная ситуация протекает в конкретный време</w:t>
      </w:r>
      <w:r w:rsidRPr="009A6EE0">
        <w:t>н</w:t>
      </w:r>
      <w:r w:rsidRPr="009A6EE0">
        <w:t>ной период образовательной деятельности. Особенностью образовательной ситуации я</w:t>
      </w:r>
      <w:r w:rsidRPr="009A6EE0">
        <w:t>в</w:t>
      </w:r>
      <w:r w:rsidRPr="009A6EE0">
        <w:t>ляется появление образовательного результата (продукта) в ходе специально организ</w:t>
      </w:r>
      <w:r w:rsidRPr="009A6EE0">
        <w:t>о</w:t>
      </w:r>
      <w:r w:rsidRPr="009A6EE0">
        <w:t>ванного взаимодействия воспитателя и ребенка. Такие продукты могут быть как матер</w:t>
      </w:r>
      <w:r w:rsidRPr="009A6EE0">
        <w:t>и</w:t>
      </w:r>
      <w:r w:rsidRPr="009A6EE0">
        <w:t>альными (рассказ, рисунок, поделка, коллаж, экспонат для выставки), так и нематериал</w:t>
      </w:r>
      <w:r w:rsidRPr="009A6EE0">
        <w:t>ь</w:t>
      </w:r>
      <w:r w:rsidRPr="009A6EE0">
        <w:t>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C16CAB" w:rsidRPr="009A6EE0" w:rsidRDefault="00C16CAB" w:rsidP="00785FC8">
      <w:pPr>
        <w:ind w:firstLine="708"/>
        <w:jc w:val="both"/>
      </w:pPr>
      <w:r w:rsidRPr="009A6EE0">
        <w:t>Преимущественно образовательные ситуации носят комплексный характер и вкл</w:t>
      </w:r>
      <w:r w:rsidRPr="009A6EE0">
        <w:t>ю</w:t>
      </w:r>
      <w:r w:rsidRPr="009A6EE0">
        <w:t>чают задачи, реализуемые в разных видах деятельности на одном тематическом содерж</w:t>
      </w:r>
      <w:r w:rsidRPr="009A6EE0">
        <w:t>а</w:t>
      </w:r>
      <w:r w:rsidRPr="009A6EE0">
        <w:t>нии.</w:t>
      </w:r>
    </w:p>
    <w:p w:rsidR="00C16CAB" w:rsidRPr="009A6EE0" w:rsidRDefault="00C16CAB" w:rsidP="00785FC8">
      <w:pPr>
        <w:ind w:firstLine="708"/>
        <w:jc w:val="both"/>
      </w:pPr>
      <w:r w:rsidRPr="009A6EE0">
        <w:t>Образовательные ситуации используются так же в процессе непосредственно орг</w:t>
      </w:r>
      <w:r w:rsidRPr="009A6EE0">
        <w:t>а</w:t>
      </w:r>
      <w:r w:rsidRPr="009A6EE0">
        <w:t>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C16CAB" w:rsidRPr="009A6EE0" w:rsidRDefault="00C16CAB" w:rsidP="00785FC8">
      <w:pPr>
        <w:ind w:firstLine="708"/>
        <w:jc w:val="both"/>
      </w:pPr>
      <w:r w:rsidRPr="009A6EE0">
        <w:t>Воспитатель создает разнообразные образовательные ситуации, побуждающие д</w:t>
      </w:r>
      <w:r w:rsidRPr="009A6EE0">
        <w:t>е</w:t>
      </w:r>
      <w:r w:rsidRPr="009A6EE0">
        <w:t>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</w:t>
      </w:r>
      <w:r w:rsidRPr="009A6EE0">
        <w:t>з</w:t>
      </w:r>
      <w:r w:rsidRPr="009A6EE0">
        <w:t>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</w:t>
      </w:r>
      <w:r w:rsidRPr="009A6EE0">
        <w:t>а</w:t>
      </w:r>
      <w:r w:rsidRPr="009A6EE0">
        <w:t>ния и деятельности; в осознании связей и зависимостей, которые скрыты от детей в повс</w:t>
      </w:r>
      <w:r w:rsidRPr="009A6EE0">
        <w:t>е</w:t>
      </w:r>
      <w:r w:rsidRPr="009A6EE0">
        <w:t xml:space="preserve">дневной жизни и требуют для их освоения специальных условий. Успешное и активное </w:t>
      </w:r>
      <w:r w:rsidRPr="009A6EE0">
        <w:lastRenderedPageBreak/>
        <w:t>участие в образовательных ситуациях подготавливает детей к будущему школьному об</w:t>
      </w:r>
      <w:r w:rsidRPr="009A6EE0">
        <w:t>у</w:t>
      </w:r>
      <w:r w:rsidRPr="009A6EE0">
        <w:t>чению.</w:t>
      </w:r>
    </w:p>
    <w:p w:rsidR="00C16CAB" w:rsidRPr="009A6EE0" w:rsidRDefault="00C16CAB" w:rsidP="00785FC8">
      <w:pPr>
        <w:ind w:firstLine="708"/>
        <w:jc w:val="both"/>
      </w:pPr>
      <w:r w:rsidRPr="009A6EE0">
        <w:t>Воспитатель широко использует также ситуации выбора (практического и морал</w:t>
      </w:r>
      <w:r w:rsidRPr="009A6EE0">
        <w:t>ь</w:t>
      </w:r>
      <w:r w:rsidRPr="009A6EE0">
        <w:t>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</w:t>
      </w:r>
      <w:r w:rsidRPr="009A6EE0">
        <w:t>о</w:t>
      </w:r>
      <w:r w:rsidRPr="009A6EE0">
        <w:t>стоятельности.</w:t>
      </w:r>
    </w:p>
    <w:p w:rsidR="00C16CAB" w:rsidRPr="009A6EE0" w:rsidRDefault="00C16CAB" w:rsidP="00785FC8">
      <w:pPr>
        <w:ind w:firstLine="708"/>
        <w:jc w:val="both"/>
      </w:pPr>
      <w:r w:rsidRPr="009A6EE0"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</w:t>
      </w:r>
      <w:r w:rsidRPr="009A6EE0">
        <w:t>е</w:t>
      </w:r>
      <w:r w:rsidRPr="009A6EE0">
        <w:t>ний, их применение в новых условиях, проявление ребенком активности, самостоятельн</w:t>
      </w:r>
      <w:r w:rsidRPr="009A6EE0">
        <w:t>о</w:t>
      </w:r>
      <w:r w:rsidRPr="009A6EE0">
        <w:t>сти и творчества.</w:t>
      </w:r>
    </w:p>
    <w:p w:rsidR="00C16CAB" w:rsidRPr="009A6EE0" w:rsidRDefault="00C16CAB" w:rsidP="00785FC8">
      <w:pPr>
        <w:ind w:firstLine="708"/>
        <w:jc w:val="both"/>
      </w:pPr>
      <w:r w:rsidRPr="009A6EE0"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</w:t>
      </w:r>
      <w:r w:rsidRPr="009A6EE0">
        <w:t>о</w:t>
      </w:r>
      <w:r w:rsidRPr="009A6EE0">
        <w:t>сти, для продуктивного творчества.</w:t>
      </w:r>
    </w:p>
    <w:p w:rsidR="00C16CAB" w:rsidRPr="009A6EE0" w:rsidRDefault="00C16CAB" w:rsidP="00785FC8">
      <w:pPr>
        <w:ind w:firstLine="708"/>
        <w:jc w:val="both"/>
      </w:pPr>
      <w:r w:rsidRPr="009A6EE0">
        <w:t>Ситуационный подход дополняет принцип продуктивности образовательной де</w:t>
      </w:r>
      <w:r w:rsidRPr="009A6EE0">
        <w:t>я</w:t>
      </w:r>
      <w:r w:rsidRPr="009A6EE0">
        <w:t>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</w:t>
      </w:r>
      <w:r w:rsidRPr="009A6EE0">
        <w:t>у</w:t>
      </w:r>
      <w:r w:rsidRPr="009A6EE0">
        <w:t xml:space="preserve">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9A6EE0">
        <w:t>субъектности</w:t>
      </w:r>
      <w:proofErr w:type="spellEnd"/>
      <w:r w:rsidRPr="009A6EE0">
        <w:t xml:space="preserve"> ребенка в образовательной деятельности разн</w:t>
      </w:r>
      <w:r w:rsidRPr="009A6EE0">
        <w:t>о</w:t>
      </w:r>
      <w:r w:rsidRPr="009A6EE0">
        <w:t>образного содержания. Этому способствуют современные способы организации образов</w:t>
      </w:r>
      <w:r w:rsidRPr="009A6EE0">
        <w:t>а</w:t>
      </w:r>
      <w:r w:rsidRPr="009A6EE0">
        <w:t>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</w:t>
      </w:r>
      <w:r w:rsidRPr="009A6EE0">
        <w:t>з</w:t>
      </w:r>
      <w:r w:rsidRPr="009A6EE0">
        <w:t>дания спектаклей-коллажей и многое другое</w:t>
      </w:r>
    </w:p>
    <w:p w:rsidR="00C16CAB" w:rsidRPr="009A6EE0" w:rsidRDefault="00C16CAB" w:rsidP="00785FC8">
      <w:pPr>
        <w:ind w:firstLine="708"/>
        <w:jc w:val="both"/>
      </w:pPr>
      <w:r w:rsidRPr="009A6EE0">
        <w:rPr>
          <w:b/>
          <w:i/>
        </w:rPr>
        <w:t>Непосредственно образовательная деятельность</w:t>
      </w:r>
      <w:r w:rsidRPr="009A6EE0">
        <w:t xml:space="preserve"> основана на организации пед</w:t>
      </w:r>
      <w:r w:rsidRPr="009A6EE0">
        <w:t>а</w:t>
      </w:r>
      <w:r w:rsidRPr="009A6EE0">
        <w:t>гогом видов деятельности, заданных ФГОС дошкольного образования.</w:t>
      </w:r>
    </w:p>
    <w:p w:rsidR="00C16CAB" w:rsidRPr="009A6EE0" w:rsidRDefault="00C16CAB" w:rsidP="00785FC8">
      <w:pPr>
        <w:ind w:firstLine="708"/>
        <w:jc w:val="both"/>
      </w:pPr>
      <w:r w:rsidRPr="009A6EE0">
        <w:rPr>
          <w:b/>
          <w:i/>
        </w:rPr>
        <w:t>Игровая деятельность</w:t>
      </w:r>
      <w:r w:rsidRPr="009A6EE0"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</w:t>
      </w:r>
      <w:r w:rsidRPr="009A6EE0">
        <w:t>о</w:t>
      </w:r>
      <w:r w:rsidRPr="009A6EE0">
        <w:t>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</w:t>
      </w:r>
      <w:r w:rsidRPr="009A6EE0">
        <w:t>е</w:t>
      </w:r>
      <w:r w:rsidRPr="009A6EE0">
        <w:t>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C16CAB" w:rsidRPr="009A6EE0" w:rsidRDefault="00C16CAB" w:rsidP="00785FC8">
      <w:pPr>
        <w:ind w:firstLine="708"/>
        <w:jc w:val="both"/>
        <w:rPr>
          <w:b/>
          <w:i/>
        </w:rPr>
      </w:pPr>
      <w:r w:rsidRPr="009A6EE0">
        <w:t xml:space="preserve">Игровая деятельность представлена в образовательном процессе в разнообразных формах - </w:t>
      </w:r>
      <w:r w:rsidRPr="009A6EE0">
        <w:rPr>
          <w:b/>
          <w:i/>
        </w:rPr>
        <w:t>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C16CAB" w:rsidRPr="009A6EE0" w:rsidRDefault="00C16CAB" w:rsidP="00785FC8">
      <w:pPr>
        <w:ind w:firstLine="708"/>
        <w:jc w:val="both"/>
      </w:pPr>
      <w:r w:rsidRPr="009A6EE0">
        <w:t>При этом обогащение игрового опыта творческих игр детей тесно связано с соде</w:t>
      </w:r>
      <w:r w:rsidRPr="009A6EE0">
        <w:t>р</w:t>
      </w:r>
      <w:r w:rsidRPr="009A6EE0">
        <w:t>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</w:t>
      </w:r>
      <w:r w:rsidRPr="009A6EE0">
        <w:t>я</w:t>
      </w:r>
      <w:r w:rsidRPr="009A6EE0">
        <w:t>ется преимущественно в режимных моментах (в утренний отрезок времени и во второй половине дня).</w:t>
      </w:r>
    </w:p>
    <w:p w:rsidR="00C16CAB" w:rsidRPr="009A6EE0" w:rsidRDefault="00C16CAB" w:rsidP="00785FC8">
      <w:pPr>
        <w:ind w:firstLine="708"/>
        <w:jc w:val="both"/>
      </w:pPr>
      <w:r w:rsidRPr="009A6EE0">
        <w:rPr>
          <w:b/>
          <w:i/>
        </w:rPr>
        <w:t>Коммуникативная деятельность</w:t>
      </w:r>
      <w:r w:rsidRPr="009A6EE0">
        <w:t xml:space="preserve"> направлена на решение задач, связанных с ра</w:t>
      </w:r>
      <w:r w:rsidRPr="009A6EE0">
        <w:t>з</w:t>
      </w:r>
      <w:r w:rsidRPr="009A6EE0">
        <w:t>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 Коммуникативная деятельность включается во все в</w:t>
      </w:r>
      <w:r w:rsidRPr="009A6EE0">
        <w:t>и</w:t>
      </w:r>
      <w:r w:rsidRPr="009A6EE0">
        <w:t>ды детской деятельности, в ней находит отражение опыт, приобретаемый детьми в других видах деятельности.</w:t>
      </w:r>
    </w:p>
    <w:p w:rsidR="00C16CAB" w:rsidRPr="009A6EE0" w:rsidRDefault="00C16CAB" w:rsidP="00785FC8">
      <w:pPr>
        <w:ind w:firstLine="708"/>
        <w:jc w:val="both"/>
      </w:pPr>
      <w:r w:rsidRPr="009A6EE0">
        <w:rPr>
          <w:b/>
          <w:i/>
        </w:rPr>
        <w:t>Познавательно-исследовательская деятельность</w:t>
      </w:r>
      <w:r w:rsidRPr="009A6EE0">
        <w:t xml:space="preserve"> включает в себя широкое п</w:t>
      </w:r>
      <w:r w:rsidRPr="009A6EE0">
        <w:t>о</w:t>
      </w:r>
      <w:r w:rsidRPr="009A6EE0">
        <w:t>знание детьми объектов живой и неживой природы, предметного и социального мира (м</w:t>
      </w:r>
      <w:r w:rsidRPr="009A6EE0">
        <w:t>и</w:t>
      </w:r>
      <w:r w:rsidRPr="009A6EE0">
        <w:t>ра взрослых и детей, деятельности людей, знакомство с семьей и взаимоотношениями л</w:t>
      </w:r>
      <w:r w:rsidRPr="009A6EE0">
        <w:t>ю</w:t>
      </w:r>
      <w:r w:rsidRPr="009A6EE0">
        <w:t>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C16CAB" w:rsidRPr="009A6EE0" w:rsidRDefault="00C16CAB" w:rsidP="00785FC8">
      <w:pPr>
        <w:ind w:firstLine="708"/>
        <w:jc w:val="both"/>
      </w:pPr>
      <w:r w:rsidRPr="009A6EE0">
        <w:lastRenderedPageBreak/>
        <w:t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</w:t>
      </w:r>
      <w:r w:rsidRPr="009A6EE0">
        <w:t>в</w:t>
      </w:r>
      <w:r w:rsidRPr="009A6EE0">
        <w:t>ленный на развитие читательских интересов детей, развитие способности восприятия л</w:t>
      </w:r>
      <w:r w:rsidRPr="009A6EE0">
        <w:t>и</w:t>
      </w:r>
      <w:r w:rsidRPr="009A6EE0">
        <w:t>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</w:t>
      </w:r>
      <w:r w:rsidRPr="009A6EE0">
        <w:t>о</w:t>
      </w:r>
      <w:r w:rsidRPr="009A6EE0">
        <w:t xml:space="preserve">слушивание аудиозаписи. </w:t>
      </w:r>
    </w:p>
    <w:p w:rsidR="00C16CAB" w:rsidRPr="009A6EE0" w:rsidRDefault="00C16CAB" w:rsidP="00785FC8">
      <w:pPr>
        <w:ind w:firstLine="708"/>
        <w:jc w:val="both"/>
      </w:pPr>
      <w:r w:rsidRPr="009A6EE0">
        <w:t>Конструирование и изобразительная деятельность детей представлена разными в</w:t>
      </w:r>
      <w:r w:rsidRPr="009A6EE0">
        <w:t>и</w:t>
      </w:r>
      <w:r w:rsidRPr="009A6EE0">
        <w:t>дами художественно-творческой (рисование, лепка, аппликация) деятельности.</w:t>
      </w:r>
    </w:p>
    <w:p w:rsidR="00C16CAB" w:rsidRPr="009A6EE0" w:rsidRDefault="00C16CAB" w:rsidP="00785FC8">
      <w:pPr>
        <w:ind w:firstLine="708"/>
        <w:jc w:val="both"/>
      </w:pPr>
      <w:r w:rsidRPr="009A6EE0">
        <w:rPr>
          <w:b/>
          <w:i/>
        </w:rPr>
        <w:t>Художественно-творческая деятельность</w:t>
      </w:r>
      <w:r w:rsidRPr="009A6EE0">
        <w:t xml:space="preserve"> неразрывно связана со знакомством детей с изобразительным искусством, развитием способности художественного воспр</w:t>
      </w:r>
      <w:r w:rsidRPr="009A6EE0">
        <w:t>и</w:t>
      </w:r>
      <w:r w:rsidRPr="009A6EE0">
        <w:t>ятия. Художественное восприятие произведений искусства существенно обогащает ли</w:t>
      </w:r>
      <w:r w:rsidRPr="009A6EE0">
        <w:t>ч</w:t>
      </w:r>
      <w:r w:rsidRPr="009A6EE0">
        <w:t>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C16CAB" w:rsidRPr="009A6EE0" w:rsidRDefault="00C16CAB" w:rsidP="00785FC8">
      <w:pPr>
        <w:ind w:firstLine="708"/>
        <w:jc w:val="both"/>
      </w:pPr>
      <w:r w:rsidRPr="009A6EE0">
        <w:rPr>
          <w:b/>
          <w:i/>
        </w:rPr>
        <w:t>Музыкальная деятельность</w:t>
      </w:r>
      <w:r w:rsidRPr="009A6EE0">
        <w:t xml:space="preserve"> организуется в процессе музыкальных занятий, кот</w:t>
      </w:r>
      <w:r w:rsidRPr="009A6EE0">
        <w:t>о</w:t>
      </w:r>
      <w:r w:rsidRPr="009A6EE0">
        <w:t>рые проводятся музыкальным руководителем дошкольного учреждения в специально оборудованном помещении.</w:t>
      </w:r>
    </w:p>
    <w:p w:rsidR="00C16CAB" w:rsidRPr="009A6EE0" w:rsidRDefault="00C16CAB" w:rsidP="00785FC8">
      <w:pPr>
        <w:jc w:val="both"/>
      </w:pPr>
      <w:r w:rsidRPr="009A6EE0">
        <w:t>Двигательная деятельность организуется в процессе занятий физической культурой, тр</w:t>
      </w:r>
      <w:r w:rsidRPr="009A6EE0">
        <w:t>е</w:t>
      </w:r>
      <w:r w:rsidRPr="009A6EE0">
        <w:t xml:space="preserve">бования к проведению которых согласуются дошкольным учреждением с положениями действующего </w:t>
      </w:r>
      <w:proofErr w:type="spellStart"/>
      <w:r w:rsidRPr="009A6EE0">
        <w:t>СанПин</w:t>
      </w:r>
      <w:proofErr w:type="spellEnd"/>
      <w:r w:rsidRPr="009A6EE0">
        <w:t>.</w:t>
      </w:r>
    </w:p>
    <w:p w:rsidR="00C16CAB" w:rsidRPr="009A6EE0" w:rsidRDefault="00C16CAB" w:rsidP="00785FC8">
      <w:pPr>
        <w:ind w:firstLine="708"/>
        <w:jc w:val="both"/>
      </w:pPr>
      <w:r w:rsidRPr="009A6EE0">
        <w:rPr>
          <w:b/>
          <w:i/>
        </w:rPr>
        <w:t>Образовательная деятельность</w:t>
      </w:r>
      <w:r w:rsidRPr="009A6EE0">
        <w:t>, осуществляемая в ходе режимных моментов требует особых форм работы в соответствии с реализуемыми задачами воспитания, об</w:t>
      </w:r>
      <w:r w:rsidRPr="009A6EE0">
        <w:t>у</w:t>
      </w:r>
      <w:r w:rsidRPr="009A6EE0">
        <w:t>чения и развития ребенка. В режимных процессах, в свободной детской деятельности во</w:t>
      </w:r>
      <w:r w:rsidRPr="009A6EE0">
        <w:t>с</w:t>
      </w:r>
      <w:r w:rsidRPr="009A6EE0">
        <w:t>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</w:t>
      </w:r>
      <w:r w:rsidRPr="009A6EE0">
        <w:t>й</w:t>
      </w:r>
      <w:r w:rsidRPr="009A6EE0">
        <w:t>ся опыт, проявить инициативу, активность для самостоятельного решения возникшей з</w:t>
      </w:r>
      <w:r w:rsidRPr="009A6EE0">
        <w:t>а</w:t>
      </w:r>
      <w:r w:rsidRPr="009A6EE0">
        <w:t>дачи.</w:t>
      </w:r>
    </w:p>
    <w:p w:rsidR="00C16CAB" w:rsidRPr="009A6EE0" w:rsidRDefault="00C16CAB" w:rsidP="00785FC8">
      <w:pPr>
        <w:ind w:firstLine="708"/>
        <w:jc w:val="both"/>
      </w:pPr>
      <w:r w:rsidRPr="009A6EE0">
        <w:t>Образовательная деятельность, осуществляемая в утренний отрезок времени вкл</w:t>
      </w:r>
      <w:r w:rsidRPr="009A6EE0">
        <w:t>ю</w:t>
      </w:r>
      <w:r w:rsidRPr="009A6EE0">
        <w:t>чает:</w:t>
      </w:r>
    </w:p>
    <w:p w:rsidR="00C16CAB" w:rsidRPr="009A6EE0" w:rsidRDefault="00C16CAB" w:rsidP="00183051">
      <w:pPr>
        <w:pStyle w:val="a5"/>
        <w:numPr>
          <w:ilvl w:val="0"/>
          <w:numId w:val="29"/>
        </w:numPr>
        <w:jc w:val="both"/>
      </w:pPr>
      <w:r w:rsidRPr="009A6EE0"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C16CAB" w:rsidRPr="009A6EE0" w:rsidRDefault="00C16CAB" w:rsidP="00183051">
      <w:pPr>
        <w:pStyle w:val="a5"/>
        <w:numPr>
          <w:ilvl w:val="0"/>
          <w:numId w:val="29"/>
        </w:numPr>
        <w:jc w:val="both"/>
      </w:pPr>
      <w:r w:rsidRPr="009A6EE0">
        <w:t>создание практических, игровых, проблемных ситуаций и ситуаций общения, с</w:t>
      </w:r>
      <w:r w:rsidRPr="009A6EE0">
        <w:t>о</w:t>
      </w:r>
      <w:r w:rsidRPr="009A6EE0">
        <w:t>трудничества, гуманных проявлений,   проявлений эмоциональной отзывчивости к взрослым и сверстникам;</w:t>
      </w:r>
    </w:p>
    <w:p w:rsidR="00C16CAB" w:rsidRPr="009A6EE0" w:rsidRDefault="00C16CAB" w:rsidP="00183051">
      <w:pPr>
        <w:pStyle w:val="a5"/>
        <w:numPr>
          <w:ilvl w:val="0"/>
          <w:numId w:val="29"/>
        </w:numPr>
        <w:jc w:val="both"/>
      </w:pPr>
      <w:r w:rsidRPr="009A6EE0">
        <w:t>трудовые поручения (сервировка столов к завтраку, уход за комнатными растени</w:t>
      </w:r>
      <w:r w:rsidRPr="009A6EE0">
        <w:t>я</w:t>
      </w:r>
      <w:r w:rsidRPr="009A6EE0">
        <w:t>ми и пр.);</w:t>
      </w:r>
    </w:p>
    <w:p w:rsidR="00C16CAB" w:rsidRPr="009A6EE0" w:rsidRDefault="00C16CAB" w:rsidP="00183051">
      <w:pPr>
        <w:pStyle w:val="a5"/>
        <w:numPr>
          <w:ilvl w:val="0"/>
          <w:numId w:val="29"/>
        </w:numPr>
        <w:jc w:val="both"/>
      </w:pPr>
      <w:r w:rsidRPr="009A6EE0">
        <w:t>беседы и разговоры с детьми по их интересам;</w:t>
      </w:r>
    </w:p>
    <w:p w:rsidR="00C16CAB" w:rsidRPr="009A6EE0" w:rsidRDefault="00C16CAB" w:rsidP="00183051">
      <w:pPr>
        <w:pStyle w:val="a5"/>
        <w:numPr>
          <w:ilvl w:val="0"/>
          <w:numId w:val="29"/>
        </w:numPr>
        <w:jc w:val="both"/>
      </w:pPr>
      <w:r w:rsidRPr="009A6EE0">
        <w:t>рассматривание дидактических картинок, иллюстраций, просмотр видеоматери</w:t>
      </w:r>
      <w:r w:rsidRPr="009A6EE0">
        <w:t>а</w:t>
      </w:r>
      <w:r w:rsidRPr="009A6EE0">
        <w:t>лов разнообразного содержания;</w:t>
      </w:r>
    </w:p>
    <w:p w:rsidR="00C16CAB" w:rsidRPr="009A6EE0" w:rsidRDefault="00C16CAB" w:rsidP="00183051">
      <w:pPr>
        <w:pStyle w:val="a5"/>
        <w:numPr>
          <w:ilvl w:val="0"/>
          <w:numId w:val="29"/>
        </w:numPr>
        <w:jc w:val="both"/>
      </w:pPr>
      <w:r w:rsidRPr="009A6EE0">
        <w:t>индивидуальную работу с детьми в соответствии с задачами разных образовател</w:t>
      </w:r>
      <w:r w:rsidRPr="009A6EE0">
        <w:t>ь</w:t>
      </w:r>
      <w:r w:rsidRPr="009A6EE0">
        <w:t>ных областей;</w:t>
      </w:r>
    </w:p>
    <w:p w:rsidR="00C16CAB" w:rsidRPr="009A6EE0" w:rsidRDefault="00C16CAB" w:rsidP="00183051">
      <w:pPr>
        <w:pStyle w:val="a5"/>
        <w:numPr>
          <w:ilvl w:val="0"/>
          <w:numId w:val="29"/>
        </w:numPr>
        <w:jc w:val="both"/>
      </w:pPr>
      <w:r w:rsidRPr="009A6EE0">
        <w:t>двигательную деятельность детей, активность которой зависит от  содержания о</w:t>
      </w:r>
      <w:r w:rsidRPr="009A6EE0">
        <w:t>р</w:t>
      </w:r>
      <w:r w:rsidRPr="009A6EE0">
        <w:t>ганизованной образовательной деятельности в первой половине дня;</w:t>
      </w:r>
    </w:p>
    <w:p w:rsidR="00C16CAB" w:rsidRPr="009A6EE0" w:rsidRDefault="00C16CAB" w:rsidP="00183051">
      <w:pPr>
        <w:pStyle w:val="a5"/>
        <w:numPr>
          <w:ilvl w:val="0"/>
          <w:numId w:val="29"/>
        </w:numPr>
        <w:jc w:val="both"/>
      </w:pPr>
      <w:r w:rsidRPr="009A6EE0">
        <w:t>наблюдения - в уголке природы; за деятельностью взрослых;</w:t>
      </w:r>
    </w:p>
    <w:p w:rsidR="00C16CAB" w:rsidRPr="009A6EE0" w:rsidRDefault="00C16CAB" w:rsidP="00183051">
      <w:pPr>
        <w:pStyle w:val="a5"/>
        <w:numPr>
          <w:ilvl w:val="0"/>
          <w:numId w:val="29"/>
        </w:numPr>
        <w:jc w:val="both"/>
      </w:pPr>
      <w:r w:rsidRPr="009A6EE0">
        <w:t>самостоятельную деятельность; совместная деятельность педагога с детьми;</w:t>
      </w:r>
    </w:p>
    <w:p w:rsidR="00C16CAB" w:rsidRPr="009A6EE0" w:rsidRDefault="00C16CAB" w:rsidP="00183051">
      <w:pPr>
        <w:pStyle w:val="a5"/>
        <w:numPr>
          <w:ilvl w:val="0"/>
          <w:numId w:val="29"/>
        </w:numPr>
        <w:jc w:val="both"/>
      </w:pPr>
      <w:r w:rsidRPr="009A6EE0">
        <w:t xml:space="preserve">экспериментирование, </w:t>
      </w:r>
      <w:proofErr w:type="spellStart"/>
      <w:r w:rsidRPr="009A6EE0">
        <w:t>поисково</w:t>
      </w:r>
      <w:proofErr w:type="spellEnd"/>
      <w:r w:rsidRPr="009A6EE0">
        <w:t xml:space="preserve"> – исследовательская деятельность;</w:t>
      </w:r>
    </w:p>
    <w:p w:rsidR="00C16CAB" w:rsidRPr="009A6EE0" w:rsidRDefault="00C16CAB" w:rsidP="00183051">
      <w:pPr>
        <w:pStyle w:val="a5"/>
        <w:numPr>
          <w:ilvl w:val="0"/>
          <w:numId w:val="29"/>
        </w:numPr>
        <w:jc w:val="both"/>
      </w:pPr>
      <w:r w:rsidRPr="009A6EE0">
        <w:t>работу по воспитанию у детей культурно-гигиенических навыков и культуры зд</w:t>
      </w:r>
      <w:r w:rsidRPr="009A6EE0">
        <w:t>о</w:t>
      </w:r>
      <w:r w:rsidRPr="009A6EE0">
        <w:t>ровья.</w:t>
      </w:r>
    </w:p>
    <w:p w:rsidR="00C16CAB" w:rsidRPr="009A6EE0" w:rsidRDefault="00C16CAB" w:rsidP="00785FC8">
      <w:pPr>
        <w:ind w:firstLine="709"/>
        <w:jc w:val="both"/>
        <w:rPr>
          <w:b/>
          <w:i/>
        </w:rPr>
      </w:pPr>
      <w:r w:rsidRPr="009A6EE0">
        <w:rPr>
          <w:b/>
          <w:i/>
        </w:rPr>
        <w:t>Образовательная деятельность, осуществляемая во время прогулки включает:</w:t>
      </w:r>
    </w:p>
    <w:p w:rsidR="00C16CAB" w:rsidRPr="009A6EE0" w:rsidRDefault="00C16CAB" w:rsidP="00183051">
      <w:pPr>
        <w:pStyle w:val="a5"/>
        <w:numPr>
          <w:ilvl w:val="0"/>
          <w:numId w:val="30"/>
        </w:numPr>
        <w:jc w:val="both"/>
      </w:pPr>
      <w:r w:rsidRPr="009A6EE0">
        <w:t>подвижные игры и упражнения, направленные на оптимизацию режима двигател</w:t>
      </w:r>
      <w:r w:rsidRPr="009A6EE0">
        <w:t>ь</w:t>
      </w:r>
      <w:r w:rsidRPr="009A6EE0">
        <w:t>ной активности и укрепление здоровья детей;</w:t>
      </w:r>
    </w:p>
    <w:p w:rsidR="00C16CAB" w:rsidRPr="009A6EE0" w:rsidRDefault="00C16CAB" w:rsidP="00183051">
      <w:pPr>
        <w:pStyle w:val="a5"/>
        <w:numPr>
          <w:ilvl w:val="0"/>
          <w:numId w:val="30"/>
        </w:numPr>
        <w:jc w:val="both"/>
      </w:pPr>
      <w:r w:rsidRPr="009A6EE0"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C16CAB" w:rsidRPr="009A6EE0" w:rsidRDefault="00C16CAB" w:rsidP="00183051">
      <w:pPr>
        <w:pStyle w:val="a5"/>
        <w:numPr>
          <w:ilvl w:val="0"/>
          <w:numId w:val="30"/>
        </w:numPr>
        <w:jc w:val="both"/>
      </w:pPr>
      <w:r w:rsidRPr="009A6EE0">
        <w:t>экспериментирование с объектами неживой природы;</w:t>
      </w:r>
    </w:p>
    <w:p w:rsidR="00C16CAB" w:rsidRPr="009A6EE0" w:rsidRDefault="00C16CAB" w:rsidP="00183051">
      <w:pPr>
        <w:pStyle w:val="a5"/>
        <w:numPr>
          <w:ilvl w:val="0"/>
          <w:numId w:val="30"/>
        </w:numPr>
        <w:jc w:val="both"/>
      </w:pPr>
      <w:r w:rsidRPr="009A6EE0">
        <w:lastRenderedPageBreak/>
        <w:t>сюжетно-ролевые и конструктивные игры (с песком, со снегом, с природным мат</w:t>
      </w:r>
      <w:r w:rsidRPr="009A6EE0">
        <w:t>е</w:t>
      </w:r>
      <w:r w:rsidRPr="009A6EE0">
        <w:t>риалом);</w:t>
      </w:r>
    </w:p>
    <w:p w:rsidR="00C16CAB" w:rsidRPr="009A6EE0" w:rsidRDefault="00C16CAB" w:rsidP="00183051">
      <w:pPr>
        <w:pStyle w:val="a5"/>
        <w:numPr>
          <w:ilvl w:val="0"/>
          <w:numId w:val="30"/>
        </w:numPr>
        <w:jc w:val="both"/>
      </w:pPr>
      <w:r w:rsidRPr="009A6EE0">
        <w:t>элементарную трудовую деятельность детей на участке детского сада;</w:t>
      </w:r>
    </w:p>
    <w:p w:rsidR="00C16CAB" w:rsidRPr="009A6EE0" w:rsidRDefault="00C16CAB" w:rsidP="00183051">
      <w:pPr>
        <w:pStyle w:val="a5"/>
        <w:numPr>
          <w:ilvl w:val="0"/>
          <w:numId w:val="30"/>
        </w:numPr>
        <w:jc w:val="both"/>
      </w:pPr>
      <w:r w:rsidRPr="009A6EE0">
        <w:t>свободное общение воспитателя с детьми.</w:t>
      </w:r>
    </w:p>
    <w:p w:rsidR="00C16CAB" w:rsidRPr="009A6EE0" w:rsidRDefault="00C16CAB" w:rsidP="00785FC8">
      <w:pPr>
        <w:ind w:firstLine="708"/>
        <w:jc w:val="both"/>
      </w:pPr>
      <w:r w:rsidRPr="009A6EE0">
        <w:t>Во второй половине дня организуются разнообразные культурные практики, ор</w:t>
      </w:r>
      <w:r w:rsidRPr="009A6EE0">
        <w:t>и</w:t>
      </w:r>
      <w:r w:rsidRPr="009A6EE0">
        <w:t>ентированные на проявление детьми самостоятельности и творчества в разных видах де</w:t>
      </w:r>
      <w:r w:rsidRPr="009A6EE0">
        <w:t>я</w:t>
      </w:r>
      <w:r w:rsidRPr="009A6EE0">
        <w:t>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C16CAB" w:rsidRPr="009A6EE0" w:rsidRDefault="00C16CAB" w:rsidP="00785FC8">
      <w:pPr>
        <w:ind w:firstLine="708"/>
        <w:jc w:val="both"/>
        <w:rPr>
          <w:b/>
          <w:i/>
        </w:rPr>
      </w:pPr>
      <w:r w:rsidRPr="009A6EE0">
        <w:t xml:space="preserve">Совместная игра воспитателя и детей </w:t>
      </w:r>
      <w:r w:rsidRPr="009A6EE0">
        <w:rPr>
          <w:b/>
          <w:i/>
        </w:rPr>
        <w:t>(сюжетно-ролевая, режиссерская, игра-драматизация, строительно-конструктивные игры) направлена на обогащение с</w:t>
      </w:r>
      <w:r w:rsidRPr="009A6EE0">
        <w:rPr>
          <w:b/>
          <w:i/>
        </w:rPr>
        <w:t>о</w:t>
      </w:r>
      <w:r w:rsidRPr="009A6EE0">
        <w:rPr>
          <w:b/>
          <w:i/>
        </w:rPr>
        <w:t>держания творческих игр, освоение детьми игровых умений, необходимых для орган</w:t>
      </w:r>
      <w:r w:rsidRPr="009A6EE0">
        <w:rPr>
          <w:b/>
          <w:i/>
        </w:rPr>
        <w:t>и</w:t>
      </w:r>
      <w:r w:rsidRPr="009A6EE0">
        <w:rPr>
          <w:b/>
          <w:i/>
        </w:rPr>
        <w:t>зации самостоятельной игры.</w:t>
      </w:r>
    </w:p>
    <w:p w:rsidR="00C16CAB" w:rsidRPr="009A6EE0" w:rsidRDefault="00C16CAB" w:rsidP="00785FC8">
      <w:pPr>
        <w:ind w:firstLine="708"/>
        <w:jc w:val="both"/>
      </w:pPr>
      <w:r w:rsidRPr="009A6EE0">
        <w:t>Ситуации общения и накопления положительного социально-эмоционального оп</w:t>
      </w:r>
      <w:r w:rsidRPr="009A6EE0">
        <w:t>ы</w:t>
      </w:r>
      <w:r w:rsidRPr="009A6EE0">
        <w:t>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 Ситуации могут планироваться воспитателем заранее, а могут возникать в ответ на соб</w:t>
      </w:r>
      <w:r w:rsidRPr="009A6EE0">
        <w:t>ы</w:t>
      </w:r>
      <w:r w:rsidRPr="009A6EE0">
        <w:t>тия, которые происходят в группе, способствовать разрешению возникающих проблем.</w:t>
      </w:r>
    </w:p>
    <w:p w:rsidR="00C16CAB" w:rsidRPr="009A6EE0" w:rsidRDefault="00C16CAB" w:rsidP="00785FC8">
      <w:pPr>
        <w:ind w:firstLine="708"/>
        <w:jc w:val="both"/>
      </w:pPr>
      <w:r w:rsidRPr="009A6EE0">
        <w:t>Творческая мастерская предоставляет детям условия для использования и прим</w:t>
      </w:r>
      <w:r w:rsidRPr="009A6EE0">
        <w:t>е</w:t>
      </w:r>
      <w:r w:rsidRPr="009A6EE0">
        <w:t>нения знаний и умений. Мастерские разнообразны по своей тематике, содержанию, н</w:t>
      </w:r>
      <w:r w:rsidRPr="009A6EE0">
        <w:t>а</w:t>
      </w:r>
      <w:r w:rsidRPr="009A6EE0">
        <w:t>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Результатом работы в творческой мастерской является со</w:t>
      </w:r>
      <w:r w:rsidRPr="009A6EE0">
        <w:t>з</w:t>
      </w:r>
      <w:r w:rsidRPr="009A6EE0">
        <w:t>дание книг-самоделок, детских журналов,   оформление коллекции, создание продуктов детского рукоделия и пр.</w:t>
      </w:r>
    </w:p>
    <w:p w:rsidR="00C16CAB" w:rsidRPr="009A6EE0" w:rsidRDefault="00C16CAB" w:rsidP="00785FC8">
      <w:pPr>
        <w:ind w:firstLine="708"/>
        <w:jc w:val="both"/>
      </w:pPr>
      <w:r w:rsidRPr="009A6EE0">
        <w:t>Музыкально-театральная и литературная гостиная  - форма организации художес</w:t>
      </w:r>
      <w:r w:rsidRPr="009A6EE0">
        <w:t>т</w:t>
      </w:r>
      <w:r w:rsidRPr="009A6EE0">
        <w:t>венно-творческой деятельности детей, предполагающая организацию восприятия муз</w:t>
      </w:r>
      <w:r w:rsidRPr="009A6EE0">
        <w:t>ы</w:t>
      </w:r>
      <w:r w:rsidRPr="009A6EE0">
        <w:t>кальных и литературных произведений, творческую деятельность детей и свободное о</w:t>
      </w:r>
      <w:r w:rsidRPr="009A6EE0">
        <w:t>б</w:t>
      </w:r>
      <w:r w:rsidRPr="009A6EE0">
        <w:t>щение воспитателя и детей на литературном или музыкальном материале.</w:t>
      </w:r>
    </w:p>
    <w:p w:rsidR="00C16CAB" w:rsidRPr="009A6EE0" w:rsidRDefault="00C16CAB" w:rsidP="00785FC8">
      <w:pPr>
        <w:jc w:val="both"/>
      </w:pPr>
      <w:r w:rsidRPr="009A6EE0">
        <w:tab/>
        <w:t>Сенсорный и интеллектуальный тренинг – система заданий, преимущественно и</w:t>
      </w:r>
      <w:r w:rsidRPr="009A6EE0">
        <w:t>г</w:t>
      </w:r>
      <w:r w:rsidRPr="009A6EE0">
        <w:t xml:space="preserve">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9A6EE0">
        <w:t>сериационные</w:t>
      </w:r>
      <w:proofErr w:type="spellEnd"/>
      <w:r w:rsidRPr="009A6EE0">
        <w:t xml:space="preserve"> ряды, систематизир</w:t>
      </w:r>
      <w:r w:rsidRPr="009A6EE0">
        <w:t>о</w:t>
      </w:r>
      <w:r w:rsidRPr="009A6EE0">
        <w:t>вать по какому-либо признаку и пр.). Сюда относятся развивающие игры, логические у</w:t>
      </w:r>
      <w:r w:rsidRPr="009A6EE0">
        <w:t>п</w:t>
      </w:r>
      <w:r w:rsidRPr="009A6EE0">
        <w:t>ражнения, занимательные задачи.</w:t>
      </w:r>
    </w:p>
    <w:p w:rsidR="00C16CAB" w:rsidRPr="009A6EE0" w:rsidRDefault="00C16CAB" w:rsidP="00785FC8">
      <w:pPr>
        <w:ind w:firstLine="708"/>
        <w:jc w:val="both"/>
      </w:pPr>
      <w:r w:rsidRPr="009A6EE0"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«Малые Олимпийские игры», «Театральный фестиваль»,</w:t>
      </w:r>
      <w:r>
        <w:t xml:space="preserve"> </w:t>
      </w:r>
      <w:r w:rsidRPr="009A6EE0">
        <w:t>музыкальные и литературные досуги, спортивные развлечения.</w:t>
      </w:r>
    </w:p>
    <w:p w:rsidR="00C16CAB" w:rsidRPr="009A6EE0" w:rsidRDefault="00C16CAB" w:rsidP="00785FC8">
      <w:pPr>
        <w:jc w:val="both"/>
      </w:pPr>
    </w:p>
    <w:p w:rsidR="00C16CAB" w:rsidRPr="00D441C9" w:rsidRDefault="00C16CAB" w:rsidP="00D441C9">
      <w:pPr>
        <w:ind w:left="30"/>
        <w:rPr>
          <w:b/>
          <w:sz w:val="28"/>
          <w:szCs w:val="28"/>
        </w:rPr>
      </w:pPr>
      <w:r w:rsidRPr="00D441C9">
        <w:rPr>
          <w:b/>
          <w:sz w:val="28"/>
          <w:szCs w:val="28"/>
        </w:rPr>
        <w:t>2.5. Способы и направления поддержки детской инициативы</w:t>
      </w:r>
    </w:p>
    <w:p w:rsidR="00C16CAB" w:rsidRDefault="00C16CAB" w:rsidP="00D441C9">
      <w:pPr>
        <w:shd w:val="clear" w:color="auto" w:fill="FFFFFF"/>
        <w:ind w:firstLine="709"/>
        <w:jc w:val="both"/>
      </w:pPr>
      <w:r w:rsidRPr="00C54541">
        <w:t>Для поддержания детской инициативы воспитатели используют проблемные с</w:t>
      </w:r>
      <w:r w:rsidRPr="00C54541">
        <w:t>и</w:t>
      </w:r>
      <w:r w:rsidRPr="00C54541">
        <w:t>туации, вопросы, проектную деятельность, внесение энциклопедий и игрового материала. Создают условия для выбора деятельности по интересам и запросам детей.</w:t>
      </w:r>
    </w:p>
    <w:p w:rsidR="00C16CAB" w:rsidRDefault="00C16CAB" w:rsidP="00D441C9">
      <w:pPr>
        <w:shd w:val="clear" w:color="auto" w:fill="FFFFFF"/>
        <w:ind w:firstLine="709"/>
        <w:jc w:val="both"/>
        <w:rPr>
          <w:b/>
        </w:rPr>
      </w:pPr>
      <w:r w:rsidRPr="00C54541">
        <w:rPr>
          <w:b/>
        </w:rPr>
        <w:t>Создание условий для развития свободной игровой деятельности</w:t>
      </w:r>
    </w:p>
    <w:p w:rsidR="00C16CAB" w:rsidRDefault="00C16CAB" w:rsidP="00D441C9">
      <w:pPr>
        <w:shd w:val="clear" w:color="auto" w:fill="FFFFFF"/>
        <w:ind w:firstLine="709"/>
        <w:jc w:val="both"/>
        <w:rPr>
          <w:spacing w:val="-1"/>
        </w:rPr>
      </w:pPr>
      <w:r w:rsidRPr="00C54541">
        <w:t xml:space="preserve">Игра – одно из наиболее ценных новообразований дошкольного возраста. Играя, ребенок свободно и с удовольствием осваивает мир во всей его полноте – со стороны смыслов и норм, учась понимать правила и творчески преобразовывать их. Развитие </w:t>
      </w:r>
      <w:r w:rsidRPr="00C54541">
        <w:rPr>
          <w:spacing w:val="-1"/>
        </w:rPr>
        <w:t>св</w:t>
      </w:r>
      <w:r w:rsidRPr="00C54541">
        <w:rPr>
          <w:spacing w:val="-1"/>
        </w:rPr>
        <w:t>о</w:t>
      </w:r>
      <w:r w:rsidRPr="00C54541">
        <w:rPr>
          <w:spacing w:val="-1"/>
        </w:rPr>
        <w:t>бодной игровой деятельности требует поддержки со стороны взрослого. При этом роль п</w:t>
      </w:r>
      <w:r w:rsidRPr="00C54541">
        <w:rPr>
          <w:spacing w:val="-1"/>
        </w:rPr>
        <w:t>е</w:t>
      </w:r>
      <w:r w:rsidRPr="00C54541">
        <w:rPr>
          <w:spacing w:val="-1"/>
        </w:rPr>
        <w:t xml:space="preserve">дагога в игре может быть разной в зависимости от возраста детей, уровня раз </w:t>
      </w:r>
      <w:r w:rsidRPr="00C54541">
        <w:rPr>
          <w:spacing w:val="-2"/>
        </w:rPr>
        <w:t>вития игр</w:t>
      </w:r>
      <w:r w:rsidRPr="00C54541">
        <w:rPr>
          <w:spacing w:val="-2"/>
        </w:rPr>
        <w:t>о</w:t>
      </w:r>
      <w:r w:rsidRPr="00C54541">
        <w:rPr>
          <w:spacing w:val="-2"/>
        </w:rPr>
        <w:t xml:space="preserve">вой деятельности, характера ситуации и пр. Педагог может выступать в игре </w:t>
      </w:r>
      <w:r w:rsidRPr="00C54541">
        <w:rPr>
          <w:spacing w:val="-1"/>
        </w:rPr>
        <w:t>и в роли а</w:t>
      </w:r>
      <w:r w:rsidRPr="00C54541">
        <w:rPr>
          <w:spacing w:val="-1"/>
        </w:rPr>
        <w:t>к</w:t>
      </w:r>
      <w:r w:rsidRPr="00C54541">
        <w:rPr>
          <w:spacing w:val="-1"/>
        </w:rPr>
        <w:lastRenderedPageBreak/>
        <w:t>тивного участника, и в роли внимательного наблюдателя. С целью развития игровой де</w:t>
      </w:r>
      <w:r w:rsidRPr="00C54541">
        <w:rPr>
          <w:spacing w:val="-1"/>
        </w:rPr>
        <w:t>я</w:t>
      </w:r>
      <w:r w:rsidRPr="00C54541">
        <w:rPr>
          <w:spacing w:val="-1"/>
        </w:rPr>
        <w:t>тельности педагоги должны уметь:</w:t>
      </w:r>
    </w:p>
    <w:p w:rsidR="00C16CAB" w:rsidRDefault="00C16CAB" w:rsidP="00D441C9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Pr="00C54541">
        <w:rPr>
          <w:spacing w:val="-1"/>
        </w:rPr>
        <w:t>создавать в течение дня условия для свободной игры детей;</w:t>
      </w:r>
    </w:p>
    <w:p w:rsidR="00C16CAB" w:rsidRDefault="00C16CAB" w:rsidP="00D441C9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Pr="00C54541">
        <w:rPr>
          <w:spacing w:val="-1"/>
        </w:rPr>
        <w:t>определять игровые ситуации, в которых детям нужна косвенная помощь;</w:t>
      </w:r>
    </w:p>
    <w:p w:rsidR="00C16CAB" w:rsidRDefault="00C16CAB" w:rsidP="00D441C9">
      <w:pPr>
        <w:shd w:val="clear" w:color="auto" w:fill="FFFFFF"/>
        <w:ind w:firstLine="709"/>
        <w:jc w:val="both"/>
      </w:pPr>
      <w:r>
        <w:rPr>
          <w:spacing w:val="-1"/>
        </w:rPr>
        <w:t xml:space="preserve">- </w:t>
      </w:r>
      <w:r w:rsidRPr="00C54541">
        <w:rPr>
          <w:spacing w:val="-2"/>
        </w:rPr>
        <w:t>наблюдать за играющими детьми и понимать, какие именно события дня отра</w:t>
      </w:r>
      <w:r w:rsidRPr="00C54541">
        <w:rPr>
          <w:spacing w:val="-2"/>
        </w:rPr>
        <w:softHyphen/>
      </w:r>
      <w:r w:rsidRPr="00C54541">
        <w:t>жаются в игре;</w:t>
      </w:r>
    </w:p>
    <w:p w:rsidR="00C16CAB" w:rsidRDefault="00C16CAB" w:rsidP="00D441C9">
      <w:pPr>
        <w:shd w:val="clear" w:color="auto" w:fill="FFFFFF"/>
        <w:ind w:firstLine="709"/>
        <w:jc w:val="both"/>
      </w:pPr>
      <w:r>
        <w:t xml:space="preserve">- </w:t>
      </w:r>
      <w:r w:rsidRPr="00C54541">
        <w:t>отличать детей с развитой игровой деятельностью от тех, у кого игра развита сл</w:t>
      </w:r>
      <w:r w:rsidRPr="00C54541">
        <w:t>а</w:t>
      </w:r>
      <w:r w:rsidRPr="00C54541">
        <w:t>бо;</w:t>
      </w:r>
    </w:p>
    <w:p w:rsidR="00C16CAB" w:rsidRDefault="00C16CAB" w:rsidP="00D441C9">
      <w:pPr>
        <w:shd w:val="clear" w:color="auto" w:fill="FFFFFF"/>
        <w:ind w:firstLine="709"/>
        <w:jc w:val="both"/>
        <w:rPr>
          <w:spacing w:val="-1"/>
        </w:rPr>
      </w:pPr>
      <w:r>
        <w:t xml:space="preserve">- </w:t>
      </w:r>
      <w:r w:rsidRPr="00C54541">
        <w:rPr>
          <w:spacing w:val="-3"/>
        </w:rPr>
        <w:t xml:space="preserve">косвенно руководить игрой, если игра носит стереотипный характер (например, </w:t>
      </w:r>
      <w:r w:rsidRPr="00C54541">
        <w:rPr>
          <w:spacing w:val="-1"/>
        </w:rPr>
        <w:t>предлагать новые идеи или способы реализации детских идей).</w:t>
      </w:r>
    </w:p>
    <w:p w:rsidR="00C16CAB" w:rsidRDefault="00C16CAB" w:rsidP="00D441C9">
      <w:pPr>
        <w:shd w:val="clear" w:color="auto" w:fill="FFFFFF"/>
        <w:ind w:firstLine="709"/>
        <w:jc w:val="both"/>
      </w:pPr>
      <w:r w:rsidRPr="00C54541">
        <w:rPr>
          <w:spacing w:val="-2"/>
        </w:rPr>
        <w:t xml:space="preserve">Кроме того, педагоги должны знать детскую субкультуру: наиболее типичные роли </w:t>
      </w:r>
      <w:r w:rsidRPr="00C54541">
        <w:t>и игры детей, понимать их значимость.</w:t>
      </w:r>
    </w:p>
    <w:p w:rsidR="00C16CAB" w:rsidRDefault="00C16CAB" w:rsidP="00D441C9">
      <w:pPr>
        <w:shd w:val="clear" w:color="auto" w:fill="FFFFFF"/>
        <w:ind w:firstLine="709"/>
        <w:jc w:val="both"/>
      </w:pPr>
      <w:r w:rsidRPr="00296F1E">
        <w:t xml:space="preserve">Воспитатели должны устанавливать взаимосвязь между игрой и другими видами </w:t>
      </w:r>
      <w:r w:rsidRPr="00296F1E">
        <w:rPr>
          <w:spacing w:val="-2"/>
        </w:rPr>
        <w:t>деятельности. Спонтанная игра является не столько средством для организации обуче</w:t>
      </w:r>
      <w:r w:rsidRPr="00296F1E">
        <w:rPr>
          <w:spacing w:val="-2"/>
        </w:rPr>
        <w:softHyphen/>
      </w:r>
      <w:r w:rsidRPr="00296F1E">
        <w:t>ния, сколько самоценной деятельностью детей.</w:t>
      </w:r>
    </w:p>
    <w:p w:rsidR="00C16CAB" w:rsidRDefault="00C16CAB" w:rsidP="00D441C9">
      <w:pPr>
        <w:shd w:val="clear" w:color="auto" w:fill="FFFFFF"/>
        <w:ind w:left="34" w:right="5" w:firstLine="278"/>
        <w:jc w:val="both"/>
      </w:pPr>
    </w:p>
    <w:p w:rsidR="00C16CAB" w:rsidRDefault="00C16CAB" w:rsidP="008A177D">
      <w:pPr>
        <w:ind w:right="424"/>
        <w:rPr>
          <w:b/>
          <w:webHidden/>
          <w:shd w:val="clear" w:color="auto" w:fill="FFFFFF"/>
        </w:rPr>
      </w:pPr>
    </w:p>
    <w:p w:rsidR="00C16CAB" w:rsidRDefault="00C16CAB" w:rsidP="00692602">
      <w:pPr>
        <w:ind w:right="424"/>
        <w:jc w:val="center"/>
        <w:rPr>
          <w:b/>
          <w:webHidden/>
          <w:shd w:val="clear" w:color="auto" w:fill="FFFFFF"/>
        </w:rPr>
      </w:pPr>
      <w:r>
        <w:rPr>
          <w:b/>
          <w:webHidden/>
          <w:shd w:val="clear" w:color="auto" w:fill="FFFFFF"/>
        </w:rPr>
        <w:t>Направления поддержки детской инициативы и самостоятельности по возрастам</w:t>
      </w:r>
    </w:p>
    <w:p w:rsidR="00C16CAB" w:rsidRPr="009A6EE0" w:rsidRDefault="00C16CAB" w:rsidP="00692602">
      <w:pPr>
        <w:ind w:right="424"/>
        <w:jc w:val="center"/>
        <w:rPr>
          <w:b/>
          <w:webHidden/>
          <w:shd w:val="clear" w:color="auto" w:fill="FFFFFF"/>
        </w:rPr>
      </w:pPr>
      <w:r w:rsidRPr="009A6EE0">
        <w:rPr>
          <w:b/>
          <w:webHidden/>
          <w:shd w:val="clear" w:color="auto" w:fill="FFFFFF"/>
        </w:rPr>
        <w:t>2-3 года</w:t>
      </w:r>
    </w:p>
    <w:p w:rsidR="00C16CAB" w:rsidRDefault="00C16CAB" w:rsidP="00D441C9">
      <w:pPr>
        <w:ind w:firstLine="709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Приоритетной сферой проявления дет</w:t>
      </w:r>
      <w:r>
        <w:rPr>
          <w:webHidden/>
          <w:shd w:val="clear" w:color="auto" w:fill="FFFFFF"/>
        </w:rPr>
        <w:t xml:space="preserve">ской инициативы в этом возрасте </w:t>
      </w:r>
      <w:r w:rsidRPr="009A6EE0">
        <w:rPr>
          <w:webHidden/>
          <w:shd w:val="clear" w:color="auto" w:fill="FFFFFF"/>
        </w:rPr>
        <w:t>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педагоги МДОУ исходя из следующих направлений:</w:t>
      </w:r>
    </w:p>
    <w:p w:rsidR="00C16CAB" w:rsidRPr="009A6EE0" w:rsidRDefault="00C16CAB" w:rsidP="00D441C9">
      <w:pPr>
        <w:numPr>
          <w:ilvl w:val="0"/>
          <w:numId w:val="66"/>
        </w:numPr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C16CAB" w:rsidRPr="009A6EE0" w:rsidRDefault="00C16CAB" w:rsidP="00183051">
      <w:pPr>
        <w:pStyle w:val="11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отмечать и приветствовать даже самые минимальные успехи детей;</w:t>
      </w:r>
    </w:p>
    <w:p w:rsidR="00C16CAB" w:rsidRPr="009A6EE0" w:rsidRDefault="00C16CAB" w:rsidP="00183051">
      <w:pPr>
        <w:pStyle w:val="11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не критиковать результаты деятельности ребенка и его самого как личность;</w:t>
      </w:r>
    </w:p>
    <w:p w:rsidR="00C16CAB" w:rsidRPr="009A6EE0" w:rsidRDefault="00C16CAB" w:rsidP="00183051">
      <w:pPr>
        <w:pStyle w:val="11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и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торией участка с целью повышения самостоятельности;</w:t>
      </w:r>
    </w:p>
    <w:p w:rsidR="00C16CAB" w:rsidRPr="009A6EE0" w:rsidRDefault="00C16CAB" w:rsidP="00183051">
      <w:pPr>
        <w:pStyle w:val="11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C16CAB" w:rsidRPr="009A6EE0" w:rsidRDefault="00C16CAB" w:rsidP="00183051">
      <w:pPr>
        <w:pStyle w:val="11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поддерживать интерес ребенка к тому, что он рассматривает и наблюдает в ра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з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ные режимные моменты;</w:t>
      </w:r>
    </w:p>
    <w:p w:rsidR="00C16CAB" w:rsidRPr="009A6EE0" w:rsidRDefault="00C16CAB" w:rsidP="00183051">
      <w:pPr>
        <w:pStyle w:val="11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устанавливать простые и понятные детям нормы жизни группы, четко испо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л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нять правила поведения всеми детьми;</w:t>
      </w:r>
    </w:p>
    <w:p w:rsidR="00C16CAB" w:rsidRPr="009A6EE0" w:rsidRDefault="00C16CAB" w:rsidP="00183051">
      <w:pPr>
        <w:pStyle w:val="11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проводить все режимные моменты в эмоционально положительном настро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е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 xml:space="preserve">нии, избегать ситуации спешки и </w:t>
      </w:r>
      <w:proofErr w:type="spellStart"/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потарапливания</w:t>
      </w:r>
      <w:proofErr w:type="spellEnd"/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 xml:space="preserve"> детей;</w:t>
      </w:r>
    </w:p>
    <w:p w:rsidR="00C16CAB" w:rsidRPr="009A6EE0" w:rsidRDefault="00C16CAB" w:rsidP="00183051">
      <w:pPr>
        <w:pStyle w:val="11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для поддержания инициативы в продуктивной деятельности по указанию р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е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бенка создавать для него изображения или поделку;</w:t>
      </w:r>
    </w:p>
    <w:p w:rsidR="00C16CAB" w:rsidRPr="009A6EE0" w:rsidRDefault="00C16CAB" w:rsidP="00183051">
      <w:pPr>
        <w:pStyle w:val="11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содержать в доступном месте все игрушки и материалы;</w:t>
      </w:r>
    </w:p>
    <w:p w:rsidR="00C16CAB" w:rsidRPr="009A6EE0" w:rsidRDefault="00C16CAB" w:rsidP="00183051">
      <w:pPr>
        <w:pStyle w:val="11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C16CAB" w:rsidRPr="009A6EE0" w:rsidRDefault="00C16CAB" w:rsidP="00692602">
      <w:pPr>
        <w:ind w:right="424"/>
        <w:jc w:val="both"/>
        <w:rPr>
          <w:b/>
          <w:webHidden/>
          <w:shd w:val="clear" w:color="auto" w:fill="FFFFFF"/>
        </w:rPr>
      </w:pPr>
    </w:p>
    <w:p w:rsidR="00C16CAB" w:rsidRPr="009A6EE0" w:rsidRDefault="00C16CAB" w:rsidP="00692602">
      <w:pPr>
        <w:ind w:right="424"/>
        <w:jc w:val="center"/>
        <w:rPr>
          <w:b/>
          <w:webHidden/>
          <w:shd w:val="clear" w:color="auto" w:fill="FFFFFF"/>
        </w:rPr>
      </w:pPr>
      <w:r w:rsidRPr="009A6EE0">
        <w:rPr>
          <w:b/>
          <w:webHidden/>
          <w:shd w:val="clear" w:color="auto" w:fill="FFFFFF"/>
        </w:rPr>
        <w:t>3-4 года</w:t>
      </w:r>
    </w:p>
    <w:p w:rsidR="00C16CAB" w:rsidRPr="009A6EE0" w:rsidRDefault="00C16CAB" w:rsidP="00692602">
      <w:p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ab/>
        <w:t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</w:t>
      </w:r>
    </w:p>
    <w:p w:rsidR="00C16CAB" w:rsidRPr="009A6EE0" w:rsidRDefault="00C16CAB" w:rsidP="00183051">
      <w:pPr>
        <w:pStyle w:val="11"/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создавать условия для реализации собственных планов и замыслов каждого р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е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бенка;</w:t>
      </w:r>
    </w:p>
    <w:p w:rsidR="00C16CAB" w:rsidRPr="009A6EE0" w:rsidRDefault="00C16CAB" w:rsidP="00183051">
      <w:pPr>
        <w:pStyle w:val="11"/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lastRenderedPageBreak/>
        <w:t>рассказывать детям о из реальных, а также возможных в будущем достижен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и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ях;</w:t>
      </w:r>
    </w:p>
    <w:p w:rsidR="00C16CAB" w:rsidRPr="009A6EE0" w:rsidRDefault="00C16CAB" w:rsidP="00183051">
      <w:pPr>
        <w:pStyle w:val="11"/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отмечать и публично поддерживать любые успехи детей;</w:t>
      </w:r>
    </w:p>
    <w:p w:rsidR="00C16CAB" w:rsidRPr="009A6EE0" w:rsidRDefault="00C16CAB" w:rsidP="00183051">
      <w:pPr>
        <w:pStyle w:val="11"/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всемерно поощрять самостоятельность детей и расширять её сферу;</w:t>
      </w:r>
    </w:p>
    <w:p w:rsidR="00C16CAB" w:rsidRPr="009A6EE0" w:rsidRDefault="00C16CAB" w:rsidP="00183051">
      <w:pPr>
        <w:pStyle w:val="11"/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помогать  ребенку найти способ реализации собственных поставленных целей;</w:t>
      </w:r>
    </w:p>
    <w:p w:rsidR="00C16CAB" w:rsidRPr="009A6EE0" w:rsidRDefault="00C16CAB" w:rsidP="00183051">
      <w:pPr>
        <w:pStyle w:val="11"/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C16CAB" w:rsidRPr="009A6EE0" w:rsidRDefault="00C16CAB" w:rsidP="00183051">
      <w:pPr>
        <w:pStyle w:val="11"/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в ходе занятий и в повседневной жизни терпимо относится к затруднениям р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е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бенка, позволять действовать ему в своем темпе;</w:t>
      </w:r>
    </w:p>
    <w:p w:rsidR="00C16CAB" w:rsidRPr="009A6EE0" w:rsidRDefault="00C16CAB" w:rsidP="00183051">
      <w:pPr>
        <w:pStyle w:val="11"/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C16CAB" w:rsidRPr="009A6EE0" w:rsidRDefault="00C16CAB" w:rsidP="00183051">
      <w:pPr>
        <w:pStyle w:val="11"/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учитывать индивидуальные особенности детей, стремиться найти подход к з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а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стенчивым, нерешительным, конфликтным, непопулярным детям;</w:t>
      </w:r>
    </w:p>
    <w:p w:rsidR="00C16CAB" w:rsidRPr="009A6EE0" w:rsidRDefault="00C16CAB" w:rsidP="00183051">
      <w:pPr>
        <w:pStyle w:val="11"/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C16CAB" w:rsidRPr="009A6EE0" w:rsidRDefault="00C16CAB" w:rsidP="00183051">
      <w:pPr>
        <w:pStyle w:val="11"/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ь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зовать ласку и теплые слова для выражения своего отношения к каждому р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е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бенку, проявлять деликатность и терпимость;</w:t>
      </w:r>
    </w:p>
    <w:p w:rsidR="00C16CAB" w:rsidRPr="009A6EE0" w:rsidRDefault="00C16CAB" w:rsidP="00183051">
      <w:pPr>
        <w:pStyle w:val="11"/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всегда предоставлять детям возможность для реализации замыслов в творч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е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ской игровой и продуктивной деятельности.</w:t>
      </w:r>
    </w:p>
    <w:p w:rsidR="00C16CAB" w:rsidRDefault="00C16CAB" w:rsidP="00692602">
      <w:pPr>
        <w:ind w:right="424"/>
        <w:jc w:val="center"/>
        <w:rPr>
          <w:b/>
          <w:webHidden/>
          <w:shd w:val="clear" w:color="auto" w:fill="FFFFFF"/>
        </w:rPr>
      </w:pPr>
    </w:p>
    <w:p w:rsidR="00C16CAB" w:rsidRPr="009A6EE0" w:rsidRDefault="00C16CAB" w:rsidP="00692602">
      <w:pPr>
        <w:ind w:right="424"/>
        <w:jc w:val="center"/>
        <w:rPr>
          <w:b/>
          <w:webHidden/>
          <w:shd w:val="clear" w:color="auto" w:fill="FFFFFF"/>
        </w:rPr>
      </w:pPr>
      <w:r w:rsidRPr="009A6EE0">
        <w:rPr>
          <w:b/>
          <w:webHidden/>
          <w:shd w:val="clear" w:color="auto" w:fill="FFFFFF"/>
        </w:rPr>
        <w:t>4-5- лет</w:t>
      </w:r>
    </w:p>
    <w:p w:rsidR="00C16CAB" w:rsidRPr="009A6EE0" w:rsidRDefault="00C16CAB" w:rsidP="00692602">
      <w:p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ab/>
        <w:t>Приоритетной сферой проявления детской инициативы в данном возрасте я</w:t>
      </w:r>
      <w:r w:rsidRPr="009A6EE0">
        <w:rPr>
          <w:webHidden/>
          <w:shd w:val="clear" w:color="auto" w:fill="FFFFFF"/>
        </w:rPr>
        <w:t>в</w:t>
      </w:r>
      <w:r w:rsidRPr="009A6EE0">
        <w:rPr>
          <w:webHidden/>
          <w:shd w:val="clear" w:color="auto" w:fill="FFFFFF"/>
        </w:rPr>
        <w:t>ляется  познавательная деятельность, расширение информационного кругозора, игр</w:t>
      </w:r>
      <w:r w:rsidRPr="009A6EE0">
        <w:rPr>
          <w:webHidden/>
          <w:shd w:val="clear" w:color="auto" w:fill="FFFFFF"/>
        </w:rPr>
        <w:t>о</w:t>
      </w:r>
      <w:r w:rsidRPr="009A6EE0">
        <w:rPr>
          <w:webHidden/>
          <w:shd w:val="clear" w:color="auto" w:fill="FFFFFF"/>
        </w:rPr>
        <w:t>вая деятельность со сверстниками. Для поддержки детской инициативы взрослым н</w:t>
      </w:r>
      <w:r w:rsidRPr="009A6EE0">
        <w:rPr>
          <w:webHidden/>
          <w:shd w:val="clear" w:color="auto" w:fill="FFFFFF"/>
        </w:rPr>
        <w:t>е</w:t>
      </w:r>
      <w:r w:rsidRPr="009A6EE0">
        <w:rPr>
          <w:webHidden/>
          <w:shd w:val="clear" w:color="auto" w:fill="FFFFFF"/>
        </w:rPr>
        <w:t>обходимо:</w:t>
      </w:r>
    </w:p>
    <w:p w:rsidR="00C16CAB" w:rsidRPr="009A6EE0" w:rsidRDefault="00C16CAB" w:rsidP="00183051">
      <w:pPr>
        <w:pStyle w:val="11"/>
        <w:numPr>
          <w:ilvl w:val="0"/>
          <w:numId w:val="39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способствовать стремлению детей делать собственные умозаключения, отн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о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сится к их попыткам внимательно, с уважением;</w:t>
      </w:r>
    </w:p>
    <w:p w:rsidR="00C16CAB" w:rsidRPr="009A6EE0" w:rsidRDefault="00C16CAB" w:rsidP="00183051">
      <w:pPr>
        <w:pStyle w:val="11"/>
        <w:numPr>
          <w:ilvl w:val="0"/>
          <w:numId w:val="39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у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C16CAB" w:rsidRPr="009A6EE0" w:rsidRDefault="00C16CAB" w:rsidP="00183051">
      <w:pPr>
        <w:pStyle w:val="11"/>
        <w:numPr>
          <w:ilvl w:val="0"/>
          <w:numId w:val="39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создавать условия, обеспечивающие детям возможность конструировать из ра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з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личных материалов себе "дом", укрытие для сюжетных игр;</w:t>
      </w:r>
    </w:p>
    <w:p w:rsidR="00C16CAB" w:rsidRPr="009A6EE0" w:rsidRDefault="00C16CAB" w:rsidP="00183051">
      <w:pPr>
        <w:pStyle w:val="11"/>
        <w:numPr>
          <w:ilvl w:val="0"/>
          <w:numId w:val="39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C16CAB" w:rsidRPr="009A6EE0" w:rsidRDefault="00C16CAB" w:rsidP="00183051">
      <w:pPr>
        <w:pStyle w:val="11"/>
        <w:numPr>
          <w:ilvl w:val="0"/>
          <w:numId w:val="39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не допускать диктата, навязывания в выборе сюжетов игр;</w:t>
      </w:r>
    </w:p>
    <w:p w:rsidR="00C16CAB" w:rsidRPr="009A6EE0" w:rsidRDefault="00C16CAB" w:rsidP="00183051">
      <w:pPr>
        <w:pStyle w:val="11"/>
        <w:numPr>
          <w:ilvl w:val="0"/>
          <w:numId w:val="39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обязательно участвовать в играх детей по их приглашению (или при их добр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о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вольном согласии) в качестве партнера, равноправного участника, но не рук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о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C16CAB" w:rsidRPr="009A6EE0" w:rsidRDefault="00C16CAB" w:rsidP="00183051">
      <w:pPr>
        <w:pStyle w:val="11"/>
        <w:numPr>
          <w:ilvl w:val="0"/>
          <w:numId w:val="39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C16CAB" w:rsidRPr="009A6EE0" w:rsidRDefault="00C16CAB" w:rsidP="00183051">
      <w:pPr>
        <w:pStyle w:val="11"/>
        <w:numPr>
          <w:ilvl w:val="0"/>
          <w:numId w:val="39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C16CAB" w:rsidRPr="009A6EE0" w:rsidRDefault="00C16CAB" w:rsidP="00183051">
      <w:pPr>
        <w:pStyle w:val="11"/>
        <w:numPr>
          <w:ilvl w:val="0"/>
          <w:numId w:val="39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день, опираться на их ж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е</w:t>
      </w: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лание во время занятий;</w:t>
      </w:r>
    </w:p>
    <w:p w:rsidR="00C16CAB" w:rsidRPr="009A6EE0" w:rsidRDefault="00C16CAB" w:rsidP="00183051">
      <w:pPr>
        <w:pStyle w:val="11"/>
        <w:numPr>
          <w:ilvl w:val="0"/>
          <w:numId w:val="39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9A6EE0">
        <w:rPr>
          <w:rFonts w:ascii="Times New Roman" w:hAnsi="Times New Roman"/>
          <w:webHidden/>
          <w:sz w:val="24"/>
          <w:szCs w:val="24"/>
          <w:shd w:val="clear" w:color="auto" w:fill="FFFFFF"/>
        </w:rPr>
        <w:t>читать и рассказывать детям по их просьбе, включать музыку.</w:t>
      </w:r>
    </w:p>
    <w:p w:rsidR="00C16CAB" w:rsidRDefault="00C16CAB" w:rsidP="00692602">
      <w:pPr>
        <w:ind w:left="720" w:right="424"/>
        <w:jc w:val="both"/>
        <w:rPr>
          <w:b/>
          <w:webHidden/>
          <w:shd w:val="clear" w:color="auto" w:fill="FFFFFF"/>
        </w:rPr>
      </w:pPr>
    </w:p>
    <w:p w:rsidR="00C16CAB" w:rsidRDefault="00C16CAB" w:rsidP="00692602">
      <w:pPr>
        <w:ind w:right="424"/>
        <w:jc w:val="center"/>
        <w:rPr>
          <w:b/>
          <w:webHidden/>
          <w:shd w:val="clear" w:color="auto" w:fill="FFFFFF"/>
        </w:rPr>
      </w:pPr>
    </w:p>
    <w:p w:rsidR="00C16CAB" w:rsidRDefault="00C16CAB" w:rsidP="00692602">
      <w:pPr>
        <w:ind w:right="424"/>
        <w:jc w:val="center"/>
        <w:rPr>
          <w:b/>
          <w:webHidden/>
          <w:shd w:val="clear" w:color="auto" w:fill="FFFFFF"/>
        </w:rPr>
      </w:pPr>
    </w:p>
    <w:p w:rsidR="00C16CAB" w:rsidRPr="009A6EE0" w:rsidRDefault="00C16CAB" w:rsidP="00692602">
      <w:pPr>
        <w:ind w:right="424"/>
        <w:jc w:val="center"/>
        <w:rPr>
          <w:b/>
          <w:webHidden/>
          <w:shd w:val="clear" w:color="auto" w:fill="FFFFFF"/>
        </w:rPr>
      </w:pPr>
      <w:r w:rsidRPr="009A6EE0">
        <w:rPr>
          <w:b/>
          <w:webHidden/>
          <w:shd w:val="clear" w:color="auto" w:fill="FFFFFF"/>
        </w:rPr>
        <w:t>5-6 лет</w:t>
      </w:r>
    </w:p>
    <w:p w:rsidR="00C16CAB" w:rsidRDefault="00C16CAB" w:rsidP="00692602">
      <w:p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ab/>
        <w:t xml:space="preserve"> Приоритетной сферой проявления детской инициативы в старшем дошкол</w:t>
      </w:r>
      <w:r w:rsidRPr="009A6EE0">
        <w:rPr>
          <w:webHidden/>
          <w:shd w:val="clear" w:color="auto" w:fill="FFFFFF"/>
        </w:rPr>
        <w:t>ь</w:t>
      </w:r>
      <w:r w:rsidRPr="009A6EE0">
        <w:rPr>
          <w:webHidden/>
          <w:shd w:val="clear" w:color="auto" w:fill="FFFFFF"/>
        </w:rPr>
        <w:t xml:space="preserve">ном возрасте является </w:t>
      </w:r>
      <w:proofErr w:type="spellStart"/>
      <w:r w:rsidRPr="009A6EE0">
        <w:rPr>
          <w:webHidden/>
          <w:shd w:val="clear" w:color="auto" w:fill="FFFFFF"/>
        </w:rPr>
        <w:t>внеситуативно</w:t>
      </w:r>
      <w:proofErr w:type="spellEnd"/>
      <w:r w:rsidRPr="009A6EE0">
        <w:rPr>
          <w:webHidden/>
          <w:shd w:val="clear" w:color="auto" w:fill="FFFFFF"/>
        </w:rPr>
        <w:t xml:space="preserve"> – личностное общение со взрослыми и сверс</w:t>
      </w:r>
      <w:r w:rsidRPr="009A6EE0">
        <w:rPr>
          <w:webHidden/>
          <w:shd w:val="clear" w:color="auto" w:fill="FFFFFF"/>
        </w:rPr>
        <w:t>т</w:t>
      </w:r>
      <w:r w:rsidRPr="009A6EE0">
        <w:rPr>
          <w:webHidden/>
          <w:shd w:val="clear" w:color="auto" w:fill="FFFFFF"/>
        </w:rPr>
        <w:t>никами, а также информационно познавательная инициатива.</w:t>
      </w:r>
    </w:p>
    <w:p w:rsidR="00C16CAB" w:rsidRPr="009A6EE0" w:rsidRDefault="00C16CAB" w:rsidP="00D441C9">
      <w:pPr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Для поддержки детской инициативы взрослым необходимо:</w:t>
      </w:r>
    </w:p>
    <w:p w:rsidR="00C16CAB" w:rsidRPr="009A6EE0" w:rsidRDefault="00C16CAB" w:rsidP="00183051">
      <w:pPr>
        <w:numPr>
          <w:ilvl w:val="0"/>
          <w:numId w:val="40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</w:t>
      </w:r>
      <w:r w:rsidRPr="009A6EE0">
        <w:rPr>
          <w:webHidden/>
          <w:shd w:val="clear" w:color="auto" w:fill="FFFFFF"/>
        </w:rPr>
        <w:t>н</w:t>
      </w:r>
      <w:r w:rsidRPr="009A6EE0">
        <w:rPr>
          <w:webHidden/>
          <w:shd w:val="clear" w:color="auto" w:fill="FFFFFF"/>
        </w:rPr>
        <w:t>ку;</w:t>
      </w:r>
    </w:p>
    <w:p w:rsidR="00C16CAB" w:rsidRPr="009A6EE0" w:rsidRDefault="00C16CAB" w:rsidP="00183051">
      <w:pPr>
        <w:numPr>
          <w:ilvl w:val="0"/>
          <w:numId w:val="40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уважать индивидуальные вкусы и привычки детей;</w:t>
      </w:r>
    </w:p>
    <w:p w:rsidR="00C16CAB" w:rsidRPr="009A6EE0" w:rsidRDefault="00C16CAB" w:rsidP="00183051">
      <w:pPr>
        <w:numPr>
          <w:ilvl w:val="0"/>
          <w:numId w:val="40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C16CAB" w:rsidRPr="009A6EE0" w:rsidRDefault="00C16CAB" w:rsidP="00183051">
      <w:pPr>
        <w:numPr>
          <w:ilvl w:val="0"/>
          <w:numId w:val="40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создавать условия для разнообразной самостоятельной творческой деятельн</w:t>
      </w:r>
      <w:r w:rsidRPr="009A6EE0">
        <w:rPr>
          <w:webHidden/>
          <w:shd w:val="clear" w:color="auto" w:fill="FFFFFF"/>
        </w:rPr>
        <w:t>о</w:t>
      </w:r>
      <w:r w:rsidRPr="009A6EE0">
        <w:rPr>
          <w:webHidden/>
          <w:shd w:val="clear" w:color="auto" w:fill="FFFFFF"/>
        </w:rPr>
        <w:t>сти детей;</w:t>
      </w:r>
    </w:p>
    <w:p w:rsidR="00C16CAB" w:rsidRPr="009A6EE0" w:rsidRDefault="00C16CAB" w:rsidP="00183051">
      <w:pPr>
        <w:numPr>
          <w:ilvl w:val="0"/>
          <w:numId w:val="40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при необходимости помогать детям в решении проблем организации игры;</w:t>
      </w:r>
    </w:p>
    <w:p w:rsidR="00C16CAB" w:rsidRPr="009A6EE0" w:rsidRDefault="00C16CAB" w:rsidP="00183051">
      <w:pPr>
        <w:numPr>
          <w:ilvl w:val="0"/>
          <w:numId w:val="40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привлекать детей к планированию жизни группы на день и на более отдале</w:t>
      </w:r>
      <w:r w:rsidRPr="009A6EE0">
        <w:rPr>
          <w:webHidden/>
          <w:shd w:val="clear" w:color="auto" w:fill="FFFFFF"/>
        </w:rPr>
        <w:t>н</w:t>
      </w:r>
      <w:r w:rsidRPr="009A6EE0">
        <w:rPr>
          <w:webHidden/>
          <w:shd w:val="clear" w:color="auto" w:fill="FFFFFF"/>
        </w:rPr>
        <w:t>ную перспективу. Обсуждать совместные проекты;</w:t>
      </w:r>
    </w:p>
    <w:p w:rsidR="00C16CAB" w:rsidRPr="009A6EE0" w:rsidRDefault="00C16CAB" w:rsidP="00183051">
      <w:pPr>
        <w:numPr>
          <w:ilvl w:val="0"/>
          <w:numId w:val="40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создавать условия и выделять время для самостоятельной творческой, познав</w:t>
      </w:r>
      <w:r w:rsidRPr="009A6EE0">
        <w:rPr>
          <w:webHidden/>
          <w:shd w:val="clear" w:color="auto" w:fill="FFFFFF"/>
        </w:rPr>
        <w:t>а</w:t>
      </w:r>
      <w:r w:rsidRPr="009A6EE0">
        <w:rPr>
          <w:webHidden/>
          <w:shd w:val="clear" w:color="auto" w:fill="FFFFFF"/>
        </w:rPr>
        <w:t>тельной деятельности детей по интересам.</w:t>
      </w:r>
    </w:p>
    <w:p w:rsidR="00C16CAB" w:rsidRDefault="00C16CAB" w:rsidP="00692602">
      <w:pPr>
        <w:ind w:right="424"/>
        <w:jc w:val="center"/>
        <w:rPr>
          <w:b/>
          <w:webHidden/>
          <w:shd w:val="clear" w:color="auto" w:fill="FFFFFF"/>
        </w:rPr>
      </w:pPr>
    </w:p>
    <w:p w:rsidR="00C16CAB" w:rsidRPr="009A6EE0" w:rsidRDefault="00C16CAB" w:rsidP="00692602">
      <w:pPr>
        <w:ind w:right="424"/>
        <w:jc w:val="center"/>
        <w:rPr>
          <w:b/>
          <w:webHidden/>
          <w:shd w:val="clear" w:color="auto" w:fill="FFFFFF"/>
        </w:rPr>
      </w:pPr>
      <w:r w:rsidRPr="009A6EE0">
        <w:rPr>
          <w:b/>
          <w:webHidden/>
          <w:shd w:val="clear" w:color="auto" w:fill="FFFFFF"/>
        </w:rPr>
        <w:t>6-7 лет</w:t>
      </w:r>
    </w:p>
    <w:p w:rsidR="00C16CAB" w:rsidRPr="009A6EE0" w:rsidRDefault="00C16CAB" w:rsidP="00692602">
      <w:pPr>
        <w:ind w:right="424"/>
        <w:jc w:val="both"/>
        <w:rPr>
          <w:webHidden/>
          <w:shd w:val="clear" w:color="auto" w:fill="FFFFFF"/>
        </w:rPr>
      </w:pPr>
      <w:r>
        <w:rPr>
          <w:webHidden/>
          <w:shd w:val="clear" w:color="auto" w:fill="FFFFFF"/>
        </w:rPr>
        <w:t xml:space="preserve">           </w:t>
      </w:r>
      <w:r w:rsidRPr="009A6EE0">
        <w:rPr>
          <w:webHidden/>
          <w:shd w:val="clear" w:color="auto" w:fill="FFFFFF"/>
        </w:rPr>
        <w:t>Приоритетной сферой проявления детской инициативы в данном возрасте явл</w:t>
      </w:r>
      <w:r w:rsidRPr="009A6EE0">
        <w:rPr>
          <w:webHidden/>
          <w:shd w:val="clear" w:color="auto" w:fill="FFFFFF"/>
        </w:rPr>
        <w:t>я</w:t>
      </w:r>
      <w:r w:rsidRPr="009A6EE0">
        <w:rPr>
          <w:webHidden/>
          <w:shd w:val="clear" w:color="auto" w:fill="FFFFFF"/>
        </w:rPr>
        <w:t xml:space="preserve">ется </w:t>
      </w:r>
      <w:proofErr w:type="spellStart"/>
      <w:r w:rsidRPr="009A6EE0">
        <w:rPr>
          <w:webHidden/>
          <w:shd w:val="clear" w:color="auto" w:fill="FFFFFF"/>
        </w:rPr>
        <w:t>научение</w:t>
      </w:r>
      <w:proofErr w:type="spellEnd"/>
      <w:r w:rsidRPr="009A6EE0">
        <w:rPr>
          <w:webHidden/>
          <w:shd w:val="clear" w:color="auto" w:fill="FFFFFF"/>
        </w:rPr>
        <w:t>, расширение сфер собственной компетентности в различных областях практической предметности, в том числе орудийной деятельности, а также информ</w:t>
      </w:r>
      <w:r w:rsidRPr="009A6EE0">
        <w:rPr>
          <w:webHidden/>
          <w:shd w:val="clear" w:color="auto" w:fill="FFFFFF"/>
        </w:rPr>
        <w:t>а</w:t>
      </w:r>
      <w:r w:rsidRPr="009A6EE0">
        <w:rPr>
          <w:webHidden/>
          <w:shd w:val="clear" w:color="auto" w:fill="FFFFFF"/>
        </w:rPr>
        <w:t>ционная познавательная деятельность. Для поддержки детской инициативы взрослым необходимо:</w:t>
      </w:r>
    </w:p>
    <w:p w:rsidR="00C16CAB" w:rsidRPr="009A6EE0" w:rsidRDefault="00C16CAB" w:rsidP="00183051">
      <w:pPr>
        <w:numPr>
          <w:ilvl w:val="0"/>
          <w:numId w:val="41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</w:t>
      </w:r>
      <w:r w:rsidRPr="009A6EE0">
        <w:rPr>
          <w:webHidden/>
          <w:shd w:val="clear" w:color="auto" w:fill="FFFFFF"/>
        </w:rPr>
        <w:t>т</w:t>
      </w:r>
      <w:r w:rsidRPr="009A6EE0">
        <w:rPr>
          <w:webHidden/>
          <w:shd w:val="clear" w:color="auto" w:fill="FFFFFF"/>
        </w:rPr>
        <w:t>вования продукта деятельности;</w:t>
      </w:r>
    </w:p>
    <w:p w:rsidR="00C16CAB" w:rsidRPr="009A6EE0" w:rsidRDefault="00C16CAB" w:rsidP="00183051">
      <w:pPr>
        <w:numPr>
          <w:ilvl w:val="0"/>
          <w:numId w:val="41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</w:t>
      </w:r>
      <w:r w:rsidRPr="009A6EE0">
        <w:rPr>
          <w:webHidden/>
          <w:shd w:val="clear" w:color="auto" w:fill="FFFFFF"/>
        </w:rPr>
        <w:t>ы</w:t>
      </w:r>
      <w:r w:rsidRPr="009A6EE0">
        <w:rPr>
          <w:webHidden/>
          <w:shd w:val="clear" w:color="auto" w:fill="FFFFFF"/>
        </w:rPr>
        <w:t>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C16CAB" w:rsidRPr="009A6EE0" w:rsidRDefault="00C16CAB" w:rsidP="00183051">
      <w:pPr>
        <w:numPr>
          <w:ilvl w:val="0"/>
          <w:numId w:val="41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C16CAB" w:rsidRPr="009A6EE0" w:rsidRDefault="00C16CAB" w:rsidP="00183051">
      <w:pPr>
        <w:numPr>
          <w:ilvl w:val="0"/>
          <w:numId w:val="41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обращаться к детям, с просьбой продемонстрировать свои достижения и на</w:t>
      </w:r>
      <w:r w:rsidRPr="009A6EE0">
        <w:rPr>
          <w:webHidden/>
          <w:shd w:val="clear" w:color="auto" w:fill="FFFFFF"/>
        </w:rPr>
        <w:t>у</w:t>
      </w:r>
      <w:r w:rsidRPr="009A6EE0">
        <w:rPr>
          <w:webHidden/>
          <w:shd w:val="clear" w:color="auto" w:fill="FFFFFF"/>
        </w:rPr>
        <w:t>чить его добиваться таких же результатов сверстников;</w:t>
      </w:r>
    </w:p>
    <w:p w:rsidR="00C16CAB" w:rsidRPr="009A6EE0" w:rsidRDefault="00C16CAB" w:rsidP="00183051">
      <w:pPr>
        <w:numPr>
          <w:ilvl w:val="0"/>
          <w:numId w:val="41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поддерживать чувство гордости за свой труд и удовлетворение его результат</w:t>
      </w:r>
      <w:r w:rsidRPr="009A6EE0">
        <w:rPr>
          <w:webHidden/>
          <w:shd w:val="clear" w:color="auto" w:fill="FFFFFF"/>
        </w:rPr>
        <w:t>а</w:t>
      </w:r>
      <w:r w:rsidRPr="009A6EE0">
        <w:rPr>
          <w:webHidden/>
          <w:shd w:val="clear" w:color="auto" w:fill="FFFFFF"/>
        </w:rPr>
        <w:t>ми;</w:t>
      </w:r>
    </w:p>
    <w:p w:rsidR="00C16CAB" w:rsidRPr="009A6EE0" w:rsidRDefault="00C16CAB" w:rsidP="00183051">
      <w:pPr>
        <w:numPr>
          <w:ilvl w:val="0"/>
          <w:numId w:val="41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</w:t>
      </w:r>
      <w:r w:rsidRPr="009A6EE0">
        <w:rPr>
          <w:webHidden/>
          <w:shd w:val="clear" w:color="auto" w:fill="FFFFFF"/>
        </w:rPr>
        <w:t>я</w:t>
      </w:r>
      <w:r w:rsidRPr="009A6EE0">
        <w:rPr>
          <w:webHidden/>
          <w:shd w:val="clear" w:color="auto" w:fill="FFFFFF"/>
        </w:rPr>
        <w:t>тельности определенное время;</w:t>
      </w:r>
    </w:p>
    <w:p w:rsidR="00C16CAB" w:rsidRPr="009A6EE0" w:rsidRDefault="00C16CAB" w:rsidP="00183051">
      <w:pPr>
        <w:numPr>
          <w:ilvl w:val="0"/>
          <w:numId w:val="41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при необходимости помогать детям решать проблемы при организации игры;</w:t>
      </w:r>
    </w:p>
    <w:p w:rsidR="00C16CAB" w:rsidRPr="009A6EE0" w:rsidRDefault="00C16CAB" w:rsidP="00183051">
      <w:pPr>
        <w:numPr>
          <w:ilvl w:val="0"/>
          <w:numId w:val="41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проводить планирование жизни группы на день, неделю, месяц с учетом инт</w:t>
      </w:r>
      <w:r w:rsidRPr="009A6EE0">
        <w:rPr>
          <w:webHidden/>
          <w:shd w:val="clear" w:color="auto" w:fill="FFFFFF"/>
        </w:rPr>
        <w:t>е</w:t>
      </w:r>
      <w:r w:rsidRPr="009A6EE0">
        <w:rPr>
          <w:webHidden/>
          <w:shd w:val="clear" w:color="auto" w:fill="FFFFFF"/>
        </w:rPr>
        <w:t>ресов детей, стараться реализовывать их пожелания и предложения;</w:t>
      </w:r>
    </w:p>
    <w:p w:rsidR="00C16CAB" w:rsidRPr="009A6EE0" w:rsidRDefault="00C16CAB" w:rsidP="00183051">
      <w:pPr>
        <w:numPr>
          <w:ilvl w:val="0"/>
          <w:numId w:val="41"/>
        </w:numPr>
        <w:ind w:right="424"/>
        <w:jc w:val="both"/>
        <w:rPr>
          <w:webHidden/>
          <w:shd w:val="clear" w:color="auto" w:fill="FFFFFF"/>
        </w:rPr>
      </w:pPr>
      <w:r w:rsidRPr="009A6EE0">
        <w:rPr>
          <w:webHidden/>
          <w:shd w:val="clear" w:color="auto" w:fill="FFFFFF"/>
        </w:rPr>
        <w:t>презентовать продукты детского творчества другим детям, родителям, педаг</w:t>
      </w:r>
      <w:r w:rsidRPr="009A6EE0">
        <w:rPr>
          <w:webHidden/>
          <w:shd w:val="clear" w:color="auto" w:fill="FFFFFF"/>
        </w:rPr>
        <w:t>о</w:t>
      </w:r>
      <w:r w:rsidRPr="009A6EE0">
        <w:rPr>
          <w:webHidden/>
          <w:shd w:val="clear" w:color="auto" w:fill="FFFFFF"/>
        </w:rPr>
        <w:t>гам (концерты, выставки и др.)</w:t>
      </w:r>
    </w:p>
    <w:p w:rsidR="00C16CAB" w:rsidRDefault="00C16CAB" w:rsidP="00C664CC">
      <w:pPr>
        <w:shd w:val="clear" w:color="auto" w:fill="FFFFFF"/>
        <w:spacing w:line="245" w:lineRule="exact"/>
        <w:ind w:right="5"/>
        <w:jc w:val="both"/>
      </w:pPr>
    </w:p>
    <w:p w:rsidR="00C16CAB" w:rsidRPr="00296F1E" w:rsidRDefault="00C16CAB" w:rsidP="00AC4B89">
      <w:pPr>
        <w:shd w:val="clear" w:color="auto" w:fill="FFFFFF"/>
        <w:spacing w:line="245" w:lineRule="exact"/>
        <w:ind w:left="34" w:right="5" w:firstLine="278"/>
        <w:jc w:val="both"/>
      </w:pPr>
    </w:p>
    <w:p w:rsidR="00C16CAB" w:rsidRDefault="00C16CAB" w:rsidP="00AC4B89">
      <w:pPr>
        <w:shd w:val="clear" w:color="auto" w:fill="FFFFFF"/>
        <w:spacing w:line="245" w:lineRule="exact"/>
        <w:ind w:left="38" w:right="10" w:firstLine="283"/>
        <w:jc w:val="center"/>
        <w:rPr>
          <w:b/>
          <w:bCs/>
          <w:iCs/>
          <w:spacing w:val="-1"/>
        </w:rPr>
      </w:pPr>
    </w:p>
    <w:p w:rsidR="00C16CAB" w:rsidRDefault="00C16CAB" w:rsidP="00AC4B89">
      <w:pPr>
        <w:shd w:val="clear" w:color="auto" w:fill="FFFFFF"/>
        <w:spacing w:line="245" w:lineRule="exact"/>
        <w:ind w:left="38" w:right="10" w:firstLine="283"/>
        <w:jc w:val="center"/>
        <w:rPr>
          <w:b/>
          <w:bCs/>
          <w:iCs/>
          <w:spacing w:val="-1"/>
        </w:rPr>
      </w:pPr>
    </w:p>
    <w:p w:rsidR="00C16CAB" w:rsidRDefault="00C16CAB" w:rsidP="00AC4B89">
      <w:pPr>
        <w:shd w:val="clear" w:color="auto" w:fill="FFFFFF"/>
        <w:spacing w:line="245" w:lineRule="exact"/>
        <w:ind w:left="38" w:right="10" w:firstLine="283"/>
        <w:jc w:val="center"/>
        <w:rPr>
          <w:b/>
          <w:bCs/>
          <w:iCs/>
          <w:spacing w:val="-1"/>
        </w:rPr>
      </w:pPr>
    </w:p>
    <w:p w:rsidR="00C16CAB" w:rsidRDefault="00C16CAB" w:rsidP="00AC4B89">
      <w:pPr>
        <w:shd w:val="clear" w:color="auto" w:fill="FFFFFF"/>
        <w:spacing w:line="245" w:lineRule="exact"/>
        <w:ind w:left="38" w:right="10" w:firstLine="283"/>
        <w:jc w:val="center"/>
        <w:rPr>
          <w:b/>
          <w:bCs/>
          <w:iCs/>
          <w:spacing w:val="-1"/>
        </w:rPr>
      </w:pPr>
      <w:r w:rsidRPr="0061062D">
        <w:rPr>
          <w:b/>
          <w:bCs/>
          <w:iCs/>
          <w:spacing w:val="-1"/>
        </w:rPr>
        <w:t xml:space="preserve">Особенности организации предметно-пространственной среды для развития </w:t>
      </w:r>
    </w:p>
    <w:p w:rsidR="00C16CAB" w:rsidRPr="0061062D" w:rsidRDefault="00C16CAB" w:rsidP="00AC4B89">
      <w:pPr>
        <w:shd w:val="clear" w:color="auto" w:fill="FFFFFF"/>
        <w:spacing w:line="245" w:lineRule="exact"/>
        <w:ind w:left="38" w:right="10" w:firstLine="283"/>
        <w:jc w:val="center"/>
      </w:pPr>
      <w:r w:rsidRPr="0061062D">
        <w:rPr>
          <w:b/>
          <w:bCs/>
          <w:iCs/>
        </w:rPr>
        <w:t>игровой деятельности</w:t>
      </w:r>
    </w:p>
    <w:p w:rsidR="00C16CAB" w:rsidRPr="00296F1E" w:rsidRDefault="00C16CAB" w:rsidP="00D441C9">
      <w:pPr>
        <w:shd w:val="clear" w:color="auto" w:fill="FFFFFF"/>
        <w:jc w:val="both"/>
      </w:pPr>
      <w:r w:rsidRPr="00296F1E">
        <w:rPr>
          <w:spacing w:val="-2"/>
        </w:rPr>
        <w:t xml:space="preserve">Игровая среда должна стимулировать детскую активность и постоянно обновляться </w:t>
      </w:r>
      <w:r w:rsidRPr="00296F1E">
        <w:rPr>
          <w:spacing w:val="-1"/>
        </w:rPr>
        <w:t>в соо</w:t>
      </w:r>
      <w:r w:rsidRPr="00296F1E">
        <w:rPr>
          <w:spacing w:val="-1"/>
        </w:rPr>
        <w:t>т</w:t>
      </w:r>
      <w:r w:rsidRPr="00296F1E">
        <w:rPr>
          <w:spacing w:val="-1"/>
        </w:rPr>
        <w:t xml:space="preserve">ветствии с текущими интересами и инициативой детей. Игровое оборудование </w:t>
      </w:r>
      <w:r w:rsidRPr="00296F1E">
        <w:rPr>
          <w:spacing w:val="-3"/>
        </w:rPr>
        <w:t>должно быть разнообразным и легко трансформируемым. Дети должны иметь возмож</w:t>
      </w:r>
      <w:r w:rsidRPr="00296F1E">
        <w:rPr>
          <w:spacing w:val="-3"/>
        </w:rPr>
        <w:softHyphen/>
      </w:r>
      <w:r w:rsidRPr="00296F1E">
        <w:rPr>
          <w:spacing w:val="-1"/>
        </w:rPr>
        <w:t>ность учас</w:t>
      </w:r>
      <w:r w:rsidRPr="00296F1E">
        <w:rPr>
          <w:spacing w:val="-1"/>
        </w:rPr>
        <w:t>т</w:t>
      </w:r>
      <w:r w:rsidRPr="00296F1E">
        <w:rPr>
          <w:spacing w:val="-1"/>
        </w:rPr>
        <w:t xml:space="preserve">вовать в создании и обновлении игровой среды. Возможность внести свой </w:t>
      </w:r>
      <w:r w:rsidRPr="00296F1E">
        <w:t>вклад в ее ус</w:t>
      </w:r>
      <w:r w:rsidRPr="00296F1E">
        <w:t>о</w:t>
      </w:r>
      <w:r w:rsidRPr="00296F1E">
        <w:t>вершенствование должны иметь и родители.</w:t>
      </w:r>
    </w:p>
    <w:p w:rsidR="00C16CAB" w:rsidRPr="00296F1E" w:rsidRDefault="00C16CAB" w:rsidP="00D441C9">
      <w:pPr>
        <w:shd w:val="clear" w:color="auto" w:fill="FFFFFF"/>
        <w:jc w:val="center"/>
      </w:pPr>
      <w:r w:rsidRPr="00296F1E">
        <w:rPr>
          <w:b/>
          <w:bCs/>
          <w:spacing w:val="-1"/>
        </w:rPr>
        <w:t>Создание условий для развития познавательной деятельности</w:t>
      </w:r>
    </w:p>
    <w:p w:rsidR="00C16CAB" w:rsidRPr="00296F1E" w:rsidRDefault="00C16CAB" w:rsidP="00D441C9">
      <w:pPr>
        <w:shd w:val="clear" w:color="auto" w:fill="FFFFFF"/>
        <w:ind w:firstLine="283"/>
        <w:jc w:val="both"/>
      </w:pPr>
      <w:r w:rsidRPr="00296F1E">
        <w:rPr>
          <w:spacing w:val="-3"/>
        </w:rPr>
        <w:t xml:space="preserve">Обучение наиболее эффективно тогда, когда ребенок занят значимым и интересным </w:t>
      </w:r>
      <w:r w:rsidRPr="00296F1E">
        <w:rPr>
          <w:spacing w:val="-2"/>
        </w:rPr>
        <w:t>и</w:t>
      </w:r>
      <w:r w:rsidRPr="00296F1E">
        <w:rPr>
          <w:spacing w:val="-2"/>
        </w:rPr>
        <w:t>с</w:t>
      </w:r>
      <w:r w:rsidRPr="00296F1E">
        <w:rPr>
          <w:spacing w:val="-2"/>
        </w:rPr>
        <w:t>следованием окружающего мира, в ходе которого он самостоятельно и при помощи взро</w:t>
      </w:r>
      <w:r w:rsidRPr="00296F1E">
        <w:rPr>
          <w:spacing w:val="-2"/>
        </w:rPr>
        <w:t>с</w:t>
      </w:r>
      <w:r w:rsidRPr="00296F1E">
        <w:rPr>
          <w:spacing w:val="-2"/>
        </w:rPr>
        <w:t xml:space="preserve">лого совершает открытия. Педагог должен создавать ситуации, в которых может </w:t>
      </w:r>
      <w:r w:rsidRPr="00296F1E">
        <w:rPr>
          <w:spacing w:val="-1"/>
        </w:rPr>
        <w:t>проявлят</w:t>
      </w:r>
      <w:r w:rsidRPr="00296F1E">
        <w:rPr>
          <w:spacing w:val="-1"/>
        </w:rPr>
        <w:t>ь</w:t>
      </w:r>
      <w:r w:rsidRPr="00296F1E">
        <w:rPr>
          <w:spacing w:val="-1"/>
        </w:rPr>
        <w:t>ся детская познавательная активность, а не просто воспроизведение инфор</w:t>
      </w:r>
      <w:r w:rsidRPr="00296F1E">
        <w:rPr>
          <w:spacing w:val="-1"/>
        </w:rPr>
        <w:softHyphen/>
      </w:r>
      <w:r w:rsidRPr="00296F1E">
        <w:rPr>
          <w:spacing w:val="-2"/>
        </w:rPr>
        <w:t>мации. Ситу</w:t>
      </w:r>
      <w:r w:rsidRPr="00296F1E">
        <w:rPr>
          <w:spacing w:val="-2"/>
        </w:rPr>
        <w:t>а</w:t>
      </w:r>
      <w:r w:rsidRPr="00296F1E">
        <w:rPr>
          <w:spacing w:val="-2"/>
        </w:rPr>
        <w:t>ции, которые могут стимулировать познавательное развитие (то есть тре</w:t>
      </w:r>
      <w:r w:rsidRPr="00296F1E">
        <w:rPr>
          <w:spacing w:val="-2"/>
        </w:rPr>
        <w:softHyphen/>
      </w:r>
      <w:r w:rsidRPr="00296F1E">
        <w:t>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C16CAB" w:rsidRPr="00296F1E" w:rsidRDefault="00C16CAB" w:rsidP="00D441C9">
      <w:pPr>
        <w:shd w:val="clear" w:color="auto" w:fill="FFFFFF"/>
      </w:pPr>
      <w:r w:rsidRPr="00296F1E">
        <w:rPr>
          <w:spacing w:val="-1"/>
        </w:rPr>
        <w:t>Стимулировать детскую познавательную активность педагог может:</w:t>
      </w:r>
    </w:p>
    <w:p w:rsidR="00C16CAB" w:rsidRPr="00296F1E" w:rsidRDefault="00C16CAB" w:rsidP="00D441C9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74"/>
        <w:jc w:val="both"/>
      </w:pPr>
      <w:r w:rsidRPr="00296F1E">
        <w:rPr>
          <w:spacing w:val="-3"/>
        </w:rPr>
        <w:t>регулярно предлагая детям вопросы, требующие не только воспроизведения ин</w:t>
      </w:r>
      <w:r w:rsidRPr="00296F1E">
        <w:rPr>
          <w:spacing w:val="-3"/>
        </w:rPr>
        <w:softHyphen/>
      </w:r>
      <w:r w:rsidRPr="00296F1E">
        <w:t>формации, но и мышления;</w:t>
      </w:r>
    </w:p>
    <w:p w:rsidR="00C16CAB" w:rsidRPr="00296F1E" w:rsidRDefault="00C16CAB" w:rsidP="00D441C9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74"/>
        <w:jc w:val="both"/>
      </w:pPr>
      <w:r w:rsidRPr="00296F1E">
        <w:rPr>
          <w:spacing w:val="-1"/>
        </w:rPr>
        <w:t>регулярно предлагая детям открытые, творческие вопросы, в том числе про</w:t>
      </w:r>
      <w:r w:rsidRPr="00296F1E">
        <w:rPr>
          <w:spacing w:val="-1"/>
        </w:rPr>
        <w:softHyphen/>
        <w:t>блемно-противоречивые ситуации, на которые могут быть даны разные ответы;</w:t>
      </w:r>
    </w:p>
    <w:p w:rsidR="00C16CAB" w:rsidRPr="00296F1E" w:rsidRDefault="00C16CAB" w:rsidP="00D441C9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</w:pPr>
      <w:r w:rsidRPr="00296F1E">
        <w:rPr>
          <w:spacing w:val="-1"/>
        </w:rPr>
        <w:t>обеспечивая в ходе обсуждения атмосферу поддержки и принятия;</w:t>
      </w:r>
    </w:p>
    <w:p w:rsidR="00C16CAB" w:rsidRPr="00296F1E" w:rsidRDefault="00C16CAB" w:rsidP="00D441C9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74"/>
        <w:jc w:val="both"/>
      </w:pPr>
      <w:r w:rsidRPr="00296F1E">
        <w:t>позволяя детям определиться с решением в ходе обсуждения той или иной ситуации;</w:t>
      </w:r>
    </w:p>
    <w:p w:rsidR="00C16CAB" w:rsidRPr="00296F1E" w:rsidRDefault="00C16CAB" w:rsidP="00D441C9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83"/>
        <w:jc w:val="both"/>
      </w:pPr>
      <w:r w:rsidRPr="00296F1E">
        <w:rPr>
          <w:spacing w:val="-2"/>
        </w:rPr>
        <w:t xml:space="preserve">организуя обсуждения, в которых дети могут высказывать разные точки зрения </w:t>
      </w:r>
      <w:r w:rsidRPr="00296F1E">
        <w:rPr>
          <w:spacing w:val="-1"/>
        </w:rPr>
        <w:t>по одному и тому же вопросу, помогая увидеть несовпадение точек зрения;</w:t>
      </w:r>
    </w:p>
    <w:p w:rsidR="00C16CAB" w:rsidRPr="00296F1E" w:rsidRDefault="00C16CAB" w:rsidP="00D441C9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83"/>
        <w:jc w:val="both"/>
      </w:pPr>
      <w:r w:rsidRPr="00296F1E">
        <w:rPr>
          <w:spacing w:val="-1"/>
        </w:rPr>
        <w:t xml:space="preserve">строя обсуждение с учетом высказываний детей, которые могут изменить ход </w:t>
      </w:r>
      <w:r w:rsidRPr="00296F1E">
        <w:t>ди</w:t>
      </w:r>
      <w:r w:rsidRPr="00296F1E">
        <w:t>с</w:t>
      </w:r>
      <w:r w:rsidRPr="00296F1E">
        <w:t>куссии;</w:t>
      </w:r>
    </w:p>
    <w:p w:rsidR="00C16CAB" w:rsidRPr="00296F1E" w:rsidRDefault="00C16CAB" w:rsidP="00D441C9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</w:pPr>
      <w:r w:rsidRPr="00296F1E">
        <w:rPr>
          <w:spacing w:val="-1"/>
        </w:rPr>
        <w:t>помогая детям обнаружить ошибки в своих рассуждениях;</w:t>
      </w:r>
    </w:p>
    <w:p w:rsidR="00C16CAB" w:rsidRPr="00296F1E" w:rsidRDefault="00C16CAB" w:rsidP="00D441C9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</w:pPr>
      <w:r w:rsidRPr="00296F1E">
        <w:rPr>
          <w:spacing w:val="-1"/>
        </w:rPr>
        <w:t>помогая организовать дискуссию;</w:t>
      </w:r>
    </w:p>
    <w:p w:rsidR="00C16CAB" w:rsidRPr="00296F1E" w:rsidRDefault="00C16CAB" w:rsidP="00D441C9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83"/>
        <w:jc w:val="both"/>
      </w:pPr>
      <w:r w:rsidRPr="00296F1E">
        <w:rPr>
          <w:spacing w:val="-2"/>
        </w:rPr>
        <w:t>предлагая дополнительные средства (двигательные, образные, в т. ч. наглядные мод</w:t>
      </w:r>
      <w:r w:rsidRPr="00296F1E">
        <w:rPr>
          <w:spacing w:val="-2"/>
        </w:rPr>
        <w:t>е</w:t>
      </w:r>
      <w:r w:rsidRPr="00296F1E">
        <w:rPr>
          <w:spacing w:val="-2"/>
        </w:rPr>
        <w:t>ли и символы), в тех случаях, когда детям трудно решить задачу.</w:t>
      </w:r>
    </w:p>
    <w:p w:rsidR="00C16CAB" w:rsidRDefault="00C16CAB" w:rsidP="00D441C9">
      <w:pPr>
        <w:shd w:val="clear" w:color="auto" w:fill="FFFFFF"/>
        <w:ind w:firstLine="293"/>
        <w:jc w:val="center"/>
        <w:rPr>
          <w:b/>
          <w:bCs/>
          <w:i/>
          <w:iCs/>
          <w:spacing w:val="-1"/>
        </w:rPr>
      </w:pPr>
    </w:p>
    <w:p w:rsidR="00C16CAB" w:rsidRDefault="00C16CAB" w:rsidP="00D441C9">
      <w:pPr>
        <w:shd w:val="clear" w:color="auto" w:fill="FFFFFF"/>
        <w:ind w:firstLine="293"/>
        <w:jc w:val="center"/>
        <w:rPr>
          <w:b/>
          <w:bCs/>
          <w:i/>
          <w:iCs/>
          <w:spacing w:val="-1"/>
        </w:rPr>
      </w:pPr>
    </w:p>
    <w:p w:rsidR="00C16CAB" w:rsidRPr="0061062D" w:rsidRDefault="00C16CAB" w:rsidP="00D441C9">
      <w:pPr>
        <w:shd w:val="clear" w:color="auto" w:fill="FFFFFF"/>
        <w:ind w:firstLine="293"/>
        <w:jc w:val="center"/>
      </w:pPr>
      <w:r w:rsidRPr="0061062D">
        <w:rPr>
          <w:b/>
          <w:bCs/>
          <w:iCs/>
          <w:spacing w:val="-1"/>
        </w:rPr>
        <w:t xml:space="preserve">Особенности организации предметно-пространственной среды для развития </w:t>
      </w:r>
      <w:r w:rsidRPr="0061062D">
        <w:rPr>
          <w:b/>
          <w:bCs/>
          <w:iCs/>
        </w:rPr>
        <w:t>п</w:t>
      </w:r>
      <w:r w:rsidRPr="0061062D">
        <w:rPr>
          <w:b/>
          <w:bCs/>
          <w:iCs/>
        </w:rPr>
        <w:t>о</w:t>
      </w:r>
      <w:r w:rsidRPr="0061062D">
        <w:rPr>
          <w:b/>
          <w:bCs/>
          <w:iCs/>
        </w:rPr>
        <w:t>знавательной деятельности</w:t>
      </w:r>
    </w:p>
    <w:p w:rsidR="00C16CAB" w:rsidRPr="00296F1E" w:rsidRDefault="00C16CAB" w:rsidP="00D441C9">
      <w:pPr>
        <w:shd w:val="clear" w:color="auto" w:fill="FFFFFF"/>
        <w:ind w:firstLine="288"/>
        <w:jc w:val="both"/>
      </w:pPr>
      <w:r w:rsidRPr="00296F1E">
        <w:t>Среда должна быть насыщенной, предоставлять ребенку возможность для ак</w:t>
      </w:r>
      <w:r w:rsidRPr="00296F1E">
        <w:softHyphen/>
        <w:t>тивного исследования и решения задач, содержать современные материалы (конст</w:t>
      </w:r>
      <w:r w:rsidRPr="00296F1E">
        <w:softHyphen/>
        <w:t>рукторы, мат</w:t>
      </w:r>
      <w:r w:rsidRPr="00296F1E">
        <w:t>е</w:t>
      </w:r>
      <w:r w:rsidRPr="00296F1E">
        <w:t xml:space="preserve">риалы для формирования </w:t>
      </w:r>
      <w:proofErr w:type="spellStart"/>
      <w:r w:rsidRPr="00296F1E">
        <w:t>сенсорики</w:t>
      </w:r>
      <w:proofErr w:type="spellEnd"/>
      <w:r w:rsidRPr="00296F1E">
        <w:t>, наборы для экспериментирова</w:t>
      </w:r>
      <w:r w:rsidRPr="00296F1E">
        <w:softHyphen/>
        <w:t>ния и пр.).</w:t>
      </w:r>
    </w:p>
    <w:p w:rsidR="00C16CAB" w:rsidRDefault="00C16CAB" w:rsidP="00D441C9">
      <w:pPr>
        <w:shd w:val="clear" w:color="auto" w:fill="FFFFFF"/>
        <w:jc w:val="center"/>
        <w:rPr>
          <w:b/>
          <w:bCs/>
          <w:spacing w:val="-1"/>
        </w:rPr>
      </w:pPr>
    </w:p>
    <w:p w:rsidR="00C16CAB" w:rsidRPr="00296F1E" w:rsidRDefault="00C16CAB" w:rsidP="00D441C9">
      <w:pPr>
        <w:shd w:val="clear" w:color="auto" w:fill="FFFFFF"/>
        <w:jc w:val="center"/>
      </w:pPr>
      <w:r w:rsidRPr="00296F1E">
        <w:rPr>
          <w:b/>
          <w:bCs/>
          <w:spacing w:val="-1"/>
        </w:rPr>
        <w:t>Создание условий для развития проектной деятельности</w:t>
      </w:r>
    </w:p>
    <w:p w:rsidR="00C16CAB" w:rsidRPr="00296F1E" w:rsidRDefault="00C16CAB" w:rsidP="00D441C9">
      <w:pPr>
        <w:shd w:val="clear" w:color="auto" w:fill="FFFFFF"/>
        <w:ind w:firstLine="278"/>
        <w:jc w:val="both"/>
      </w:pPr>
      <w:r w:rsidRPr="00A4076D">
        <w:rPr>
          <w:bCs/>
          <w:spacing w:val="-1"/>
        </w:rPr>
        <w:t>В</w:t>
      </w:r>
      <w:r w:rsidRPr="00296F1E">
        <w:rPr>
          <w:b/>
          <w:bCs/>
          <w:spacing w:val="-1"/>
        </w:rPr>
        <w:t xml:space="preserve"> </w:t>
      </w:r>
      <w:r w:rsidRPr="00296F1E">
        <w:rPr>
          <w:spacing w:val="-1"/>
        </w:rPr>
        <w:t>дошкольном возрасте у детей должен появиться опыт создания собственного за</w:t>
      </w:r>
      <w:r w:rsidRPr="00296F1E">
        <w:rPr>
          <w:spacing w:val="-1"/>
        </w:rPr>
        <w:softHyphen/>
      </w:r>
      <w:r w:rsidRPr="00296F1E">
        <w:rPr>
          <w:spacing w:val="-3"/>
        </w:rPr>
        <w:t xml:space="preserve">мысла и воплощения своих проектов. В дошкольном возрасте дети могут задумывать и </w:t>
      </w:r>
      <w:r w:rsidRPr="00296F1E">
        <w:rPr>
          <w:spacing w:val="-1"/>
        </w:rPr>
        <w:t>реализовать исследовательские, творческие и нормативные проекты.</w:t>
      </w:r>
    </w:p>
    <w:p w:rsidR="00C16CAB" w:rsidRPr="00296F1E" w:rsidRDefault="00C16CAB" w:rsidP="00D441C9">
      <w:pPr>
        <w:shd w:val="clear" w:color="auto" w:fill="FFFFFF"/>
        <w:ind w:firstLine="274"/>
        <w:jc w:val="both"/>
      </w:pPr>
      <w:r w:rsidRPr="00296F1E">
        <w:t xml:space="preserve">С целью развития проектной деятельности в группе следует создавать открытую </w:t>
      </w:r>
      <w:r w:rsidRPr="00296F1E">
        <w:rPr>
          <w:spacing w:val="-1"/>
        </w:rPr>
        <w:t>атм</w:t>
      </w:r>
      <w:r w:rsidRPr="00296F1E">
        <w:rPr>
          <w:spacing w:val="-1"/>
        </w:rPr>
        <w:t>о</w:t>
      </w:r>
      <w:r w:rsidRPr="00296F1E">
        <w:rPr>
          <w:spacing w:val="-1"/>
        </w:rPr>
        <w:t>сферу, которая вдохновляет детей на проектное действие и поощряет его. Необ</w:t>
      </w:r>
      <w:r w:rsidRPr="00296F1E">
        <w:rPr>
          <w:spacing w:val="-1"/>
        </w:rPr>
        <w:softHyphen/>
      </w:r>
      <w:r w:rsidRPr="00296F1E">
        <w:rPr>
          <w:spacing w:val="-2"/>
        </w:rPr>
        <w:t>ходимо р</w:t>
      </w:r>
      <w:r w:rsidRPr="00296F1E">
        <w:rPr>
          <w:spacing w:val="-2"/>
        </w:rPr>
        <w:t>е</w:t>
      </w:r>
      <w:r w:rsidRPr="00296F1E">
        <w:rPr>
          <w:spacing w:val="-2"/>
        </w:rPr>
        <w:t xml:space="preserve">гулярно выделять время для проектной деятельности, создавать условия для </w:t>
      </w:r>
      <w:r w:rsidRPr="00296F1E">
        <w:t>презентации проектов.</w:t>
      </w:r>
    </w:p>
    <w:p w:rsidR="00C16CAB" w:rsidRDefault="00C16CAB" w:rsidP="00D441C9">
      <w:pPr>
        <w:shd w:val="clear" w:color="auto" w:fill="FFFFFF"/>
      </w:pPr>
      <w:r w:rsidRPr="00296F1E">
        <w:t>С целью развития проектной деятельности педагоги должны:</w:t>
      </w:r>
    </w:p>
    <w:p w:rsidR="00C16CAB" w:rsidRDefault="00C16CAB" w:rsidP="00D441C9">
      <w:pPr>
        <w:numPr>
          <w:ilvl w:val="0"/>
          <w:numId w:val="67"/>
        </w:numPr>
        <w:shd w:val="clear" w:color="auto" w:fill="FFFFFF"/>
      </w:pPr>
      <w:r w:rsidRPr="0061062D">
        <w:t xml:space="preserve">создавать проблемные ситуации, которые инициируют детское любопытство, </w:t>
      </w:r>
      <w:r w:rsidRPr="00296F1E">
        <w:t>ст</w:t>
      </w:r>
      <w:r w:rsidRPr="00296F1E">
        <w:t>и</w:t>
      </w:r>
      <w:r w:rsidRPr="00296F1E">
        <w:t>мулируют стремление к исследованию;</w:t>
      </w:r>
    </w:p>
    <w:p w:rsidR="00C16CAB" w:rsidRDefault="00C16CAB" w:rsidP="00D441C9">
      <w:pPr>
        <w:numPr>
          <w:ilvl w:val="0"/>
          <w:numId w:val="67"/>
        </w:numPr>
        <w:shd w:val="clear" w:color="auto" w:fill="FFFFFF"/>
      </w:pPr>
      <w:r w:rsidRPr="0061062D">
        <w:rPr>
          <w:spacing w:val="-1"/>
        </w:rPr>
        <w:lastRenderedPageBreak/>
        <w:t xml:space="preserve">быть внимательными к детским вопросам, возникающим в разных ситуациях, </w:t>
      </w:r>
      <w:r w:rsidRPr="00296F1E">
        <w:t>рег</w:t>
      </w:r>
      <w:r w:rsidRPr="00296F1E">
        <w:t>у</w:t>
      </w:r>
      <w:r w:rsidRPr="00296F1E">
        <w:t>лярно предлагать проектные образовательные ситуации в ответ на заданные де</w:t>
      </w:r>
      <w:r w:rsidRPr="00296F1E">
        <w:softHyphen/>
        <w:t>тьми вопросы;</w:t>
      </w:r>
    </w:p>
    <w:p w:rsidR="00C16CAB" w:rsidRDefault="00C16CAB" w:rsidP="00D441C9">
      <w:pPr>
        <w:numPr>
          <w:ilvl w:val="0"/>
          <w:numId w:val="67"/>
        </w:numPr>
        <w:shd w:val="clear" w:color="auto" w:fill="FFFFFF"/>
      </w:pPr>
      <w:r w:rsidRPr="0061062D">
        <w:rPr>
          <w:spacing w:val="-2"/>
        </w:rPr>
        <w:t>поддерживать детскую автономию; предлагать детям самим выдвигать проект</w:t>
      </w:r>
      <w:r w:rsidRPr="0061062D">
        <w:rPr>
          <w:spacing w:val="-2"/>
        </w:rPr>
        <w:softHyphen/>
      </w:r>
      <w:r w:rsidRPr="00296F1E">
        <w:t>ные решения;</w:t>
      </w:r>
    </w:p>
    <w:p w:rsidR="00C16CAB" w:rsidRDefault="00C16CAB" w:rsidP="00D441C9">
      <w:pPr>
        <w:numPr>
          <w:ilvl w:val="0"/>
          <w:numId w:val="67"/>
        </w:numPr>
        <w:shd w:val="clear" w:color="auto" w:fill="FFFFFF"/>
      </w:pPr>
      <w:r w:rsidRPr="00296F1E">
        <w:t>помогать детям</w:t>
      </w:r>
      <w:r w:rsidR="008875E5">
        <w:t>,</w:t>
      </w:r>
      <w:r w:rsidRPr="00296F1E">
        <w:t xml:space="preserve"> планировать свою деятельность при выполнении своего замысла;</w:t>
      </w:r>
    </w:p>
    <w:p w:rsidR="00C16CAB" w:rsidRDefault="00C16CAB" w:rsidP="00D441C9">
      <w:pPr>
        <w:numPr>
          <w:ilvl w:val="0"/>
          <w:numId w:val="67"/>
        </w:numPr>
        <w:shd w:val="clear" w:color="auto" w:fill="FFFFFF"/>
      </w:pPr>
      <w:r w:rsidRPr="0061062D">
        <w:rPr>
          <w:spacing w:val="-3"/>
        </w:rPr>
        <w:t xml:space="preserve">в ходе обсуждения предложенных детьми проектных решений поддерживать их </w:t>
      </w:r>
      <w:r w:rsidRPr="0061062D">
        <w:t>идеи, делая акцент на новизне каждого предложенного варианта;</w:t>
      </w:r>
    </w:p>
    <w:p w:rsidR="00C16CAB" w:rsidRPr="00296F1E" w:rsidRDefault="00C16CAB" w:rsidP="00D441C9">
      <w:pPr>
        <w:numPr>
          <w:ilvl w:val="0"/>
          <w:numId w:val="67"/>
        </w:numPr>
        <w:shd w:val="clear" w:color="auto" w:fill="FFFFFF"/>
      </w:pPr>
      <w:r w:rsidRPr="0061062D">
        <w:t>помогать детям</w:t>
      </w:r>
      <w:r w:rsidR="008875E5">
        <w:t>,</w:t>
      </w:r>
      <w:r w:rsidRPr="0061062D">
        <w:t xml:space="preserve"> сравнивать предложенные ими варианты решений, аргументи</w:t>
      </w:r>
      <w:r w:rsidRPr="0061062D">
        <w:softHyphen/>
      </w:r>
      <w:r w:rsidRPr="00296F1E">
        <w:t>ровать выбор варианта.</w:t>
      </w:r>
    </w:p>
    <w:p w:rsidR="00C16CAB" w:rsidRDefault="00C16CAB" w:rsidP="00D441C9">
      <w:pPr>
        <w:shd w:val="clear" w:color="auto" w:fill="FFFFFF"/>
        <w:ind w:firstLine="283"/>
        <w:jc w:val="center"/>
        <w:rPr>
          <w:b/>
          <w:bCs/>
          <w:iCs/>
          <w:spacing w:val="-1"/>
        </w:rPr>
      </w:pPr>
    </w:p>
    <w:p w:rsidR="00C16CAB" w:rsidRDefault="00C16CAB" w:rsidP="00D441C9">
      <w:pPr>
        <w:shd w:val="clear" w:color="auto" w:fill="FFFFFF"/>
        <w:ind w:firstLine="283"/>
        <w:jc w:val="center"/>
        <w:rPr>
          <w:b/>
          <w:bCs/>
          <w:iCs/>
          <w:spacing w:val="-1"/>
        </w:rPr>
      </w:pPr>
      <w:r w:rsidRPr="0061062D">
        <w:rPr>
          <w:b/>
          <w:bCs/>
          <w:iCs/>
          <w:spacing w:val="-1"/>
        </w:rPr>
        <w:t xml:space="preserve">Особенности организации предметно-пространственной среды для развития </w:t>
      </w:r>
    </w:p>
    <w:p w:rsidR="00C16CAB" w:rsidRPr="0061062D" w:rsidRDefault="00C16CAB" w:rsidP="00D441C9">
      <w:pPr>
        <w:shd w:val="clear" w:color="auto" w:fill="FFFFFF"/>
        <w:ind w:firstLine="283"/>
        <w:jc w:val="center"/>
      </w:pPr>
      <w:r w:rsidRPr="0061062D">
        <w:rPr>
          <w:b/>
          <w:bCs/>
          <w:iCs/>
        </w:rPr>
        <w:t>проектной деятельности</w:t>
      </w:r>
    </w:p>
    <w:p w:rsidR="00C16CAB" w:rsidRPr="00296F1E" w:rsidRDefault="00C16CAB" w:rsidP="00D441C9">
      <w:pPr>
        <w:shd w:val="clear" w:color="auto" w:fill="FFFFFF"/>
        <w:ind w:firstLine="709"/>
        <w:jc w:val="both"/>
      </w:pPr>
      <w:r w:rsidRPr="00296F1E">
        <w:rPr>
          <w:spacing w:val="-1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</w:t>
      </w:r>
      <w:r w:rsidRPr="00296F1E">
        <w:rPr>
          <w:spacing w:val="-1"/>
        </w:rPr>
        <w:softHyphen/>
      </w:r>
      <w:r>
        <w:t>жение -</w:t>
      </w:r>
      <w:r w:rsidRPr="00296F1E">
        <w:t xml:space="preserve"> важные элементы среды исследования, содержащие множество явлений и </w:t>
      </w:r>
      <w:r w:rsidRPr="00296F1E">
        <w:rPr>
          <w:spacing w:val="-2"/>
        </w:rPr>
        <w:t>объектов, кот</w:t>
      </w:r>
      <w:r w:rsidRPr="00296F1E">
        <w:rPr>
          <w:spacing w:val="-2"/>
        </w:rPr>
        <w:t>о</w:t>
      </w:r>
      <w:r w:rsidRPr="00296F1E">
        <w:rPr>
          <w:spacing w:val="-2"/>
        </w:rPr>
        <w:t xml:space="preserve">рые можно использовать в совместной исследовательской деятельности </w:t>
      </w:r>
      <w:r w:rsidRPr="00296F1E">
        <w:t>воспитателей и д</w:t>
      </w:r>
      <w:r w:rsidRPr="00296F1E">
        <w:t>е</w:t>
      </w:r>
      <w:r w:rsidRPr="00296F1E">
        <w:t>тей.</w:t>
      </w:r>
    </w:p>
    <w:p w:rsidR="00C16CAB" w:rsidRDefault="00C16CAB" w:rsidP="00D441C9">
      <w:pPr>
        <w:shd w:val="clear" w:color="auto" w:fill="FFFFFF"/>
        <w:jc w:val="center"/>
        <w:rPr>
          <w:b/>
          <w:bCs/>
          <w:spacing w:val="-1"/>
        </w:rPr>
      </w:pPr>
    </w:p>
    <w:p w:rsidR="00C16CAB" w:rsidRPr="00296F1E" w:rsidRDefault="00C16CAB" w:rsidP="00D441C9">
      <w:pPr>
        <w:shd w:val="clear" w:color="auto" w:fill="FFFFFF"/>
        <w:jc w:val="center"/>
      </w:pPr>
      <w:r w:rsidRPr="00296F1E">
        <w:rPr>
          <w:b/>
          <w:bCs/>
          <w:spacing w:val="-1"/>
        </w:rPr>
        <w:t>Создание условий для самовыражения средствами искусства</w:t>
      </w:r>
    </w:p>
    <w:p w:rsidR="00C16CAB" w:rsidRDefault="00C16CAB" w:rsidP="00D441C9">
      <w:pPr>
        <w:shd w:val="clear" w:color="auto" w:fill="FFFFFF"/>
        <w:ind w:firstLine="709"/>
        <w:jc w:val="both"/>
      </w:pPr>
      <w:r w:rsidRPr="00296F1E">
        <w:rPr>
          <w:spacing w:val="-1"/>
        </w:rPr>
        <w:t xml:space="preserve">В дошкольном возрасте дети должны получить опыт осмысления происходящих </w:t>
      </w:r>
      <w:r w:rsidRPr="00296F1E">
        <w:rPr>
          <w:spacing w:val="-3"/>
        </w:rPr>
        <w:t>с</w:t>
      </w:r>
      <w:r w:rsidRPr="00296F1E">
        <w:rPr>
          <w:spacing w:val="-3"/>
        </w:rPr>
        <w:t>о</w:t>
      </w:r>
      <w:r w:rsidRPr="00296F1E">
        <w:rPr>
          <w:spacing w:val="-3"/>
        </w:rPr>
        <w:t>бытий и выражения своего отношения к ним при помощи культурных средств — ли</w:t>
      </w:r>
      <w:r w:rsidRPr="00296F1E">
        <w:rPr>
          <w:spacing w:val="-3"/>
        </w:rPr>
        <w:softHyphen/>
      </w:r>
      <w:r w:rsidRPr="00296F1E">
        <w:t>ний, цвета, формы, звука, движения, сюжета и пр.</w:t>
      </w:r>
    </w:p>
    <w:p w:rsidR="00C16CAB" w:rsidRDefault="00C16CAB" w:rsidP="00D441C9">
      <w:pPr>
        <w:shd w:val="clear" w:color="auto" w:fill="FFFFFF"/>
        <w:ind w:firstLine="709"/>
        <w:jc w:val="both"/>
      </w:pPr>
      <w:r w:rsidRPr="00296F1E">
        <w:t>Для того чтобы дети научились выражать себя средствами искусства, педагог до</w:t>
      </w:r>
      <w:r w:rsidRPr="00296F1E">
        <w:t>л</w:t>
      </w:r>
      <w:r w:rsidRPr="00296F1E">
        <w:t>жен:</w:t>
      </w:r>
    </w:p>
    <w:p w:rsidR="00C16CAB" w:rsidRDefault="00C16CAB" w:rsidP="00D441C9">
      <w:pPr>
        <w:numPr>
          <w:ilvl w:val="0"/>
          <w:numId w:val="68"/>
        </w:numPr>
        <w:shd w:val="clear" w:color="auto" w:fill="FFFFFF"/>
        <w:jc w:val="both"/>
      </w:pPr>
      <w:r w:rsidRPr="0061062D">
        <w:t>планировать время в течение дня, когда дети могут создавать свои произведения;</w:t>
      </w:r>
    </w:p>
    <w:p w:rsidR="00C16CAB" w:rsidRDefault="00C16CAB" w:rsidP="00D441C9">
      <w:pPr>
        <w:numPr>
          <w:ilvl w:val="0"/>
          <w:numId w:val="68"/>
        </w:numPr>
        <w:shd w:val="clear" w:color="auto" w:fill="FFFFFF"/>
        <w:jc w:val="both"/>
      </w:pPr>
      <w:r w:rsidRPr="0061062D">
        <w:t>создавать атмосферу принятия и поддержки во время занятий творческими ви</w:t>
      </w:r>
      <w:r w:rsidRPr="0061062D">
        <w:softHyphen/>
      </w:r>
      <w:r w:rsidRPr="00296F1E">
        <w:t>дами деятельности;</w:t>
      </w:r>
    </w:p>
    <w:p w:rsidR="00C16CAB" w:rsidRDefault="00C16CAB" w:rsidP="00D441C9">
      <w:pPr>
        <w:numPr>
          <w:ilvl w:val="0"/>
          <w:numId w:val="68"/>
        </w:numPr>
        <w:shd w:val="clear" w:color="auto" w:fill="FFFFFF"/>
        <w:jc w:val="both"/>
      </w:pPr>
      <w:r w:rsidRPr="0061062D">
        <w:t>оказывать помощь и поддержку в овладении необходимыми для занятий техни</w:t>
      </w:r>
      <w:r w:rsidRPr="0061062D">
        <w:softHyphen/>
      </w:r>
      <w:r w:rsidRPr="00296F1E">
        <w:t>ческими навыками;</w:t>
      </w:r>
    </w:p>
    <w:p w:rsidR="00C16CAB" w:rsidRDefault="00C16CAB" w:rsidP="00D441C9">
      <w:pPr>
        <w:numPr>
          <w:ilvl w:val="0"/>
          <w:numId w:val="68"/>
        </w:numPr>
        <w:shd w:val="clear" w:color="auto" w:fill="FFFFFF"/>
        <w:jc w:val="both"/>
      </w:pPr>
      <w:r w:rsidRPr="0061062D">
        <w:t>предлагать такие задания, чтобы детские произведения не были стереотипны</w:t>
      </w:r>
      <w:r w:rsidRPr="0061062D">
        <w:softHyphen/>
      </w:r>
      <w:r w:rsidRPr="00296F1E">
        <w:t>ми, отражали их замысел;</w:t>
      </w:r>
    </w:p>
    <w:p w:rsidR="00C16CAB" w:rsidRDefault="00C16CAB" w:rsidP="00D441C9">
      <w:pPr>
        <w:numPr>
          <w:ilvl w:val="0"/>
          <w:numId w:val="68"/>
        </w:numPr>
        <w:shd w:val="clear" w:color="auto" w:fill="FFFFFF"/>
        <w:jc w:val="both"/>
      </w:pPr>
      <w:r w:rsidRPr="0061062D">
        <w:rPr>
          <w:spacing w:val="-2"/>
        </w:rPr>
        <w:t>поддерживать детскую инициативу в воплощении замысла и выборе необходи</w:t>
      </w:r>
      <w:r w:rsidRPr="0061062D">
        <w:rPr>
          <w:spacing w:val="-2"/>
        </w:rPr>
        <w:softHyphen/>
      </w:r>
      <w:r w:rsidRPr="00296F1E">
        <w:t>мых для этого средств;</w:t>
      </w:r>
    </w:p>
    <w:p w:rsidR="00C16CAB" w:rsidRPr="00296F1E" w:rsidRDefault="00C16CAB" w:rsidP="00D441C9">
      <w:pPr>
        <w:numPr>
          <w:ilvl w:val="0"/>
          <w:numId w:val="68"/>
        </w:numPr>
        <w:shd w:val="clear" w:color="auto" w:fill="FFFFFF"/>
        <w:jc w:val="both"/>
      </w:pPr>
      <w:r w:rsidRPr="00296F1E">
        <w:t>организовывать события, мероприятия, выставки проектов, на которых до</w:t>
      </w:r>
      <w:r w:rsidRPr="00296F1E">
        <w:softHyphen/>
      </w:r>
      <w:r w:rsidRPr="0061062D">
        <w:rPr>
          <w:spacing w:val="-3"/>
        </w:rPr>
        <w:t>школьники могут представить свои произведения для детей разных групп и родит</w:t>
      </w:r>
      <w:r w:rsidRPr="0061062D">
        <w:rPr>
          <w:spacing w:val="-3"/>
        </w:rPr>
        <w:t>е</w:t>
      </w:r>
      <w:r w:rsidRPr="0061062D">
        <w:rPr>
          <w:spacing w:val="-3"/>
        </w:rPr>
        <w:t>лей.</w:t>
      </w:r>
    </w:p>
    <w:p w:rsidR="00C16CAB" w:rsidRDefault="00C16CAB" w:rsidP="00D441C9">
      <w:pPr>
        <w:shd w:val="clear" w:color="auto" w:fill="FFFFFF"/>
        <w:ind w:hanging="360"/>
        <w:jc w:val="center"/>
        <w:rPr>
          <w:b/>
          <w:bCs/>
          <w:i/>
          <w:iCs/>
          <w:spacing w:val="-1"/>
        </w:rPr>
      </w:pPr>
    </w:p>
    <w:p w:rsidR="00C16CAB" w:rsidRDefault="00C16CAB" w:rsidP="00D441C9">
      <w:pPr>
        <w:shd w:val="clear" w:color="auto" w:fill="FFFFFF"/>
        <w:ind w:hanging="360"/>
        <w:jc w:val="center"/>
        <w:rPr>
          <w:b/>
          <w:bCs/>
          <w:i/>
          <w:iCs/>
          <w:spacing w:val="-1"/>
        </w:rPr>
      </w:pPr>
    </w:p>
    <w:p w:rsidR="00C16CAB" w:rsidRDefault="00C16CAB" w:rsidP="00D441C9">
      <w:pPr>
        <w:shd w:val="clear" w:color="auto" w:fill="FFFFFF"/>
        <w:ind w:hanging="360"/>
        <w:jc w:val="center"/>
        <w:rPr>
          <w:b/>
          <w:bCs/>
          <w:iCs/>
          <w:spacing w:val="-1"/>
        </w:rPr>
      </w:pPr>
      <w:r w:rsidRPr="0061062D">
        <w:rPr>
          <w:b/>
          <w:bCs/>
          <w:iCs/>
          <w:spacing w:val="-1"/>
        </w:rPr>
        <w:t xml:space="preserve">Особенности организации предметно-пространственной среды для </w:t>
      </w:r>
    </w:p>
    <w:p w:rsidR="00C16CAB" w:rsidRPr="0061062D" w:rsidRDefault="00C16CAB" w:rsidP="00D441C9">
      <w:pPr>
        <w:shd w:val="clear" w:color="auto" w:fill="FFFFFF"/>
        <w:ind w:hanging="360"/>
        <w:jc w:val="center"/>
      </w:pPr>
      <w:r w:rsidRPr="0061062D">
        <w:rPr>
          <w:b/>
          <w:bCs/>
          <w:iCs/>
          <w:spacing w:val="-1"/>
        </w:rPr>
        <w:t>самовыражения -</w:t>
      </w:r>
      <w:r>
        <w:rPr>
          <w:b/>
          <w:bCs/>
          <w:iCs/>
          <w:spacing w:val="-1"/>
        </w:rPr>
        <w:t xml:space="preserve"> </w:t>
      </w:r>
      <w:r w:rsidRPr="0061062D">
        <w:rPr>
          <w:b/>
          <w:bCs/>
          <w:iCs/>
        </w:rPr>
        <w:t>средствами искусства</w:t>
      </w:r>
    </w:p>
    <w:p w:rsidR="00C16CAB" w:rsidRPr="00296F1E" w:rsidRDefault="00C16CAB" w:rsidP="00D441C9">
      <w:pPr>
        <w:shd w:val="clear" w:color="auto" w:fill="FFFFFF"/>
        <w:ind w:firstLine="709"/>
        <w:jc w:val="both"/>
      </w:pPr>
      <w:r w:rsidRPr="00296F1E">
        <w:rPr>
          <w:spacing w:val="-1"/>
        </w:rPr>
        <w:t xml:space="preserve">Образовательная среда должна обеспечивать наличие необходимых материалов, </w:t>
      </w:r>
      <w:r w:rsidRPr="00296F1E">
        <w:rPr>
          <w:spacing w:val="-2"/>
        </w:rPr>
        <w:t xml:space="preserve">возможность заниматься разными видами деятельности: живописью, рисунком, игрой </w:t>
      </w:r>
      <w:r w:rsidRPr="00296F1E">
        <w:rPr>
          <w:spacing w:val="-1"/>
        </w:rPr>
        <w:t>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C16CAB" w:rsidRDefault="00C16CAB" w:rsidP="00D441C9">
      <w:pPr>
        <w:shd w:val="clear" w:color="auto" w:fill="FFFFFF"/>
        <w:rPr>
          <w:b/>
          <w:bCs/>
          <w:spacing w:val="-1"/>
        </w:rPr>
      </w:pPr>
    </w:p>
    <w:p w:rsidR="00C16CAB" w:rsidRPr="00296F1E" w:rsidRDefault="00C16CAB" w:rsidP="00D441C9">
      <w:pPr>
        <w:shd w:val="clear" w:color="auto" w:fill="FFFFFF"/>
        <w:jc w:val="center"/>
      </w:pPr>
      <w:r w:rsidRPr="00296F1E">
        <w:rPr>
          <w:b/>
          <w:bCs/>
          <w:spacing w:val="-1"/>
        </w:rPr>
        <w:t>Создание условий для физического развития</w:t>
      </w:r>
    </w:p>
    <w:p w:rsidR="00C16CAB" w:rsidRDefault="00C16CAB" w:rsidP="00D441C9">
      <w:pPr>
        <w:shd w:val="clear" w:color="auto" w:fill="FFFFFF"/>
        <w:ind w:firstLine="709"/>
        <w:jc w:val="both"/>
      </w:pPr>
      <w:r w:rsidRPr="00296F1E">
        <w:rPr>
          <w:spacing w:val="-1"/>
        </w:rPr>
        <w:t>Физическое развитие очень важно для здоровья детей, потому что позволяет реа</w:t>
      </w:r>
      <w:r w:rsidRPr="00296F1E">
        <w:rPr>
          <w:spacing w:val="-1"/>
        </w:rPr>
        <w:softHyphen/>
      </w:r>
      <w:r w:rsidRPr="00296F1E">
        <w:rPr>
          <w:spacing w:val="-2"/>
        </w:rPr>
        <w:t xml:space="preserve">лизовать их врожденное стремление к движению. Становление детской идентичности, </w:t>
      </w:r>
      <w:r w:rsidRPr="00296F1E">
        <w:rPr>
          <w:spacing w:val="-1"/>
        </w:rPr>
        <w:t>о</w:t>
      </w:r>
      <w:r w:rsidRPr="00296F1E">
        <w:rPr>
          <w:spacing w:val="-1"/>
        </w:rPr>
        <w:t>б</w:t>
      </w:r>
      <w:r w:rsidRPr="00296F1E">
        <w:rPr>
          <w:spacing w:val="-1"/>
        </w:rPr>
        <w:t>раза Я тесно связано с физическим развитием ребенка, с его ловкостью, подвижно</w:t>
      </w:r>
      <w:r w:rsidRPr="00296F1E">
        <w:rPr>
          <w:spacing w:val="-1"/>
        </w:rPr>
        <w:softHyphen/>
      </w:r>
      <w:r w:rsidRPr="00296F1E">
        <w:t>стью, активностью.</w:t>
      </w:r>
    </w:p>
    <w:p w:rsidR="00C16CAB" w:rsidRDefault="00C16CAB" w:rsidP="00D441C9">
      <w:pPr>
        <w:shd w:val="clear" w:color="auto" w:fill="FFFFFF"/>
        <w:ind w:firstLine="709"/>
        <w:jc w:val="both"/>
      </w:pPr>
      <w:r w:rsidRPr="00296F1E">
        <w:t>Для того чтобы стимулировать физическое развитие детей, важно:</w:t>
      </w:r>
    </w:p>
    <w:p w:rsidR="00C16CAB" w:rsidRDefault="00C16CAB" w:rsidP="00D441C9">
      <w:pPr>
        <w:numPr>
          <w:ilvl w:val="0"/>
          <w:numId w:val="69"/>
        </w:numPr>
        <w:shd w:val="clear" w:color="auto" w:fill="FFFFFF"/>
        <w:jc w:val="both"/>
      </w:pPr>
      <w:r w:rsidRPr="0061062D">
        <w:lastRenderedPageBreak/>
        <w:t>ежедневно предоставлять детям возможность активно двигаться;</w:t>
      </w:r>
    </w:p>
    <w:p w:rsidR="00C16CAB" w:rsidRDefault="00C16CAB" w:rsidP="00D441C9">
      <w:pPr>
        <w:numPr>
          <w:ilvl w:val="0"/>
          <w:numId w:val="69"/>
        </w:numPr>
        <w:shd w:val="clear" w:color="auto" w:fill="FFFFFF"/>
        <w:jc w:val="both"/>
      </w:pPr>
      <w:r w:rsidRPr="0061062D">
        <w:t>обучать детей правилам безопасности;</w:t>
      </w:r>
    </w:p>
    <w:p w:rsidR="00C16CAB" w:rsidRDefault="00C16CAB" w:rsidP="00D441C9">
      <w:pPr>
        <w:numPr>
          <w:ilvl w:val="0"/>
          <w:numId w:val="69"/>
        </w:numPr>
        <w:shd w:val="clear" w:color="auto" w:fill="FFFFFF"/>
        <w:jc w:val="both"/>
      </w:pPr>
      <w:r w:rsidRPr="0061062D">
        <w:t>создавать доброжелательную атмосферу эмоционального принятия, способст</w:t>
      </w:r>
      <w:r w:rsidRPr="0061062D">
        <w:softHyphen/>
      </w:r>
      <w:r w:rsidRPr="0061062D">
        <w:rPr>
          <w:spacing w:val="-2"/>
        </w:rPr>
        <w:t>вующую проявлениям активности всех детей (в том числе и менее активных) в дв</w:t>
      </w:r>
      <w:r w:rsidRPr="0061062D">
        <w:rPr>
          <w:spacing w:val="-2"/>
        </w:rPr>
        <w:t>и</w:t>
      </w:r>
      <w:r w:rsidRPr="0061062D">
        <w:rPr>
          <w:spacing w:val="-2"/>
        </w:rPr>
        <w:t>га</w:t>
      </w:r>
      <w:r w:rsidRPr="0061062D">
        <w:rPr>
          <w:spacing w:val="-2"/>
        </w:rPr>
        <w:softHyphen/>
      </w:r>
      <w:r w:rsidRPr="00296F1E">
        <w:t>тельной сфере;</w:t>
      </w:r>
    </w:p>
    <w:p w:rsidR="00C16CAB" w:rsidRPr="00296F1E" w:rsidRDefault="00C16CAB" w:rsidP="00D441C9">
      <w:pPr>
        <w:numPr>
          <w:ilvl w:val="0"/>
          <w:numId w:val="69"/>
        </w:numPr>
        <w:shd w:val="clear" w:color="auto" w:fill="FFFFFF"/>
        <w:jc w:val="both"/>
      </w:pPr>
      <w:r w:rsidRPr="0061062D">
        <w:rPr>
          <w:spacing w:val="-1"/>
        </w:rPr>
        <w:t>использовать различные методы обучения, помогающие детям с разным уров</w:t>
      </w:r>
      <w:r w:rsidRPr="0061062D">
        <w:rPr>
          <w:spacing w:val="-1"/>
        </w:rPr>
        <w:softHyphen/>
        <w:t>нем физического развития с удовольствием бегать, лазать, прыгать.</w:t>
      </w:r>
    </w:p>
    <w:p w:rsidR="00C16CAB" w:rsidRDefault="00C16CAB" w:rsidP="00D441C9">
      <w:pPr>
        <w:shd w:val="clear" w:color="auto" w:fill="FFFFFF"/>
        <w:ind w:firstLine="293"/>
        <w:jc w:val="center"/>
        <w:rPr>
          <w:b/>
          <w:bCs/>
          <w:iCs/>
          <w:spacing w:val="-2"/>
        </w:rPr>
      </w:pPr>
    </w:p>
    <w:p w:rsidR="00C16CAB" w:rsidRPr="0061062D" w:rsidRDefault="00C16CAB" w:rsidP="00D441C9">
      <w:pPr>
        <w:shd w:val="clear" w:color="auto" w:fill="FFFFFF"/>
        <w:ind w:firstLine="293"/>
        <w:jc w:val="center"/>
      </w:pPr>
      <w:r w:rsidRPr="0061062D">
        <w:rPr>
          <w:b/>
          <w:bCs/>
          <w:iCs/>
          <w:spacing w:val="-2"/>
        </w:rPr>
        <w:t>Особенности организации предметно-пространственной среды для физическо</w:t>
      </w:r>
      <w:r w:rsidRPr="0061062D">
        <w:rPr>
          <w:b/>
          <w:bCs/>
          <w:iCs/>
          <w:spacing w:val="-2"/>
        </w:rPr>
        <w:softHyphen/>
      </w:r>
      <w:r w:rsidRPr="0061062D">
        <w:rPr>
          <w:b/>
          <w:bCs/>
          <w:iCs/>
        </w:rPr>
        <w:t>го развития</w:t>
      </w:r>
    </w:p>
    <w:p w:rsidR="00C16CAB" w:rsidRDefault="00C16CAB" w:rsidP="00D441C9">
      <w:pPr>
        <w:shd w:val="clear" w:color="auto" w:fill="FFFFFF"/>
        <w:ind w:firstLine="709"/>
        <w:jc w:val="both"/>
      </w:pPr>
      <w:r w:rsidRPr="00296F1E">
        <w:t>Среда должна стимулировать физическую активность детей, присущее им жела</w:t>
      </w:r>
      <w:r w:rsidRPr="00296F1E">
        <w:softHyphen/>
        <w:t xml:space="preserve">ние двигаться, познавать, побуждать к подвижным играм. В ходе подвижных игр, в </w:t>
      </w:r>
      <w:r w:rsidRPr="00296F1E">
        <w:rPr>
          <w:spacing w:val="-2"/>
        </w:rPr>
        <w:t>том числе спонтанных, дети должны иметь возможность использовать игровое и спор</w:t>
      </w:r>
      <w:r w:rsidRPr="00296F1E">
        <w:rPr>
          <w:spacing w:val="-2"/>
        </w:rPr>
        <w:softHyphen/>
        <w:t>тивное оборуд</w:t>
      </w:r>
      <w:r w:rsidRPr="00296F1E">
        <w:rPr>
          <w:spacing w:val="-2"/>
        </w:rPr>
        <w:t>о</w:t>
      </w:r>
      <w:r w:rsidRPr="00296F1E">
        <w:rPr>
          <w:spacing w:val="-2"/>
        </w:rPr>
        <w:t xml:space="preserve">вание. Игровая площадка должна предоставлять условия для развития </w:t>
      </w:r>
      <w:r w:rsidRPr="00296F1E">
        <w:t>крупной моторики.</w:t>
      </w:r>
    </w:p>
    <w:p w:rsidR="00C16CAB" w:rsidRPr="00296F1E" w:rsidRDefault="00C16CAB" w:rsidP="00D441C9">
      <w:pPr>
        <w:shd w:val="clear" w:color="auto" w:fill="FFFFFF"/>
        <w:ind w:firstLine="709"/>
        <w:jc w:val="both"/>
      </w:pPr>
      <w:r w:rsidRPr="00296F1E">
        <w:rPr>
          <w:spacing w:val="-1"/>
        </w:rPr>
        <w:t>Игровое пространство (как на площадке, так и в помещениях) должно быть транс</w:t>
      </w:r>
      <w:r w:rsidRPr="00296F1E">
        <w:rPr>
          <w:spacing w:val="-1"/>
        </w:rPr>
        <w:softHyphen/>
      </w:r>
      <w:r w:rsidRPr="00296F1E">
        <w:rPr>
          <w:spacing w:val="-2"/>
        </w:rPr>
        <w:t xml:space="preserve">формируемым (меняться в зависимости от игры и предоставлять достаточно места для </w:t>
      </w:r>
      <w:r w:rsidRPr="00296F1E">
        <w:t>дв</w:t>
      </w:r>
      <w:r w:rsidRPr="00296F1E">
        <w:t>и</w:t>
      </w:r>
      <w:r w:rsidRPr="00296F1E">
        <w:t>гательной активности).</w:t>
      </w:r>
    </w:p>
    <w:p w:rsidR="00C16CAB" w:rsidRPr="00296F1E" w:rsidRDefault="00C16CAB" w:rsidP="00D441C9">
      <w:pPr>
        <w:shd w:val="clear" w:color="auto" w:fill="FFFFFF"/>
        <w:spacing w:before="259"/>
      </w:pPr>
      <w:r>
        <w:rPr>
          <w:b/>
          <w:bCs/>
        </w:rPr>
        <w:t xml:space="preserve">Б) </w:t>
      </w:r>
      <w:r w:rsidRPr="00296F1E">
        <w:rPr>
          <w:b/>
          <w:bCs/>
        </w:rPr>
        <w:t>Часть, формируемая участниками образовательных отношений</w:t>
      </w:r>
    </w:p>
    <w:p w:rsidR="00C16CAB" w:rsidRDefault="00C16CAB" w:rsidP="00F94E39">
      <w:pPr>
        <w:shd w:val="clear" w:color="auto" w:fill="FFFFFF"/>
        <w:ind w:firstLine="709"/>
        <w:jc w:val="center"/>
        <w:rPr>
          <w:b/>
          <w:bCs/>
          <w:spacing w:val="-1"/>
        </w:rPr>
      </w:pPr>
      <w:r w:rsidRPr="00296F1E">
        <w:rPr>
          <w:b/>
          <w:bCs/>
          <w:spacing w:val="-1"/>
        </w:rPr>
        <w:t>Особенности организации образовательного процесса, направленного</w:t>
      </w:r>
    </w:p>
    <w:p w:rsidR="00C16CAB" w:rsidRPr="00296F1E" w:rsidRDefault="00C16CAB" w:rsidP="00F94E39">
      <w:pPr>
        <w:shd w:val="clear" w:color="auto" w:fill="FFFFFF"/>
        <w:ind w:firstLine="709"/>
        <w:jc w:val="center"/>
      </w:pPr>
      <w:r w:rsidRPr="00296F1E">
        <w:rPr>
          <w:b/>
          <w:bCs/>
          <w:spacing w:val="-1"/>
        </w:rPr>
        <w:t xml:space="preserve"> на под</w:t>
      </w:r>
      <w:r w:rsidRPr="00296F1E">
        <w:rPr>
          <w:b/>
          <w:bCs/>
          <w:spacing w:val="-1"/>
        </w:rPr>
        <w:softHyphen/>
      </w:r>
      <w:r w:rsidRPr="00296F1E">
        <w:rPr>
          <w:b/>
          <w:bCs/>
        </w:rPr>
        <w:t>держку детской инициативы</w:t>
      </w:r>
    </w:p>
    <w:p w:rsidR="00C16CAB" w:rsidRDefault="00C16CAB" w:rsidP="00D441C9">
      <w:pPr>
        <w:shd w:val="clear" w:color="auto" w:fill="FFFFFF"/>
        <w:ind w:firstLine="709"/>
        <w:jc w:val="both"/>
      </w:pPr>
      <w:r w:rsidRPr="00296F1E">
        <w:rPr>
          <w:i/>
          <w:iCs/>
        </w:rPr>
        <w:t xml:space="preserve">Цель </w:t>
      </w:r>
      <w:r w:rsidRPr="00296F1E">
        <w:t xml:space="preserve">— создание модели организации оптимального образовательного процесса, </w:t>
      </w:r>
      <w:r w:rsidRPr="00296F1E">
        <w:rPr>
          <w:spacing w:val="-1"/>
        </w:rPr>
        <w:t xml:space="preserve">обеспечивающего максимальное раскрытие природного потенциала каждого ребенка, </w:t>
      </w:r>
      <w:r w:rsidRPr="00296F1E">
        <w:t>н</w:t>
      </w:r>
      <w:r w:rsidRPr="00296F1E">
        <w:t>е</w:t>
      </w:r>
      <w:r w:rsidRPr="00296F1E">
        <w:t>зависимо от состояния здоровья.</w:t>
      </w:r>
    </w:p>
    <w:p w:rsidR="00C16CAB" w:rsidRDefault="00C16CAB" w:rsidP="00D441C9">
      <w:pPr>
        <w:shd w:val="clear" w:color="auto" w:fill="FFFFFF"/>
        <w:ind w:firstLine="709"/>
        <w:jc w:val="both"/>
        <w:rPr>
          <w:i/>
          <w:iCs/>
          <w:spacing w:val="-1"/>
        </w:rPr>
      </w:pPr>
      <w:r w:rsidRPr="00296F1E">
        <w:t>Для воспитания личности необходима особая организация педагогического про</w:t>
      </w:r>
      <w:r w:rsidRPr="00296F1E">
        <w:softHyphen/>
        <w:t xml:space="preserve">цесса в дошкольном учреждении. Его основная черта — психологически бережное </w:t>
      </w:r>
      <w:r w:rsidRPr="00296F1E">
        <w:rPr>
          <w:spacing w:val="-2"/>
        </w:rPr>
        <w:t>отн</w:t>
      </w:r>
      <w:r w:rsidRPr="00296F1E">
        <w:rPr>
          <w:spacing w:val="-2"/>
        </w:rPr>
        <w:t>о</w:t>
      </w:r>
      <w:r w:rsidRPr="00296F1E">
        <w:rPr>
          <w:spacing w:val="-2"/>
        </w:rPr>
        <w:t xml:space="preserve">шение к личности ребенка, уважение в нем человека, имеющего право на личную </w:t>
      </w:r>
      <w:r w:rsidRPr="00296F1E">
        <w:t xml:space="preserve">жизнь. Поэтому организация жизни детей должна быть направлена на то, чтобы как </w:t>
      </w:r>
      <w:r w:rsidRPr="00296F1E">
        <w:rPr>
          <w:spacing w:val="-1"/>
        </w:rPr>
        <w:t xml:space="preserve">можно меньше прерывать деятельность детей и мешать ей. Это находит отражение в организации гибкого режима под условным названием </w:t>
      </w:r>
      <w:r w:rsidRPr="00296F1E">
        <w:rPr>
          <w:i/>
          <w:iCs/>
          <w:spacing w:val="-1"/>
        </w:rPr>
        <w:t>«подвижное в неподвижном».</w:t>
      </w:r>
    </w:p>
    <w:p w:rsidR="00C16CAB" w:rsidRDefault="00C16CAB" w:rsidP="00D441C9">
      <w:pPr>
        <w:shd w:val="clear" w:color="auto" w:fill="FFFFFF"/>
        <w:ind w:firstLine="709"/>
        <w:jc w:val="both"/>
      </w:pPr>
      <w:r w:rsidRPr="00296F1E">
        <w:rPr>
          <w:spacing w:val="-1"/>
        </w:rPr>
        <w:t xml:space="preserve">Суть </w:t>
      </w:r>
      <w:r w:rsidRPr="00296F1E">
        <w:rPr>
          <w:i/>
          <w:iCs/>
          <w:spacing w:val="-1"/>
        </w:rPr>
        <w:t xml:space="preserve">его в свободном распределении деятельности детей </w:t>
      </w:r>
      <w:r w:rsidRPr="00296F1E">
        <w:rPr>
          <w:spacing w:val="-1"/>
        </w:rPr>
        <w:t xml:space="preserve">воспитателем в </w:t>
      </w:r>
      <w:r w:rsidRPr="00296F1E">
        <w:rPr>
          <w:i/>
          <w:iCs/>
          <w:spacing w:val="-1"/>
        </w:rPr>
        <w:t>зависи</w:t>
      </w:r>
      <w:r w:rsidRPr="00296F1E">
        <w:rPr>
          <w:i/>
          <w:iCs/>
          <w:spacing w:val="-1"/>
        </w:rPr>
        <w:softHyphen/>
      </w:r>
      <w:r w:rsidRPr="00296F1E">
        <w:rPr>
          <w:i/>
          <w:iCs/>
          <w:spacing w:val="-2"/>
        </w:rPr>
        <w:t xml:space="preserve">мости от решаемых задач, </w:t>
      </w:r>
      <w:r w:rsidRPr="00296F1E">
        <w:rPr>
          <w:spacing w:val="-2"/>
        </w:rPr>
        <w:t>погодных условий, объема и сложности предлагаемого де</w:t>
      </w:r>
      <w:r w:rsidRPr="00296F1E">
        <w:rPr>
          <w:spacing w:val="-2"/>
        </w:rPr>
        <w:softHyphen/>
      </w:r>
      <w:r w:rsidRPr="00296F1E">
        <w:t>тям обучающего материала.</w:t>
      </w:r>
    </w:p>
    <w:p w:rsidR="00C16CAB" w:rsidRDefault="00C16CAB" w:rsidP="00D441C9">
      <w:pPr>
        <w:shd w:val="clear" w:color="auto" w:fill="FFFFFF"/>
        <w:ind w:firstLine="709"/>
        <w:jc w:val="both"/>
      </w:pPr>
      <w:r w:rsidRPr="00296F1E">
        <w:rPr>
          <w:spacing w:val="-1"/>
        </w:rPr>
        <w:t>Педагог обязан продумать стиль и модель общения с детьми в зависимости от по</w:t>
      </w:r>
      <w:r w:rsidRPr="00296F1E">
        <w:rPr>
          <w:spacing w:val="-1"/>
        </w:rPr>
        <w:softHyphen/>
      </w:r>
      <w:r w:rsidRPr="00296F1E">
        <w:rPr>
          <w:spacing w:val="-2"/>
        </w:rPr>
        <w:t xml:space="preserve">ставленных задач, позаботиться об эмоциональном фоне детской деятельности </w:t>
      </w:r>
      <w:r w:rsidRPr="00296F1E">
        <w:rPr>
          <w:i/>
          <w:iCs/>
          <w:spacing w:val="-2"/>
        </w:rPr>
        <w:t xml:space="preserve">(умение </w:t>
      </w:r>
      <w:r w:rsidRPr="00296F1E">
        <w:rPr>
          <w:i/>
          <w:iCs/>
          <w:spacing w:val="-1"/>
        </w:rPr>
        <w:t xml:space="preserve">с детьми договориться). </w:t>
      </w:r>
      <w:r w:rsidRPr="00296F1E">
        <w:rPr>
          <w:spacing w:val="-1"/>
        </w:rPr>
        <w:t xml:space="preserve">Ведь отношения ребенка с воспитателями играют огромную </w:t>
      </w:r>
      <w:r w:rsidRPr="00296F1E">
        <w:t>роль в формировании его личности.</w:t>
      </w:r>
    </w:p>
    <w:p w:rsidR="00C16CAB" w:rsidRDefault="00C16CAB" w:rsidP="00F94E39">
      <w:pPr>
        <w:shd w:val="clear" w:color="auto" w:fill="FFFFFF"/>
        <w:ind w:firstLine="709"/>
        <w:jc w:val="both"/>
      </w:pPr>
      <w:r w:rsidRPr="00296F1E">
        <w:rPr>
          <w:spacing w:val="-3"/>
        </w:rPr>
        <w:t>Выбор содержания деятельности должен идти от детей, их желаний и уровня разви</w:t>
      </w:r>
      <w:r w:rsidRPr="00296F1E">
        <w:rPr>
          <w:spacing w:val="-3"/>
        </w:rPr>
        <w:softHyphen/>
      </w:r>
      <w:r w:rsidRPr="00296F1E">
        <w:rPr>
          <w:spacing w:val="-2"/>
        </w:rPr>
        <w:t xml:space="preserve">тия. Дети становятся участниками планирования деятельности, поскольку их вопросы, </w:t>
      </w:r>
      <w:r w:rsidRPr="00296F1E">
        <w:rPr>
          <w:spacing w:val="-1"/>
        </w:rPr>
        <w:t>идеи, предложения, особенности поведения, опыт жизни в де</w:t>
      </w:r>
      <w:r>
        <w:rPr>
          <w:spacing w:val="-1"/>
        </w:rPr>
        <w:t>тском саду и за его пре</w:t>
      </w:r>
      <w:r>
        <w:rPr>
          <w:spacing w:val="-1"/>
        </w:rPr>
        <w:softHyphen/>
        <w:t>делами -</w:t>
      </w:r>
      <w:r w:rsidRPr="00296F1E">
        <w:rPr>
          <w:spacing w:val="-1"/>
        </w:rPr>
        <w:t xml:space="preserve">важнейший критерий отбора содержания воспитания и обучения и сроков </w:t>
      </w:r>
      <w:r w:rsidRPr="00296F1E">
        <w:t>его реализации.</w:t>
      </w:r>
    </w:p>
    <w:p w:rsidR="00C16CAB" w:rsidRDefault="00C16CAB" w:rsidP="00F94E39">
      <w:pPr>
        <w:shd w:val="clear" w:color="auto" w:fill="FFFFFF"/>
        <w:ind w:firstLine="709"/>
        <w:jc w:val="both"/>
      </w:pPr>
      <w:r w:rsidRPr="00296F1E">
        <w:rPr>
          <w:spacing w:val="-3"/>
        </w:rPr>
        <w:t xml:space="preserve">Благодаря такому </w:t>
      </w:r>
      <w:r w:rsidRPr="00296F1E">
        <w:rPr>
          <w:b/>
          <w:bCs/>
          <w:i/>
          <w:iCs/>
          <w:spacing w:val="-3"/>
        </w:rPr>
        <w:t xml:space="preserve">открытому планированию </w:t>
      </w:r>
      <w:r w:rsidRPr="00296F1E">
        <w:rPr>
          <w:spacing w:val="-3"/>
        </w:rPr>
        <w:t xml:space="preserve">педагог предлагает детям то, что для </w:t>
      </w:r>
      <w:r w:rsidRPr="00296F1E">
        <w:t xml:space="preserve">них значимо в данный момент жизни. Открытое планирование требует перестройки </w:t>
      </w:r>
      <w:r w:rsidRPr="00296F1E">
        <w:rPr>
          <w:spacing w:val="-1"/>
        </w:rPr>
        <w:t>де</w:t>
      </w:r>
      <w:r w:rsidRPr="00296F1E">
        <w:rPr>
          <w:spacing w:val="-1"/>
        </w:rPr>
        <w:t>я</w:t>
      </w:r>
      <w:r w:rsidRPr="00296F1E">
        <w:rPr>
          <w:spacing w:val="-1"/>
        </w:rPr>
        <w:t xml:space="preserve">тельности воспитателя. Она характеризуется отсутствием жесткой методической и </w:t>
      </w:r>
      <w:r w:rsidRPr="00296F1E">
        <w:t>соде</w:t>
      </w:r>
      <w:r w:rsidRPr="00296F1E">
        <w:t>р</w:t>
      </w:r>
      <w:r w:rsidRPr="00296F1E">
        <w:t>жательной регламентации.</w:t>
      </w:r>
    </w:p>
    <w:p w:rsidR="00C16CAB" w:rsidRDefault="00C16CAB" w:rsidP="00F94E39">
      <w:pPr>
        <w:shd w:val="clear" w:color="auto" w:fill="FFFFFF"/>
        <w:ind w:firstLine="709"/>
        <w:jc w:val="both"/>
        <w:rPr>
          <w:b/>
          <w:bCs/>
          <w:i/>
          <w:iCs/>
          <w:spacing w:val="-1"/>
        </w:rPr>
      </w:pPr>
      <w:r w:rsidRPr="00296F1E">
        <w:rPr>
          <w:b/>
          <w:bCs/>
          <w:i/>
          <w:iCs/>
          <w:spacing w:val="-1"/>
        </w:rPr>
        <w:t>Педагогический процесс должен базироваться на двух основаниях:</w:t>
      </w:r>
    </w:p>
    <w:p w:rsidR="00C16CAB" w:rsidRDefault="00C16CAB" w:rsidP="00F94E39">
      <w:pPr>
        <w:shd w:val="clear" w:color="auto" w:fill="FFFFFF"/>
        <w:ind w:firstLine="709"/>
        <w:jc w:val="both"/>
      </w:pPr>
      <w:r>
        <w:rPr>
          <w:b/>
          <w:bCs/>
          <w:i/>
          <w:iCs/>
          <w:spacing w:val="-1"/>
        </w:rPr>
        <w:t xml:space="preserve">- </w:t>
      </w:r>
      <w:r w:rsidRPr="00296F1E">
        <w:rPr>
          <w:i/>
          <w:iCs/>
        </w:rPr>
        <w:t xml:space="preserve">планировании, </w:t>
      </w:r>
      <w:r w:rsidRPr="00296F1E">
        <w:t>направленном на усвоение детьми определенного содержания пр</w:t>
      </w:r>
      <w:r w:rsidRPr="00296F1E">
        <w:t>о</w:t>
      </w:r>
      <w:r w:rsidRPr="00296F1E">
        <w:t>граммы (стратегия педагогического процесса);</w:t>
      </w:r>
    </w:p>
    <w:p w:rsidR="00C16CAB" w:rsidRDefault="00C16CAB" w:rsidP="00F94E39">
      <w:pPr>
        <w:shd w:val="clear" w:color="auto" w:fill="FFFFFF"/>
        <w:ind w:firstLine="709"/>
        <w:jc w:val="both"/>
      </w:pPr>
      <w:r>
        <w:t xml:space="preserve">- </w:t>
      </w:r>
      <w:r w:rsidRPr="00296F1E">
        <w:rPr>
          <w:spacing w:val="-2"/>
        </w:rPr>
        <w:t xml:space="preserve">своеобразной </w:t>
      </w:r>
      <w:r w:rsidRPr="00296F1E">
        <w:rPr>
          <w:i/>
          <w:iCs/>
          <w:spacing w:val="-2"/>
        </w:rPr>
        <w:t xml:space="preserve">педагогической импровизации, </w:t>
      </w:r>
      <w:r w:rsidRPr="00296F1E">
        <w:rPr>
          <w:spacing w:val="-2"/>
        </w:rPr>
        <w:t>посредством которой взрослый ва</w:t>
      </w:r>
      <w:r w:rsidRPr="00296F1E">
        <w:rPr>
          <w:spacing w:val="-2"/>
        </w:rPr>
        <w:softHyphen/>
      </w:r>
      <w:r w:rsidRPr="00296F1E">
        <w:rPr>
          <w:spacing w:val="-1"/>
        </w:rPr>
        <w:t xml:space="preserve">рьирует содержание, формы и методы в каждой конкретной ситуации взаимодействия </w:t>
      </w:r>
      <w:r w:rsidRPr="00296F1E">
        <w:t>с ребенком (тактика педагогического процесса).</w:t>
      </w:r>
    </w:p>
    <w:p w:rsidR="00C16CAB" w:rsidRDefault="00C16CAB" w:rsidP="00F94E39">
      <w:pPr>
        <w:shd w:val="clear" w:color="auto" w:fill="FFFFFF"/>
        <w:ind w:firstLine="709"/>
        <w:jc w:val="both"/>
        <w:rPr>
          <w:spacing w:val="-2"/>
        </w:rPr>
      </w:pPr>
      <w:r w:rsidRPr="00296F1E">
        <w:rPr>
          <w:spacing w:val="-2"/>
        </w:rPr>
        <w:t xml:space="preserve">Детально запрограммировать весь педагогический процесс невозможно, поскольку </w:t>
      </w:r>
      <w:r w:rsidRPr="00296F1E">
        <w:t>разнообразные жизненные явления вносят свои коррективы в запланированную де</w:t>
      </w:r>
      <w:r w:rsidRPr="00296F1E">
        <w:softHyphen/>
      </w:r>
      <w:r w:rsidRPr="00296F1E">
        <w:rPr>
          <w:spacing w:val="-3"/>
        </w:rPr>
        <w:lastRenderedPageBreak/>
        <w:t>ятельность. Однако с целью охраны физического и психического здоровья детей, созда</w:t>
      </w:r>
      <w:r w:rsidRPr="00296F1E">
        <w:rPr>
          <w:spacing w:val="-3"/>
        </w:rPr>
        <w:softHyphen/>
      </w:r>
      <w:r w:rsidRPr="00296F1E">
        <w:rPr>
          <w:spacing w:val="-2"/>
        </w:rPr>
        <w:t>ния размеренности в их жизни необходимо поддерживать стабильные ее компоненты.</w:t>
      </w:r>
    </w:p>
    <w:p w:rsidR="00C16CAB" w:rsidRDefault="00C16CAB" w:rsidP="00F94E39">
      <w:pPr>
        <w:shd w:val="clear" w:color="auto" w:fill="FFFFFF"/>
        <w:ind w:firstLine="709"/>
        <w:jc w:val="both"/>
      </w:pPr>
      <w:r w:rsidRPr="00296F1E">
        <w:rPr>
          <w:spacing w:val="-3"/>
        </w:rPr>
        <w:t>Наряду с этим педагогу важно вносить в повседневную жизнь детей элементы сю</w:t>
      </w:r>
      <w:r w:rsidRPr="00296F1E">
        <w:rPr>
          <w:spacing w:val="-3"/>
        </w:rPr>
        <w:t>р</w:t>
      </w:r>
      <w:r w:rsidRPr="00296F1E">
        <w:t>призного, с тем чтобы разнообразить ее, сделать радостной и интересной.</w:t>
      </w:r>
    </w:p>
    <w:p w:rsidR="00C16CAB" w:rsidRDefault="00C16CAB" w:rsidP="00F94E39">
      <w:pPr>
        <w:shd w:val="clear" w:color="auto" w:fill="FFFFFF"/>
        <w:ind w:firstLine="709"/>
        <w:jc w:val="both"/>
      </w:pPr>
      <w:r w:rsidRPr="00296F1E">
        <w:t>Проектируя целостный образовательный процесс, воспитатель должен учи</w:t>
      </w:r>
      <w:r w:rsidRPr="00296F1E">
        <w:softHyphen/>
        <w:t xml:space="preserve">тывать </w:t>
      </w:r>
      <w:r w:rsidRPr="00296F1E">
        <w:rPr>
          <w:i/>
          <w:iCs/>
        </w:rPr>
        <w:t xml:space="preserve">важный </w:t>
      </w:r>
      <w:proofErr w:type="spellStart"/>
      <w:r w:rsidRPr="00296F1E">
        <w:rPr>
          <w:i/>
          <w:iCs/>
        </w:rPr>
        <w:t>темообразующий</w:t>
      </w:r>
      <w:proofErr w:type="spellEnd"/>
      <w:r w:rsidRPr="00296F1E">
        <w:rPr>
          <w:i/>
          <w:iCs/>
        </w:rPr>
        <w:t xml:space="preserve"> фактор </w:t>
      </w:r>
      <w:r w:rsidRPr="00296F1E">
        <w:t>— события, происходящие в жизни возрастной гру</w:t>
      </w:r>
      <w:r w:rsidRPr="00296F1E">
        <w:t>п</w:t>
      </w:r>
      <w:r w:rsidRPr="00296F1E">
        <w:t>пы, «заражающие» детей и приводящие к удерживающимся ка</w:t>
      </w:r>
      <w:r w:rsidRPr="00296F1E">
        <w:softHyphen/>
        <w:t>кое-то время интересам, корни которых лежат, как правило, в средствах массо</w:t>
      </w:r>
      <w:r w:rsidRPr="00296F1E">
        <w:softHyphen/>
        <w:t>вой коммуникации и игрушечной индустрии (например, увлечение динозаврами и т. п.).</w:t>
      </w:r>
    </w:p>
    <w:p w:rsidR="00C16CAB" w:rsidRPr="00296F1E" w:rsidRDefault="00C16CAB" w:rsidP="00F94E39">
      <w:pPr>
        <w:shd w:val="clear" w:color="auto" w:fill="FFFFFF"/>
        <w:ind w:firstLine="709"/>
        <w:jc w:val="both"/>
      </w:pPr>
      <w:r w:rsidRPr="00296F1E">
        <w:rPr>
          <w:spacing w:val="-1"/>
        </w:rPr>
        <w:t>Как использовать этот фактор для гибкого проектирования целостного образова</w:t>
      </w:r>
      <w:r w:rsidRPr="00296F1E">
        <w:rPr>
          <w:spacing w:val="-1"/>
        </w:rPr>
        <w:softHyphen/>
      </w:r>
      <w:r w:rsidRPr="00296F1E">
        <w:t xml:space="preserve">тельного процесса? Один день в неделю определить как </w:t>
      </w:r>
      <w:r w:rsidRPr="00296F1E">
        <w:rPr>
          <w:b/>
          <w:bCs/>
        </w:rPr>
        <w:t xml:space="preserve">день по интересам детей. </w:t>
      </w:r>
      <w:r w:rsidRPr="00296F1E">
        <w:rPr>
          <w:spacing w:val="-2"/>
        </w:rPr>
        <w:t>Н</w:t>
      </w:r>
      <w:r w:rsidRPr="00296F1E">
        <w:rPr>
          <w:spacing w:val="-2"/>
        </w:rPr>
        <w:t>а</w:t>
      </w:r>
      <w:r w:rsidRPr="00296F1E">
        <w:rPr>
          <w:spacing w:val="-2"/>
        </w:rPr>
        <w:t>пример: пятница для детей — это день по интересам, для воспитателя — день педа</w:t>
      </w:r>
      <w:r w:rsidRPr="00296F1E">
        <w:rPr>
          <w:spacing w:val="-2"/>
        </w:rPr>
        <w:softHyphen/>
      </w:r>
      <w:r w:rsidRPr="00296F1E">
        <w:t>гогической импровизации.</w:t>
      </w:r>
    </w:p>
    <w:p w:rsidR="00C16CAB" w:rsidRDefault="00C16CAB" w:rsidP="00AC4B89">
      <w:pPr>
        <w:shd w:val="clear" w:color="auto" w:fill="FFFFFF"/>
        <w:spacing w:line="245" w:lineRule="exact"/>
        <w:ind w:left="278"/>
        <w:jc w:val="center"/>
        <w:rPr>
          <w:b/>
          <w:bCs/>
          <w:i/>
          <w:iCs/>
        </w:rPr>
      </w:pPr>
    </w:p>
    <w:p w:rsidR="00C16CAB" w:rsidRPr="00296F1E" w:rsidRDefault="00C16CAB" w:rsidP="00AC4B89">
      <w:pPr>
        <w:shd w:val="clear" w:color="auto" w:fill="FFFFFF"/>
        <w:spacing w:line="245" w:lineRule="exact"/>
        <w:ind w:left="278"/>
        <w:jc w:val="center"/>
      </w:pPr>
      <w:r w:rsidRPr="00296F1E">
        <w:rPr>
          <w:b/>
          <w:bCs/>
          <w:i/>
          <w:iCs/>
        </w:rPr>
        <w:t>Возможности дня по</w:t>
      </w:r>
      <w:r w:rsidRPr="00BA3A3B">
        <w:rPr>
          <w:b/>
          <w:bCs/>
          <w:i/>
          <w:iCs/>
        </w:rPr>
        <w:t xml:space="preserve"> </w:t>
      </w:r>
      <w:r w:rsidRPr="00BA3A3B">
        <w:rPr>
          <w:b/>
          <w:i/>
          <w:iCs/>
        </w:rPr>
        <w:t>интересам детей</w:t>
      </w:r>
    </w:p>
    <w:p w:rsidR="00C16CAB" w:rsidRDefault="00C16CAB" w:rsidP="00F94E3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2"/>
        </w:rPr>
        <w:t xml:space="preserve">1. </w:t>
      </w:r>
      <w:r w:rsidRPr="00296F1E">
        <w:rPr>
          <w:spacing w:val="-2"/>
        </w:rPr>
        <w:t xml:space="preserve">Реализуется право выбора. Ребенку можно предоставить возможность проявить </w:t>
      </w:r>
      <w:r w:rsidRPr="00296F1E">
        <w:rPr>
          <w:spacing w:val="-1"/>
        </w:rPr>
        <w:t>индивидуальную избирательность в работе с материалом. Классификация материала, по</w:t>
      </w:r>
      <w:r w:rsidRPr="00296F1E">
        <w:rPr>
          <w:spacing w:val="-1"/>
        </w:rPr>
        <w:t>д</w:t>
      </w:r>
      <w:r w:rsidRPr="00296F1E">
        <w:rPr>
          <w:spacing w:val="-1"/>
        </w:rPr>
        <w:t>бор и использование его в ходе продуктивной деятельности требуют особой под</w:t>
      </w:r>
      <w:r w:rsidRPr="00296F1E">
        <w:rPr>
          <w:spacing w:val="-1"/>
        </w:rPr>
        <w:softHyphen/>
        <w:t>готовки педагога, и прежде всего знания психофизиологических особенностей детей, умения выя</w:t>
      </w:r>
      <w:r w:rsidRPr="00296F1E">
        <w:rPr>
          <w:spacing w:val="-1"/>
        </w:rPr>
        <w:t>в</w:t>
      </w:r>
      <w:r w:rsidRPr="00296F1E">
        <w:rPr>
          <w:spacing w:val="-1"/>
        </w:rPr>
        <w:t>лять и продуктивно их использовать в процессе усвоения.</w:t>
      </w:r>
    </w:p>
    <w:p w:rsidR="00C16CAB" w:rsidRDefault="00C16CAB" w:rsidP="00F94E3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</w:pPr>
      <w:r>
        <w:rPr>
          <w:spacing w:val="-1"/>
        </w:rPr>
        <w:t xml:space="preserve">2. </w:t>
      </w:r>
      <w:r w:rsidRPr="00296F1E">
        <w:rPr>
          <w:spacing w:val="-1"/>
        </w:rPr>
        <w:t xml:space="preserve">Активизируется детская инициатива. Дети начнут активнее что-то предлагать, </w:t>
      </w:r>
      <w:r w:rsidRPr="00296F1E">
        <w:rPr>
          <w:spacing w:val="-2"/>
        </w:rPr>
        <w:t>к</w:t>
      </w:r>
      <w:r w:rsidRPr="00296F1E">
        <w:rPr>
          <w:spacing w:val="-2"/>
        </w:rPr>
        <w:t>о</w:t>
      </w:r>
      <w:r w:rsidRPr="00296F1E">
        <w:rPr>
          <w:spacing w:val="-2"/>
        </w:rPr>
        <w:t xml:space="preserve">гда почувствуют, что их слышат, что их предложения не откладывают на долгое </w:t>
      </w:r>
      <w:r w:rsidRPr="00296F1E">
        <w:t>«потом».</w:t>
      </w:r>
    </w:p>
    <w:p w:rsidR="00C16CAB" w:rsidRDefault="00C16CAB" w:rsidP="00F94E3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296F1E">
        <w:rPr>
          <w:spacing w:val="-3"/>
        </w:rPr>
        <w:t>Получить конкретное представление о предпочтениях детей. Узнать, какие виды деятельности дети предпочитают, что вызывает интерес детей, а что детям явно не нра</w:t>
      </w:r>
      <w:r w:rsidRPr="00296F1E">
        <w:rPr>
          <w:spacing w:val="-3"/>
        </w:rPr>
        <w:softHyphen/>
      </w:r>
      <w:r w:rsidRPr="00296F1E">
        <w:t>вится делать и почему.</w:t>
      </w:r>
    </w:p>
    <w:p w:rsidR="00C16CAB" w:rsidRDefault="00C16CAB" w:rsidP="00F94E3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 xml:space="preserve">4. </w:t>
      </w:r>
      <w:r w:rsidRPr="00296F1E">
        <w:rPr>
          <w:spacing w:val="-2"/>
        </w:rPr>
        <w:t>Обеспечивается право ребенка на любимое занятие, реализуются индивидуаль</w:t>
      </w:r>
      <w:r w:rsidRPr="00296F1E">
        <w:rPr>
          <w:spacing w:val="-2"/>
        </w:rPr>
        <w:softHyphen/>
        <w:t>ные интересы, склонности, потребности (такой подход позволяет повернуться к ребен</w:t>
      </w:r>
      <w:r w:rsidRPr="00296F1E">
        <w:rPr>
          <w:spacing w:val="-2"/>
        </w:rPr>
        <w:softHyphen/>
      </w:r>
      <w:r w:rsidRPr="00296F1E">
        <w:rPr>
          <w:spacing w:val="-1"/>
        </w:rPr>
        <w:t>ку лицом, оказать ему доверие, не обеднять и не тормозить его развитие).</w:t>
      </w:r>
    </w:p>
    <w:p w:rsidR="00C16CAB" w:rsidRDefault="00C16CAB" w:rsidP="00F94E3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</w:pPr>
      <w:r>
        <w:rPr>
          <w:spacing w:val="-1"/>
        </w:rPr>
        <w:t xml:space="preserve">5. </w:t>
      </w:r>
      <w:r w:rsidRPr="00296F1E">
        <w:rPr>
          <w:spacing w:val="-2"/>
        </w:rPr>
        <w:t>Обеспечиваются коммуникативные права ребенка (право на свою систему цен</w:t>
      </w:r>
      <w:r w:rsidRPr="00296F1E">
        <w:rPr>
          <w:spacing w:val="-2"/>
        </w:rPr>
        <w:softHyphen/>
      </w:r>
      <w:r w:rsidRPr="00296F1E">
        <w:rPr>
          <w:spacing w:val="-1"/>
        </w:rPr>
        <w:t>ностей, право на личное достоинство и уважение этого достоинства, право на инди</w:t>
      </w:r>
      <w:r w:rsidRPr="00296F1E">
        <w:rPr>
          <w:spacing w:val="-1"/>
        </w:rPr>
        <w:softHyphen/>
      </w:r>
      <w:r w:rsidRPr="00296F1E">
        <w:rPr>
          <w:spacing w:val="-2"/>
        </w:rPr>
        <w:t xml:space="preserve">видуальность и своеобразие, право на независимость от других людей, право на свою </w:t>
      </w:r>
      <w:r w:rsidRPr="00296F1E">
        <w:t>мысль, право на отстаивание своих прав).</w:t>
      </w:r>
    </w:p>
    <w:p w:rsidR="00C16CAB" w:rsidRDefault="00C16CAB" w:rsidP="00F94E3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</w:pPr>
      <w:r w:rsidRPr="00296F1E">
        <w:rPr>
          <w:spacing w:val="-1"/>
        </w:rPr>
        <w:t xml:space="preserve">При организации дня по интересам детей </w:t>
      </w:r>
      <w:r w:rsidRPr="00296F1E">
        <w:rPr>
          <w:b/>
          <w:bCs/>
          <w:i/>
          <w:iCs/>
          <w:spacing w:val="-1"/>
        </w:rPr>
        <w:t xml:space="preserve">профессиональная позиция </w:t>
      </w:r>
      <w:r w:rsidRPr="00296F1E">
        <w:rPr>
          <w:i/>
          <w:iCs/>
          <w:spacing w:val="-1"/>
        </w:rPr>
        <w:t xml:space="preserve">педагога </w:t>
      </w:r>
      <w:r w:rsidRPr="00296F1E">
        <w:rPr>
          <w:spacing w:val="-1"/>
        </w:rPr>
        <w:t>с</w:t>
      </w:r>
      <w:r w:rsidRPr="00296F1E">
        <w:rPr>
          <w:spacing w:val="-1"/>
        </w:rPr>
        <w:t>о</w:t>
      </w:r>
      <w:r w:rsidRPr="00296F1E">
        <w:rPr>
          <w:spacing w:val="-1"/>
        </w:rPr>
        <w:t>стоит в заведомо уважительном отношении к любому высказыванию ребенка по содерж</w:t>
      </w:r>
      <w:r w:rsidRPr="00296F1E">
        <w:rPr>
          <w:spacing w:val="-1"/>
        </w:rPr>
        <w:t>а</w:t>
      </w:r>
      <w:r w:rsidRPr="00296F1E">
        <w:rPr>
          <w:spacing w:val="-1"/>
        </w:rPr>
        <w:t>нию этого дня. Нужно подумать, как обсуждать «детские версии» не в жест</w:t>
      </w:r>
      <w:r w:rsidRPr="00296F1E">
        <w:rPr>
          <w:spacing w:val="-1"/>
        </w:rPr>
        <w:softHyphen/>
      </w:r>
      <w:r w:rsidRPr="00296F1E">
        <w:rPr>
          <w:spacing w:val="-2"/>
        </w:rPr>
        <w:t xml:space="preserve">ко-оценочной ситуации, а в равноправном диалоге. Только в этом случае дети будут </w:t>
      </w:r>
      <w:r w:rsidRPr="00296F1E">
        <w:t>стремиться быть у</w:t>
      </w:r>
      <w:r w:rsidRPr="00296F1E">
        <w:t>с</w:t>
      </w:r>
      <w:r w:rsidRPr="00296F1E">
        <w:t>лышанными взрослым.</w:t>
      </w:r>
    </w:p>
    <w:p w:rsidR="00C16CAB" w:rsidRDefault="00C16CAB" w:rsidP="00F94E3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</w:pPr>
      <w:r w:rsidRPr="00296F1E">
        <w:t>Не менее важны сценарий дня и его «режиссура». Общение в этот день должно быть построено таким образом, чтобы ребенок мог сам выбирать наиболее интерес</w:t>
      </w:r>
      <w:r w:rsidRPr="00296F1E">
        <w:softHyphen/>
      </w:r>
      <w:r w:rsidRPr="00296F1E">
        <w:rPr>
          <w:spacing w:val="-1"/>
        </w:rPr>
        <w:t xml:space="preserve">ную для него деятельность по содержанию, виду и форме — и тем самым наиболее </w:t>
      </w:r>
      <w:r w:rsidRPr="00296F1E">
        <w:t>активно проявить себя.</w:t>
      </w:r>
    </w:p>
    <w:p w:rsidR="00C16CAB" w:rsidRPr="00296F1E" w:rsidRDefault="00C16CAB" w:rsidP="00F94E3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</w:pPr>
      <w:r w:rsidRPr="00296F1E">
        <w:rPr>
          <w:b/>
          <w:bCs/>
          <w:i/>
          <w:iCs/>
        </w:rPr>
        <w:t xml:space="preserve">Разработка сценария </w:t>
      </w:r>
      <w:r w:rsidRPr="00296F1E">
        <w:rPr>
          <w:i/>
          <w:iCs/>
        </w:rPr>
        <w:t>дня может включать:</w:t>
      </w:r>
    </w:p>
    <w:p w:rsidR="00C16CAB" w:rsidRPr="00296F1E" w:rsidRDefault="00C16CAB" w:rsidP="00183051">
      <w:pPr>
        <w:pStyle w:val="a5"/>
        <w:numPr>
          <w:ilvl w:val="0"/>
          <w:numId w:val="34"/>
        </w:numPr>
        <w:shd w:val="clear" w:color="auto" w:fill="FFFFFF"/>
        <w:spacing w:line="245" w:lineRule="exact"/>
        <w:jc w:val="both"/>
      </w:pPr>
      <w:r w:rsidRPr="0061062D">
        <w:rPr>
          <w:spacing w:val="-1"/>
        </w:rPr>
        <w:t xml:space="preserve">определение общей цели и ее конкретизацию в зависимости от интересов детей </w:t>
      </w:r>
      <w:r w:rsidRPr="00296F1E">
        <w:t>на разных этапах;</w:t>
      </w:r>
    </w:p>
    <w:p w:rsidR="00C16CAB" w:rsidRPr="00296F1E" w:rsidRDefault="00C16CAB" w:rsidP="00183051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45" w:lineRule="exact"/>
        <w:ind w:right="5"/>
        <w:jc w:val="both"/>
      </w:pPr>
      <w:r w:rsidRPr="0061062D">
        <w:rPr>
          <w:spacing w:val="-4"/>
        </w:rPr>
        <w:t>подбор и организацию такого дидактического материала, который позволит вы</w:t>
      </w:r>
      <w:r w:rsidRPr="0061062D">
        <w:rPr>
          <w:spacing w:val="-4"/>
        </w:rPr>
        <w:softHyphen/>
      </w:r>
      <w:r w:rsidRPr="0061062D">
        <w:rPr>
          <w:spacing w:val="-6"/>
        </w:rPr>
        <w:t>явить индивидуальную избирательность детей к содержанию, виду и форме деятел</w:t>
      </w:r>
      <w:r w:rsidRPr="0061062D">
        <w:rPr>
          <w:spacing w:val="-6"/>
        </w:rPr>
        <w:t>ь</w:t>
      </w:r>
      <w:r w:rsidRPr="0061062D">
        <w:rPr>
          <w:spacing w:val="-6"/>
        </w:rPr>
        <w:t>ности;</w:t>
      </w:r>
    </w:p>
    <w:p w:rsidR="00C16CAB" w:rsidRPr="00296F1E" w:rsidRDefault="00C16CAB" w:rsidP="00183051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45" w:lineRule="exact"/>
        <w:jc w:val="both"/>
      </w:pPr>
      <w:r w:rsidRPr="0061062D">
        <w:rPr>
          <w:spacing w:val="-1"/>
        </w:rPr>
        <w:t>использование разных форм общения с учетом вида детской деятельности (за</w:t>
      </w:r>
      <w:r w:rsidRPr="0061062D">
        <w:rPr>
          <w:spacing w:val="-1"/>
        </w:rPr>
        <w:softHyphen/>
      </w:r>
      <w:r w:rsidRPr="0061062D">
        <w:rPr>
          <w:spacing w:val="-3"/>
        </w:rPr>
        <w:t>дача педагога — создавать такие ситуации общения, которые позволят каждому ребен</w:t>
      </w:r>
      <w:r w:rsidRPr="0061062D">
        <w:rPr>
          <w:spacing w:val="-3"/>
        </w:rPr>
        <w:softHyphen/>
      </w:r>
      <w:r w:rsidRPr="0061062D">
        <w:rPr>
          <w:spacing w:val="-1"/>
        </w:rPr>
        <w:t xml:space="preserve">ку проявить инициативу, самостоятельность, избирательность в выборе деятельности </w:t>
      </w:r>
      <w:r w:rsidRPr="00296F1E">
        <w:t>по интересам);</w:t>
      </w:r>
    </w:p>
    <w:p w:rsidR="00C16CAB" w:rsidRPr="00296F1E" w:rsidRDefault="00C16CAB" w:rsidP="00183051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45" w:lineRule="exact"/>
        <w:ind w:right="5"/>
        <w:jc w:val="both"/>
      </w:pPr>
      <w:r w:rsidRPr="0061062D">
        <w:rPr>
          <w:spacing w:val="-3"/>
        </w:rPr>
        <w:t xml:space="preserve">проектирование характера взаимодействий детей в деятельности по интересам с </w:t>
      </w:r>
      <w:r w:rsidRPr="0061062D">
        <w:rPr>
          <w:spacing w:val="-2"/>
        </w:rPr>
        <w:t>учетом их личностных особенностей и требований к межгрупповому взаимоде</w:t>
      </w:r>
      <w:r w:rsidRPr="0061062D">
        <w:rPr>
          <w:spacing w:val="-2"/>
        </w:rPr>
        <w:t>й</w:t>
      </w:r>
      <w:r w:rsidRPr="0061062D">
        <w:rPr>
          <w:spacing w:val="-2"/>
        </w:rPr>
        <w:t>ствию;</w:t>
      </w:r>
    </w:p>
    <w:p w:rsidR="00C16CAB" w:rsidRPr="00296F1E" w:rsidRDefault="00C16CAB" w:rsidP="00183051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45" w:lineRule="exact"/>
        <w:ind w:right="10"/>
        <w:jc w:val="both"/>
      </w:pPr>
      <w:r w:rsidRPr="0061062D">
        <w:rPr>
          <w:spacing w:val="-3"/>
        </w:rPr>
        <w:t>использование содержания субъектного опыта всех участников в диалоге «ребе</w:t>
      </w:r>
      <w:r w:rsidRPr="0061062D">
        <w:rPr>
          <w:spacing w:val="-3"/>
        </w:rPr>
        <w:softHyphen/>
      </w:r>
      <w:r w:rsidRPr="00296F1E">
        <w:t>но</w:t>
      </w:r>
      <w:r>
        <w:t xml:space="preserve">к </w:t>
      </w:r>
      <w:r>
        <w:lastRenderedPageBreak/>
        <w:t>— педагог» и «ребенок — дети».</w:t>
      </w:r>
    </w:p>
    <w:p w:rsidR="00C16CAB" w:rsidRDefault="00C16CAB" w:rsidP="00AC4B89">
      <w:pPr>
        <w:shd w:val="clear" w:color="auto" w:fill="FFFFFF"/>
        <w:spacing w:line="245" w:lineRule="exact"/>
        <w:ind w:left="360"/>
        <w:rPr>
          <w:b/>
          <w:bCs/>
          <w:iCs/>
          <w:spacing w:val="-1"/>
        </w:rPr>
      </w:pPr>
    </w:p>
    <w:p w:rsidR="00C16CAB" w:rsidRPr="00C24225" w:rsidRDefault="00C16CAB" w:rsidP="00F94E39">
      <w:pPr>
        <w:shd w:val="clear" w:color="auto" w:fill="FFFFFF"/>
        <w:spacing w:line="245" w:lineRule="exact"/>
        <w:ind w:left="360"/>
        <w:jc w:val="center"/>
      </w:pPr>
      <w:r w:rsidRPr="00C24225">
        <w:rPr>
          <w:b/>
          <w:bCs/>
          <w:iCs/>
          <w:spacing w:val="-1"/>
        </w:rPr>
        <w:t xml:space="preserve">Характер взаимодействия взрослого и детей </w:t>
      </w:r>
      <w:r w:rsidRPr="00C24225">
        <w:rPr>
          <w:iCs/>
          <w:spacing w:val="-1"/>
        </w:rPr>
        <w:t xml:space="preserve">в </w:t>
      </w:r>
      <w:r w:rsidRPr="00C24225">
        <w:rPr>
          <w:b/>
          <w:bCs/>
          <w:iCs/>
          <w:spacing w:val="-1"/>
        </w:rPr>
        <w:t>деятельности по интересам</w:t>
      </w:r>
    </w:p>
    <w:p w:rsidR="00C16CAB" w:rsidRDefault="00C16CAB" w:rsidP="00F94E3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>
        <w:rPr>
          <w:spacing w:val="-2"/>
        </w:rPr>
        <w:t xml:space="preserve">1. </w:t>
      </w:r>
      <w:r w:rsidRPr="00296F1E">
        <w:rPr>
          <w:spacing w:val="-2"/>
        </w:rPr>
        <w:t xml:space="preserve">Взрослый выступает как партнер по общению, т. е. он уважает право ребенка на инициативу, его желание говорить на интересующие его темы, уходить от неприятных </w:t>
      </w:r>
      <w:r w:rsidRPr="00296F1E">
        <w:t>с</w:t>
      </w:r>
      <w:r w:rsidRPr="00296F1E">
        <w:t>и</w:t>
      </w:r>
      <w:r w:rsidRPr="00296F1E">
        <w:t>туаций.</w:t>
      </w:r>
    </w:p>
    <w:p w:rsidR="00C16CAB" w:rsidRDefault="00C16CAB" w:rsidP="00F94E3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>
        <w:rPr>
          <w:spacing w:val="-2"/>
        </w:rPr>
        <w:t xml:space="preserve">2. </w:t>
      </w:r>
      <w:r w:rsidRPr="00296F1E">
        <w:rPr>
          <w:spacing w:val="-2"/>
        </w:rPr>
        <w:t>Игровой стиль поведения всех участников игровой обучающей ситуации, вклю</w:t>
      </w:r>
      <w:r w:rsidRPr="00296F1E">
        <w:rPr>
          <w:spacing w:val="-2"/>
        </w:rPr>
        <w:softHyphen/>
      </w:r>
      <w:r w:rsidRPr="00296F1E">
        <w:t>чая педагога.</w:t>
      </w:r>
    </w:p>
    <w:p w:rsidR="00C16CAB" w:rsidRDefault="00C16CAB" w:rsidP="00F94E3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296F1E">
        <w:t>Невозможность детального планирования и выстраивания перспективы, боль</w:t>
      </w:r>
      <w:r w:rsidRPr="00296F1E">
        <w:softHyphen/>
        <w:t>шая доля отводится импровизации.</w:t>
      </w:r>
    </w:p>
    <w:p w:rsidR="00C16CAB" w:rsidRDefault="00C16CAB" w:rsidP="00F94E3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296F1E">
        <w:t>Организация и стимулирование импровизационной творческой деятельности р</w:t>
      </w:r>
      <w:r w:rsidRPr="00296F1E">
        <w:t>е</w:t>
      </w:r>
      <w:r w:rsidRPr="00296F1E">
        <w:t>бенка, при такой форме организации детской деятельности дети «играют первую скри</w:t>
      </w:r>
      <w:r w:rsidRPr="00296F1E">
        <w:t>п</w:t>
      </w:r>
      <w:r w:rsidRPr="00296F1E">
        <w:t>ку»: сами могут придумывать содержание деятельности, способы достижения цели.</w:t>
      </w:r>
    </w:p>
    <w:p w:rsidR="00C16CAB" w:rsidRDefault="00C16CAB" w:rsidP="00F94E3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296F1E">
        <w:rPr>
          <w:spacing w:val="-2"/>
        </w:rPr>
        <w:t xml:space="preserve">Ребенок реализует свои интересы через собственную инициативу, что позволяет </w:t>
      </w:r>
      <w:r w:rsidRPr="00296F1E">
        <w:t>создать атмосферу психологической свободы и безопасности, разумной дозволенно</w:t>
      </w:r>
      <w:r w:rsidRPr="00296F1E">
        <w:softHyphen/>
        <w:t>сти, игры, спонтанности. Даже самый застенчивый ребенок сможет найти возмож</w:t>
      </w:r>
      <w:r w:rsidRPr="00296F1E">
        <w:softHyphen/>
        <w:t>ность пр</w:t>
      </w:r>
      <w:r w:rsidRPr="00296F1E">
        <w:t>о</w:t>
      </w:r>
      <w:r w:rsidRPr="00296F1E">
        <w:t>явить себя, показать свою индивидуальность.</w:t>
      </w:r>
    </w:p>
    <w:p w:rsidR="00C16CAB" w:rsidRDefault="00C16CAB" w:rsidP="00F94E3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>
        <w:t xml:space="preserve">6. </w:t>
      </w:r>
      <w:r w:rsidRPr="00296F1E">
        <w:rPr>
          <w:spacing w:val="-2"/>
        </w:rPr>
        <w:t xml:space="preserve">Отсутствие шаблонов </w:t>
      </w:r>
      <w:r>
        <w:rPr>
          <w:spacing w:val="-2"/>
        </w:rPr>
        <w:t xml:space="preserve">- </w:t>
      </w:r>
      <w:r w:rsidRPr="00296F1E">
        <w:rPr>
          <w:spacing w:val="-2"/>
        </w:rPr>
        <w:t>ребенок чувствует себя творцом. Он получает удоволь</w:t>
      </w:r>
      <w:r w:rsidRPr="00296F1E">
        <w:rPr>
          <w:spacing w:val="-2"/>
        </w:rPr>
        <w:softHyphen/>
        <w:t>ствие от того, что может реализовать себя в творческой деятельности, что расширяют</w:t>
      </w:r>
      <w:r w:rsidRPr="00296F1E">
        <w:rPr>
          <w:spacing w:val="-2"/>
        </w:rPr>
        <w:softHyphen/>
      </w:r>
      <w:r w:rsidRPr="00296F1E">
        <w:t>ся границы дозволенного.</w:t>
      </w:r>
    </w:p>
    <w:p w:rsidR="00C16CAB" w:rsidRDefault="00C16CAB" w:rsidP="00F94E3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296F1E">
        <w:t xml:space="preserve">Совместная деятельность преобразуется так, чтобы одновременно решать задачу </w:t>
      </w:r>
      <w:r w:rsidRPr="00296F1E">
        <w:rPr>
          <w:spacing w:val="-1"/>
        </w:rPr>
        <w:t>установления эмоциональных личностных контактов между детьми.</w:t>
      </w:r>
    </w:p>
    <w:p w:rsidR="00C16CAB" w:rsidRDefault="00C16CAB" w:rsidP="009F1825">
      <w:pPr>
        <w:shd w:val="clear" w:color="auto" w:fill="FFFFFF"/>
        <w:spacing w:line="245" w:lineRule="exact"/>
        <w:ind w:right="19"/>
        <w:rPr>
          <w:b/>
          <w:bCs/>
          <w:spacing w:val="-1"/>
        </w:rPr>
      </w:pPr>
    </w:p>
    <w:p w:rsidR="00C16CAB" w:rsidRPr="00296F1E" w:rsidRDefault="00C16CAB" w:rsidP="00C24225">
      <w:pPr>
        <w:shd w:val="clear" w:color="auto" w:fill="FFFFFF"/>
        <w:spacing w:line="245" w:lineRule="exact"/>
        <w:ind w:left="58" w:right="19" w:firstLine="293"/>
        <w:jc w:val="center"/>
      </w:pPr>
      <w:r w:rsidRPr="00296F1E">
        <w:rPr>
          <w:b/>
          <w:bCs/>
          <w:spacing w:val="-1"/>
        </w:rPr>
        <w:t>Проектный метод в деятельности ДОУ</w:t>
      </w:r>
    </w:p>
    <w:p w:rsidR="00C16CAB" w:rsidRDefault="00C16CAB" w:rsidP="00F94E39">
      <w:pPr>
        <w:shd w:val="clear" w:color="auto" w:fill="FFFFFF"/>
        <w:ind w:firstLine="709"/>
        <w:jc w:val="both"/>
        <w:rPr>
          <w:b/>
          <w:bCs/>
          <w:i/>
          <w:iCs/>
        </w:rPr>
      </w:pPr>
      <w:r w:rsidRPr="00296F1E">
        <w:t>С самого рождения ребенок является первооткрывателем, исследователем того м</w:t>
      </w:r>
      <w:r w:rsidRPr="00296F1E">
        <w:t>и</w:t>
      </w:r>
      <w:r w:rsidRPr="00296F1E">
        <w:t>ра, который его окружает. Для него все впервые: солнце и дождь, страх и радость. Всем хорошо известно, что пятилетних детей называют «почемучками». Самостоя</w:t>
      </w:r>
      <w:r w:rsidRPr="00296F1E">
        <w:softHyphen/>
      </w:r>
      <w:r w:rsidRPr="00296F1E">
        <w:rPr>
          <w:spacing w:val="-1"/>
        </w:rPr>
        <w:t>тельно реб</w:t>
      </w:r>
      <w:r w:rsidRPr="00296F1E">
        <w:rPr>
          <w:spacing w:val="-1"/>
        </w:rPr>
        <w:t>е</w:t>
      </w:r>
      <w:r w:rsidRPr="00296F1E">
        <w:rPr>
          <w:spacing w:val="-1"/>
        </w:rPr>
        <w:t>нок не может найти ответ на все интересующие его вопросы — ему помо</w:t>
      </w:r>
      <w:r w:rsidRPr="00296F1E">
        <w:rPr>
          <w:spacing w:val="-1"/>
        </w:rPr>
        <w:softHyphen/>
        <w:t xml:space="preserve">гают педагоги. В дошкольных учреждениях воспитатели широко используют </w:t>
      </w:r>
      <w:r w:rsidRPr="00296F1E">
        <w:rPr>
          <w:b/>
          <w:bCs/>
          <w:i/>
          <w:iCs/>
          <w:spacing w:val="-1"/>
        </w:rPr>
        <w:t xml:space="preserve">метод </w:t>
      </w:r>
      <w:r w:rsidRPr="00296F1E">
        <w:rPr>
          <w:b/>
          <w:bCs/>
          <w:i/>
          <w:iCs/>
        </w:rPr>
        <w:t>проблемного обуч</w:t>
      </w:r>
      <w:r w:rsidRPr="00296F1E">
        <w:rPr>
          <w:b/>
          <w:bCs/>
          <w:i/>
          <w:iCs/>
        </w:rPr>
        <w:t>е</w:t>
      </w:r>
      <w:r w:rsidRPr="00296F1E">
        <w:rPr>
          <w:b/>
          <w:bCs/>
          <w:i/>
          <w:iCs/>
        </w:rPr>
        <w:t>ния:</w:t>
      </w:r>
    </w:p>
    <w:p w:rsidR="00C16CAB" w:rsidRDefault="00C16CAB" w:rsidP="00F94E39">
      <w:pPr>
        <w:shd w:val="clear" w:color="auto" w:fill="FFFFFF"/>
        <w:ind w:firstLine="709"/>
        <w:jc w:val="both"/>
        <w:rPr>
          <w:spacing w:val="-1"/>
        </w:rPr>
      </w:pPr>
      <w:r>
        <w:rPr>
          <w:b/>
          <w:bCs/>
          <w:i/>
          <w:iCs/>
        </w:rPr>
        <w:t xml:space="preserve">- </w:t>
      </w:r>
      <w:r w:rsidRPr="00296F1E">
        <w:rPr>
          <w:spacing w:val="-1"/>
        </w:rPr>
        <w:t>вопросы, развивающие логическое мышление;</w:t>
      </w:r>
    </w:p>
    <w:p w:rsidR="00C16CAB" w:rsidRDefault="00C16CAB" w:rsidP="00F94E39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Pr="00296F1E">
        <w:rPr>
          <w:spacing w:val="-1"/>
        </w:rPr>
        <w:t>моделирование проблемных ситуаций;</w:t>
      </w:r>
    </w:p>
    <w:p w:rsidR="00C16CAB" w:rsidRDefault="00C16CAB" w:rsidP="00F94E39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Pr="00296F1E">
        <w:rPr>
          <w:spacing w:val="-1"/>
        </w:rPr>
        <w:t>экспериментирование;</w:t>
      </w:r>
    </w:p>
    <w:p w:rsidR="00C16CAB" w:rsidRDefault="00C16CAB" w:rsidP="00F94E39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proofErr w:type="spellStart"/>
      <w:r w:rsidRPr="00296F1E">
        <w:rPr>
          <w:spacing w:val="-1"/>
        </w:rPr>
        <w:t>опытно-иследовательская</w:t>
      </w:r>
      <w:proofErr w:type="spellEnd"/>
      <w:r w:rsidRPr="00296F1E">
        <w:rPr>
          <w:spacing w:val="-1"/>
        </w:rPr>
        <w:t xml:space="preserve"> деятельность;</w:t>
      </w:r>
    </w:p>
    <w:p w:rsidR="00C16CAB" w:rsidRDefault="00C16CAB" w:rsidP="00F94E39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Pr="00296F1E">
        <w:rPr>
          <w:spacing w:val="-1"/>
        </w:rPr>
        <w:t>решение кроссвордов, шарад, головоломок и т. п.</w:t>
      </w:r>
    </w:p>
    <w:p w:rsidR="00C16CAB" w:rsidRPr="00296F1E" w:rsidRDefault="00C16CAB" w:rsidP="00F94E39">
      <w:pPr>
        <w:shd w:val="clear" w:color="auto" w:fill="FFFFFF"/>
        <w:ind w:firstLine="709"/>
        <w:jc w:val="both"/>
      </w:pPr>
      <w:r w:rsidRPr="00BA3A3B">
        <w:rPr>
          <w:b/>
          <w:i/>
          <w:iCs/>
        </w:rPr>
        <w:t>Интегрированный</w:t>
      </w:r>
      <w:r w:rsidRPr="00296F1E">
        <w:rPr>
          <w:i/>
          <w:iCs/>
        </w:rPr>
        <w:t xml:space="preserve"> </w:t>
      </w:r>
      <w:r w:rsidRPr="00296F1E">
        <w:rPr>
          <w:b/>
          <w:bCs/>
          <w:i/>
          <w:iCs/>
        </w:rPr>
        <w:t xml:space="preserve">метод </w:t>
      </w:r>
      <w:r w:rsidRPr="00296F1E">
        <w:t xml:space="preserve">обучения является для дошкольников инновационным. </w:t>
      </w:r>
      <w:r>
        <w:t>О</w:t>
      </w:r>
      <w:r w:rsidRPr="00296F1E">
        <w:rPr>
          <w:spacing w:val="-1"/>
        </w:rPr>
        <w:t>н направлен на развитие личности ребенка, его познавательных и творческих спо</w:t>
      </w:r>
      <w:r w:rsidRPr="00296F1E">
        <w:rPr>
          <w:spacing w:val="-1"/>
        </w:rPr>
        <w:softHyphen/>
        <w:t xml:space="preserve">собностей. </w:t>
      </w:r>
      <w:r w:rsidRPr="00296F1E">
        <w:rPr>
          <w:b/>
          <w:bCs/>
          <w:i/>
          <w:iCs/>
          <w:spacing w:val="-1"/>
        </w:rPr>
        <w:t xml:space="preserve">Серия занятий объединена основной проблемой. </w:t>
      </w:r>
      <w:r w:rsidRPr="00296F1E">
        <w:rPr>
          <w:spacing w:val="-1"/>
        </w:rPr>
        <w:t xml:space="preserve">Например, давая детям </w:t>
      </w:r>
      <w:r w:rsidRPr="00296F1E">
        <w:t>по</w:t>
      </w:r>
      <w:r w:rsidRPr="00296F1E">
        <w:t>л</w:t>
      </w:r>
      <w:r w:rsidRPr="00296F1E">
        <w:t>ное представление о домашних животных, воспитатель на занятиях познаватель</w:t>
      </w:r>
      <w:r w:rsidRPr="00296F1E">
        <w:softHyphen/>
      </w:r>
      <w:r w:rsidRPr="00296F1E">
        <w:rPr>
          <w:spacing w:val="-1"/>
        </w:rPr>
        <w:t>ного ци</w:t>
      </w:r>
      <w:r w:rsidRPr="00296F1E">
        <w:rPr>
          <w:spacing w:val="-1"/>
        </w:rPr>
        <w:t>к</w:t>
      </w:r>
      <w:r w:rsidRPr="00296F1E">
        <w:rPr>
          <w:spacing w:val="-1"/>
        </w:rPr>
        <w:t>ла знакомит их с ролью домашних животных в жизни человека, на занятиях художестве</w:t>
      </w:r>
      <w:r w:rsidRPr="00296F1E">
        <w:rPr>
          <w:spacing w:val="-1"/>
        </w:rPr>
        <w:t>н</w:t>
      </w:r>
      <w:r w:rsidRPr="00296F1E">
        <w:rPr>
          <w:spacing w:val="-1"/>
        </w:rPr>
        <w:t>но-эстетического цикла — с образами домашних животных в произведе</w:t>
      </w:r>
      <w:r w:rsidRPr="00296F1E">
        <w:rPr>
          <w:spacing w:val="-1"/>
        </w:rPr>
        <w:softHyphen/>
        <w:t xml:space="preserve">ниях писателей, поэтов, с передачей этих образов в народно-прикладном искусстве и </w:t>
      </w:r>
      <w:r w:rsidRPr="00296F1E">
        <w:t>творчестве художн</w:t>
      </w:r>
      <w:r w:rsidRPr="00296F1E">
        <w:t>и</w:t>
      </w:r>
      <w:r w:rsidRPr="00296F1E">
        <w:t>ков-иллюстраторов.</w:t>
      </w:r>
    </w:p>
    <w:p w:rsidR="00C16CAB" w:rsidRPr="00296F1E" w:rsidRDefault="00C16CAB" w:rsidP="00AC4B89">
      <w:pPr>
        <w:shd w:val="clear" w:color="auto" w:fill="FFFFFF"/>
        <w:tabs>
          <w:tab w:val="left" w:pos="9072"/>
        </w:tabs>
        <w:spacing w:line="245" w:lineRule="exact"/>
        <w:ind w:right="17" w:firstLine="274"/>
        <w:jc w:val="both"/>
      </w:pPr>
      <w:r w:rsidRPr="00296F1E">
        <w:rPr>
          <w:b/>
          <w:bCs/>
          <w:i/>
          <w:iCs/>
        </w:rPr>
        <w:t xml:space="preserve">Вариативность использования интегрированного метода </w:t>
      </w:r>
      <w:r w:rsidRPr="00296F1E">
        <w:t>довольно многообразна:</w:t>
      </w:r>
    </w:p>
    <w:p w:rsidR="00C16CAB" w:rsidRDefault="00C16CAB" w:rsidP="00183051">
      <w:pPr>
        <w:pStyle w:val="a5"/>
        <w:widowControl w:val="0"/>
        <w:numPr>
          <w:ilvl w:val="0"/>
          <w:numId w:val="70"/>
        </w:numPr>
        <w:shd w:val="clear" w:color="auto" w:fill="FFFFFF"/>
        <w:tabs>
          <w:tab w:val="left" w:pos="2429"/>
          <w:tab w:val="left" w:pos="9072"/>
        </w:tabs>
        <w:autoSpaceDE w:val="0"/>
        <w:autoSpaceDN w:val="0"/>
        <w:adjustRightInd w:val="0"/>
        <w:spacing w:line="245" w:lineRule="exact"/>
        <w:ind w:right="17"/>
        <w:jc w:val="both"/>
      </w:pPr>
      <w:r w:rsidRPr="00C24225">
        <w:rPr>
          <w:spacing w:val="-1"/>
        </w:rPr>
        <w:t xml:space="preserve">полная интеграция (экологическое воспитание с худ. литературой, ИЗО, муз. </w:t>
      </w:r>
      <w:r w:rsidRPr="00296F1E">
        <w:t>воспитанием, физ. развитием);</w:t>
      </w:r>
    </w:p>
    <w:p w:rsidR="00C16CAB" w:rsidRDefault="00C16CAB" w:rsidP="00F94E39">
      <w:pPr>
        <w:pStyle w:val="a5"/>
        <w:widowControl w:val="0"/>
        <w:numPr>
          <w:ilvl w:val="0"/>
          <w:numId w:val="70"/>
        </w:numPr>
        <w:shd w:val="clear" w:color="auto" w:fill="FFFFFF"/>
        <w:tabs>
          <w:tab w:val="left" w:pos="2424"/>
          <w:tab w:val="left" w:pos="9072"/>
        </w:tabs>
        <w:autoSpaceDE w:val="0"/>
        <w:autoSpaceDN w:val="0"/>
        <w:adjustRightInd w:val="0"/>
        <w:spacing w:line="245" w:lineRule="exact"/>
        <w:ind w:right="17"/>
        <w:jc w:val="both"/>
      </w:pPr>
      <w:r w:rsidRPr="00296F1E">
        <w:t xml:space="preserve">частичная интеграция (интеграция художественной литературы и </w:t>
      </w:r>
      <w:proofErr w:type="spellStart"/>
      <w:r w:rsidRPr="00296F1E">
        <w:t>изоде</w:t>
      </w:r>
      <w:r w:rsidRPr="00296F1E">
        <w:t>я</w:t>
      </w:r>
      <w:r w:rsidRPr="00296F1E">
        <w:t>тельности</w:t>
      </w:r>
      <w:proofErr w:type="spellEnd"/>
      <w:r w:rsidRPr="00296F1E">
        <w:t>);</w:t>
      </w:r>
    </w:p>
    <w:p w:rsidR="00C16CAB" w:rsidRPr="00296F1E" w:rsidRDefault="00C16CAB" w:rsidP="00F94E39">
      <w:pPr>
        <w:pStyle w:val="a5"/>
        <w:widowControl w:val="0"/>
        <w:numPr>
          <w:ilvl w:val="0"/>
          <w:numId w:val="70"/>
        </w:numPr>
        <w:shd w:val="clear" w:color="auto" w:fill="FFFFFF"/>
        <w:tabs>
          <w:tab w:val="left" w:pos="2424"/>
          <w:tab w:val="left" w:pos="9072"/>
        </w:tabs>
        <w:autoSpaceDE w:val="0"/>
        <w:autoSpaceDN w:val="0"/>
        <w:adjustRightInd w:val="0"/>
        <w:spacing w:line="245" w:lineRule="exact"/>
        <w:ind w:right="17"/>
        <w:jc w:val="both"/>
      </w:pPr>
      <w:r w:rsidRPr="00C24225">
        <w:rPr>
          <w:spacing w:val="-1"/>
        </w:rPr>
        <w:t>интеграция на основе единого проекта, в основе которого лежит проблема.</w:t>
      </w:r>
      <w:r w:rsidRPr="00C24225">
        <w:rPr>
          <w:spacing w:val="-1"/>
        </w:rPr>
        <w:br/>
      </w:r>
      <w:r w:rsidRPr="00C24225">
        <w:rPr>
          <w:spacing w:val="-2"/>
        </w:rPr>
        <w:t>Переход дошкольного учреждения на проектный метод деятельности, как правило,</w:t>
      </w:r>
    </w:p>
    <w:p w:rsidR="00C16CAB" w:rsidRPr="00296F1E" w:rsidRDefault="00C16CAB" w:rsidP="00AC4B89">
      <w:pPr>
        <w:shd w:val="clear" w:color="auto" w:fill="FFFFFF"/>
        <w:tabs>
          <w:tab w:val="left" w:pos="9072"/>
        </w:tabs>
        <w:spacing w:line="245" w:lineRule="exact"/>
        <w:ind w:right="17"/>
      </w:pPr>
      <w:r w:rsidRPr="00296F1E">
        <w:rPr>
          <w:spacing w:val="-1"/>
        </w:rPr>
        <w:t xml:space="preserve">осуществляется по следующим </w:t>
      </w:r>
      <w:r w:rsidRPr="00296F1E">
        <w:rPr>
          <w:b/>
          <w:bCs/>
          <w:spacing w:val="-1"/>
        </w:rPr>
        <w:t>этапам.</w:t>
      </w:r>
    </w:p>
    <w:p w:rsidR="00C16CAB" w:rsidRPr="00296F1E" w:rsidRDefault="00C16CAB" w:rsidP="00781BDD">
      <w:pPr>
        <w:widowControl w:val="0"/>
        <w:numPr>
          <w:ilvl w:val="0"/>
          <w:numId w:val="10"/>
        </w:numPr>
        <w:shd w:val="clear" w:color="auto" w:fill="FFFFFF"/>
        <w:tabs>
          <w:tab w:val="left" w:pos="2376"/>
          <w:tab w:val="left" w:pos="9072"/>
        </w:tabs>
        <w:autoSpaceDE w:val="0"/>
        <w:autoSpaceDN w:val="0"/>
        <w:adjustRightInd w:val="0"/>
        <w:spacing w:line="245" w:lineRule="exact"/>
        <w:ind w:right="17"/>
        <w:rPr>
          <w:spacing w:val="-17"/>
        </w:rPr>
      </w:pPr>
      <w:r w:rsidRPr="00296F1E">
        <w:rPr>
          <w:spacing w:val="-1"/>
        </w:rPr>
        <w:t>Занятия с включением проблемных ситуаций, детского экспериментирования.</w:t>
      </w:r>
    </w:p>
    <w:p w:rsidR="00C16CAB" w:rsidRPr="00296F1E" w:rsidRDefault="00C16CAB" w:rsidP="00781BDD">
      <w:pPr>
        <w:widowControl w:val="0"/>
        <w:numPr>
          <w:ilvl w:val="0"/>
          <w:numId w:val="10"/>
        </w:numPr>
        <w:shd w:val="clear" w:color="auto" w:fill="FFFFFF"/>
        <w:tabs>
          <w:tab w:val="left" w:pos="2376"/>
          <w:tab w:val="left" w:pos="9072"/>
        </w:tabs>
        <w:autoSpaceDE w:val="0"/>
        <w:autoSpaceDN w:val="0"/>
        <w:adjustRightInd w:val="0"/>
        <w:spacing w:line="245" w:lineRule="exact"/>
        <w:ind w:right="17"/>
        <w:rPr>
          <w:spacing w:val="-9"/>
        </w:rPr>
      </w:pPr>
      <w:r w:rsidRPr="00296F1E">
        <w:rPr>
          <w:spacing w:val="-1"/>
        </w:rPr>
        <w:t>Комплексные блочно-тематические занятия.</w:t>
      </w:r>
    </w:p>
    <w:p w:rsidR="00C16CAB" w:rsidRPr="00F94E39" w:rsidRDefault="00C16CAB" w:rsidP="00781BDD">
      <w:pPr>
        <w:widowControl w:val="0"/>
        <w:numPr>
          <w:ilvl w:val="0"/>
          <w:numId w:val="10"/>
        </w:numPr>
        <w:shd w:val="clear" w:color="auto" w:fill="FFFFFF"/>
        <w:tabs>
          <w:tab w:val="left" w:pos="2376"/>
        </w:tabs>
        <w:autoSpaceDE w:val="0"/>
        <w:autoSpaceDN w:val="0"/>
        <w:adjustRightInd w:val="0"/>
        <w:spacing w:line="245" w:lineRule="exact"/>
      </w:pPr>
      <w:r w:rsidRPr="00296F1E">
        <w:rPr>
          <w:spacing w:val="-2"/>
        </w:rPr>
        <w:t>Интеграция:</w:t>
      </w:r>
    </w:p>
    <w:p w:rsidR="00C16CAB" w:rsidRDefault="00C16CAB" w:rsidP="00F94E39">
      <w:pPr>
        <w:widowControl w:val="0"/>
        <w:shd w:val="clear" w:color="auto" w:fill="FFFFFF"/>
        <w:tabs>
          <w:tab w:val="left" w:pos="2376"/>
        </w:tabs>
        <w:autoSpaceDE w:val="0"/>
        <w:autoSpaceDN w:val="0"/>
        <w:adjustRightInd w:val="0"/>
        <w:spacing w:line="245" w:lineRule="exact"/>
        <w:rPr>
          <w:spacing w:val="-1"/>
        </w:rPr>
      </w:pPr>
      <w:r>
        <w:rPr>
          <w:spacing w:val="-2"/>
        </w:rPr>
        <w:lastRenderedPageBreak/>
        <w:t xml:space="preserve">- </w:t>
      </w:r>
      <w:r w:rsidRPr="00296F1E">
        <w:rPr>
          <w:spacing w:val="-1"/>
        </w:rPr>
        <w:t>частичная интеграция;</w:t>
      </w:r>
    </w:p>
    <w:p w:rsidR="00C16CAB" w:rsidRPr="00296F1E" w:rsidRDefault="00C16CAB" w:rsidP="00F94E39">
      <w:pPr>
        <w:widowControl w:val="0"/>
        <w:shd w:val="clear" w:color="auto" w:fill="FFFFFF"/>
        <w:tabs>
          <w:tab w:val="left" w:pos="2376"/>
        </w:tabs>
        <w:autoSpaceDE w:val="0"/>
        <w:autoSpaceDN w:val="0"/>
        <w:adjustRightInd w:val="0"/>
        <w:spacing w:line="245" w:lineRule="exact"/>
      </w:pPr>
      <w:r>
        <w:rPr>
          <w:spacing w:val="-1"/>
        </w:rPr>
        <w:t xml:space="preserve">- </w:t>
      </w:r>
      <w:r w:rsidRPr="00296F1E">
        <w:rPr>
          <w:spacing w:val="-2"/>
        </w:rPr>
        <w:t>полная интеграция.</w:t>
      </w:r>
    </w:p>
    <w:p w:rsidR="00C16CAB" w:rsidRPr="00296F1E" w:rsidRDefault="00C16CAB" w:rsidP="00AC4B89">
      <w:pPr>
        <w:shd w:val="clear" w:color="auto" w:fill="FFFFFF"/>
        <w:tabs>
          <w:tab w:val="left" w:pos="2376"/>
        </w:tabs>
        <w:spacing w:line="245" w:lineRule="exact"/>
      </w:pPr>
      <w:r w:rsidRPr="00296F1E">
        <w:rPr>
          <w:spacing w:val="-10"/>
        </w:rPr>
        <w:t>4.</w:t>
      </w:r>
      <w:r>
        <w:t xml:space="preserve"> </w:t>
      </w:r>
      <w:r w:rsidRPr="00296F1E">
        <w:rPr>
          <w:spacing w:val="-3"/>
        </w:rPr>
        <w:t>Метод проектов:</w:t>
      </w:r>
    </w:p>
    <w:p w:rsidR="00C16CAB" w:rsidRPr="00296F1E" w:rsidRDefault="00C16CAB" w:rsidP="00AC4B89">
      <w:pPr>
        <w:shd w:val="clear" w:color="auto" w:fill="FFFFFF"/>
        <w:spacing w:line="245" w:lineRule="exact"/>
        <w:ind w:left="283"/>
      </w:pPr>
      <w:r w:rsidRPr="00296F1E">
        <w:rPr>
          <w:spacing w:val="-1"/>
        </w:rPr>
        <w:t xml:space="preserve">В практике ДОУ используются следующие </w:t>
      </w:r>
      <w:r w:rsidRPr="00296F1E">
        <w:rPr>
          <w:b/>
          <w:bCs/>
          <w:i/>
          <w:iCs/>
          <w:spacing w:val="-1"/>
        </w:rPr>
        <w:t>виды проектов.</w:t>
      </w:r>
    </w:p>
    <w:p w:rsidR="00C16CAB" w:rsidRPr="00296F1E" w:rsidRDefault="00C16CAB" w:rsidP="00AC4B89">
      <w:pPr>
        <w:shd w:val="clear" w:color="auto" w:fill="FFFFFF"/>
        <w:spacing w:line="245" w:lineRule="exact"/>
        <w:ind w:right="5" w:firstLine="274"/>
        <w:jc w:val="both"/>
      </w:pPr>
      <w:proofErr w:type="spellStart"/>
      <w:r w:rsidRPr="00296F1E">
        <w:rPr>
          <w:i/>
          <w:iCs/>
          <w:spacing w:val="-3"/>
        </w:rPr>
        <w:t>Исследователъско-творческие</w:t>
      </w:r>
      <w:proofErr w:type="spellEnd"/>
      <w:r w:rsidRPr="00296F1E">
        <w:rPr>
          <w:i/>
          <w:iCs/>
          <w:spacing w:val="-3"/>
        </w:rPr>
        <w:t xml:space="preserve">: </w:t>
      </w:r>
      <w:r w:rsidRPr="00296F1E">
        <w:rPr>
          <w:spacing w:val="-3"/>
        </w:rPr>
        <w:t>дети экспериментируют, а затем результаты оформ</w:t>
      </w:r>
      <w:r w:rsidRPr="00296F1E">
        <w:rPr>
          <w:spacing w:val="-3"/>
        </w:rPr>
        <w:softHyphen/>
      </w:r>
      <w:r w:rsidRPr="00296F1E">
        <w:t>ляют в виде газет, драматизации, детского дизайна.</w:t>
      </w:r>
    </w:p>
    <w:p w:rsidR="00C16CAB" w:rsidRPr="00296F1E" w:rsidRDefault="00C16CAB" w:rsidP="00AC4B89">
      <w:pPr>
        <w:shd w:val="clear" w:color="auto" w:fill="FFFFFF"/>
        <w:spacing w:line="245" w:lineRule="exact"/>
        <w:ind w:firstLine="278"/>
        <w:jc w:val="both"/>
      </w:pPr>
      <w:proofErr w:type="spellStart"/>
      <w:r w:rsidRPr="00296F1E">
        <w:rPr>
          <w:i/>
          <w:iCs/>
          <w:spacing w:val="-3"/>
        </w:rPr>
        <w:t>Ролево-игровые</w:t>
      </w:r>
      <w:proofErr w:type="spellEnd"/>
      <w:r w:rsidRPr="00296F1E">
        <w:rPr>
          <w:i/>
          <w:iCs/>
          <w:spacing w:val="-3"/>
        </w:rPr>
        <w:t xml:space="preserve"> </w:t>
      </w:r>
      <w:r w:rsidRPr="00296F1E">
        <w:rPr>
          <w:spacing w:val="-3"/>
        </w:rPr>
        <w:t>— с элементами творческих игр, когда дети входят в образ персона</w:t>
      </w:r>
      <w:r w:rsidRPr="00296F1E">
        <w:rPr>
          <w:spacing w:val="-3"/>
        </w:rPr>
        <w:softHyphen/>
      </w:r>
      <w:r w:rsidRPr="00296F1E">
        <w:t>жей сказки и решают по-своему поставленные проблемы.</w:t>
      </w:r>
    </w:p>
    <w:p w:rsidR="00C16CAB" w:rsidRPr="00296F1E" w:rsidRDefault="00C16CAB" w:rsidP="00AC4B89">
      <w:pPr>
        <w:shd w:val="clear" w:color="auto" w:fill="FFFFFF"/>
        <w:spacing w:line="245" w:lineRule="exact"/>
        <w:ind w:firstLine="278"/>
        <w:jc w:val="both"/>
      </w:pPr>
      <w:proofErr w:type="spellStart"/>
      <w:r w:rsidRPr="00296F1E">
        <w:rPr>
          <w:i/>
          <w:iCs/>
          <w:spacing w:val="-1"/>
        </w:rPr>
        <w:t>Информационно-практико-ориентированные</w:t>
      </w:r>
      <w:proofErr w:type="spellEnd"/>
      <w:r w:rsidRPr="00296F1E">
        <w:rPr>
          <w:i/>
          <w:iCs/>
          <w:spacing w:val="-1"/>
        </w:rPr>
        <w:t xml:space="preserve">: </w:t>
      </w:r>
      <w:r w:rsidRPr="00296F1E">
        <w:rPr>
          <w:spacing w:val="-1"/>
        </w:rPr>
        <w:t>дети собирают информацию и реа</w:t>
      </w:r>
      <w:r w:rsidRPr="00296F1E">
        <w:rPr>
          <w:spacing w:val="-1"/>
        </w:rPr>
        <w:softHyphen/>
      </w:r>
      <w:r w:rsidRPr="00296F1E">
        <w:rPr>
          <w:spacing w:val="-2"/>
        </w:rPr>
        <w:t>лизуют ее, ориентируясь на социальные интересы (оформление и дизайн группы, вит</w:t>
      </w:r>
      <w:r w:rsidRPr="00296F1E">
        <w:rPr>
          <w:spacing w:val="-2"/>
        </w:rPr>
        <w:softHyphen/>
      </w:r>
      <w:r w:rsidRPr="00296F1E">
        <w:t>ражи и т. п.).</w:t>
      </w:r>
    </w:p>
    <w:p w:rsidR="00C16CAB" w:rsidRPr="00296F1E" w:rsidRDefault="00C16CAB" w:rsidP="00AC4B89">
      <w:pPr>
        <w:shd w:val="clear" w:color="auto" w:fill="FFFFFF"/>
        <w:spacing w:before="5" w:line="245" w:lineRule="exact"/>
        <w:ind w:left="5" w:right="5" w:firstLine="293"/>
        <w:jc w:val="both"/>
      </w:pPr>
      <w:r w:rsidRPr="00296F1E">
        <w:rPr>
          <w:i/>
          <w:iCs/>
          <w:spacing w:val="-2"/>
        </w:rPr>
        <w:t xml:space="preserve">Творческие: </w:t>
      </w:r>
      <w:r w:rsidRPr="00296F1E">
        <w:rPr>
          <w:spacing w:val="-2"/>
        </w:rPr>
        <w:t xml:space="preserve">оформление результата в виде детского праздника, детского дизайна, </w:t>
      </w:r>
      <w:r w:rsidRPr="00296F1E">
        <w:t>н</w:t>
      </w:r>
      <w:r w:rsidRPr="00296F1E">
        <w:t>а</w:t>
      </w:r>
      <w:r w:rsidRPr="00296F1E">
        <w:t>пример: «Театральная неделя».</w:t>
      </w:r>
    </w:p>
    <w:p w:rsidR="00C16CAB" w:rsidRPr="00296F1E" w:rsidRDefault="00C16CAB" w:rsidP="00AC4B89">
      <w:pPr>
        <w:shd w:val="clear" w:color="auto" w:fill="FFFFFF"/>
        <w:spacing w:line="245" w:lineRule="exact"/>
        <w:ind w:left="5" w:firstLine="283"/>
        <w:jc w:val="both"/>
      </w:pPr>
      <w:r w:rsidRPr="00296F1E">
        <w:rPr>
          <w:spacing w:val="-1"/>
        </w:rPr>
        <w:t>Так как ведущим видом деятельности дошкольника является игра, то, начиная с мла</w:t>
      </w:r>
      <w:r w:rsidRPr="00296F1E">
        <w:rPr>
          <w:spacing w:val="-1"/>
        </w:rPr>
        <w:t>д</w:t>
      </w:r>
      <w:r w:rsidRPr="00296F1E">
        <w:rPr>
          <w:spacing w:val="-1"/>
        </w:rPr>
        <w:t xml:space="preserve">шего возраста, используются </w:t>
      </w:r>
      <w:proofErr w:type="spellStart"/>
      <w:r w:rsidRPr="00296F1E">
        <w:rPr>
          <w:spacing w:val="-1"/>
        </w:rPr>
        <w:t>ролево-игровые</w:t>
      </w:r>
      <w:proofErr w:type="spellEnd"/>
      <w:r w:rsidRPr="00296F1E">
        <w:rPr>
          <w:spacing w:val="-1"/>
        </w:rPr>
        <w:t xml:space="preserve"> и творческие проекты: «Любимые </w:t>
      </w:r>
      <w:r w:rsidRPr="00296F1E">
        <w:t>игрушки», «Азбука здоровья» и другие.</w:t>
      </w:r>
    </w:p>
    <w:p w:rsidR="00C16CAB" w:rsidRDefault="00C16CAB" w:rsidP="00F94E39">
      <w:pPr>
        <w:shd w:val="clear" w:color="auto" w:fill="FFFFFF"/>
        <w:spacing w:line="245" w:lineRule="exact"/>
        <w:ind w:left="283"/>
        <w:rPr>
          <w:spacing w:val="-1"/>
        </w:rPr>
      </w:pPr>
      <w:r w:rsidRPr="00296F1E">
        <w:rPr>
          <w:spacing w:val="-1"/>
        </w:rPr>
        <w:t>Значимы и другие виды проектов, в том числе:</w:t>
      </w:r>
    </w:p>
    <w:p w:rsidR="00C16CAB" w:rsidRDefault="00C16CAB" w:rsidP="00F94E39">
      <w:pPr>
        <w:shd w:val="clear" w:color="auto" w:fill="FFFFFF"/>
        <w:spacing w:line="245" w:lineRule="exact"/>
        <w:ind w:left="283"/>
      </w:pPr>
      <w:r>
        <w:rPr>
          <w:spacing w:val="-1"/>
        </w:rPr>
        <w:t xml:space="preserve">- </w:t>
      </w:r>
      <w:r w:rsidRPr="00296F1E">
        <w:rPr>
          <w:i/>
          <w:iCs/>
          <w:spacing w:val="-1"/>
        </w:rPr>
        <w:t xml:space="preserve">комплексные: </w:t>
      </w:r>
      <w:r>
        <w:rPr>
          <w:spacing w:val="-1"/>
        </w:rPr>
        <w:t xml:space="preserve">«Мир театра», </w:t>
      </w:r>
      <w:r w:rsidRPr="00296F1E">
        <w:rPr>
          <w:spacing w:val="-1"/>
        </w:rPr>
        <w:t>«</w:t>
      </w:r>
      <w:proofErr w:type="spellStart"/>
      <w:r w:rsidRPr="00296F1E">
        <w:rPr>
          <w:spacing w:val="-1"/>
        </w:rPr>
        <w:t>Книж</w:t>
      </w:r>
      <w:r w:rsidRPr="00296F1E">
        <w:t>кина</w:t>
      </w:r>
      <w:proofErr w:type="spellEnd"/>
      <w:r w:rsidRPr="00296F1E">
        <w:t xml:space="preserve"> неделя»;</w:t>
      </w:r>
    </w:p>
    <w:p w:rsidR="00C16CAB" w:rsidRDefault="00C16CAB" w:rsidP="00F94E39">
      <w:pPr>
        <w:shd w:val="clear" w:color="auto" w:fill="FFFFFF"/>
        <w:spacing w:line="245" w:lineRule="exact"/>
        <w:ind w:left="283"/>
      </w:pPr>
      <w:r>
        <w:t xml:space="preserve">- </w:t>
      </w:r>
      <w:r w:rsidRPr="00296F1E">
        <w:rPr>
          <w:i/>
          <w:iCs/>
          <w:spacing w:val="-2"/>
        </w:rPr>
        <w:t xml:space="preserve">межгрупповые: </w:t>
      </w:r>
      <w:r w:rsidRPr="00296F1E">
        <w:rPr>
          <w:spacing w:val="-2"/>
        </w:rPr>
        <w:t>«Математические коллажи», «Мир животных и птиц», «Време</w:t>
      </w:r>
      <w:r w:rsidRPr="00296F1E">
        <w:rPr>
          <w:spacing w:val="-2"/>
        </w:rPr>
        <w:softHyphen/>
      </w:r>
      <w:r w:rsidRPr="00296F1E">
        <w:t>на года»;</w:t>
      </w:r>
    </w:p>
    <w:p w:rsidR="00C16CAB" w:rsidRDefault="00C16CAB" w:rsidP="00F94E39">
      <w:pPr>
        <w:shd w:val="clear" w:color="auto" w:fill="FFFFFF"/>
        <w:spacing w:line="245" w:lineRule="exact"/>
        <w:ind w:left="283"/>
      </w:pPr>
      <w:r>
        <w:t xml:space="preserve">- </w:t>
      </w:r>
      <w:r w:rsidRPr="00296F1E">
        <w:rPr>
          <w:i/>
          <w:iCs/>
          <w:spacing w:val="-1"/>
        </w:rPr>
        <w:t xml:space="preserve">групповые: </w:t>
      </w:r>
      <w:r w:rsidRPr="00296F1E">
        <w:rPr>
          <w:spacing w:val="-1"/>
        </w:rPr>
        <w:t xml:space="preserve">«Сказки о любви», «Познай себя», «Подводный мир», «Веселая </w:t>
      </w:r>
      <w:r w:rsidRPr="00296F1E">
        <w:t>астрон</w:t>
      </w:r>
      <w:r w:rsidRPr="00296F1E">
        <w:t>о</w:t>
      </w:r>
      <w:r w:rsidRPr="00296F1E">
        <w:t>мия»;</w:t>
      </w:r>
    </w:p>
    <w:p w:rsidR="00C16CAB" w:rsidRPr="00296F1E" w:rsidRDefault="00C16CAB" w:rsidP="00F94E39">
      <w:pPr>
        <w:shd w:val="clear" w:color="auto" w:fill="FFFFFF"/>
        <w:spacing w:line="245" w:lineRule="exact"/>
        <w:ind w:left="283"/>
      </w:pPr>
      <w:r>
        <w:t xml:space="preserve">- </w:t>
      </w:r>
      <w:r w:rsidRPr="00296F1E">
        <w:rPr>
          <w:i/>
          <w:iCs/>
          <w:spacing w:val="-2"/>
        </w:rPr>
        <w:t xml:space="preserve">индивидуальные: «Я </w:t>
      </w:r>
      <w:r w:rsidRPr="00296F1E">
        <w:rPr>
          <w:spacing w:val="-2"/>
        </w:rPr>
        <w:t>и моя семья», «Генеалогическое древо», «Секреты бабуш</w:t>
      </w:r>
      <w:r w:rsidRPr="00296F1E">
        <w:rPr>
          <w:spacing w:val="-2"/>
        </w:rPr>
        <w:softHyphen/>
      </w:r>
      <w:r w:rsidRPr="00296F1E">
        <w:t>киного сундука», «Сказочная птица».</w:t>
      </w:r>
    </w:p>
    <w:p w:rsidR="00C16CAB" w:rsidRPr="00296F1E" w:rsidRDefault="00C16CAB" w:rsidP="00AC4B89">
      <w:pPr>
        <w:shd w:val="clear" w:color="auto" w:fill="FFFFFF"/>
        <w:spacing w:line="245" w:lineRule="exact"/>
        <w:ind w:firstLine="283"/>
        <w:jc w:val="both"/>
      </w:pPr>
      <w:r w:rsidRPr="00296F1E">
        <w:rPr>
          <w:spacing w:val="-2"/>
        </w:rPr>
        <w:t xml:space="preserve">Основной </w:t>
      </w:r>
      <w:r w:rsidRPr="00296F1E">
        <w:rPr>
          <w:b/>
          <w:bCs/>
          <w:i/>
          <w:iCs/>
          <w:spacing w:val="-2"/>
        </w:rPr>
        <w:t xml:space="preserve">целью </w:t>
      </w:r>
      <w:r w:rsidRPr="00296F1E">
        <w:rPr>
          <w:spacing w:val="-2"/>
        </w:rPr>
        <w:t xml:space="preserve">проектного метода в ДОУ является </w:t>
      </w:r>
      <w:r w:rsidRPr="00296F1E">
        <w:rPr>
          <w:i/>
          <w:iCs/>
          <w:spacing w:val="-2"/>
        </w:rPr>
        <w:t>развитие свободной творчес</w:t>
      </w:r>
      <w:r w:rsidRPr="00296F1E">
        <w:rPr>
          <w:i/>
          <w:iCs/>
          <w:spacing w:val="-2"/>
        </w:rPr>
        <w:softHyphen/>
        <w:t xml:space="preserve">кой личности ребенка, </w:t>
      </w:r>
      <w:r w:rsidRPr="00296F1E">
        <w:rPr>
          <w:spacing w:val="-2"/>
        </w:rPr>
        <w:t>которое определяется задачами развития и задачами исследова</w:t>
      </w:r>
      <w:r w:rsidRPr="00296F1E">
        <w:rPr>
          <w:spacing w:val="-2"/>
        </w:rPr>
        <w:softHyphen/>
      </w:r>
      <w:r w:rsidRPr="00296F1E">
        <w:t>тельской деятельности детей.</w:t>
      </w:r>
    </w:p>
    <w:p w:rsidR="00C16CAB" w:rsidRPr="00296F1E" w:rsidRDefault="00C16CAB" w:rsidP="00AC4B89">
      <w:pPr>
        <w:shd w:val="clear" w:color="auto" w:fill="FFFFFF"/>
        <w:spacing w:line="245" w:lineRule="exact"/>
        <w:ind w:left="274"/>
      </w:pPr>
      <w:r w:rsidRPr="00296F1E">
        <w:rPr>
          <w:b/>
          <w:bCs/>
          <w:i/>
          <w:iCs/>
          <w:spacing w:val="-1"/>
        </w:rPr>
        <w:t>Задачи развития</w:t>
      </w:r>
    </w:p>
    <w:p w:rsidR="00C16CAB" w:rsidRPr="00296F1E" w:rsidRDefault="00C16CAB" w:rsidP="00183051">
      <w:pPr>
        <w:pStyle w:val="a5"/>
        <w:numPr>
          <w:ilvl w:val="0"/>
          <w:numId w:val="35"/>
        </w:numPr>
        <w:shd w:val="clear" w:color="auto" w:fill="FFFFFF"/>
        <w:spacing w:line="245" w:lineRule="exact"/>
      </w:pPr>
      <w:r>
        <w:rPr>
          <w:spacing w:val="-1"/>
        </w:rPr>
        <w:t>Обеспечить психологическое благополучие и здоровье</w:t>
      </w:r>
      <w:r w:rsidRPr="00C24225">
        <w:rPr>
          <w:spacing w:val="-1"/>
        </w:rPr>
        <w:t xml:space="preserve"> детей.</w:t>
      </w:r>
    </w:p>
    <w:p w:rsidR="00C16CAB" w:rsidRPr="00296F1E" w:rsidRDefault="00C16CAB" w:rsidP="00183051">
      <w:pPr>
        <w:pStyle w:val="a5"/>
        <w:numPr>
          <w:ilvl w:val="0"/>
          <w:numId w:val="35"/>
        </w:numPr>
        <w:shd w:val="clear" w:color="auto" w:fill="FFFFFF"/>
        <w:spacing w:line="245" w:lineRule="exact"/>
      </w:pPr>
      <w:r>
        <w:rPr>
          <w:spacing w:val="-1"/>
        </w:rPr>
        <w:t>Развивать познавательные способности</w:t>
      </w:r>
      <w:r w:rsidRPr="00C24225">
        <w:rPr>
          <w:spacing w:val="-1"/>
        </w:rPr>
        <w:t>.</w:t>
      </w:r>
    </w:p>
    <w:p w:rsidR="00C16CAB" w:rsidRPr="00296F1E" w:rsidRDefault="00C16CAB" w:rsidP="00183051">
      <w:pPr>
        <w:pStyle w:val="a5"/>
        <w:numPr>
          <w:ilvl w:val="0"/>
          <w:numId w:val="35"/>
        </w:numPr>
        <w:shd w:val="clear" w:color="auto" w:fill="FFFFFF"/>
        <w:spacing w:line="245" w:lineRule="exact"/>
      </w:pPr>
      <w:r>
        <w:rPr>
          <w:spacing w:val="-1"/>
        </w:rPr>
        <w:t>Развивать творческое воображение</w:t>
      </w:r>
      <w:r w:rsidRPr="00C24225">
        <w:rPr>
          <w:spacing w:val="-1"/>
        </w:rPr>
        <w:t>.</w:t>
      </w:r>
    </w:p>
    <w:p w:rsidR="00C16CAB" w:rsidRPr="00296F1E" w:rsidRDefault="00C16CAB" w:rsidP="00183051">
      <w:pPr>
        <w:pStyle w:val="a5"/>
        <w:numPr>
          <w:ilvl w:val="0"/>
          <w:numId w:val="35"/>
        </w:numPr>
        <w:shd w:val="clear" w:color="auto" w:fill="FFFFFF"/>
        <w:spacing w:line="245" w:lineRule="exact"/>
      </w:pPr>
      <w:r>
        <w:rPr>
          <w:spacing w:val="-1"/>
        </w:rPr>
        <w:t>Развивать творческое мышление</w:t>
      </w:r>
      <w:r w:rsidRPr="00C24225">
        <w:rPr>
          <w:spacing w:val="-1"/>
        </w:rPr>
        <w:t>.</w:t>
      </w:r>
    </w:p>
    <w:p w:rsidR="00C16CAB" w:rsidRPr="00296F1E" w:rsidRDefault="00C16CAB" w:rsidP="00183051">
      <w:pPr>
        <w:pStyle w:val="a5"/>
        <w:numPr>
          <w:ilvl w:val="0"/>
          <w:numId w:val="35"/>
        </w:numPr>
        <w:shd w:val="clear" w:color="auto" w:fill="FFFFFF"/>
        <w:spacing w:line="245" w:lineRule="exact"/>
      </w:pPr>
      <w:r>
        <w:rPr>
          <w:spacing w:val="-2"/>
        </w:rPr>
        <w:t>Развивать коммуникативные навыки</w:t>
      </w:r>
      <w:r w:rsidRPr="00C24225">
        <w:rPr>
          <w:spacing w:val="-2"/>
        </w:rPr>
        <w:t>.</w:t>
      </w:r>
    </w:p>
    <w:p w:rsidR="00C16CAB" w:rsidRPr="00296F1E" w:rsidRDefault="00C16CAB" w:rsidP="00AC4B89">
      <w:pPr>
        <w:shd w:val="clear" w:color="auto" w:fill="FFFFFF"/>
        <w:spacing w:line="245" w:lineRule="exact"/>
        <w:ind w:left="274"/>
      </w:pPr>
      <w:r w:rsidRPr="00296F1E">
        <w:rPr>
          <w:b/>
          <w:bCs/>
          <w:i/>
          <w:iCs/>
          <w:spacing w:val="-1"/>
        </w:rPr>
        <w:t xml:space="preserve">Задачи исследовательской деятельности </w:t>
      </w:r>
      <w:r w:rsidRPr="00296F1E">
        <w:rPr>
          <w:spacing w:val="-1"/>
        </w:rPr>
        <w:t>специфичны для каждого возраста.</w:t>
      </w:r>
    </w:p>
    <w:p w:rsidR="00C16CAB" w:rsidRDefault="00C16CAB" w:rsidP="00F94E39">
      <w:pPr>
        <w:shd w:val="clear" w:color="auto" w:fill="FFFFFF"/>
        <w:spacing w:line="245" w:lineRule="exact"/>
        <w:ind w:left="293"/>
        <w:rPr>
          <w:spacing w:val="-2"/>
        </w:rPr>
      </w:pPr>
      <w:r w:rsidRPr="00C24225">
        <w:rPr>
          <w:b/>
          <w:i/>
          <w:spacing w:val="-2"/>
        </w:rPr>
        <w:t xml:space="preserve">В </w:t>
      </w:r>
      <w:r w:rsidRPr="00C24225">
        <w:rPr>
          <w:b/>
          <w:i/>
          <w:iCs/>
          <w:spacing w:val="-2"/>
        </w:rPr>
        <w:t>младшем дошкольном возрасте</w:t>
      </w:r>
      <w:r>
        <w:rPr>
          <w:b/>
          <w:i/>
          <w:iCs/>
          <w:spacing w:val="-2"/>
        </w:rPr>
        <w:t xml:space="preserve"> - </w:t>
      </w:r>
      <w:r w:rsidRPr="00296F1E">
        <w:rPr>
          <w:spacing w:val="-2"/>
        </w:rPr>
        <w:t xml:space="preserve"> это:</w:t>
      </w:r>
    </w:p>
    <w:p w:rsidR="00C16CAB" w:rsidRDefault="00C16CAB" w:rsidP="00F94E39">
      <w:pPr>
        <w:shd w:val="clear" w:color="auto" w:fill="FFFFFF"/>
        <w:spacing w:line="245" w:lineRule="exact"/>
        <w:ind w:left="293"/>
        <w:rPr>
          <w:spacing w:val="-1"/>
        </w:rPr>
      </w:pPr>
      <w:r w:rsidRPr="00F94E39">
        <w:rPr>
          <w:spacing w:val="-1"/>
        </w:rPr>
        <w:t>-</w:t>
      </w:r>
      <w:r>
        <w:rPr>
          <w:spacing w:val="-1"/>
        </w:rPr>
        <w:t xml:space="preserve"> </w:t>
      </w:r>
      <w:r w:rsidRPr="00296F1E">
        <w:rPr>
          <w:spacing w:val="-1"/>
        </w:rPr>
        <w:t>вхождение детей в проблемную игровую ситуацию (ведущая роль педагога);</w:t>
      </w:r>
    </w:p>
    <w:p w:rsidR="00C16CAB" w:rsidRDefault="00C16CAB" w:rsidP="00F94E39">
      <w:pPr>
        <w:shd w:val="clear" w:color="auto" w:fill="FFFFFF"/>
        <w:spacing w:line="245" w:lineRule="exact"/>
        <w:ind w:left="293"/>
      </w:pPr>
      <w:r>
        <w:rPr>
          <w:spacing w:val="-1"/>
        </w:rPr>
        <w:t xml:space="preserve">- </w:t>
      </w:r>
      <w:r w:rsidRPr="00296F1E">
        <w:rPr>
          <w:spacing w:val="-1"/>
        </w:rPr>
        <w:t xml:space="preserve">активизация желания искать пути разрешения проблемной ситуации (вместе с </w:t>
      </w:r>
      <w:r w:rsidRPr="00296F1E">
        <w:t>педаг</w:t>
      </w:r>
      <w:r w:rsidRPr="00296F1E">
        <w:t>о</w:t>
      </w:r>
      <w:r w:rsidRPr="00296F1E">
        <w:t>гом);</w:t>
      </w:r>
    </w:p>
    <w:p w:rsidR="00C16CAB" w:rsidRPr="00296F1E" w:rsidRDefault="00C16CAB" w:rsidP="00F94E39">
      <w:pPr>
        <w:shd w:val="clear" w:color="auto" w:fill="FFFFFF"/>
        <w:spacing w:line="245" w:lineRule="exact"/>
        <w:ind w:left="293"/>
      </w:pPr>
      <w:r>
        <w:t xml:space="preserve">- </w:t>
      </w:r>
      <w:r w:rsidRPr="00296F1E">
        <w:rPr>
          <w:spacing w:val="-2"/>
        </w:rPr>
        <w:t xml:space="preserve">формирование начальных предпосылок поисковой деятельности (практические </w:t>
      </w:r>
      <w:r w:rsidRPr="00296F1E">
        <w:t>опыты).</w:t>
      </w:r>
    </w:p>
    <w:p w:rsidR="00C16CAB" w:rsidRDefault="00C16CAB" w:rsidP="00F94E39">
      <w:pPr>
        <w:shd w:val="clear" w:color="auto" w:fill="FFFFFF"/>
        <w:spacing w:line="245" w:lineRule="exact"/>
        <w:ind w:left="293"/>
        <w:rPr>
          <w:spacing w:val="-2"/>
        </w:rPr>
      </w:pPr>
      <w:r w:rsidRPr="00C24225">
        <w:rPr>
          <w:b/>
          <w:i/>
          <w:spacing w:val="-2"/>
        </w:rPr>
        <w:t xml:space="preserve">В </w:t>
      </w:r>
      <w:r w:rsidRPr="00C24225">
        <w:rPr>
          <w:b/>
          <w:i/>
          <w:iCs/>
          <w:spacing w:val="-2"/>
        </w:rPr>
        <w:t>старшем дошкольном возрасте</w:t>
      </w:r>
      <w:r w:rsidRPr="00296F1E">
        <w:rPr>
          <w:i/>
          <w:iCs/>
          <w:spacing w:val="-2"/>
        </w:rPr>
        <w:t xml:space="preserve"> </w:t>
      </w:r>
      <w:r>
        <w:rPr>
          <w:i/>
          <w:iCs/>
          <w:spacing w:val="-2"/>
        </w:rPr>
        <w:t>- э</w:t>
      </w:r>
      <w:r w:rsidRPr="00296F1E">
        <w:rPr>
          <w:spacing w:val="-2"/>
        </w:rPr>
        <w:t>то:</w:t>
      </w:r>
    </w:p>
    <w:p w:rsidR="00C16CAB" w:rsidRDefault="00C16CAB" w:rsidP="00F94E39">
      <w:pPr>
        <w:shd w:val="clear" w:color="auto" w:fill="FFFFFF"/>
        <w:spacing w:line="245" w:lineRule="exact"/>
        <w:ind w:left="293"/>
      </w:pPr>
      <w:r w:rsidRPr="00F94E39">
        <w:t>-</w:t>
      </w:r>
      <w:r>
        <w:t xml:space="preserve"> </w:t>
      </w:r>
      <w:r w:rsidRPr="00296F1E">
        <w:t>формирование предпосылок поисковой деятельности, интеллектуальной инициативы;</w:t>
      </w:r>
    </w:p>
    <w:p w:rsidR="00C16CAB" w:rsidRDefault="00C16CAB" w:rsidP="00F94E39">
      <w:pPr>
        <w:shd w:val="clear" w:color="auto" w:fill="FFFFFF"/>
        <w:spacing w:line="245" w:lineRule="exact"/>
        <w:ind w:firstLine="293"/>
      </w:pPr>
      <w:r>
        <w:t xml:space="preserve">- </w:t>
      </w:r>
      <w:r w:rsidRPr="00296F1E">
        <w:rPr>
          <w:spacing w:val="-2"/>
        </w:rPr>
        <w:t xml:space="preserve">развитие умения определять возможные методы решения проблемы с помощью </w:t>
      </w:r>
      <w:r w:rsidRPr="00296F1E">
        <w:t>взро</w:t>
      </w:r>
      <w:r w:rsidRPr="00296F1E">
        <w:t>с</w:t>
      </w:r>
      <w:r w:rsidRPr="00296F1E">
        <w:t>лого, а затем и самостоятельно;</w:t>
      </w:r>
    </w:p>
    <w:p w:rsidR="00C16CAB" w:rsidRDefault="00C16CAB" w:rsidP="00F94E39">
      <w:pPr>
        <w:shd w:val="clear" w:color="auto" w:fill="FFFFFF"/>
        <w:spacing w:line="245" w:lineRule="exact"/>
        <w:ind w:firstLine="293"/>
      </w:pPr>
      <w:r>
        <w:t xml:space="preserve">- </w:t>
      </w:r>
      <w:r w:rsidRPr="00296F1E">
        <w:t>формирование умения применять данные методы, способствующие решению поста</w:t>
      </w:r>
      <w:r w:rsidRPr="00296F1E">
        <w:t>в</w:t>
      </w:r>
      <w:r w:rsidRPr="00296F1E">
        <w:t>ленной задачи, с использованием различных вариантов;</w:t>
      </w:r>
    </w:p>
    <w:p w:rsidR="00C16CAB" w:rsidRDefault="00C16CAB" w:rsidP="00F94E39">
      <w:pPr>
        <w:shd w:val="clear" w:color="auto" w:fill="FFFFFF"/>
        <w:spacing w:line="245" w:lineRule="exact"/>
        <w:ind w:firstLine="293"/>
        <w:rPr>
          <w:spacing w:val="-1"/>
        </w:rPr>
      </w:pPr>
      <w:r>
        <w:t xml:space="preserve">- </w:t>
      </w:r>
      <w:r w:rsidRPr="00296F1E">
        <w:rPr>
          <w:spacing w:val="-2"/>
        </w:rPr>
        <w:t>развитие желания пользоваться специальной терминологией, ведение конструк</w:t>
      </w:r>
      <w:r w:rsidRPr="00296F1E">
        <w:rPr>
          <w:spacing w:val="-2"/>
        </w:rPr>
        <w:softHyphen/>
      </w:r>
      <w:r w:rsidRPr="00296F1E">
        <w:rPr>
          <w:spacing w:val="-1"/>
        </w:rPr>
        <w:t>тивной беседы в процессе совместной исследовательской деятельности.</w:t>
      </w:r>
    </w:p>
    <w:p w:rsidR="00C16CAB" w:rsidRPr="00296F1E" w:rsidRDefault="00C16CAB" w:rsidP="00F94E39">
      <w:pPr>
        <w:shd w:val="clear" w:color="auto" w:fill="FFFFFF"/>
        <w:spacing w:line="245" w:lineRule="exact"/>
        <w:ind w:firstLine="293"/>
      </w:pPr>
      <w:r>
        <w:rPr>
          <w:spacing w:val="-1"/>
        </w:rPr>
        <w:t>М</w:t>
      </w:r>
      <w:r w:rsidRPr="00296F1E">
        <w:rPr>
          <w:spacing w:val="-3"/>
        </w:rPr>
        <w:t>етод проектов актуален и очень эффективен. Он дает ребенку возможность экспе</w:t>
      </w:r>
      <w:r w:rsidRPr="00296F1E">
        <w:rPr>
          <w:spacing w:val="-3"/>
        </w:rPr>
        <w:softHyphen/>
      </w:r>
      <w:r w:rsidRPr="00296F1E">
        <w:rPr>
          <w:spacing w:val="-1"/>
        </w:rPr>
        <w:t>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</w:t>
      </w:r>
      <w:r w:rsidRPr="00296F1E">
        <w:rPr>
          <w:spacing w:val="-1"/>
        </w:rPr>
        <w:softHyphen/>
      </w:r>
      <w:r w:rsidRPr="00296F1E">
        <w:t>шейся с</w:t>
      </w:r>
      <w:r w:rsidRPr="00296F1E">
        <w:t>и</w:t>
      </w:r>
      <w:r w:rsidRPr="00296F1E">
        <w:t>туации школьного обучения.</w:t>
      </w:r>
    </w:p>
    <w:p w:rsidR="00C16CAB" w:rsidRPr="00296F1E" w:rsidRDefault="00C16CAB" w:rsidP="00AC4B89">
      <w:pPr>
        <w:shd w:val="clear" w:color="auto" w:fill="FFFFFF"/>
        <w:spacing w:line="250" w:lineRule="exact"/>
        <w:ind w:left="34" w:right="10"/>
        <w:jc w:val="both"/>
      </w:pPr>
      <w:r w:rsidRPr="00296F1E">
        <w:rPr>
          <w:spacing w:val="-1"/>
        </w:rPr>
        <w:t>страничка, представленная в каждом пособии, способствует повышению педагогиче</w:t>
      </w:r>
      <w:r w:rsidRPr="00296F1E">
        <w:rPr>
          <w:spacing w:val="-1"/>
        </w:rPr>
        <w:softHyphen/>
      </w:r>
      <w:r w:rsidRPr="00296F1E">
        <w:t>ской образованности родителей.</w:t>
      </w:r>
    </w:p>
    <w:p w:rsidR="00C16CAB" w:rsidRPr="009A6EE0" w:rsidRDefault="00C16CAB" w:rsidP="00785FC8">
      <w:pPr>
        <w:autoSpaceDE w:val="0"/>
        <w:autoSpaceDN w:val="0"/>
        <w:adjustRightInd w:val="0"/>
        <w:jc w:val="both"/>
        <w:rPr>
          <w:rFonts w:eastAsia="NewtonC"/>
        </w:rPr>
      </w:pPr>
    </w:p>
    <w:p w:rsidR="00C16CAB" w:rsidRDefault="00C16CAB" w:rsidP="0061062D">
      <w:pPr>
        <w:ind w:right="424"/>
        <w:jc w:val="both"/>
        <w:rPr>
          <w:b/>
          <w:webHidden/>
          <w:shd w:val="clear" w:color="auto" w:fill="FFFFFF"/>
        </w:rPr>
      </w:pPr>
      <w:r w:rsidRPr="009A6EE0">
        <w:rPr>
          <w:b/>
          <w:webHidden/>
          <w:shd w:val="clear" w:color="auto" w:fill="FFFFFF"/>
        </w:rPr>
        <w:tab/>
      </w:r>
    </w:p>
    <w:p w:rsidR="00C16CAB" w:rsidRDefault="00C16CAB" w:rsidP="0061062D">
      <w:pPr>
        <w:ind w:right="424"/>
        <w:jc w:val="both"/>
        <w:rPr>
          <w:b/>
          <w:webHidden/>
          <w:shd w:val="clear" w:color="auto" w:fill="FFFFFF"/>
        </w:rPr>
      </w:pPr>
    </w:p>
    <w:p w:rsidR="00C16CAB" w:rsidRDefault="00C16CAB" w:rsidP="0061062D">
      <w:pPr>
        <w:ind w:right="424"/>
        <w:jc w:val="both"/>
        <w:rPr>
          <w:b/>
          <w:webHidden/>
          <w:shd w:val="clear" w:color="auto" w:fill="FFFFFF"/>
        </w:rPr>
      </w:pPr>
    </w:p>
    <w:p w:rsidR="00C16CAB" w:rsidRDefault="00C16CAB" w:rsidP="0061062D">
      <w:pPr>
        <w:ind w:right="424"/>
        <w:jc w:val="both"/>
        <w:rPr>
          <w:b/>
          <w:webHidden/>
          <w:shd w:val="clear" w:color="auto" w:fill="FFFFFF"/>
        </w:rPr>
      </w:pPr>
    </w:p>
    <w:p w:rsidR="00C16CAB" w:rsidRDefault="00C16CAB" w:rsidP="0061062D">
      <w:pPr>
        <w:ind w:right="424"/>
        <w:jc w:val="both"/>
        <w:rPr>
          <w:b/>
          <w:webHidden/>
          <w:shd w:val="clear" w:color="auto" w:fill="FFFFFF"/>
        </w:rPr>
      </w:pPr>
    </w:p>
    <w:p w:rsidR="00C16CAB" w:rsidRDefault="00C16CAB" w:rsidP="0061062D">
      <w:pPr>
        <w:ind w:right="424"/>
        <w:jc w:val="both"/>
        <w:rPr>
          <w:b/>
          <w:webHidden/>
          <w:shd w:val="clear" w:color="auto" w:fill="FFFFFF"/>
        </w:rPr>
      </w:pPr>
    </w:p>
    <w:p w:rsidR="00C16CAB" w:rsidRDefault="00C16CAB" w:rsidP="0061062D">
      <w:pPr>
        <w:ind w:right="424"/>
        <w:jc w:val="both"/>
        <w:rPr>
          <w:b/>
          <w:webHidden/>
          <w:shd w:val="clear" w:color="auto" w:fill="FFFFFF"/>
        </w:rPr>
      </w:pPr>
    </w:p>
    <w:p w:rsidR="00C16CAB" w:rsidRDefault="00C16CAB" w:rsidP="0061062D">
      <w:pPr>
        <w:ind w:right="424"/>
        <w:jc w:val="both"/>
        <w:rPr>
          <w:b/>
          <w:webHidden/>
          <w:shd w:val="clear" w:color="auto" w:fill="FFFFFF"/>
        </w:rPr>
      </w:pPr>
    </w:p>
    <w:p w:rsidR="00C16CAB" w:rsidRDefault="00C16CAB" w:rsidP="0061062D">
      <w:pPr>
        <w:ind w:right="424"/>
        <w:jc w:val="both"/>
        <w:rPr>
          <w:b/>
          <w:webHidden/>
          <w:shd w:val="clear" w:color="auto" w:fill="FFFFFF"/>
        </w:rPr>
      </w:pPr>
    </w:p>
    <w:p w:rsidR="00C16CAB" w:rsidRDefault="00C16CAB" w:rsidP="00F94E39">
      <w:pPr>
        <w:ind w:right="424"/>
        <w:jc w:val="both"/>
        <w:rPr>
          <w:b/>
          <w:bCs/>
          <w:sz w:val="28"/>
          <w:szCs w:val="28"/>
        </w:rPr>
      </w:pPr>
      <w:r>
        <w:rPr>
          <w:b/>
          <w:webHidden/>
          <w:shd w:val="clear" w:color="auto" w:fill="FFFFFF"/>
        </w:rPr>
        <w:t xml:space="preserve">2.6. </w:t>
      </w:r>
      <w:r w:rsidRPr="00711783">
        <w:rPr>
          <w:b/>
          <w:bCs/>
          <w:sz w:val="28"/>
          <w:szCs w:val="28"/>
        </w:rPr>
        <w:t xml:space="preserve">Особенности взаимодействия педагогического коллектива с </w:t>
      </w:r>
      <w:r>
        <w:rPr>
          <w:b/>
          <w:bCs/>
          <w:sz w:val="28"/>
          <w:szCs w:val="28"/>
        </w:rPr>
        <w:t xml:space="preserve">          </w:t>
      </w:r>
      <w:r w:rsidRPr="00711783">
        <w:rPr>
          <w:b/>
          <w:bCs/>
          <w:sz w:val="28"/>
          <w:szCs w:val="28"/>
        </w:rPr>
        <w:t>семьями</w:t>
      </w:r>
      <w:r>
        <w:rPr>
          <w:b/>
          <w:bCs/>
          <w:sz w:val="28"/>
          <w:szCs w:val="28"/>
        </w:rPr>
        <w:t xml:space="preserve"> воспитанников</w:t>
      </w:r>
    </w:p>
    <w:p w:rsidR="00C16CAB" w:rsidRDefault="00C16CAB" w:rsidP="00F94E39">
      <w:pPr>
        <w:ind w:firstLine="709"/>
        <w:jc w:val="both"/>
      </w:pPr>
      <w:r w:rsidRPr="00107C16">
        <w:t>Максимальная открытость образовательной деятельности направлена на становл</w:t>
      </w:r>
      <w:r w:rsidRPr="00107C16">
        <w:t>е</w:t>
      </w:r>
      <w:r w:rsidRPr="00107C16">
        <w:t>ние партнёрских взаимоотношений педагога с родителями.</w:t>
      </w:r>
    </w:p>
    <w:p w:rsidR="00C16CAB" w:rsidRPr="00107C16" w:rsidRDefault="00C16CAB" w:rsidP="00F94E39">
      <w:pPr>
        <w:ind w:firstLine="709"/>
        <w:jc w:val="both"/>
        <w:rPr>
          <w:bCs/>
        </w:rPr>
      </w:pPr>
      <w:r w:rsidRPr="00107C16">
        <w:t>Мы уверены, что для формирования сотрудничества меду взрослыми и детьми важно представлять коллектив как единое целое, как большую сплоченную семью, жизнь которой интересна, если организована совместная деятельность педагогов, родителей и детей. Это способствует установлению взаимопонимания между родителями и детьми, созданию комфортных условий в семье.</w:t>
      </w:r>
      <w:r w:rsidRPr="00107C16">
        <w:rPr>
          <w:bCs/>
        </w:rPr>
        <w:t xml:space="preserve"> Тесное сотрудничество с семьей делает успешной работу нашей дошкольной образовательной организации.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</w:t>
      </w:r>
      <w:r>
        <w:rPr>
          <w:bCs/>
        </w:rPr>
        <w:t xml:space="preserve"> </w:t>
      </w:r>
      <w:r w:rsidRPr="00107C16">
        <w:rPr>
          <w:bCs/>
        </w:rPr>
        <w:t>(законн</w:t>
      </w:r>
      <w:r w:rsidRPr="00107C16">
        <w:rPr>
          <w:bCs/>
        </w:rPr>
        <w:t>ы</w:t>
      </w:r>
      <w:r w:rsidRPr="00107C16">
        <w:rPr>
          <w:bCs/>
        </w:rPr>
        <w:t>ми представителями) и воспитателями, то есть для открытого, доверительного и инте</w:t>
      </w:r>
      <w:r w:rsidRPr="00107C16">
        <w:rPr>
          <w:bCs/>
        </w:rPr>
        <w:t>н</w:t>
      </w:r>
      <w:r w:rsidRPr="00107C16">
        <w:rPr>
          <w:bCs/>
        </w:rPr>
        <w:t>сивного сотрудничества обеих сторон в общем деле образования и воспитания детей.</w:t>
      </w:r>
    </w:p>
    <w:p w:rsidR="00C16CAB" w:rsidRPr="00107C16" w:rsidRDefault="00C16CAB" w:rsidP="00785FC8">
      <w:pPr>
        <w:ind w:right="354" w:firstLine="567"/>
        <w:jc w:val="both"/>
        <w:rPr>
          <w:bCs/>
        </w:rPr>
      </w:pPr>
      <w:r w:rsidRPr="00107C16">
        <w:rPr>
          <w:bCs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C16CAB" w:rsidRPr="00107C16" w:rsidRDefault="00C16CAB" w:rsidP="00785FC8">
      <w:pPr>
        <w:autoSpaceDE w:val="0"/>
        <w:autoSpaceDN w:val="0"/>
        <w:adjustRightInd w:val="0"/>
        <w:jc w:val="both"/>
      </w:pPr>
    </w:p>
    <w:p w:rsidR="00C16CAB" w:rsidRPr="00107C16" w:rsidRDefault="00C16CAB" w:rsidP="00785FC8">
      <w:pPr>
        <w:jc w:val="both"/>
        <w:outlineLvl w:val="3"/>
        <w:rPr>
          <w:b/>
          <w:bCs/>
          <w:color w:val="000000"/>
        </w:rPr>
      </w:pPr>
      <w:r w:rsidRPr="00107C16">
        <w:rPr>
          <w:b/>
          <w:bCs/>
          <w:color w:val="000000"/>
        </w:rPr>
        <w:t>Основные принципы работы  с родителями:</w:t>
      </w:r>
    </w:p>
    <w:p w:rsidR="00C16CAB" w:rsidRPr="00107C16" w:rsidRDefault="00C16CAB" w:rsidP="00183051">
      <w:pPr>
        <w:numPr>
          <w:ilvl w:val="0"/>
          <w:numId w:val="13"/>
        </w:numPr>
        <w:jc w:val="both"/>
        <w:rPr>
          <w:color w:val="000000"/>
        </w:rPr>
      </w:pPr>
      <w:r w:rsidRPr="00107C16">
        <w:rPr>
          <w:b/>
          <w:bCs/>
          <w:i/>
          <w:iCs/>
          <w:color w:val="000000"/>
        </w:rPr>
        <w:t>Принцип активности и сознательности</w:t>
      </w:r>
      <w:r w:rsidRPr="00107C16">
        <w:rPr>
          <w:color w:val="000000"/>
        </w:rPr>
        <w:t> – участие всего коллектива ДОУ и р</w:t>
      </w:r>
      <w:r w:rsidRPr="00107C16">
        <w:rPr>
          <w:color w:val="000000"/>
        </w:rPr>
        <w:t>о</w:t>
      </w:r>
      <w:r w:rsidRPr="00107C16">
        <w:rPr>
          <w:color w:val="000000"/>
        </w:rPr>
        <w:t>дителей в поиске современных форм и методов сотрудничества с семьей;</w:t>
      </w:r>
    </w:p>
    <w:p w:rsidR="00C16CAB" w:rsidRPr="00107C16" w:rsidRDefault="00C16CAB" w:rsidP="00183051">
      <w:pPr>
        <w:numPr>
          <w:ilvl w:val="0"/>
          <w:numId w:val="13"/>
        </w:numPr>
        <w:jc w:val="both"/>
        <w:rPr>
          <w:color w:val="000000"/>
        </w:rPr>
      </w:pPr>
      <w:r w:rsidRPr="00107C16">
        <w:rPr>
          <w:b/>
          <w:bCs/>
          <w:i/>
          <w:iCs/>
          <w:color w:val="000000"/>
        </w:rPr>
        <w:t>Принцип открытости и доверия </w:t>
      </w:r>
      <w:r w:rsidRPr="00107C16">
        <w:rPr>
          <w:b/>
          <w:bCs/>
          <w:color w:val="000000"/>
        </w:rPr>
        <w:t>– </w:t>
      </w:r>
      <w:r w:rsidRPr="00107C16">
        <w:rPr>
          <w:color w:val="000000"/>
        </w:rPr>
        <w:t>предоставление каждому родителю возможн</w:t>
      </w:r>
      <w:r w:rsidRPr="00107C16">
        <w:rPr>
          <w:color w:val="000000"/>
        </w:rPr>
        <w:t>о</w:t>
      </w:r>
      <w:r w:rsidRPr="00107C16">
        <w:rPr>
          <w:color w:val="000000"/>
        </w:rPr>
        <w:t>сти знать и видеть, как развиваются и живут дети в детском саду;</w:t>
      </w:r>
    </w:p>
    <w:p w:rsidR="00C16CAB" w:rsidRPr="00107C16" w:rsidRDefault="00C16CAB" w:rsidP="00183051">
      <w:pPr>
        <w:numPr>
          <w:ilvl w:val="0"/>
          <w:numId w:val="13"/>
        </w:numPr>
        <w:jc w:val="both"/>
        <w:rPr>
          <w:color w:val="000000"/>
        </w:rPr>
      </w:pPr>
      <w:r w:rsidRPr="00107C16">
        <w:rPr>
          <w:b/>
          <w:bCs/>
          <w:i/>
          <w:iCs/>
          <w:color w:val="000000"/>
        </w:rPr>
        <w:t>Принцип сотрудничества </w:t>
      </w:r>
      <w:r w:rsidRPr="00107C16">
        <w:rPr>
          <w:color w:val="000000"/>
        </w:rPr>
        <w:t>- общение «на равных»; совместная деятельность, к</w:t>
      </w:r>
      <w:r w:rsidRPr="00107C16">
        <w:rPr>
          <w:color w:val="000000"/>
        </w:rPr>
        <w:t>о</w:t>
      </w:r>
      <w:r w:rsidRPr="00107C16">
        <w:rPr>
          <w:color w:val="000000"/>
        </w:rPr>
        <w:t>торая осуществляется на основании социальной перцепции и с помощью общения;</w:t>
      </w:r>
    </w:p>
    <w:p w:rsidR="00C16CAB" w:rsidRPr="00107C16" w:rsidRDefault="00C16CAB" w:rsidP="00183051">
      <w:pPr>
        <w:numPr>
          <w:ilvl w:val="0"/>
          <w:numId w:val="13"/>
        </w:numPr>
        <w:jc w:val="both"/>
        <w:rPr>
          <w:color w:val="000000"/>
        </w:rPr>
      </w:pPr>
      <w:r w:rsidRPr="00107C16">
        <w:rPr>
          <w:b/>
          <w:bCs/>
          <w:i/>
          <w:iCs/>
          <w:color w:val="000000"/>
        </w:rPr>
        <w:t>Принцип согласованного взаимодействия </w:t>
      </w:r>
      <w:r w:rsidRPr="00107C16">
        <w:rPr>
          <w:i/>
          <w:iCs/>
          <w:color w:val="000000"/>
        </w:rPr>
        <w:t>-</w:t>
      </w:r>
      <w:r w:rsidRPr="00107C16">
        <w:rPr>
          <w:color w:val="000000"/>
        </w:rPr>
        <w:t> возможность высказывать друг другу свои соображения о тех или иных проблемах воспитания;</w:t>
      </w:r>
    </w:p>
    <w:p w:rsidR="00C16CAB" w:rsidRPr="00107C16" w:rsidRDefault="00C16CAB" w:rsidP="00183051">
      <w:pPr>
        <w:numPr>
          <w:ilvl w:val="0"/>
          <w:numId w:val="13"/>
        </w:numPr>
        <w:jc w:val="both"/>
        <w:rPr>
          <w:color w:val="000000"/>
        </w:rPr>
      </w:pPr>
      <w:r w:rsidRPr="00107C16">
        <w:rPr>
          <w:b/>
          <w:bCs/>
          <w:i/>
          <w:iCs/>
          <w:color w:val="000000"/>
        </w:rPr>
        <w:t>Принцип воздействия на семью через ребенка –</w:t>
      </w:r>
      <w:r w:rsidRPr="00107C16">
        <w:rPr>
          <w:color w:val="000000"/>
        </w:rPr>
        <w:t> если жизнь в группе эмоци</w:t>
      </w:r>
      <w:r w:rsidRPr="00107C16">
        <w:rPr>
          <w:color w:val="000000"/>
        </w:rPr>
        <w:t>о</w:t>
      </w:r>
      <w:r w:rsidRPr="00107C16">
        <w:rPr>
          <w:color w:val="000000"/>
        </w:rPr>
        <w:t>нально насыщена, комфортна, содержательна, то ребенок обязательно поделится впечатлениями с родителями.</w:t>
      </w:r>
    </w:p>
    <w:p w:rsidR="00C16CAB" w:rsidRPr="00296F1E" w:rsidRDefault="00C16CAB" w:rsidP="00F94E39">
      <w:pPr>
        <w:shd w:val="clear" w:color="auto" w:fill="FFFFFF"/>
        <w:ind w:firstLine="709"/>
      </w:pPr>
      <w:r w:rsidRPr="00296F1E">
        <w:rPr>
          <w:b/>
          <w:bCs/>
          <w:color w:val="000000"/>
        </w:rPr>
        <w:t xml:space="preserve">Цель взаимодействия </w:t>
      </w:r>
      <w:r>
        <w:rPr>
          <w:b/>
          <w:bCs/>
          <w:color w:val="000000"/>
        </w:rPr>
        <w:t xml:space="preserve">ДОУ с семьей </w:t>
      </w:r>
      <w:r>
        <w:rPr>
          <w:color w:val="000000"/>
        </w:rPr>
        <w:t xml:space="preserve">— установление партнерских </w:t>
      </w:r>
      <w:r w:rsidRPr="00296F1E">
        <w:rPr>
          <w:color w:val="000000"/>
        </w:rPr>
        <w:t>отношений с родителями в процессе развития и воспитания детей раннего и дошкольного возраста в условиях ДОУ и семьи; создание единого образовательного пространства.</w:t>
      </w:r>
    </w:p>
    <w:p w:rsidR="00C16CAB" w:rsidRPr="00A73484" w:rsidRDefault="00C16CAB" w:rsidP="00785FC8">
      <w:pPr>
        <w:shd w:val="clear" w:color="auto" w:fill="FFFFFF"/>
        <w:tabs>
          <w:tab w:val="left" w:pos="586"/>
        </w:tabs>
        <w:spacing w:line="245" w:lineRule="exact"/>
        <w:ind w:left="279"/>
        <w:jc w:val="both"/>
      </w:pPr>
    </w:p>
    <w:p w:rsidR="00C16CAB" w:rsidRPr="00711783" w:rsidRDefault="00C16CAB" w:rsidP="00785FC8">
      <w:pPr>
        <w:jc w:val="center"/>
        <w:rPr>
          <w:b/>
          <w:i/>
        </w:rPr>
      </w:pPr>
      <w:r w:rsidRPr="00711783">
        <w:rPr>
          <w:b/>
          <w:i/>
        </w:rPr>
        <w:t>Задачи взаимодействия</w:t>
      </w:r>
      <w:r>
        <w:rPr>
          <w:b/>
          <w:i/>
        </w:rPr>
        <w:t xml:space="preserve"> педагога с семьями воспитанников по возрастам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693"/>
        <w:gridCol w:w="2693"/>
        <w:gridCol w:w="2552"/>
      </w:tblGrid>
      <w:tr w:rsidR="00C16CAB" w:rsidTr="00F94E3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Младшие группы</w:t>
            </w:r>
          </w:p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(от 1 до 4 лет)</w:t>
            </w:r>
          </w:p>
          <w:p w:rsidR="00C16CAB" w:rsidRPr="00B63A4C" w:rsidRDefault="00C16CAB" w:rsidP="00956E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Средняя группа </w:t>
            </w:r>
          </w:p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(от 4 до 5 лет)</w:t>
            </w:r>
          </w:p>
          <w:p w:rsidR="00C16CAB" w:rsidRPr="00B63A4C" w:rsidRDefault="00C16CAB" w:rsidP="00956E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Старшая группа</w:t>
            </w:r>
          </w:p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 (от 5 до 6 лет)</w:t>
            </w:r>
          </w:p>
          <w:p w:rsidR="00C16CAB" w:rsidRPr="00B63A4C" w:rsidRDefault="00C16CAB" w:rsidP="00956E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Подготовительная к школе группа</w:t>
            </w:r>
          </w:p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b/>
                <w:sz w:val="20"/>
                <w:szCs w:val="20"/>
              </w:rPr>
              <w:t xml:space="preserve"> (от 6 до 7 лет)</w:t>
            </w:r>
          </w:p>
        </w:tc>
      </w:tr>
      <w:tr w:rsidR="00C16CAB" w:rsidRPr="00F94E39" w:rsidTr="00F94E3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1. Познакомить род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>телей с особенностями физического, социал</w:t>
            </w:r>
            <w:r w:rsidRPr="00F94E39">
              <w:rPr>
                <w:sz w:val="20"/>
                <w:szCs w:val="20"/>
              </w:rPr>
              <w:t>ь</w:t>
            </w:r>
            <w:r w:rsidRPr="00F94E39">
              <w:rPr>
                <w:sz w:val="20"/>
                <w:szCs w:val="20"/>
              </w:rPr>
              <w:t>но - личностного, п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знавательного и худ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жественного развития детей младшего д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школьного возраста и адаптации их к услов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 xml:space="preserve">ям ДОО.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2. Помочь родителям в освоении методики укрепления здоровья ребенка в семье, сп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собствовать его полн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 xml:space="preserve">ценному физическому развитию, освоению </w:t>
            </w:r>
            <w:r w:rsidRPr="00F94E39">
              <w:rPr>
                <w:sz w:val="20"/>
                <w:szCs w:val="20"/>
              </w:rPr>
              <w:lastRenderedPageBreak/>
              <w:t>культурно- гигиенич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ских навыков, правил безопасного поведения дома и на улице.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3. Познакомить род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>телей с особой ролью семьи, близких в соц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>ально - личностном развитии дошкольн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>ков. Совместно с род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>телями развивать до</w:t>
            </w:r>
            <w:r w:rsidRPr="00F94E39">
              <w:rPr>
                <w:sz w:val="20"/>
                <w:szCs w:val="20"/>
              </w:rPr>
              <w:t>б</w:t>
            </w:r>
            <w:r w:rsidRPr="00F94E39">
              <w:rPr>
                <w:sz w:val="20"/>
                <w:szCs w:val="20"/>
              </w:rPr>
              <w:t>рожелательное отн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шение ребенка ко взрослым и сверстн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>кам, эмоциональную отзывчивость к бли</w:t>
            </w:r>
            <w:r w:rsidRPr="00F94E39">
              <w:rPr>
                <w:sz w:val="20"/>
                <w:szCs w:val="20"/>
              </w:rPr>
              <w:t>з</w:t>
            </w:r>
            <w:r w:rsidRPr="00F94E39">
              <w:rPr>
                <w:sz w:val="20"/>
                <w:szCs w:val="20"/>
              </w:rPr>
              <w:t>ким, уверенность в своих силах.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4. Совместно с родит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лями способствовать развитию детской с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мостоятельности, пр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стейших навыков с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мообслуживания, пре</w:t>
            </w:r>
            <w:r w:rsidRPr="00F94E39">
              <w:rPr>
                <w:sz w:val="20"/>
                <w:szCs w:val="20"/>
              </w:rPr>
              <w:t>д</w:t>
            </w:r>
            <w:r w:rsidRPr="00F94E39">
              <w:rPr>
                <w:sz w:val="20"/>
                <w:szCs w:val="20"/>
              </w:rPr>
              <w:t>ложить родителям со</w:t>
            </w:r>
            <w:r w:rsidRPr="00F94E39">
              <w:rPr>
                <w:sz w:val="20"/>
                <w:szCs w:val="20"/>
              </w:rPr>
              <w:t>з</w:t>
            </w:r>
            <w:r w:rsidRPr="00F94E39">
              <w:rPr>
                <w:sz w:val="20"/>
                <w:szCs w:val="20"/>
              </w:rPr>
              <w:t>дать условия для разв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 xml:space="preserve">тия самостоятельности дошкольника дома.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5. Помочь родителям в обогащении сенсорного опыта ребенка, разв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>тии его любознател</w:t>
            </w:r>
            <w:r w:rsidRPr="00F94E39">
              <w:rPr>
                <w:sz w:val="20"/>
                <w:szCs w:val="20"/>
              </w:rPr>
              <w:t>ь</w:t>
            </w:r>
            <w:r w:rsidRPr="00F94E39">
              <w:rPr>
                <w:sz w:val="20"/>
                <w:szCs w:val="20"/>
              </w:rPr>
              <w:t>ности, накоплении пе</w:t>
            </w:r>
            <w:r w:rsidRPr="00F94E39">
              <w:rPr>
                <w:sz w:val="20"/>
                <w:szCs w:val="20"/>
              </w:rPr>
              <w:t>р</w:t>
            </w:r>
            <w:r w:rsidRPr="00F94E39">
              <w:rPr>
                <w:sz w:val="20"/>
                <w:szCs w:val="20"/>
              </w:rPr>
              <w:t>вых представлений о предметном, приро</w:t>
            </w:r>
            <w:r w:rsidRPr="00F94E39">
              <w:rPr>
                <w:sz w:val="20"/>
                <w:szCs w:val="20"/>
              </w:rPr>
              <w:t>д</w:t>
            </w:r>
            <w:r w:rsidRPr="00F94E39">
              <w:rPr>
                <w:sz w:val="20"/>
                <w:szCs w:val="20"/>
              </w:rPr>
              <w:t>ном и социальном м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 xml:space="preserve">ре. </w:t>
            </w:r>
          </w:p>
          <w:p w:rsidR="00C16CAB" w:rsidRPr="00F94E39" w:rsidRDefault="00C16CAB" w:rsidP="00956EE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lastRenderedPageBreak/>
              <w:t>1. Познакомить родителей с особенностями развития ребенка пятого года жизни, приоритетными задачами его физического и психич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ского развития.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2. Поддерживать интерес родителей к развитию со</w:t>
            </w:r>
            <w:r w:rsidRPr="00F94E39">
              <w:rPr>
                <w:sz w:val="20"/>
                <w:szCs w:val="20"/>
              </w:rPr>
              <w:t>б</w:t>
            </w:r>
            <w:r w:rsidRPr="00F94E39">
              <w:rPr>
                <w:sz w:val="20"/>
                <w:szCs w:val="20"/>
              </w:rPr>
              <w:t>ственного ребенка, умения оценить особенности его социального, познавател</w:t>
            </w:r>
            <w:r w:rsidRPr="00F94E39">
              <w:rPr>
                <w:sz w:val="20"/>
                <w:szCs w:val="20"/>
              </w:rPr>
              <w:t>ь</w:t>
            </w:r>
            <w:r w:rsidRPr="00F94E39">
              <w:rPr>
                <w:sz w:val="20"/>
                <w:szCs w:val="20"/>
              </w:rPr>
              <w:t xml:space="preserve">ного развития, видеть его индивидуальность.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3. Ориентировать родителей на совместное с педагогом приобщение ребенка к зд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ровому образу жизни, ра</w:t>
            </w:r>
            <w:r w:rsidRPr="00F94E39">
              <w:rPr>
                <w:sz w:val="20"/>
                <w:szCs w:val="20"/>
              </w:rPr>
              <w:t>з</w:t>
            </w:r>
            <w:r w:rsidRPr="00F94E39">
              <w:rPr>
                <w:sz w:val="20"/>
                <w:szCs w:val="20"/>
              </w:rPr>
              <w:lastRenderedPageBreak/>
              <w:t>витие умений выполнять правила безопасного пов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дения дома, на улице, на природе.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4. Побуждать родителей развивать доброжелател</w:t>
            </w:r>
            <w:r w:rsidRPr="00F94E39">
              <w:rPr>
                <w:sz w:val="20"/>
                <w:szCs w:val="20"/>
              </w:rPr>
              <w:t>ь</w:t>
            </w:r>
            <w:r w:rsidRPr="00F94E39">
              <w:rPr>
                <w:sz w:val="20"/>
                <w:szCs w:val="20"/>
              </w:rPr>
              <w:t>ные отношения ребенка ко взрослым и сверстникам, заботу, внимание, эмоци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нальную отзывчивость по отношению к близким, культуру поведения и общ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 xml:space="preserve">ния.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5. Показать родителям во</w:t>
            </w:r>
            <w:r w:rsidRPr="00F94E39">
              <w:rPr>
                <w:sz w:val="20"/>
                <w:szCs w:val="20"/>
              </w:rPr>
              <w:t>з</w:t>
            </w:r>
            <w:r w:rsidRPr="00F94E39">
              <w:rPr>
                <w:sz w:val="20"/>
                <w:szCs w:val="20"/>
              </w:rPr>
              <w:t>можности речевого развития ребенка в семье (игры, темы разговоров, детских расск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зов), развития умения сра</w:t>
            </w:r>
            <w:r w:rsidRPr="00F94E39">
              <w:rPr>
                <w:sz w:val="20"/>
                <w:szCs w:val="20"/>
              </w:rPr>
              <w:t>в</w:t>
            </w:r>
            <w:r w:rsidRPr="00F94E39">
              <w:rPr>
                <w:sz w:val="20"/>
                <w:szCs w:val="20"/>
              </w:rPr>
              <w:t>нивать, группировать, ра</w:t>
            </w:r>
            <w:r w:rsidRPr="00F94E39">
              <w:rPr>
                <w:sz w:val="20"/>
                <w:szCs w:val="20"/>
              </w:rPr>
              <w:t>з</w:t>
            </w:r>
            <w:r w:rsidRPr="00F94E39">
              <w:rPr>
                <w:sz w:val="20"/>
                <w:szCs w:val="20"/>
              </w:rPr>
              <w:t xml:space="preserve">вития его кругозора.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6. Включать родителей в игровое общение с ребе</w:t>
            </w:r>
            <w:r w:rsidRPr="00F94E39">
              <w:rPr>
                <w:sz w:val="20"/>
                <w:szCs w:val="20"/>
              </w:rPr>
              <w:t>н</w:t>
            </w:r>
            <w:r w:rsidRPr="00F94E39">
              <w:rPr>
                <w:sz w:val="20"/>
                <w:szCs w:val="20"/>
              </w:rPr>
              <w:t>ком, помочь им построить партнерские отношения с ребенком в игре, создать игровую среду для дошк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льника дома. Помочь род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>телям развивать детское воображение и творчество в игровой, речевой, художес</w:t>
            </w:r>
            <w:r w:rsidRPr="00F94E39">
              <w:rPr>
                <w:sz w:val="20"/>
                <w:szCs w:val="20"/>
              </w:rPr>
              <w:t>т</w:t>
            </w:r>
            <w:r w:rsidRPr="00F94E39">
              <w:rPr>
                <w:sz w:val="20"/>
                <w:szCs w:val="20"/>
              </w:rPr>
              <w:t xml:space="preserve">венной деятельности. </w:t>
            </w:r>
          </w:p>
          <w:p w:rsidR="00C16CAB" w:rsidRPr="00F94E39" w:rsidRDefault="00C16CAB" w:rsidP="00956EEE">
            <w:pPr>
              <w:rPr>
                <w:b/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7. Совместно с родителями развивать положительное отношение ребенка к себе, уверенность в своих силах, стремление к самостоятел</w:t>
            </w:r>
            <w:r w:rsidRPr="00F94E39">
              <w:rPr>
                <w:sz w:val="20"/>
                <w:szCs w:val="20"/>
              </w:rPr>
              <w:t>ь</w:t>
            </w:r>
            <w:r w:rsidRPr="00F94E39">
              <w:rPr>
                <w:sz w:val="20"/>
                <w:szCs w:val="20"/>
              </w:rPr>
              <w:t>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lastRenderedPageBreak/>
              <w:t>1. Ориентировать родителей на изменения в личностном развитии старших дошкол</w:t>
            </w:r>
            <w:r w:rsidRPr="00F94E39">
              <w:rPr>
                <w:sz w:val="20"/>
                <w:szCs w:val="20"/>
              </w:rPr>
              <w:t>ь</w:t>
            </w:r>
            <w:r w:rsidRPr="00F94E39">
              <w:rPr>
                <w:sz w:val="20"/>
                <w:szCs w:val="20"/>
              </w:rPr>
              <w:t>ников — развитие любозн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тельности, самостоятельн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сти, инициативы и творч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ства в детских видах де</w:t>
            </w:r>
            <w:r w:rsidRPr="00F94E39">
              <w:rPr>
                <w:sz w:val="20"/>
                <w:szCs w:val="20"/>
              </w:rPr>
              <w:t>я</w:t>
            </w:r>
            <w:r w:rsidRPr="00F94E39">
              <w:rPr>
                <w:sz w:val="20"/>
                <w:szCs w:val="20"/>
              </w:rPr>
              <w:t>тельности. Помочь родит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лям учитывать эти измен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 xml:space="preserve">ния в своей педагогической практике.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2. Способствовать укрепл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нию физического здоровья дошкольников в семье, об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гащению совместного с детьми физкультурного д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 xml:space="preserve">суга (занятия в бассейне, </w:t>
            </w:r>
            <w:r w:rsidRPr="00F94E39">
              <w:rPr>
                <w:sz w:val="20"/>
                <w:szCs w:val="20"/>
              </w:rPr>
              <w:lastRenderedPageBreak/>
              <w:t>коньки, лыжи, туристич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 xml:space="preserve">ские походы), развитию у детей умений безопасного поведения дома, на улице, в лесу, у водоема.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3. Побуждать родителей к развитию гуманистической направленности отношения детей к окружающим л</w:t>
            </w:r>
            <w:r w:rsidRPr="00F94E39">
              <w:rPr>
                <w:sz w:val="20"/>
                <w:szCs w:val="20"/>
              </w:rPr>
              <w:t>ю</w:t>
            </w:r>
            <w:r w:rsidRPr="00F94E39">
              <w:rPr>
                <w:sz w:val="20"/>
                <w:szCs w:val="20"/>
              </w:rPr>
              <w:t>дям, природе, предметам рукотворного мира, по</w:t>
            </w:r>
            <w:r w:rsidRPr="00F94E39">
              <w:rPr>
                <w:sz w:val="20"/>
                <w:szCs w:val="20"/>
              </w:rPr>
              <w:t>д</w:t>
            </w:r>
            <w:r w:rsidRPr="00F94E39">
              <w:rPr>
                <w:sz w:val="20"/>
                <w:szCs w:val="20"/>
              </w:rPr>
              <w:t xml:space="preserve">держивать стремление детей проявить внимание, заботу о взрослых и сверстниках.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4. Познакомить родителей с условиями развития позн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вательных интересов, и</w:t>
            </w:r>
            <w:r w:rsidRPr="00F94E39">
              <w:rPr>
                <w:sz w:val="20"/>
                <w:szCs w:val="20"/>
              </w:rPr>
              <w:t>н</w:t>
            </w:r>
            <w:r w:rsidRPr="00F94E39">
              <w:rPr>
                <w:sz w:val="20"/>
                <w:szCs w:val="20"/>
              </w:rPr>
              <w:t>теллектуальных способн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стей дошкольников в семье. Поддерживать стремление родителей развивать инт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 xml:space="preserve">рес детей к школе, желание занять позицию школьника.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5. Включать родителей в совместную с педагогом деятельность по развитию субъектных проявлений р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бенка в элементарной тр</w:t>
            </w:r>
            <w:r w:rsidRPr="00F94E39">
              <w:rPr>
                <w:sz w:val="20"/>
                <w:szCs w:val="20"/>
              </w:rPr>
              <w:t>у</w:t>
            </w:r>
            <w:r w:rsidRPr="00F94E39">
              <w:rPr>
                <w:sz w:val="20"/>
                <w:szCs w:val="20"/>
              </w:rPr>
              <w:t>довой деятельности, труд по приготовлению пищи, труд в природе), развитию жел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ния трудиться, ответстве</w:t>
            </w:r>
            <w:r w:rsidRPr="00F94E39">
              <w:rPr>
                <w:sz w:val="20"/>
                <w:szCs w:val="20"/>
              </w:rPr>
              <w:t>н</w:t>
            </w:r>
            <w:r w:rsidRPr="00F94E39">
              <w:rPr>
                <w:sz w:val="20"/>
                <w:szCs w:val="20"/>
              </w:rPr>
              <w:t xml:space="preserve">ности, стремления довести начатое дело до конца.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6. Помочь родителям со</w:t>
            </w:r>
            <w:r w:rsidRPr="00F94E39">
              <w:rPr>
                <w:sz w:val="20"/>
                <w:szCs w:val="20"/>
              </w:rPr>
              <w:t>з</w:t>
            </w:r>
            <w:r w:rsidRPr="00F94E39">
              <w:rPr>
                <w:sz w:val="20"/>
                <w:szCs w:val="20"/>
              </w:rPr>
              <w:t>дать условия для развития эстетических чувств ста</w:t>
            </w:r>
            <w:r w:rsidRPr="00F94E39">
              <w:rPr>
                <w:sz w:val="20"/>
                <w:szCs w:val="20"/>
              </w:rPr>
              <w:t>р</w:t>
            </w:r>
            <w:r w:rsidRPr="00F94E39">
              <w:rPr>
                <w:sz w:val="20"/>
                <w:szCs w:val="20"/>
              </w:rPr>
              <w:t>ших дошкольников, прио</w:t>
            </w:r>
            <w:r w:rsidRPr="00F94E39">
              <w:rPr>
                <w:sz w:val="20"/>
                <w:szCs w:val="20"/>
              </w:rPr>
              <w:t>б</w:t>
            </w:r>
            <w:r w:rsidRPr="00F94E39">
              <w:rPr>
                <w:sz w:val="20"/>
                <w:szCs w:val="20"/>
              </w:rPr>
              <w:t>щения детей в семье к ра</w:t>
            </w:r>
            <w:r w:rsidRPr="00F94E39">
              <w:rPr>
                <w:sz w:val="20"/>
                <w:szCs w:val="20"/>
              </w:rPr>
              <w:t>з</w:t>
            </w:r>
            <w:r w:rsidRPr="00F94E39">
              <w:rPr>
                <w:sz w:val="20"/>
                <w:szCs w:val="20"/>
              </w:rPr>
              <w:t>ным видам искусства (арх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>тектуре, музыке, театрал</w:t>
            </w:r>
            <w:r w:rsidRPr="00F94E39">
              <w:rPr>
                <w:sz w:val="20"/>
                <w:szCs w:val="20"/>
              </w:rPr>
              <w:t>ь</w:t>
            </w:r>
            <w:r w:rsidRPr="00F94E39">
              <w:rPr>
                <w:sz w:val="20"/>
                <w:szCs w:val="20"/>
              </w:rPr>
              <w:t>ному, изобразительному искусству) и художестве</w:t>
            </w:r>
            <w:r w:rsidRPr="00F94E39">
              <w:rPr>
                <w:sz w:val="20"/>
                <w:szCs w:val="20"/>
              </w:rPr>
              <w:t>н</w:t>
            </w:r>
            <w:r w:rsidRPr="00F94E39">
              <w:rPr>
                <w:sz w:val="20"/>
                <w:szCs w:val="20"/>
              </w:rPr>
              <w:t>ной литературе.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lastRenderedPageBreak/>
              <w:t>1. Познакомить родителей с особенностями физич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ского и психического ра</w:t>
            </w:r>
            <w:r w:rsidRPr="00F94E39">
              <w:rPr>
                <w:sz w:val="20"/>
                <w:szCs w:val="20"/>
              </w:rPr>
              <w:t>з</w:t>
            </w:r>
            <w:r w:rsidRPr="00F94E39">
              <w:rPr>
                <w:sz w:val="20"/>
                <w:szCs w:val="20"/>
              </w:rPr>
              <w:t>вития ребенка, развития самостоятельности, нав</w:t>
            </w:r>
            <w:r w:rsidRPr="00F94E39">
              <w:rPr>
                <w:sz w:val="20"/>
                <w:szCs w:val="20"/>
              </w:rPr>
              <w:t>ы</w:t>
            </w:r>
            <w:r w:rsidRPr="00F94E39">
              <w:rPr>
                <w:sz w:val="20"/>
                <w:szCs w:val="20"/>
              </w:rPr>
              <w:t>ков безопасного повед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ния, умения оказать эл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ментарную помощь в у</w:t>
            </w:r>
            <w:r w:rsidRPr="00F94E39">
              <w:rPr>
                <w:sz w:val="20"/>
                <w:szCs w:val="20"/>
              </w:rPr>
              <w:t>г</w:t>
            </w:r>
            <w:r w:rsidRPr="00F94E39">
              <w:rPr>
                <w:sz w:val="20"/>
                <w:szCs w:val="20"/>
              </w:rPr>
              <w:t>рожающих здоровью с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 xml:space="preserve">туациях.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2. Познакомить родителей с особенностями подг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товки ребенка к школе, развивать позитивное о</w:t>
            </w:r>
            <w:r w:rsidRPr="00F94E39">
              <w:rPr>
                <w:sz w:val="20"/>
                <w:szCs w:val="20"/>
              </w:rPr>
              <w:t>т</w:t>
            </w:r>
            <w:r w:rsidRPr="00F94E39">
              <w:rPr>
                <w:sz w:val="20"/>
                <w:szCs w:val="20"/>
              </w:rPr>
              <w:t xml:space="preserve">ношение к будущей школьной жизни ребенка.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3. Ориентировать родит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lastRenderedPageBreak/>
              <w:t>лей на развитие познав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тельной деятельности р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бенка, обогащение его кругозора, развитие пр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извольных психических процессов, элементов л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гического мышления в ходе игр, общения со взрослыми и самосто</w:t>
            </w:r>
            <w:r w:rsidRPr="00F94E39">
              <w:rPr>
                <w:sz w:val="20"/>
                <w:szCs w:val="20"/>
              </w:rPr>
              <w:t>я</w:t>
            </w:r>
            <w:r w:rsidRPr="00F94E39">
              <w:rPr>
                <w:sz w:val="20"/>
                <w:szCs w:val="20"/>
              </w:rPr>
              <w:t>тельной детской деятел</w:t>
            </w:r>
            <w:r w:rsidRPr="00F94E39">
              <w:rPr>
                <w:sz w:val="20"/>
                <w:szCs w:val="20"/>
              </w:rPr>
              <w:t>ь</w:t>
            </w:r>
            <w:r w:rsidRPr="00F94E39">
              <w:rPr>
                <w:sz w:val="20"/>
                <w:szCs w:val="20"/>
              </w:rPr>
              <w:t xml:space="preserve">ности.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4. Помочь родителям со</w:t>
            </w:r>
            <w:r w:rsidRPr="00F94E39">
              <w:rPr>
                <w:sz w:val="20"/>
                <w:szCs w:val="20"/>
              </w:rPr>
              <w:t>з</w:t>
            </w:r>
            <w:r w:rsidRPr="00F94E39">
              <w:rPr>
                <w:sz w:val="20"/>
                <w:szCs w:val="20"/>
              </w:rPr>
              <w:t>дать условия для развития организованности, отве</w:t>
            </w:r>
            <w:r w:rsidRPr="00F94E39">
              <w:rPr>
                <w:sz w:val="20"/>
                <w:szCs w:val="20"/>
              </w:rPr>
              <w:t>т</w:t>
            </w:r>
            <w:r w:rsidRPr="00F94E39">
              <w:rPr>
                <w:sz w:val="20"/>
                <w:szCs w:val="20"/>
              </w:rPr>
              <w:t>ственности дошкольника, умений взаимодействия со взрослыми и детьми, сп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собствовать развитию н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чал социальной активн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сти в совместной с род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 xml:space="preserve">телями деятельности.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5. Способствовать разв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>тию партнерской позиции родителей в общении с ребенком, развитию пол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жительной самооценки, уверенности в себе, позн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комить родителей со сп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собами развития самоко</w:t>
            </w:r>
            <w:r w:rsidRPr="00F94E39">
              <w:rPr>
                <w:sz w:val="20"/>
                <w:szCs w:val="20"/>
              </w:rPr>
              <w:t>н</w:t>
            </w:r>
            <w:r w:rsidRPr="00F94E39">
              <w:rPr>
                <w:sz w:val="20"/>
                <w:szCs w:val="20"/>
              </w:rPr>
              <w:t>троля и воспитания отве</w:t>
            </w:r>
            <w:r w:rsidRPr="00F94E39">
              <w:rPr>
                <w:sz w:val="20"/>
                <w:szCs w:val="20"/>
              </w:rPr>
              <w:t>т</w:t>
            </w:r>
            <w:r w:rsidRPr="00F94E39">
              <w:rPr>
                <w:sz w:val="20"/>
                <w:szCs w:val="20"/>
              </w:rPr>
              <w:t>ственности за свои дейс</w:t>
            </w:r>
            <w:r w:rsidRPr="00F94E39">
              <w:rPr>
                <w:sz w:val="20"/>
                <w:szCs w:val="20"/>
              </w:rPr>
              <w:t>т</w:t>
            </w:r>
            <w:r w:rsidRPr="00F94E39">
              <w:rPr>
                <w:sz w:val="20"/>
                <w:szCs w:val="20"/>
              </w:rPr>
              <w:t xml:space="preserve">вия и поступки. </w:t>
            </w:r>
          </w:p>
          <w:p w:rsidR="00C16CAB" w:rsidRPr="00F94E39" w:rsidRDefault="00C16CAB" w:rsidP="00B63A4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6CAB" w:rsidRDefault="00C16CAB" w:rsidP="00785FC8">
      <w:pPr>
        <w:rPr>
          <w:b/>
        </w:rPr>
      </w:pPr>
    </w:p>
    <w:p w:rsidR="00C16CAB" w:rsidRDefault="00C16CAB" w:rsidP="00785FC8">
      <w:pPr>
        <w:jc w:val="center"/>
        <w:rPr>
          <w:b/>
        </w:rPr>
      </w:pPr>
      <w:r w:rsidRPr="00E22FFC">
        <w:rPr>
          <w:b/>
        </w:rPr>
        <w:t>Направления взаимодействия педагога с родителями</w:t>
      </w:r>
    </w:p>
    <w:tbl>
      <w:tblPr>
        <w:tblW w:w="10317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2163"/>
        <w:gridCol w:w="2248"/>
        <w:gridCol w:w="2373"/>
        <w:gridCol w:w="2936"/>
      </w:tblGrid>
      <w:tr w:rsidR="00C16CAB" w:rsidTr="00F94E39">
        <w:tc>
          <w:tcPr>
            <w:tcW w:w="597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</w:p>
        </w:tc>
        <w:tc>
          <w:tcPr>
            <w:tcW w:w="2163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Младшие группы</w:t>
            </w:r>
          </w:p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(от 1 до 4 лет)</w:t>
            </w:r>
          </w:p>
          <w:p w:rsidR="00C16CAB" w:rsidRPr="00B63A4C" w:rsidRDefault="00C16CAB" w:rsidP="00956E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8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Средняя группа </w:t>
            </w:r>
          </w:p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(от 4 до 5 лет)</w:t>
            </w:r>
          </w:p>
          <w:p w:rsidR="00C16CAB" w:rsidRPr="00B63A4C" w:rsidRDefault="00C16CAB" w:rsidP="00956E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 xml:space="preserve">Старшая группа </w:t>
            </w:r>
          </w:p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</w:rPr>
            </w:pPr>
            <w:r w:rsidRPr="00B63A4C">
              <w:rPr>
                <w:b/>
                <w:sz w:val="20"/>
                <w:szCs w:val="20"/>
              </w:rPr>
              <w:t>(от 5 до 6 лет)</w:t>
            </w:r>
          </w:p>
          <w:p w:rsidR="00C16CAB" w:rsidRPr="00B63A4C" w:rsidRDefault="00C16CAB" w:rsidP="00956E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36" w:type="dxa"/>
          </w:tcPr>
          <w:p w:rsidR="00C16CAB" w:rsidRPr="00B63A4C" w:rsidRDefault="00C16CAB" w:rsidP="00B63A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63A4C">
              <w:rPr>
                <w:b/>
                <w:sz w:val="20"/>
                <w:szCs w:val="20"/>
              </w:rPr>
              <w:t>Подготовительная к школе группа (от 6 до 7 лет)</w:t>
            </w:r>
          </w:p>
        </w:tc>
      </w:tr>
      <w:tr w:rsidR="00C16CAB" w:rsidTr="00F94E39">
        <w:tc>
          <w:tcPr>
            <w:tcW w:w="597" w:type="dxa"/>
            <w:vMerge w:val="restar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720" w:type="dxa"/>
            <w:gridSpan w:val="4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i/>
                <w:sz w:val="22"/>
                <w:szCs w:val="22"/>
              </w:rPr>
              <w:t>Педагогический мониторинг</w:t>
            </w:r>
          </w:p>
        </w:tc>
      </w:tr>
      <w:tr w:rsidR="00C16CAB" w:rsidTr="00F94E39">
        <w:tc>
          <w:tcPr>
            <w:tcW w:w="597" w:type="dxa"/>
            <w:vMerge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</w:p>
        </w:tc>
        <w:tc>
          <w:tcPr>
            <w:tcW w:w="2163" w:type="dxa"/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Анкетирование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«Мой ребенок»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Беседа «Наша семья и ребенок»</w:t>
            </w:r>
          </w:p>
          <w:p w:rsidR="00C16CAB" w:rsidRPr="00F94E39" w:rsidRDefault="00C16CAB" w:rsidP="00956EEE">
            <w:pPr>
              <w:rPr>
                <w:b/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Наблюдения за общ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нием с ребенком</w:t>
            </w:r>
          </w:p>
        </w:tc>
        <w:tc>
          <w:tcPr>
            <w:tcW w:w="2248" w:type="dxa"/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Анкетирование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«Семейное воспит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ние», «Мы и наш  р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бенок»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Беседа «Традиции н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шей семьи»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Беседа с ребенком «Ты и твоя семья», автор А.И. Захаров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Анкетирование (изуч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ние удовлетворенности родителей в совмес</w:t>
            </w:r>
            <w:r w:rsidRPr="00F94E39">
              <w:rPr>
                <w:sz w:val="20"/>
                <w:szCs w:val="20"/>
              </w:rPr>
              <w:t>т</w:t>
            </w:r>
            <w:r w:rsidRPr="00F94E39">
              <w:rPr>
                <w:sz w:val="20"/>
                <w:szCs w:val="20"/>
              </w:rPr>
              <w:t>ной деятельностью)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lastRenderedPageBreak/>
              <w:t>«Вместе с детским с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дом»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lastRenderedPageBreak/>
              <w:t>Анкетирование «Какие мы родители?»,  «Разв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>ваем художественное творчество», «Воспит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ние чувств»,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«Готовы ли вы отдать своего ребенка в шк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лу?»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Анализ детских рису</w:t>
            </w:r>
            <w:r w:rsidRPr="00F94E39">
              <w:rPr>
                <w:sz w:val="20"/>
                <w:szCs w:val="20"/>
              </w:rPr>
              <w:t>н</w:t>
            </w:r>
            <w:r w:rsidRPr="00F94E39">
              <w:rPr>
                <w:sz w:val="20"/>
                <w:szCs w:val="20"/>
              </w:rPr>
              <w:t>ков «Моя семья», прое</w:t>
            </w:r>
            <w:r w:rsidRPr="00F94E39">
              <w:rPr>
                <w:sz w:val="20"/>
                <w:szCs w:val="20"/>
              </w:rPr>
              <w:t>к</w:t>
            </w:r>
            <w:r w:rsidRPr="00F94E39">
              <w:rPr>
                <w:sz w:val="20"/>
                <w:szCs w:val="20"/>
              </w:rPr>
              <w:t>тивная беседа «Что бы ты сделал?», диагност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>ческие игры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lastRenderedPageBreak/>
              <w:t>«Семья», авт. Пухова Т.И., «День рождения», авт. Панфилова.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Беседы с детьми о шк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ле.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lastRenderedPageBreak/>
              <w:t>Анкетирование по самодиагн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стике «Какой вы воспит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тель?»,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Тесты: «Какие мы родители?», «Понимаем ли мы своих д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тей?»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Анкетирование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«Насколько вы готовы быть родителем школьника»</w:t>
            </w:r>
          </w:p>
        </w:tc>
      </w:tr>
      <w:tr w:rsidR="00C16CAB" w:rsidTr="00F94E39">
        <w:tc>
          <w:tcPr>
            <w:tcW w:w="597" w:type="dxa"/>
            <w:vMerge w:val="restar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9720" w:type="dxa"/>
            <w:gridSpan w:val="4"/>
          </w:tcPr>
          <w:p w:rsidR="00C16CAB" w:rsidRPr="00B63A4C" w:rsidRDefault="00C16CAB" w:rsidP="00B63A4C">
            <w:pPr>
              <w:jc w:val="center"/>
              <w:rPr>
                <w:b/>
                <w:i/>
              </w:rPr>
            </w:pPr>
            <w:r w:rsidRPr="00B63A4C">
              <w:rPr>
                <w:b/>
                <w:i/>
                <w:sz w:val="22"/>
                <w:szCs w:val="22"/>
              </w:rPr>
              <w:t xml:space="preserve">Педагогическая поддержка </w:t>
            </w:r>
          </w:p>
        </w:tc>
      </w:tr>
      <w:tr w:rsidR="00C16CAB" w:rsidTr="00F94E39">
        <w:tc>
          <w:tcPr>
            <w:tcW w:w="597" w:type="dxa"/>
            <w:vMerge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</w:p>
        </w:tc>
        <w:tc>
          <w:tcPr>
            <w:tcW w:w="2163" w:type="dxa"/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Большой акцент во взаимодействии с семьей делается на установление личных и деловых контактов между педагогами и родителями, педагог помогает адаптир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ваться не только р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бенку, но и родителю, много внимания уд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 xml:space="preserve">ляется </w:t>
            </w:r>
            <w:proofErr w:type="spellStart"/>
            <w:r w:rsidRPr="00F94E39">
              <w:rPr>
                <w:sz w:val="20"/>
                <w:szCs w:val="20"/>
              </w:rPr>
              <w:t>здоровьесб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режению</w:t>
            </w:r>
            <w:proofErr w:type="spellEnd"/>
            <w:r w:rsidRPr="00F94E39">
              <w:rPr>
                <w:sz w:val="20"/>
                <w:szCs w:val="20"/>
              </w:rPr>
              <w:t>.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Педагоги могут и</w:t>
            </w:r>
            <w:r w:rsidRPr="00F94E39">
              <w:rPr>
                <w:sz w:val="20"/>
                <w:szCs w:val="20"/>
              </w:rPr>
              <w:t>с</w:t>
            </w:r>
            <w:r w:rsidRPr="00F94E39">
              <w:rPr>
                <w:sz w:val="20"/>
                <w:szCs w:val="20"/>
              </w:rPr>
              <w:t>пользовать следу</w:t>
            </w:r>
            <w:r w:rsidRPr="00F94E39">
              <w:rPr>
                <w:sz w:val="20"/>
                <w:szCs w:val="20"/>
              </w:rPr>
              <w:t>ю</w:t>
            </w:r>
            <w:r w:rsidRPr="00F94E39">
              <w:rPr>
                <w:sz w:val="20"/>
                <w:szCs w:val="20"/>
              </w:rPr>
              <w:t>щую форму работы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«Первое знакомство» - мама и ребенок в группе.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Оформление ежем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сячных стендов «Для вас, родители!»</w:t>
            </w:r>
          </w:p>
        </w:tc>
        <w:tc>
          <w:tcPr>
            <w:tcW w:w="2248" w:type="dxa"/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Активная работа пед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гогов по сплочению родительской общес</w:t>
            </w:r>
            <w:r w:rsidRPr="00F94E39">
              <w:rPr>
                <w:sz w:val="20"/>
                <w:szCs w:val="20"/>
              </w:rPr>
              <w:t>т</w:t>
            </w:r>
            <w:r w:rsidRPr="00F94E39">
              <w:rPr>
                <w:sz w:val="20"/>
                <w:szCs w:val="20"/>
              </w:rPr>
              <w:t>венности: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Составление рассказов:  «А у нас в семье так», «Мы умеем отдыхать», «Познакомьтесь, моя семья».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Оформление стендов и стенгазет: «Что же т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кое семья?», «По  се</w:t>
            </w:r>
            <w:r w:rsidRPr="00F94E39">
              <w:rPr>
                <w:sz w:val="20"/>
                <w:szCs w:val="20"/>
              </w:rPr>
              <w:t>к</w:t>
            </w:r>
            <w:r w:rsidRPr="00F94E39">
              <w:rPr>
                <w:sz w:val="20"/>
                <w:szCs w:val="20"/>
              </w:rPr>
              <w:t>рету всему свету», «Выходной, выходной мы проводим всей семьей»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Оформление ежем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сячных стендов «Для вас, родители!» разм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щение информации об интеллектуальном ра</w:t>
            </w:r>
            <w:r w:rsidRPr="00F94E39">
              <w:rPr>
                <w:sz w:val="20"/>
                <w:szCs w:val="20"/>
              </w:rPr>
              <w:t>з</w:t>
            </w:r>
            <w:r w:rsidRPr="00F94E39">
              <w:rPr>
                <w:sz w:val="20"/>
                <w:szCs w:val="20"/>
              </w:rPr>
              <w:t>витии детей, о детской любознательности; о том, как знакомить детей с ближайшим  социальным окружен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>ем</w:t>
            </w:r>
          </w:p>
        </w:tc>
        <w:tc>
          <w:tcPr>
            <w:tcW w:w="2373" w:type="dxa"/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Создание детско-родительского сообщ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ства, в котором родители обсуждают свои педаг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гические проблемы, с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вместно с педагогами намечают перспективы развития детей группы.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Совместные выставки детско-родительского творчества: «Вот мы какие!»,  «Мы рисуем  город!» и пр.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Оформление ежемеся</w:t>
            </w:r>
            <w:r w:rsidRPr="00F94E39">
              <w:rPr>
                <w:sz w:val="20"/>
                <w:szCs w:val="20"/>
              </w:rPr>
              <w:t>ч</w:t>
            </w:r>
            <w:r w:rsidRPr="00F94E39">
              <w:rPr>
                <w:sz w:val="20"/>
                <w:szCs w:val="20"/>
              </w:rPr>
              <w:t>ных стендов «Для вас, родители!»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Большая работа с родителями ведется по формированию представлений о том, что по</w:t>
            </w:r>
            <w:r w:rsidRPr="00F94E39">
              <w:rPr>
                <w:sz w:val="20"/>
                <w:szCs w:val="20"/>
              </w:rPr>
              <w:t>д</w:t>
            </w:r>
            <w:r w:rsidRPr="00F94E39">
              <w:rPr>
                <w:sz w:val="20"/>
                <w:szCs w:val="20"/>
              </w:rPr>
              <w:t>готовка ребенка к школе тесно связана с его социально-личностным развитием, фо</w:t>
            </w:r>
            <w:r w:rsidRPr="00F94E39">
              <w:rPr>
                <w:sz w:val="20"/>
                <w:szCs w:val="20"/>
              </w:rPr>
              <w:t>р</w:t>
            </w:r>
            <w:r w:rsidRPr="00F94E39">
              <w:rPr>
                <w:sz w:val="20"/>
                <w:szCs w:val="20"/>
              </w:rPr>
              <w:t>мированием отношения к себе, развитием умений общения  и взаимодействия со сверстн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>ками.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Беседа «Наши достижения за год»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Оформление ежемесячных стендов «Для вас, родители!»</w:t>
            </w:r>
          </w:p>
        </w:tc>
      </w:tr>
      <w:tr w:rsidR="00C16CAB" w:rsidTr="00F94E39">
        <w:tc>
          <w:tcPr>
            <w:tcW w:w="597" w:type="dxa"/>
            <w:vMerge w:val="restar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720" w:type="dxa"/>
            <w:gridSpan w:val="4"/>
          </w:tcPr>
          <w:p w:rsidR="00C16CAB" w:rsidRPr="00B63A4C" w:rsidRDefault="00C16CAB" w:rsidP="00B63A4C">
            <w:pPr>
              <w:jc w:val="center"/>
              <w:rPr>
                <w:b/>
                <w:i/>
              </w:rPr>
            </w:pPr>
            <w:r w:rsidRPr="00B63A4C">
              <w:rPr>
                <w:b/>
                <w:i/>
                <w:sz w:val="22"/>
                <w:szCs w:val="22"/>
              </w:rPr>
              <w:t>Педагогическое образование родителей</w:t>
            </w:r>
          </w:p>
        </w:tc>
      </w:tr>
      <w:tr w:rsidR="00C16CAB" w:rsidTr="00F94E39">
        <w:tc>
          <w:tcPr>
            <w:tcW w:w="597" w:type="dxa"/>
            <w:vMerge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</w:p>
        </w:tc>
        <w:tc>
          <w:tcPr>
            <w:tcW w:w="2163" w:type="dxa"/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Родительские собр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ния  (3 раза в год), семинары-практикумы: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«Развиваем  детскую самостоятельность»,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«Как научить ребенка играть»,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«Как организовать семейный досуг»,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«Адаптация ребенка к ДОУ»;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Беседы: «Почему р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бенок плохо адапт</w:t>
            </w:r>
            <w:r w:rsidRPr="00F94E39">
              <w:rPr>
                <w:sz w:val="20"/>
                <w:szCs w:val="20"/>
              </w:rPr>
              <w:t>и</w:t>
            </w:r>
            <w:r w:rsidRPr="00F94E39">
              <w:rPr>
                <w:sz w:val="20"/>
                <w:szCs w:val="20"/>
              </w:rPr>
              <w:t xml:space="preserve">руется  к </w:t>
            </w:r>
            <w:proofErr w:type="spellStart"/>
            <w:r w:rsidRPr="00F94E39">
              <w:rPr>
                <w:sz w:val="20"/>
                <w:szCs w:val="20"/>
              </w:rPr>
              <w:t>д</w:t>
            </w:r>
            <w:proofErr w:type="spellEnd"/>
            <w:r w:rsidRPr="00F94E39">
              <w:rPr>
                <w:sz w:val="20"/>
                <w:szCs w:val="20"/>
              </w:rPr>
              <w:t>/с», «Как уберечь ребенка от простуды?»</w:t>
            </w:r>
          </w:p>
        </w:tc>
        <w:tc>
          <w:tcPr>
            <w:tcW w:w="2248" w:type="dxa"/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Родительские собрания  (3 раза в год), семин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ры-практикумы: «Учимся общаться с ребенком», «Развиваем любознательность», «Развиваем инте</w:t>
            </w:r>
            <w:r w:rsidRPr="00F94E39">
              <w:rPr>
                <w:sz w:val="20"/>
                <w:szCs w:val="20"/>
              </w:rPr>
              <w:t>л</w:t>
            </w:r>
            <w:r w:rsidRPr="00F94E39">
              <w:rPr>
                <w:sz w:val="20"/>
                <w:szCs w:val="20"/>
              </w:rPr>
              <w:t>лект», «Знаю ли я св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его ребенка?»</w:t>
            </w:r>
          </w:p>
          <w:p w:rsidR="00C16CAB" w:rsidRPr="00F94E39" w:rsidRDefault="00C16CAB" w:rsidP="00956EEE">
            <w:pPr>
              <w:rPr>
                <w:b/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Создание родительских клубов по интересам.</w:t>
            </w:r>
          </w:p>
        </w:tc>
        <w:tc>
          <w:tcPr>
            <w:tcW w:w="2373" w:type="dxa"/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Родительские собрания  (3 раза в год), семинары-практикумы: «Права ребенка и права родит</w:t>
            </w:r>
            <w:r w:rsidRPr="00F94E39">
              <w:rPr>
                <w:sz w:val="20"/>
                <w:szCs w:val="20"/>
              </w:rPr>
              <w:t>е</w:t>
            </w:r>
            <w:r w:rsidRPr="00F94E39">
              <w:rPr>
                <w:sz w:val="20"/>
                <w:szCs w:val="20"/>
              </w:rPr>
              <w:t>лей», «здоровье и ум через игру», «Развиваем детскую любознател</w:t>
            </w:r>
            <w:r w:rsidRPr="00F94E39">
              <w:rPr>
                <w:sz w:val="20"/>
                <w:szCs w:val="20"/>
              </w:rPr>
              <w:t>ь</w:t>
            </w:r>
            <w:r w:rsidRPr="00F94E39">
              <w:rPr>
                <w:sz w:val="20"/>
                <w:szCs w:val="20"/>
              </w:rPr>
              <w:t>ность», «Скоро  в шк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лу».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Создание родительских клубов по интересам.</w:t>
            </w:r>
          </w:p>
          <w:p w:rsidR="00C16CAB" w:rsidRPr="00F94E39" w:rsidRDefault="00C16CAB" w:rsidP="00956EEE">
            <w:pPr>
              <w:rPr>
                <w:b/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Встречи с родителями по презентации их пед</w:t>
            </w:r>
            <w:r w:rsidRPr="00F94E39">
              <w:rPr>
                <w:sz w:val="20"/>
                <w:szCs w:val="20"/>
              </w:rPr>
              <w:t>а</w:t>
            </w:r>
            <w:r w:rsidRPr="00F94E39">
              <w:rPr>
                <w:sz w:val="20"/>
                <w:szCs w:val="20"/>
              </w:rPr>
              <w:t>гогического опыта: «У</w:t>
            </w:r>
            <w:r w:rsidRPr="00F94E39">
              <w:rPr>
                <w:sz w:val="20"/>
                <w:szCs w:val="20"/>
              </w:rPr>
              <w:t>с</w:t>
            </w:r>
            <w:r w:rsidRPr="00F94E39">
              <w:rPr>
                <w:sz w:val="20"/>
                <w:szCs w:val="20"/>
              </w:rPr>
              <w:t>пешный родитель», «Семья года», «Что я знаю о своем ребенке»</w:t>
            </w:r>
          </w:p>
        </w:tc>
        <w:tc>
          <w:tcPr>
            <w:tcW w:w="2936" w:type="dxa"/>
          </w:tcPr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Родительские собрания (3 раза в год), семинары-практикумы:</w:t>
            </w:r>
          </w:p>
          <w:p w:rsidR="00C16CAB" w:rsidRPr="00F94E39" w:rsidRDefault="00C16CAB" w:rsidP="00956EEE">
            <w:pPr>
              <w:rPr>
                <w:b/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«Что такое готовность к шк</w:t>
            </w:r>
            <w:r w:rsidRPr="00F94E39">
              <w:rPr>
                <w:sz w:val="20"/>
                <w:szCs w:val="20"/>
              </w:rPr>
              <w:t>о</w:t>
            </w:r>
            <w:r w:rsidRPr="00F94E39">
              <w:rPr>
                <w:sz w:val="20"/>
                <w:szCs w:val="20"/>
              </w:rPr>
              <w:t>ле?», «Учимся рассказывать», «Как не остаться одному в школьном коллективе»</w:t>
            </w:r>
          </w:p>
        </w:tc>
      </w:tr>
      <w:tr w:rsidR="00C16CAB" w:rsidTr="00F94E39">
        <w:tc>
          <w:tcPr>
            <w:tcW w:w="597" w:type="dxa"/>
            <w:vMerge w:val="restar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20" w:type="dxa"/>
            <w:gridSpan w:val="4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i/>
                <w:sz w:val="22"/>
                <w:szCs w:val="22"/>
              </w:rPr>
              <w:t>Совместная деятельность педагогов и родителей</w:t>
            </w:r>
          </w:p>
        </w:tc>
      </w:tr>
      <w:tr w:rsidR="00C16CAB" w:rsidTr="00F94E39">
        <w:tc>
          <w:tcPr>
            <w:tcW w:w="597" w:type="dxa"/>
            <w:vMerge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</w:p>
        </w:tc>
        <w:tc>
          <w:tcPr>
            <w:tcW w:w="9720" w:type="dxa"/>
            <w:gridSpan w:val="4"/>
          </w:tcPr>
          <w:p w:rsidR="00C16CAB" w:rsidRPr="00B63A4C" w:rsidRDefault="00C16CAB" w:rsidP="00956EEE">
            <w:r w:rsidRPr="00B63A4C">
              <w:rPr>
                <w:sz w:val="22"/>
                <w:szCs w:val="22"/>
              </w:rPr>
              <w:t xml:space="preserve">Смотры-конкурсы, праздники, развлечения, акции. 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Проведение игровых программ, посиделок для детей и родителей в групповых помещениях (со среднего во</w:t>
            </w:r>
            <w:r w:rsidRPr="00F94E39">
              <w:rPr>
                <w:sz w:val="20"/>
                <w:szCs w:val="20"/>
              </w:rPr>
              <w:t>з</w:t>
            </w:r>
            <w:r w:rsidRPr="00F94E39">
              <w:rPr>
                <w:sz w:val="20"/>
                <w:szCs w:val="20"/>
              </w:rPr>
              <w:t>раста): «Посмотрите, это я, это вся моя семья», «Очень бабушку мою, маму мамину, люблю», «Папа может все что угодно!»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Проведение детско-родительских проектов различной тематики, музыкальных гостиных с детьми старшего и подготовительного  возраста.</w:t>
            </w:r>
          </w:p>
          <w:p w:rsidR="00C16CAB" w:rsidRPr="00F94E39" w:rsidRDefault="00C16CAB" w:rsidP="00956EEE">
            <w:p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Совместные с детьми игры-занятия «Умники и умницы», «Самый смышленый», «Играем пальчиками» с детьми подготовительного возраста.</w:t>
            </w:r>
          </w:p>
          <w:p w:rsidR="00C16CAB" w:rsidRPr="00B63A4C" w:rsidRDefault="00C16CAB" w:rsidP="00956EEE">
            <w:r w:rsidRPr="00F94E39">
              <w:rPr>
                <w:sz w:val="20"/>
                <w:szCs w:val="20"/>
              </w:rPr>
              <w:t>Конкурсы для родителей подготовительных групп «Мы родом из детства»</w:t>
            </w:r>
          </w:p>
        </w:tc>
      </w:tr>
      <w:tr w:rsidR="00C16CAB" w:rsidTr="00F94E39">
        <w:tc>
          <w:tcPr>
            <w:tcW w:w="597" w:type="dxa"/>
            <w:vMerge w:val="restar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20" w:type="dxa"/>
            <w:gridSpan w:val="4"/>
          </w:tcPr>
          <w:p w:rsidR="00C16CAB" w:rsidRPr="00B63A4C" w:rsidRDefault="00C16CAB" w:rsidP="00B63A4C">
            <w:pPr>
              <w:jc w:val="center"/>
              <w:rPr>
                <w:b/>
                <w:i/>
              </w:rPr>
            </w:pPr>
            <w:r w:rsidRPr="00B63A4C">
              <w:rPr>
                <w:b/>
                <w:i/>
                <w:sz w:val="22"/>
                <w:szCs w:val="22"/>
              </w:rPr>
              <w:t>Участие родителей в управлении ДОУ, создание условий</w:t>
            </w:r>
          </w:p>
        </w:tc>
      </w:tr>
      <w:tr w:rsidR="00C16CAB" w:rsidTr="00F94E39">
        <w:tc>
          <w:tcPr>
            <w:tcW w:w="597" w:type="dxa"/>
            <w:vMerge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</w:p>
        </w:tc>
        <w:tc>
          <w:tcPr>
            <w:tcW w:w="9720" w:type="dxa"/>
            <w:gridSpan w:val="4"/>
          </w:tcPr>
          <w:p w:rsidR="00C16CAB" w:rsidRPr="00F94E39" w:rsidRDefault="00C16CAB" w:rsidP="00B63A4C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Участие в работе Совета родителей.</w:t>
            </w:r>
          </w:p>
          <w:p w:rsidR="00C16CAB" w:rsidRPr="00F94E39" w:rsidRDefault="00C16CAB" w:rsidP="00B63A4C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94E39">
              <w:rPr>
                <w:sz w:val="20"/>
                <w:szCs w:val="20"/>
              </w:rPr>
              <w:t>Организация и проведение субботников.</w:t>
            </w:r>
          </w:p>
          <w:p w:rsidR="00C16CAB" w:rsidRPr="00B63A4C" w:rsidRDefault="00C16CAB" w:rsidP="00B63A4C">
            <w:pPr>
              <w:pStyle w:val="a5"/>
              <w:numPr>
                <w:ilvl w:val="0"/>
                <w:numId w:val="11"/>
              </w:numPr>
            </w:pPr>
            <w:r w:rsidRPr="00F94E39">
              <w:rPr>
                <w:sz w:val="20"/>
                <w:szCs w:val="20"/>
              </w:rPr>
              <w:t>Участие в смотрах-конкурсах «Лучший зимний участок», «Лучший летний участок».</w:t>
            </w:r>
          </w:p>
        </w:tc>
      </w:tr>
    </w:tbl>
    <w:p w:rsidR="00C16CAB" w:rsidRPr="00381C35" w:rsidRDefault="00C16CAB" w:rsidP="00785FC8">
      <w:pPr>
        <w:autoSpaceDE w:val="0"/>
        <w:autoSpaceDN w:val="0"/>
        <w:adjustRightInd w:val="0"/>
        <w:rPr>
          <w:b/>
          <w:i/>
        </w:rPr>
      </w:pPr>
      <w:r w:rsidRPr="00381C35">
        <w:rPr>
          <w:b/>
          <w:i/>
        </w:rPr>
        <w:t>Б)  Часть, формируемая участниками образовательных отношений</w:t>
      </w:r>
    </w:p>
    <w:p w:rsidR="00C16CAB" w:rsidRPr="00E22FFC" w:rsidRDefault="00C16CAB" w:rsidP="00785FC8">
      <w:pPr>
        <w:jc w:val="center"/>
        <w:rPr>
          <w:b/>
        </w:rPr>
      </w:pPr>
    </w:p>
    <w:p w:rsidR="00C16CAB" w:rsidRDefault="00C16CAB" w:rsidP="00183051">
      <w:pPr>
        <w:widowControl w:val="0"/>
        <w:numPr>
          <w:ilvl w:val="0"/>
          <w:numId w:val="12"/>
        </w:numPr>
        <w:suppressAutoHyphens/>
        <w:rPr>
          <w:color w:val="000000"/>
        </w:rPr>
      </w:pPr>
      <w:r>
        <w:rPr>
          <w:color w:val="000000"/>
        </w:rPr>
        <w:t>Организация деятельности сайта ДОО.</w:t>
      </w:r>
    </w:p>
    <w:p w:rsidR="00C16CAB" w:rsidRDefault="00C16CAB" w:rsidP="00183051">
      <w:pPr>
        <w:widowControl w:val="0"/>
        <w:numPr>
          <w:ilvl w:val="0"/>
          <w:numId w:val="12"/>
        </w:numPr>
        <w:suppressAutoHyphens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Аллергошкола</w:t>
      </w:r>
      <w:proofErr w:type="spellEnd"/>
      <w:r>
        <w:rPr>
          <w:color w:val="000000"/>
        </w:rPr>
        <w:t>».</w:t>
      </w:r>
    </w:p>
    <w:p w:rsidR="00C16CAB" w:rsidRDefault="00C16CAB" w:rsidP="00183051">
      <w:pPr>
        <w:widowControl w:val="0"/>
        <w:numPr>
          <w:ilvl w:val="0"/>
          <w:numId w:val="12"/>
        </w:numPr>
        <w:suppressAutoHyphens/>
        <w:rPr>
          <w:color w:val="000000"/>
        </w:rPr>
      </w:pPr>
      <w:r>
        <w:rPr>
          <w:color w:val="000000"/>
        </w:rPr>
        <w:t>Выпуск газеты для родителей «</w:t>
      </w:r>
      <w:proofErr w:type="spellStart"/>
      <w:r>
        <w:rPr>
          <w:color w:val="000000"/>
        </w:rPr>
        <w:t>Винни-Пух</w:t>
      </w:r>
      <w:proofErr w:type="spellEnd"/>
      <w:r>
        <w:rPr>
          <w:color w:val="000000"/>
        </w:rPr>
        <w:t xml:space="preserve"> в кругу друзей».</w:t>
      </w:r>
    </w:p>
    <w:p w:rsidR="00C16CAB" w:rsidRPr="00C71F43" w:rsidRDefault="00C16CAB" w:rsidP="00933BD2">
      <w:pPr>
        <w:widowControl w:val="0"/>
        <w:suppressAutoHyphens/>
        <w:ind w:left="720"/>
        <w:rPr>
          <w:color w:val="000000"/>
        </w:rPr>
      </w:pPr>
    </w:p>
    <w:p w:rsidR="00C16CAB" w:rsidRDefault="00C16CAB" w:rsidP="00A4076D">
      <w:pPr>
        <w:shd w:val="clear" w:color="auto" w:fill="FFFFFF"/>
        <w:spacing w:line="245" w:lineRule="exact"/>
        <w:ind w:right="19" w:firstLine="720"/>
        <w:jc w:val="center"/>
        <w:rPr>
          <w:b/>
        </w:rPr>
      </w:pPr>
    </w:p>
    <w:p w:rsidR="00C16CAB" w:rsidRPr="00F94E39" w:rsidRDefault="00C16CAB" w:rsidP="00785FC8">
      <w:pPr>
        <w:pStyle w:val="26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E39">
        <w:rPr>
          <w:rFonts w:ascii="Times New Roman" w:hAnsi="Times New Roman"/>
          <w:b/>
          <w:color w:val="000000"/>
          <w:sz w:val="28"/>
          <w:szCs w:val="28"/>
        </w:rPr>
        <w:t>2.7. Иные характеристики содержания Программы</w:t>
      </w:r>
    </w:p>
    <w:p w:rsidR="00C16CAB" w:rsidRDefault="00C16CAB" w:rsidP="00785FC8">
      <w:pPr>
        <w:tabs>
          <w:tab w:val="left" w:pos="1139"/>
        </w:tabs>
        <w:jc w:val="both"/>
        <w:rPr>
          <w:b/>
          <w:bCs/>
          <w:i/>
          <w:iCs/>
          <w:color w:val="000000"/>
        </w:rPr>
      </w:pPr>
    </w:p>
    <w:p w:rsidR="00C16CAB" w:rsidRPr="000B7C79" w:rsidRDefault="00C16CAB" w:rsidP="00785FC8">
      <w:pPr>
        <w:tabs>
          <w:tab w:val="left" w:pos="1139"/>
        </w:tabs>
        <w:jc w:val="both"/>
        <w:rPr>
          <w:color w:val="000000"/>
        </w:rPr>
      </w:pPr>
      <w:r w:rsidRPr="000B7C79">
        <w:rPr>
          <w:b/>
          <w:bCs/>
          <w:i/>
          <w:iCs/>
          <w:color w:val="000000"/>
        </w:rPr>
        <w:t>2.7.1. Взаимодействие с социальными партнерами</w:t>
      </w:r>
    </w:p>
    <w:p w:rsidR="00C16CAB" w:rsidRPr="000B7C79" w:rsidRDefault="00C16CAB" w:rsidP="00785FC8">
      <w:pPr>
        <w:ind w:firstLine="709"/>
        <w:jc w:val="both"/>
        <w:rPr>
          <w:color w:val="000000"/>
        </w:rPr>
      </w:pPr>
      <w:r w:rsidRPr="000B7C79">
        <w:rPr>
          <w:color w:val="000000"/>
        </w:rPr>
        <w:t>В реализации образовательной  программы с использованием сетевой формы нар</w:t>
      </w:r>
      <w:r w:rsidRPr="000B7C79">
        <w:rPr>
          <w:color w:val="000000"/>
        </w:rPr>
        <w:t>я</w:t>
      </w:r>
      <w:r w:rsidRPr="000B7C79">
        <w:rPr>
          <w:color w:val="000000"/>
        </w:rPr>
        <w:t>ду с организациями, осуществляющими образовательную деятельность, участвуют  нау</w:t>
      </w:r>
      <w:r w:rsidRPr="000B7C79">
        <w:rPr>
          <w:color w:val="000000"/>
        </w:rPr>
        <w:t>ч</w:t>
      </w:r>
      <w:r w:rsidRPr="000B7C79">
        <w:rPr>
          <w:color w:val="000000"/>
        </w:rPr>
        <w:t>ные, медицинские, культурные, физкультурно-спортивные и иные организации, облада</w:t>
      </w:r>
      <w:r w:rsidRPr="000B7C79">
        <w:rPr>
          <w:color w:val="000000"/>
        </w:rPr>
        <w:t>ю</w:t>
      </w:r>
      <w:r w:rsidRPr="000B7C79">
        <w:rPr>
          <w:color w:val="000000"/>
        </w:rPr>
        <w:t>щие ресурсами, необходимыми для осуществления видов учебной деятельности, пред</w:t>
      </w:r>
      <w:r w:rsidRPr="000B7C79">
        <w:rPr>
          <w:color w:val="000000"/>
        </w:rPr>
        <w:t>у</w:t>
      </w:r>
      <w:r w:rsidRPr="000B7C79">
        <w:rPr>
          <w:color w:val="000000"/>
        </w:rPr>
        <w:t xml:space="preserve">смотренных соответствующей образовательной программой. </w:t>
      </w:r>
    </w:p>
    <w:p w:rsidR="00C16CAB" w:rsidRPr="009F1825" w:rsidRDefault="00C16CAB" w:rsidP="00785FC8">
      <w:pPr>
        <w:ind w:firstLine="709"/>
        <w:jc w:val="both"/>
        <w:rPr>
          <w:b/>
          <w:color w:val="FF0000"/>
        </w:rPr>
      </w:pPr>
      <w:r w:rsidRPr="000B7C79">
        <w:rPr>
          <w:color w:val="000000"/>
        </w:rPr>
        <w:t>Использование сетевой формы реализации образовательной программы  осущест</w:t>
      </w:r>
      <w:r w:rsidRPr="000B7C79">
        <w:rPr>
          <w:color w:val="000000"/>
        </w:rPr>
        <w:t>в</w:t>
      </w:r>
      <w:r w:rsidRPr="000B7C79">
        <w:rPr>
          <w:color w:val="000000"/>
        </w:rPr>
        <w:t>ляется на основании договора между организациями</w:t>
      </w:r>
      <w:r>
        <w:rPr>
          <w:color w:val="000000"/>
        </w:rPr>
        <w:t>.</w:t>
      </w:r>
    </w:p>
    <w:p w:rsidR="00C16CAB" w:rsidRDefault="00C16CAB" w:rsidP="000E32D5">
      <w:pPr>
        <w:ind w:firstLine="709"/>
        <w:jc w:val="both"/>
        <w:rPr>
          <w:i/>
          <w:color w:val="000000"/>
        </w:rPr>
      </w:pPr>
      <w:r w:rsidRPr="000B7C79">
        <w:rPr>
          <w:b/>
          <w:i/>
          <w:color w:val="000000"/>
        </w:rPr>
        <w:t xml:space="preserve"> </w:t>
      </w:r>
      <w:r>
        <w:rPr>
          <w:color w:val="000000"/>
        </w:rPr>
        <w:t>ДОУ осуществляет сотрудничество с образовательными и культурными учрежд</w:t>
      </w:r>
      <w:r>
        <w:rPr>
          <w:color w:val="000000"/>
        </w:rPr>
        <w:t>е</w:t>
      </w:r>
      <w:r>
        <w:rPr>
          <w:color w:val="000000"/>
        </w:rPr>
        <w:t>ниями района и города: Сотрудничество детского сада со сторонними организациями н</w:t>
      </w:r>
      <w:r>
        <w:rPr>
          <w:color w:val="000000"/>
        </w:rPr>
        <w:t>а</w:t>
      </w:r>
      <w:r>
        <w:rPr>
          <w:color w:val="000000"/>
        </w:rPr>
        <w:t>правлено, прежде всего, на развитие учреждения, повышение его рейтинга, формирование положительного имиджа, а также,  на научно-методическое сопровождение деятельности:</w:t>
      </w:r>
    </w:p>
    <w:p w:rsidR="00C16CAB" w:rsidRDefault="00C16CAB" w:rsidP="000E32D5">
      <w:pPr>
        <w:tabs>
          <w:tab w:val="left" w:pos="426"/>
        </w:tabs>
        <w:ind w:firstLine="709"/>
        <w:jc w:val="both"/>
        <w:rPr>
          <w:i/>
          <w:color w:val="000000"/>
        </w:rPr>
      </w:pPr>
      <w:r w:rsidRPr="008A177D">
        <w:rPr>
          <w:b/>
          <w:i/>
        </w:rPr>
        <w:t>Департамент образования мэрии города Ярославля</w:t>
      </w:r>
      <w:r>
        <w:rPr>
          <w:color w:val="000000"/>
        </w:rPr>
        <w:t xml:space="preserve"> - учредитель,  </w:t>
      </w:r>
      <w:proofErr w:type="spellStart"/>
      <w:r>
        <w:rPr>
          <w:color w:val="000000"/>
        </w:rPr>
        <w:t>инспекционно</w:t>
      </w:r>
      <w:proofErr w:type="spellEnd"/>
      <w:r>
        <w:rPr>
          <w:color w:val="000000"/>
        </w:rPr>
        <w:t xml:space="preserve"> – контрольная деятельность.</w:t>
      </w:r>
    </w:p>
    <w:p w:rsidR="00C16CAB" w:rsidRDefault="00C16CAB" w:rsidP="000E32D5">
      <w:pPr>
        <w:tabs>
          <w:tab w:val="left" w:pos="426"/>
        </w:tabs>
        <w:ind w:firstLine="709"/>
        <w:jc w:val="both"/>
        <w:rPr>
          <w:i/>
          <w:color w:val="000000"/>
        </w:rPr>
      </w:pPr>
      <w:r w:rsidRPr="008A177D">
        <w:rPr>
          <w:b/>
          <w:i/>
          <w:color w:val="000000"/>
        </w:rPr>
        <w:t>Институт развития образования, Центр оценки и контроля качества образ</w:t>
      </w:r>
      <w:r w:rsidRPr="008A177D">
        <w:rPr>
          <w:b/>
          <w:i/>
          <w:color w:val="000000"/>
        </w:rPr>
        <w:t>о</w:t>
      </w:r>
      <w:r w:rsidRPr="008A177D">
        <w:rPr>
          <w:b/>
          <w:i/>
          <w:color w:val="000000"/>
        </w:rPr>
        <w:t>вания</w:t>
      </w:r>
      <w:r>
        <w:rPr>
          <w:i/>
          <w:color w:val="000000"/>
        </w:rPr>
        <w:t xml:space="preserve"> (ГУ ЯО ЦО и ККО) – </w:t>
      </w:r>
      <w:r>
        <w:rPr>
          <w:color w:val="000000"/>
        </w:rPr>
        <w:t>повышение квалификации педагогических работников ДОУ, курсовая подготовка, аттестация.</w:t>
      </w:r>
    </w:p>
    <w:p w:rsidR="00C16CAB" w:rsidRDefault="00C16CAB" w:rsidP="000E32D5">
      <w:pPr>
        <w:tabs>
          <w:tab w:val="left" w:pos="426"/>
        </w:tabs>
        <w:ind w:firstLine="709"/>
        <w:jc w:val="both"/>
        <w:rPr>
          <w:i/>
          <w:color w:val="000000"/>
        </w:rPr>
      </w:pPr>
      <w:r w:rsidRPr="008A177D">
        <w:rPr>
          <w:b/>
          <w:i/>
          <w:color w:val="000000"/>
        </w:rPr>
        <w:t>Городской центр развития образования (ГЦРО)</w:t>
      </w:r>
      <w:r>
        <w:rPr>
          <w:i/>
          <w:color w:val="000000"/>
        </w:rPr>
        <w:t xml:space="preserve"> - </w:t>
      </w:r>
      <w:r>
        <w:rPr>
          <w:color w:val="000000"/>
        </w:rPr>
        <w:t>повышение квалификации п</w:t>
      </w:r>
      <w:r>
        <w:rPr>
          <w:color w:val="000000"/>
        </w:rPr>
        <w:t>е</w:t>
      </w:r>
      <w:r>
        <w:rPr>
          <w:color w:val="000000"/>
        </w:rPr>
        <w:t>дагогических работников ДОУ, курсовая подготовка.</w:t>
      </w:r>
    </w:p>
    <w:p w:rsidR="00C16CAB" w:rsidRDefault="00C16CAB" w:rsidP="000E32D5">
      <w:pPr>
        <w:tabs>
          <w:tab w:val="left" w:pos="426"/>
        </w:tabs>
        <w:ind w:firstLine="709"/>
        <w:jc w:val="both"/>
        <w:rPr>
          <w:i/>
          <w:color w:val="000000"/>
        </w:rPr>
      </w:pPr>
      <w:r w:rsidRPr="008A177D">
        <w:rPr>
          <w:b/>
          <w:i/>
          <w:color w:val="000000"/>
        </w:rPr>
        <w:t>ЯГПУ им. К.Д. Ушинского кафедра дошкольной педагогики</w:t>
      </w:r>
      <w:r>
        <w:rPr>
          <w:i/>
          <w:color w:val="000000"/>
        </w:rPr>
        <w:t xml:space="preserve"> </w:t>
      </w:r>
      <w:r>
        <w:rPr>
          <w:color w:val="000000"/>
        </w:rPr>
        <w:t>– организация пед</w:t>
      </w:r>
      <w:r>
        <w:rPr>
          <w:color w:val="000000"/>
        </w:rPr>
        <w:t>а</w:t>
      </w:r>
      <w:r>
        <w:rPr>
          <w:color w:val="000000"/>
        </w:rPr>
        <w:t>гогической практики студентов ЯГПУ, мастер – класс, открытые просмотры для студе</w:t>
      </w:r>
      <w:r>
        <w:rPr>
          <w:color w:val="000000"/>
        </w:rPr>
        <w:t>н</w:t>
      </w:r>
      <w:r>
        <w:rPr>
          <w:color w:val="000000"/>
        </w:rPr>
        <w:t>тов (договор о сотрудничестве).</w:t>
      </w:r>
    </w:p>
    <w:p w:rsidR="00C16CAB" w:rsidRDefault="00C16CAB" w:rsidP="000E32D5">
      <w:pPr>
        <w:tabs>
          <w:tab w:val="left" w:pos="426"/>
        </w:tabs>
        <w:ind w:firstLine="709"/>
        <w:jc w:val="both"/>
        <w:rPr>
          <w:i/>
          <w:color w:val="000000"/>
        </w:rPr>
      </w:pPr>
      <w:r w:rsidRPr="008A177D">
        <w:rPr>
          <w:b/>
          <w:i/>
          <w:color w:val="000000"/>
        </w:rPr>
        <w:t>Кафедра педиатрии ЯГМА</w:t>
      </w:r>
      <w:r w:rsidRPr="008A177D">
        <w:rPr>
          <w:b/>
          <w:color w:val="000000"/>
        </w:rPr>
        <w:t xml:space="preserve"> </w:t>
      </w:r>
      <w:r w:rsidRPr="008A177D">
        <w:rPr>
          <w:b/>
          <w:i/>
          <w:color w:val="000000"/>
        </w:rPr>
        <w:t>ФДПО</w:t>
      </w:r>
      <w:r>
        <w:rPr>
          <w:i/>
          <w:color w:val="000000"/>
        </w:rPr>
        <w:t xml:space="preserve"> – </w:t>
      </w:r>
      <w:r>
        <w:rPr>
          <w:color w:val="000000"/>
        </w:rPr>
        <w:t>научное сопровождение оздоровительной, профилактической работы ДОУ, консультирование родителей, курсовая переподготовка  сотрудников ДОУ по вопросам оказания первой доврачебной помощи детям, участие в педагогических совещаниях, мастер-классах, мероприятиях различного уровня, издател</w:t>
      </w:r>
      <w:r>
        <w:rPr>
          <w:color w:val="000000"/>
        </w:rPr>
        <w:t>ь</w:t>
      </w:r>
      <w:r>
        <w:rPr>
          <w:color w:val="000000"/>
        </w:rPr>
        <w:t>ская деятельность.</w:t>
      </w:r>
    </w:p>
    <w:p w:rsidR="00C16CAB" w:rsidRDefault="00C16CAB" w:rsidP="000E32D5">
      <w:pPr>
        <w:tabs>
          <w:tab w:val="left" w:pos="426"/>
        </w:tabs>
        <w:ind w:firstLine="709"/>
        <w:jc w:val="both"/>
        <w:rPr>
          <w:i/>
          <w:color w:val="000000"/>
        </w:rPr>
      </w:pPr>
      <w:r w:rsidRPr="008A177D">
        <w:rPr>
          <w:b/>
          <w:i/>
          <w:color w:val="000000"/>
        </w:rPr>
        <w:t>Учреждения здравоохранения города (детские поликлиники №№ 1,2,3)-</w:t>
      </w:r>
      <w:r>
        <w:rPr>
          <w:color w:val="000000"/>
        </w:rPr>
        <w:t xml:space="preserve"> обслед</w:t>
      </w:r>
      <w:r>
        <w:rPr>
          <w:color w:val="000000"/>
        </w:rPr>
        <w:t>о</w:t>
      </w:r>
      <w:r>
        <w:rPr>
          <w:color w:val="000000"/>
        </w:rPr>
        <w:t xml:space="preserve">вание детей специалистами, профилактическая работа с семьей («Школа </w:t>
      </w:r>
      <w:proofErr w:type="spellStart"/>
      <w:r>
        <w:rPr>
          <w:color w:val="000000"/>
        </w:rPr>
        <w:t>атопического</w:t>
      </w:r>
      <w:proofErr w:type="spellEnd"/>
      <w:r>
        <w:rPr>
          <w:color w:val="000000"/>
        </w:rPr>
        <w:t xml:space="preserve"> дерматита»).</w:t>
      </w:r>
    </w:p>
    <w:p w:rsidR="00C16CAB" w:rsidRDefault="00C16CAB" w:rsidP="000E32D5">
      <w:pPr>
        <w:tabs>
          <w:tab w:val="left" w:pos="426"/>
        </w:tabs>
        <w:ind w:firstLine="709"/>
        <w:jc w:val="both"/>
        <w:rPr>
          <w:i/>
          <w:color w:val="000000"/>
        </w:rPr>
      </w:pPr>
      <w:r w:rsidRPr="008A177D">
        <w:rPr>
          <w:b/>
          <w:i/>
          <w:color w:val="000000"/>
        </w:rPr>
        <w:t xml:space="preserve">«Центр помощи детям» (ул.Некрасова,58), Центр </w:t>
      </w:r>
      <w:proofErr w:type="spellStart"/>
      <w:r w:rsidRPr="008A177D">
        <w:rPr>
          <w:b/>
          <w:i/>
          <w:color w:val="000000"/>
        </w:rPr>
        <w:t>ДиК</w:t>
      </w:r>
      <w:proofErr w:type="spellEnd"/>
      <w:r w:rsidRPr="008A177D">
        <w:rPr>
          <w:b/>
          <w:i/>
          <w:color w:val="000000"/>
        </w:rPr>
        <w:t xml:space="preserve"> «Развитие» (</w:t>
      </w:r>
      <w:proofErr w:type="spellStart"/>
      <w:r w:rsidRPr="008A177D">
        <w:rPr>
          <w:b/>
          <w:i/>
          <w:color w:val="000000"/>
        </w:rPr>
        <w:t>пр-т</w:t>
      </w:r>
      <w:proofErr w:type="spellEnd"/>
      <w:r w:rsidRPr="008A177D">
        <w:rPr>
          <w:b/>
          <w:i/>
          <w:color w:val="000000"/>
        </w:rPr>
        <w:t xml:space="preserve"> Л</w:t>
      </w:r>
      <w:r w:rsidRPr="008A177D">
        <w:rPr>
          <w:b/>
          <w:i/>
          <w:color w:val="000000"/>
        </w:rPr>
        <w:t>е</w:t>
      </w:r>
      <w:r w:rsidRPr="008A177D">
        <w:rPr>
          <w:b/>
          <w:i/>
          <w:color w:val="000000"/>
        </w:rPr>
        <w:t>нина,26)</w:t>
      </w:r>
      <w:r>
        <w:rPr>
          <w:i/>
          <w:color w:val="000000"/>
        </w:rPr>
        <w:t xml:space="preserve">- </w:t>
      </w:r>
      <w:r>
        <w:rPr>
          <w:color w:val="000000"/>
        </w:rPr>
        <w:t>консультирование родителей по проблемам, комплектование, ПМПК.</w:t>
      </w:r>
    </w:p>
    <w:p w:rsidR="00C16CAB" w:rsidRDefault="00C16CAB" w:rsidP="000E32D5">
      <w:pPr>
        <w:tabs>
          <w:tab w:val="left" w:pos="426"/>
        </w:tabs>
        <w:ind w:firstLine="709"/>
        <w:jc w:val="both"/>
        <w:rPr>
          <w:i/>
          <w:color w:val="000000"/>
        </w:rPr>
      </w:pPr>
      <w:r w:rsidRPr="008A177D">
        <w:rPr>
          <w:b/>
          <w:i/>
          <w:color w:val="000000"/>
        </w:rPr>
        <w:t>Центр сопровождения и консультирования школьников</w:t>
      </w:r>
      <w:r>
        <w:rPr>
          <w:i/>
          <w:color w:val="000000"/>
        </w:rPr>
        <w:t xml:space="preserve"> – </w:t>
      </w:r>
      <w:r>
        <w:rPr>
          <w:color w:val="000000"/>
        </w:rPr>
        <w:t>консультирование р</w:t>
      </w:r>
      <w:r>
        <w:rPr>
          <w:color w:val="000000"/>
        </w:rPr>
        <w:t>о</w:t>
      </w:r>
      <w:r>
        <w:rPr>
          <w:color w:val="000000"/>
        </w:rPr>
        <w:t>дителей по проблемам детей, развитие педагогов и специалистов ДОУ, организация с</w:t>
      </w:r>
      <w:r>
        <w:rPr>
          <w:color w:val="000000"/>
        </w:rPr>
        <w:t>о</w:t>
      </w:r>
      <w:r>
        <w:rPr>
          <w:color w:val="000000"/>
        </w:rPr>
        <w:t>вместной инновационной деятельности (муниципальные образовательные проекты).</w:t>
      </w:r>
    </w:p>
    <w:p w:rsidR="00C16CAB" w:rsidRDefault="00C16CAB" w:rsidP="000E32D5">
      <w:pPr>
        <w:tabs>
          <w:tab w:val="left" w:pos="426"/>
        </w:tabs>
        <w:ind w:firstLine="709"/>
        <w:jc w:val="both"/>
        <w:rPr>
          <w:i/>
          <w:color w:val="000000"/>
        </w:rPr>
      </w:pPr>
      <w:r w:rsidRPr="008A177D">
        <w:rPr>
          <w:b/>
          <w:i/>
          <w:color w:val="000000"/>
        </w:rPr>
        <w:t>Учреждения культуры (библиотека)</w:t>
      </w:r>
      <w:r>
        <w:rPr>
          <w:i/>
          <w:color w:val="000000"/>
        </w:rPr>
        <w:t xml:space="preserve"> – </w:t>
      </w:r>
      <w:r>
        <w:rPr>
          <w:color w:val="000000"/>
        </w:rPr>
        <w:t>дополнительные занятия для детей, совм</w:t>
      </w:r>
      <w:r>
        <w:rPr>
          <w:color w:val="000000"/>
        </w:rPr>
        <w:t>е</w:t>
      </w:r>
      <w:r>
        <w:rPr>
          <w:color w:val="000000"/>
        </w:rPr>
        <w:t>стные праздники и развлечения.</w:t>
      </w:r>
    </w:p>
    <w:p w:rsidR="00C16CAB" w:rsidRDefault="00C16CAB" w:rsidP="000E32D5">
      <w:pPr>
        <w:tabs>
          <w:tab w:val="left" w:pos="426"/>
        </w:tabs>
        <w:ind w:firstLine="709"/>
        <w:jc w:val="both"/>
        <w:rPr>
          <w:i/>
          <w:color w:val="000000"/>
        </w:rPr>
      </w:pPr>
      <w:r w:rsidRPr="008A177D">
        <w:rPr>
          <w:b/>
          <w:i/>
          <w:color w:val="000000"/>
        </w:rPr>
        <w:t>Издательства «</w:t>
      </w:r>
      <w:proofErr w:type="spellStart"/>
      <w:r w:rsidRPr="008A177D">
        <w:rPr>
          <w:b/>
          <w:i/>
          <w:color w:val="000000"/>
        </w:rPr>
        <w:t>Редмер</w:t>
      </w:r>
      <w:proofErr w:type="spellEnd"/>
      <w:r w:rsidRPr="008A177D">
        <w:rPr>
          <w:b/>
          <w:i/>
          <w:color w:val="000000"/>
        </w:rPr>
        <w:t xml:space="preserve">» </w:t>
      </w:r>
      <w:r>
        <w:rPr>
          <w:i/>
          <w:color w:val="000000"/>
        </w:rPr>
        <w:t>-</w:t>
      </w:r>
      <w:r>
        <w:rPr>
          <w:color w:val="000000"/>
        </w:rPr>
        <w:t xml:space="preserve"> издательская деятельность ДОУ (выпуск газеты).</w:t>
      </w:r>
    </w:p>
    <w:p w:rsidR="00C16CAB" w:rsidRDefault="00C16CAB" w:rsidP="000E32D5">
      <w:pPr>
        <w:tabs>
          <w:tab w:val="left" w:pos="1139"/>
        </w:tabs>
        <w:ind w:firstLine="709"/>
        <w:jc w:val="both"/>
        <w:rPr>
          <w:color w:val="000000"/>
        </w:rPr>
      </w:pPr>
      <w:r w:rsidRPr="008A177D">
        <w:rPr>
          <w:b/>
          <w:i/>
          <w:color w:val="000000"/>
        </w:rPr>
        <w:t>МОУ СОШ №27</w:t>
      </w:r>
      <w:r>
        <w:rPr>
          <w:i/>
          <w:color w:val="000000"/>
        </w:rPr>
        <w:t xml:space="preserve"> – </w:t>
      </w:r>
      <w:r>
        <w:rPr>
          <w:color w:val="000000"/>
        </w:rPr>
        <w:t>обеспечение дошкольного и начального образования.</w:t>
      </w:r>
    </w:p>
    <w:p w:rsidR="00C16CAB" w:rsidRDefault="00C16CAB" w:rsidP="000E32D5">
      <w:pPr>
        <w:tabs>
          <w:tab w:val="left" w:pos="426"/>
        </w:tabs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 подготовка, аттестация.</w:t>
      </w:r>
    </w:p>
    <w:p w:rsidR="00C16CAB" w:rsidRDefault="00C16CAB" w:rsidP="000E32D5">
      <w:r w:rsidRPr="008A177D">
        <w:rPr>
          <w:b/>
          <w:i/>
          <w:color w:val="000000"/>
        </w:rPr>
        <w:lastRenderedPageBreak/>
        <w:t xml:space="preserve">           Пожарная часть</w:t>
      </w:r>
      <w:r>
        <w:rPr>
          <w:color w:val="000000"/>
        </w:rPr>
        <w:t xml:space="preserve"> - экскурсии, встречи с работниками пожарной части, конкурсы по ППБ, консультации, инструктажи.</w:t>
      </w:r>
    </w:p>
    <w:p w:rsidR="00C16CAB" w:rsidRDefault="00C16CAB" w:rsidP="00785FC8">
      <w:pPr>
        <w:jc w:val="both"/>
        <w:rPr>
          <w:b/>
          <w:i/>
          <w:color w:val="000000"/>
        </w:rPr>
      </w:pPr>
    </w:p>
    <w:p w:rsidR="00C16CAB" w:rsidRDefault="00C16CAB" w:rsidP="00785FC8">
      <w:pPr>
        <w:jc w:val="both"/>
        <w:rPr>
          <w:b/>
          <w:i/>
          <w:color w:val="000000"/>
        </w:rPr>
      </w:pPr>
    </w:p>
    <w:p w:rsidR="00C16CAB" w:rsidRDefault="00C16CAB" w:rsidP="00785FC8">
      <w:pPr>
        <w:jc w:val="both"/>
        <w:rPr>
          <w:b/>
          <w:bCs/>
          <w:i/>
          <w:color w:val="000000"/>
        </w:rPr>
      </w:pPr>
      <w:r w:rsidRPr="000B7C79">
        <w:rPr>
          <w:b/>
          <w:i/>
          <w:color w:val="000000"/>
        </w:rPr>
        <w:t>2.7.2.</w:t>
      </w:r>
      <w:r>
        <w:rPr>
          <w:b/>
          <w:i/>
          <w:color w:val="000000"/>
        </w:rPr>
        <w:t xml:space="preserve"> </w:t>
      </w:r>
      <w:r w:rsidRPr="000B7C79">
        <w:rPr>
          <w:b/>
          <w:bCs/>
          <w:i/>
          <w:color w:val="000000"/>
        </w:rPr>
        <w:t>Преемственность ДОУ и школы</w:t>
      </w:r>
    </w:p>
    <w:p w:rsidR="00C16CAB" w:rsidRPr="00A92113" w:rsidRDefault="00C16CAB" w:rsidP="009F1825">
      <w:pPr>
        <w:ind w:firstLine="709"/>
        <w:jc w:val="both"/>
        <w:rPr>
          <w:i/>
          <w:color w:val="000000"/>
        </w:rPr>
      </w:pPr>
      <w:r w:rsidRPr="00A92113">
        <w:rPr>
          <w:i/>
          <w:color w:val="000000"/>
        </w:rPr>
        <w:t>Цель</w:t>
      </w:r>
      <w:r w:rsidRPr="00A92113">
        <w:rPr>
          <w:color w:val="000000"/>
        </w:rPr>
        <w:t>: обеспечение преемственности и непрерывности в организации образовател</w:t>
      </w:r>
      <w:r w:rsidRPr="00A92113">
        <w:rPr>
          <w:color w:val="000000"/>
        </w:rPr>
        <w:t>ь</w:t>
      </w:r>
      <w:r w:rsidRPr="00A92113">
        <w:rPr>
          <w:color w:val="000000"/>
        </w:rPr>
        <w:t>ной, воспитательной, учебно-методической работы между дошкольным и начальным зв</w:t>
      </w:r>
      <w:r w:rsidRPr="00A92113">
        <w:rPr>
          <w:color w:val="000000"/>
        </w:rPr>
        <w:t>е</w:t>
      </w:r>
      <w:r w:rsidRPr="00A92113">
        <w:rPr>
          <w:color w:val="000000"/>
        </w:rPr>
        <w:t xml:space="preserve">ном образования. </w:t>
      </w:r>
    </w:p>
    <w:p w:rsidR="00C16CAB" w:rsidRPr="00A92113" w:rsidRDefault="00C16CAB" w:rsidP="009F1825">
      <w:pPr>
        <w:ind w:firstLine="709"/>
        <w:jc w:val="both"/>
        <w:rPr>
          <w:color w:val="000000"/>
        </w:rPr>
      </w:pPr>
      <w:r w:rsidRPr="00A92113">
        <w:rPr>
          <w:i/>
          <w:color w:val="000000"/>
        </w:rPr>
        <w:t xml:space="preserve">Задачи: </w:t>
      </w:r>
    </w:p>
    <w:p w:rsidR="00C16CAB" w:rsidRPr="00A92113" w:rsidRDefault="00C16CAB" w:rsidP="00183051">
      <w:pPr>
        <w:pStyle w:val="2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113">
        <w:rPr>
          <w:rFonts w:ascii="Times New Roman" w:hAnsi="Times New Roman"/>
          <w:color w:val="000000"/>
          <w:sz w:val="24"/>
          <w:szCs w:val="24"/>
        </w:rPr>
        <w:t>Согласовать цели и задачи дошкольного и школьного начального образования.</w:t>
      </w:r>
    </w:p>
    <w:p w:rsidR="00C16CAB" w:rsidRPr="00A92113" w:rsidRDefault="00C16CAB" w:rsidP="00183051">
      <w:pPr>
        <w:pStyle w:val="2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113">
        <w:rPr>
          <w:rFonts w:ascii="Times New Roman" w:hAnsi="Times New Roman"/>
          <w:color w:val="000000"/>
          <w:sz w:val="24"/>
          <w:szCs w:val="24"/>
        </w:rPr>
        <w:t>Создать психолого-педагогические условия, обеспечивающие сохранность и у</w:t>
      </w:r>
      <w:r w:rsidRPr="00A92113">
        <w:rPr>
          <w:rFonts w:ascii="Times New Roman" w:hAnsi="Times New Roman"/>
          <w:color w:val="000000"/>
          <w:sz w:val="24"/>
          <w:szCs w:val="24"/>
        </w:rPr>
        <w:t>к</w:t>
      </w:r>
      <w:r w:rsidRPr="00A92113">
        <w:rPr>
          <w:rFonts w:ascii="Times New Roman" w:hAnsi="Times New Roman"/>
          <w:color w:val="000000"/>
          <w:sz w:val="24"/>
          <w:szCs w:val="24"/>
        </w:rPr>
        <w:t xml:space="preserve">репление здоровья, непрерывность психофизического развития дошкольника и младшего школьника. </w:t>
      </w:r>
    </w:p>
    <w:p w:rsidR="00C16CAB" w:rsidRPr="00A92113" w:rsidRDefault="00C16CAB" w:rsidP="00183051">
      <w:pPr>
        <w:pStyle w:val="2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113">
        <w:rPr>
          <w:rFonts w:ascii="Times New Roman" w:hAnsi="Times New Roman"/>
          <w:color w:val="000000"/>
          <w:sz w:val="24"/>
          <w:szCs w:val="24"/>
        </w:rPr>
        <w:t xml:space="preserve">Обеспечить условия для реализации плавного, </w:t>
      </w:r>
      <w:proofErr w:type="spellStart"/>
      <w:r w:rsidRPr="00A92113">
        <w:rPr>
          <w:rFonts w:ascii="Times New Roman" w:hAnsi="Times New Roman"/>
          <w:color w:val="000000"/>
          <w:sz w:val="24"/>
          <w:szCs w:val="24"/>
        </w:rPr>
        <w:t>бесстрессового</w:t>
      </w:r>
      <w:proofErr w:type="spellEnd"/>
      <w:r w:rsidRPr="00A92113">
        <w:rPr>
          <w:rFonts w:ascii="Times New Roman" w:hAnsi="Times New Roman"/>
          <w:color w:val="000000"/>
          <w:sz w:val="24"/>
          <w:szCs w:val="24"/>
        </w:rPr>
        <w:t xml:space="preserve"> перехода детей от игровой к учебной деятельности.</w:t>
      </w:r>
    </w:p>
    <w:p w:rsidR="00C16CAB" w:rsidRPr="00A92113" w:rsidRDefault="00C16CAB" w:rsidP="00183051">
      <w:pPr>
        <w:pStyle w:val="2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113">
        <w:rPr>
          <w:rFonts w:ascii="Times New Roman" w:hAnsi="Times New Roman"/>
          <w:color w:val="000000"/>
          <w:sz w:val="24"/>
          <w:szCs w:val="24"/>
        </w:rPr>
        <w:t>Преемственность учебных планов и программ дошкольного и школьного н</w:t>
      </w:r>
      <w:r w:rsidRPr="00A92113">
        <w:rPr>
          <w:rFonts w:ascii="Times New Roman" w:hAnsi="Times New Roman"/>
          <w:color w:val="000000"/>
          <w:sz w:val="24"/>
          <w:szCs w:val="24"/>
        </w:rPr>
        <w:t>а</w:t>
      </w:r>
      <w:r w:rsidRPr="00A92113">
        <w:rPr>
          <w:rFonts w:ascii="Times New Roman" w:hAnsi="Times New Roman"/>
          <w:color w:val="000000"/>
          <w:sz w:val="24"/>
          <w:szCs w:val="24"/>
        </w:rPr>
        <w:t xml:space="preserve">чального образования. </w:t>
      </w:r>
    </w:p>
    <w:p w:rsidR="00C16CAB" w:rsidRPr="00A92113" w:rsidRDefault="00C16CAB" w:rsidP="009F1825">
      <w:pPr>
        <w:ind w:firstLine="709"/>
        <w:jc w:val="both"/>
        <w:rPr>
          <w:color w:val="000000"/>
        </w:rPr>
      </w:pPr>
      <w:r w:rsidRPr="00A92113">
        <w:rPr>
          <w:color w:val="000000"/>
        </w:rPr>
        <w:t>Взаимодействие ДОУ и школы в процессе подготовки детей к школьному обуч</w:t>
      </w:r>
      <w:r w:rsidRPr="00A92113">
        <w:rPr>
          <w:color w:val="000000"/>
        </w:rPr>
        <w:t>е</w:t>
      </w:r>
      <w:r w:rsidRPr="00A92113">
        <w:rPr>
          <w:color w:val="000000"/>
        </w:rPr>
        <w:t>нию предполагает создание комплекса условий, обеспечивающих формирование готовн</w:t>
      </w:r>
      <w:r w:rsidRPr="00A92113">
        <w:rPr>
          <w:color w:val="000000"/>
        </w:rPr>
        <w:t>о</w:t>
      </w:r>
      <w:r w:rsidRPr="00A92113">
        <w:rPr>
          <w:color w:val="000000"/>
        </w:rPr>
        <w:t>сти ребенка к школе на основе единых требований.</w:t>
      </w:r>
    </w:p>
    <w:p w:rsidR="00C16CAB" w:rsidRPr="00A92113" w:rsidRDefault="00C16CAB" w:rsidP="009F1825">
      <w:pPr>
        <w:ind w:firstLine="709"/>
        <w:jc w:val="both"/>
        <w:rPr>
          <w:color w:val="000000"/>
        </w:rPr>
      </w:pPr>
      <w:r w:rsidRPr="00A92113">
        <w:rPr>
          <w:color w:val="000000"/>
        </w:rPr>
        <w:t xml:space="preserve">Такая целенаправленная работа по подготовке детей к школе способствует: </w:t>
      </w:r>
    </w:p>
    <w:p w:rsidR="00C16CAB" w:rsidRPr="00A92113" w:rsidRDefault="00C16CAB" w:rsidP="00183051">
      <w:pPr>
        <w:widowControl w:val="0"/>
        <w:numPr>
          <w:ilvl w:val="0"/>
          <w:numId w:val="32"/>
        </w:numPr>
        <w:suppressAutoHyphens/>
        <w:jc w:val="both"/>
        <w:rPr>
          <w:color w:val="000000"/>
        </w:rPr>
      </w:pPr>
      <w:r w:rsidRPr="00A92113">
        <w:rPr>
          <w:color w:val="000000"/>
        </w:rPr>
        <w:t>Созданию и совершенствованию благоприятных условий для обеспечения:</w:t>
      </w:r>
    </w:p>
    <w:p w:rsidR="00C16CAB" w:rsidRPr="00A92113" w:rsidRDefault="00C16CAB" w:rsidP="009F1825">
      <w:pPr>
        <w:jc w:val="both"/>
        <w:rPr>
          <w:color w:val="000000"/>
        </w:rPr>
      </w:pPr>
      <w:r w:rsidRPr="00A92113">
        <w:rPr>
          <w:color w:val="000000"/>
        </w:rPr>
        <w:t>личностного развития ребенка;</w:t>
      </w:r>
    </w:p>
    <w:p w:rsidR="00C16CAB" w:rsidRPr="00A92113" w:rsidRDefault="00C16CAB" w:rsidP="00183051">
      <w:pPr>
        <w:widowControl w:val="0"/>
        <w:numPr>
          <w:ilvl w:val="0"/>
          <w:numId w:val="32"/>
        </w:numPr>
        <w:suppressAutoHyphens/>
        <w:jc w:val="both"/>
        <w:rPr>
          <w:color w:val="000000"/>
        </w:rPr>
      </w:pPr>
      <w:r w:rsidRPr="00A92113">
        <w:rPr>
          <w:color w:val="000000"/>
        </w:rPr>
        <w:t>укрепления психического и физического здоровья;</w:t>
      </w:r>
    </w:p>
    <w:p w:rsidR="00C16CAB" w:rsidRPr="00A92113" w:rsidRDefault="00C16CAB" w:rsidP="00183051">
      <w:pPr>
        <w:widowControl w:val="0"/>
        <w:numPr>
          <w:ilvl w:val="0"/>
          <w:numId w:val="32"/>
        </w:numPr>
        <w:suppressAutoHyphens/>
        <w:jc w:val="both"/>
        <w:rPr>
          <w:color w:val="000000"/>
        </w:rPr>
      </w:pPr>
      <w:r w:rsidRPr="00A92113">
        <w:rPr>
          <w:color w:val="000000"/>
        </w:rPr>
        <w:t>целостного восприятия картины окружающего мира;</w:t>
      </w:r>
    </w:p>
    <w:p w:rsidR="00C16CAB" w:rsidRPr="00A92113" w:rsidRDefault="00C16CAB" w:rsidP="00183051">
      <w:pPr>
        <w:widowControl w:val="0"/>
        <w:numPr>
          <w:ilvl w:val="0"/>
          <w:numId w:val="32"/>
        </w:numPr>
        <w:suppressAutoHyphens/>
        <w:jc w:val="both"/>
        <w:rPr>
          <w:color w:val="000000"/>
        </w:rPr>
      </w:pPr>
      <w:r w:rsidRPr="00A92113">
        <w:rPr>
          <w:color w:val="000000"/>
        </w:rPr>
        <w:t>формирования социально-нравственных норм и готовности к школьному обучению;</w:t>
      </w:r>
    </w:p>
    <w:p w:rsidR="00C16CAB" w:rsidRPr="00A92113" w:rsidRDefault="00C16CAB" w:rsidP="00183051">
      <w:pPr>
        <w:widowControl w:val="0"/>
        <w:numPr>
          <w:ilvl w:val="0"/>
          <w:numId w:val="32"/>
        </w:numPr>
        <w:suppressAutoHyphens/>
        <w:jc w:val="both"/>
        <w:rPr>
          <w:color w:val="000000"/>
        </w:rPr>
      </w:pPr>
      <w:r w:rsidRPr="00A92113">
        <w:rPr>
          <w:color w:val="000000"/>
        </w:rPr>
        <w:t xml:space="preserve">преодоления </w:t>
      </w:r>
      <w:proofErr w:type="spellStart"/>
      <w:r w:rsidRPr="00A92113">
        <w:rPr>
          <w:color w:val="000000"/>
        </w:rPr>
        <w:t>разноуровневой</w:t>
      </w:r>
      <w:proofErr w:type="spellEnd"/>
      <w:r w:rsidRPr="00A92113">
        <w:rPr>
          <w:color w:val="000000"/>
        </w:rPr>
        <w:t xml:space="preserve"> подготовки.</w:t>
      </w:r>
    </w:p>
    <w:p w:rsidR="00C16CAB" w:rsidRPr="00A92113" w:rsidRDefault="00C16CAB" w:rsidP="00183051">
      <w:pPr>
        <w:widowControl w:val="0"/>
        <w:numPr>
          <w:ilvl w:val="0"/>
          <w:numId w:val="32"/>
        </w:numPr>
        <w:suppressAutoHyphens/>
        <w:jc w:val="both"/>
        <w:rPr>
          <w:color w:val="000000"/>
        </w:rPr>
      </w:pPr>
      <w:r w:rsidRPr="00A92113">
        <w:rPr>
          <w:color w:val="000000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C16CAB" w:rsidRPr="00A92113" w:rsidRDefault="00C16CAB" w:rsidP="00183051">
      <w:pPr>
        <w:widowControl w:val="0"/>
        <w:numPr>
          <w:ilvl w:val="0"/>
          <w:numId w:val="32"/>
        </w:numPr>
        <w:suppressAutoHyphens/>
        <w:jc w:val="both"/>
        <w:rPr>
          <w:color w:val="000000"/>
        </w:rPr>
      </w:pPr>
      <w:r w:rsidRPr="00A92113">
        <w:rPr>
          <w:color w:val="000000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C16CAB" w:rsidRPr="00A92113" w:rsidRDefault="00C16CAB" w:rsidP="00183051">
      <w:pPr>
        <w:widowControl w:val="0"/>
        <w:numPr>
          <w:ilvl w:val="0"/>
          <w:numId w:val="32"/>
        </w:numPr>
        <w:suppressAutoHyphens/>
        <w:jc w:val="both"/>
        <w:rPr>
          <w:color w:val="000000"/>
        </w:rPr>
      </w:pPr>
      <w:r w:rsidRPr="00A92113">
        <w:rPr>
          <w:color w:val="000000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C16CAB" w:rsidRPr="000E32D5" w:rsidRDefault="00C16CAB" w:rsidP="009F1825">
      <w:pPr>
        <w:jc w:val="both"/>
        <w:rPr>
          <w:color w:val="000000"/>
        </w:rPr>
      </w:pPr>
      <w:r w:rsidRPr="00A92113">
        <w:rPr>
          <w:color w:val="000000"/>
        </w:rPr>
        <w:t xml:space="preserve">Для педагогов организация работы по </w:t>
      </w:r>
      <w:proofErr w:type="spellStart"/>
      <w:r w:rsidRPr="00A92113">
        <w:rPr>
          <w:color w:val="000000"/>
        </w:rPr>
        <w:t>предшкольному</w:t>
      </w:r>
      <w:proofErr w:type="spellEnd"/>
      <w:r w:rsidRPr="00A92113">
        <w:rPr>
          <w:color w:val="000000"/>
        </w:rPr>
        <w:t xml:space="preserve"> образованию дает возможность лучше понять детей и выстроить свою работу в соответствии с их развитие</w:t>
      </w:r>
    </w:p>
    <w:p w:rsidR="00C16CAB" w:rsidRDefault="00C16CAB" w:rsidP="009F1825">
      <w:pPr>
        <w:jc w:val="both"/>
      </w:pPr>
    </w:p>
    <w:p w:rsidR="00C16CAB" w:rsidRPr="000B7C79" w:rsidRDefault="00C16CAB" w:rsidP="00785FC8">
      <w:pPr>
        <w:jc w:val="both"/>
        <w:rPr>
          <w:b/>
          <w:bCs/>
        </w:rPr>
      </w:pPr>
    </w:p>
    <w:p w:rsidR="00C16CAB" w:rsidRPr="00306362" w:rsidRDefault="00C16CAB" w:rsidP="00306362">
      <w:pPr>
        <w:pStyle w:val="a5"/>
        <w:numPr>
          <w:ilvl w:val="0"/>
          <w:numId w:val="48"/>
        </w:numPr>
        <w:jc w:val="center"/>
        <w:rPr>
          <w:b/>
          <w:bCs/>
          <w:i/>
          <w:color w:val="000000"/>
          <w:sz w:val="32"/>
          <w:szCs w:val="32"/>
          <w:lang w:val="en-US"/>
        </w:rPr>
      </w:pPr>
      <w:r w:rsidRPr="00306362">
        <w:rPr>
          <w:b/>
          <w:bCs/>
          <w:i/>
          <w:color w:val="000000"/>
          <w:sz w:val="32"/>
          <w:szCs w:val="32"/>
        </w:rPr>
        <w:t>Организационный раздел</w:t>
      </w:r>
    </w:p>
    <w:p w:rsidR="00C16CAB" w:rsidRDefault="00C16CAB" w:rsidP="00785FC8">
      <w:pPr>
        <w:ind w:left="-284"/>
        <w:jc w:val="both"/>
        <w:rPr>
          <w:b/>
          <w:bCs/>
          <w:i/>
          <w:color w:val="000000"/>
        </w:rPr>
      </w:pPr>
    </w:p>
    <w:p w:rsidR="00C16CAB" w:rsidRPr="00306362" w:rsidRDefault="00C16CAB" w:rsidP="00306362">
      <w:pPr>
        <w:rPr>
          <w:b/>
          <w:sz w:val="28"/>
          <w:szCs w:val="28"/>
        </w:rPr>
      </w:pPr>
      <w:r w:rsidRPr="00306362">
        <w:rPr>
          <w:b/>
          <w:sz w:val="28"/>
          <w:szCs w:val="28"/>
        </w:rPr>
        <w:t>3.1. Материально-техническое обеспечение</w:t>
      </w:r>
    </w:p>
    <w:p w:rsidR="00C16CAB" w:rsidRPr="005B20DD" w:rsidRDefault="00C16CAB" w:rsidP="00306362">
      <w:pPr>
        <w:rPr>
          <w:b/>
          <w:bCs/>
          <w:i/>
        </w:rPr>
      </w:pPr>
      <w:r>
        <w:rPr>
          <w:b/>
          <w:bCs/>
          <w:i/>
          <w:lang w:val="en-US"/>
        </w:rPr>
        <w:t xml:space="preserve">          </w:t>
      </w:r>
      <w:r>
        <w:rPr>
          <w:b/>
          <w:bCs/>
          <w:i/>
        </w:rPr>
        <w:t>А</w:t>
      </w:r>
      <w:r w:rsidRPr="005B20DD">
        <w:rPr>
          <w:b/>
          <w:bCs/>
          <w:i/>
        </w:rPr>
        <w:t xml:space="preserve">) обязательная  часть </w:t>
      </w:r>
    </w:p>
    <w:p w:rsidR="00C16CAB" w:rsidRPr="00F817A7" w:rsidRDefault="00C16CAB" w:rsidP="004630D0">
      <w:pPr>
        <w:ind w:firstLine="709"/>
        <w:jc w:val="both"/>
      </w:pPr>
      <w:r w:rsidRPr="00F817A7">
        <w:t>Состояние и содержание территории, здания и помещений образовательной орг</w:t>
      </w:r>
      <w:r w:rsidRPr="00F817A7">
        <w:t>а</w:t>
      </w:r>
      <w:r w:rsidRPr="00F817A7">
        <w:t xml:space="preserve">низации соответствуют санитарным и гигиеническим нормам, нормам пожарной и </w:t>
      </w:r>
      <w:proofErr w:type="spellStart"/>
      <w:r w:rsidRPr="00F817A7">
        <w:t>эле</w:t>
      </w:r>
      <w:r w:rsidRPr="00F817A7">
        <w:t>к</w:t>
      </w:r>
      <w:r w:rsidRPr="00F817A7">
        <w:t>тробезопасности</w:t>
      </w:r>
      <w:proofErr w:type="spellEnd"/>
      <w:r w:rsidRPr="00F817A7">
        <w:t>, требованиям охраны труда воспитанников и работников.</w:t>
      </w:r>
    </w:p>
    <w:p w:rsidR="00C16CAB" w:rsidRPr="00F817A7" w:rsidRDefault="00C16CAB" w:rsidP="004630D0">
      <w:pPr>
        <w:ind w:firstLine="709"/>
        <w:jc w:val="both"/>
      </w:pPr>
      <w:r w:rsidRPr="00F817A7">
        <w:t>Имеются помещения и необходимое осн</w:t>
      </w:r>
      <w:r>
        <w:t>ащение для питания детей</w:t>
      </w:r>
      <w:r w:rsidRPr="00F817A7">
        <w:t>, а также для хранения и приготовления пищи; для организации качественног</w:t>
      </w:r>
      <w:r>
        <w:t>о горячего питания об</w:t>
      </w:r>
      <w:r>
        <w:t>у</w:t>
      </w:r>
      <w:r>
        <w:t>чающихся</w:t>
      </w:r>
      <w:r w:rsidRPr="00F817A7">
        <w:t xml:space="preserve"> в соответствии с санитарно-эпидемиологическими правилами и нормативами.</w:t>
      </w:r>
    </w:p>
    <w:p w:rsidR="00C16CAB" w:rsidRPr="00F817A7" w:rsidRDefault="00C16CAB" w:rsidP="004630D0">
      <w:pPr>
        <w:ind w:firstLine="708"/>
        <w:jc w:val="both"/>
      </w:pPr>
      <w:r w:rsidRPr="00F817A7">
        <w:t>В детском саду оснащены кабинеты: медицинский, педагога-п</w:t>
      </w:r>
      <w:r>
        <w:t>сихолога и учителя-логопеда</w:t>
      </w:r>
      <w:r w:rsidRPr="00F817A7">
        <w:t xml:space="preserve">, </w:t>
      </w:r>
      <w:r>
        <w:t xml:space="preserve"> музыкально-физкультурный </w:t>
      </w:r>
      <w:r w:rsidRPr="00F817A7">
        <w:t>зал,</w:t>
      </w:r>
      <w:r>
        <w:t xml:space="preserve"> </w:t>
      </w:r>
      <w:r w:rsidRPr="00F817A7">
        <w:t>спортивная площадка с необходимым игр</w:t>
      </w:r>
      <w:r w:rsidRPr="00F817A7">
        <w:t>о</w:t>
      </w:r>
      <w:r w:rsidRPr="00F817A7">
        <w:t>вым и спортивным оборудованием</w:t>
      </w:r>
      <w:r>
        <w:t xml:space="preserve"> и инвентарем, медицинский блок и тренажерный зал.</w:t>
      </w:r>
    </w:p>
    <w:p w:rsidR="00C16CAB" w:rsidRPr="00F817A7" w:rsidRDefault="00C16CAB" w:rsidP="004630D0">
      <w:pPr>
        <w:ind w:firstLine="708"/>
        <w:jc w:val="both"/>
      </w:pPr>
      <w:r w:rsidRPr="00F817A7">
        <w:lastRenderedPageBreak/>
        <w:t xml:space="preserve">Для организации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</w:t>
      </w:r>
      <w:r>
        <w:t>служат групп</w:t>
      </w:r>
      <w:r>
        <w:t>о</w:t>
      </w:r>
      <w:r>
        <w:t>вые ячейки</w:t>
      </w:r>
      <w:r w:rsidRPr="00F817A7">
        <w:t xml:space="preserve">. </w:t>
      </w:r>
    </w:p>
    <w:p w:rsidR="00C16CAB" w:rsidRPr="00F817A7" w:rsidRDefault="00C16CAB" w:rsidP="004630D0">
      <w:pPr>
        <w:ind w:firstLine="708"/>
        <w:jc w:val="both"/>
      </w:pPr>
      <w:r>
        <w:t>В каждой группе, музыкально-</w:t>
      </w:r>
      <w:r w:rsidRPr="00F817A7">
        <w:t xml:space="preserve">физкультурном зале имеется </w:t>
      </w:r>
      <w:proofErr w:type="spellStart"/>
      <w:r w:rsidRPr="00F817A7">
        <w:t>здоровьесберегающее</w:t>
      </w:r>
      <w:proofErr w:type="spellEnd"/>
      <w:r w:rsidRPr="00F817A7">
        <w:t xml:space="preserve"> оборудование (зрительные тренажеры, приборы, улучшающие качество окружающей ср</w:t>
      </w:r>
      <w:r w:rsidRPr="00F817A7">
        <w:t>е</w:t>
      </w:r>
      <w:r w:rsidRPr="00F817A7">
        <w:t>ды, аэроклиматические установки, оборудование, позволяющие удовлетворить потре</w:t>
      </w:r>
      <w:r w:rsidRPr="00F817A7">
        <w:t>б</w:t>
      </w:r>
      <w:r w:rsidRPr="00F817A7">
        <w:t>ность воспитанников в движении).</w:t>
      </w:r>
    </w:p>
    <w:p w:rsidR="00C16CAB" w:rsidRPr="00F817A7" w:rsidRDefault="00C16CAB" w:rsidP="004630D0">
      <w:pPr>
        <w:ind w:firstLine="708"/>
        <w:jc w:val="both"/>
      </w:pPr>
      <w:r w:rsidRPr="00F817A7">
        <w:t>Оздоровительную, развивающую и воспитательную работу осуществляет необх</w:t>
      </w:r>
      <w:r w:rsidRPr="00F817A7">
        <w:t>о</w:t>
      </w:r>
      <w:r w:rsidRPr="00F817A7">
        <w:t>димый (в расчете на количество воспитанников) состав специалистов: воспит</w:t>
      </w:r>
      <w:r>
        <w:t>атели, пед</w:t>
      </w:r>
      <w:r>
        <w:t>а</w:t>
      </w:r>
      <w:r>
        <w:t>гог-психолог, учитель-логопед</w:t>
      </w:r>
      <w:r w:rsidRPr="00F817A7">
        <w:t>, музыкальные руководители, инструктор по физической культуре, медицинские работники.</w:t>
      </w:r>
    </w:p>
    <w:p w:rsidR="00C16CAB" w:rsidRDefault="00C16CAB" w:rsidP="004630D0">
      <w:pPr>
        <w:ind w:firstLine="708"/>
        <w:jc w:val="both"/>
      </w:pPr>
      <w:r w:rsidRPr="00F817A7">
        <w:t>Территория детского сада благоустроена: имеет все необходимое оборудование для прогулок воспитанников и озеленение.</w:t>
      </w:r>
    </w:p>
    <w:p w:rsidR="00C16CAB" w:rsidRPr="00F817A7" w:rsidRDefault="00C16CAB" w:rsidP="004630D0">
      <w:pPr>
        <w:ind w:firstLine="708"/>
        <w:jc w:val="both"/>
      </w:pPr>
    </w:p>
    <w:tbl>
      <w:tblPr>
        <w:tblW w:w="5159" w:type="pct"/>
        <w:tblCellSpacing w:w="7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0"/>
        <w:gridCol w:w="2904"/>
        <w:gridCol w:w="4128"/>
      </w:tblGrid>
      <w:tr w:rsidR="00C16CAB" w:rsidRPr="001522C1" w:rsidTr="00306362">
        <w:trPr>
          <w:tblCellSpacing w:w="7" w:type="dxa"/>
        </w:trPr>
        <w:tc>
          <w:tcPr>
            <w:tcW w:w="2679" w:type="dxa"/>
          </w:tcPr>
          <w:p w:rsidR="00C16CAB" w:rsidRPr="00CD32C9" w:rsidRDefault="00C16CAB" w:rsidP="000536D3">
            <w:pPr>
              <w:spacing w:after="240"/>
              <w:jc w:val="center"/>
              <w:rPr>
                <w:b/>
              </w:rPr>
            </w:pPr>
            <w:r w:rsidRPr="00CD32C9">
              <w:rPr>
                <w:b/>
              </w:rPr>
              <w:t>Назначение</w:t>
            </w:r>
          </w:p>
        </w:tc>
        <w:tc>
          <w:tcPr>
            <w:tcW w:w="2890" w:type="dxa"/>
          </w:tcPr>
          <w:p w:rsidR="00C16CAB" w:rsidRPr="00CD32C9" w:rsidRDefault="00C16CAB" w:rsidP="000536D3">
            <w:pPr>
              <w:spacing w:after="240"/>
              <w:jc w:val="center"/>
              <w:rPr>
                <w:b/>
              </w:rPr>
            </w:pPr>
            <w:r w:rsidRPr="00CD32C9">
              <w:rPr>
                <w:b/>
              </w:rPr>
              <w:t>Функциональное испол</w:t>
            </w:r>
            <w:r w:rsidRPr="00CD32C9">
              <w:rPr>
                <w:b/>
              </w:rPr>
              <w:t>ь</w:t>
            </w:r>
            <w:r w:rsidRPr="00CD32C9">
              <w:rPr>
                <w:b/>
              </w:rPr>
              <w:t>зование</w:t>
            </w:r>
          </w:p>
        </w:tc>
        <w:tc>
          <w:tcPr>
            <w:tcW w:w="4107" w:type="dxa"/>
          </w:tcPr>
          <w:p w:rsidR="00C16CAB" w:rsidRPr="00CD32C9" w:rsidRDefault="00C16CAB" w:rsidP="000536D3">
            <w:pPr>
              <w:pStyle w:val="a9"/>
              <w:jc w:val="center"/>
              <w:rPr>
                <w:b/>
              </w:rPr>
            </w:pPr>
            <w:r w:rsidRPr="00CD32C9">
              <w:rPr>
                <w:b/>
              </w:rPr>
              <w:t>Оборудование</w:t>
            </w:r>
          </w:p>
        </w:tc>
      </w:tr>
      <w:tr w:rsidR="00C16CAB" w:rsidRPr="001522C1" w:rsidTr="00306362">
        <w:trPr>
          <w:tblCellSpacing w:w="7" w:type="dxa"/>
        </w:trPr>
        <w:tc>
          <w:tcPr>
            <w:tcW w:w="2679" w:type="dxa"/>
          </w:tcPr>
          <w:p w:rsidR="00C16CAB" w:rsidRDefault="00C16CAB" w:rsidP="00306362">
            <w:pPr>
              <w:jc w:val="center"/>
              <w:rPr>
                <w:b/>
                <w:color w:val="000000"/>
              </w:rPr>
            </w:pPr>
            <w:r w:rsidRPr="00CD32C9">
              <w:rPr>
                <w:b/>
                <w:color w:val="000000"/>
              </w:rPr>
              <w:t xml:space="preserve">1. Групповые </w:t>
            </w:r>
          </w:p>
          <w:p w:rsidR="00C16CAB" w:rsidRDefault="00C16CAB" w:rsidP="00306362">
            <w:pPr>
              <w:jc w:val="center"/>
              <w:rPr>
                <w:color w:val="000000"/>
              </w:rPr>
            </w:pPr>
            <w:r w:rsidRPr="00CD32C9">
              <w:rPr>
                <w:b/>
                <w:color w:val="000000"/>
              </w:rPr>
              <w:t>помещения</w:t>
            </w:r>
            <w:r w:rsidRPr="001522C1">
              <w:rPr>
                <w:color w:val="000000"/>
              </w:rPr>
              <w:t xml:space="preserve"> </w:t>
            </w:r>
          </w:p>
          <w:p w:rsidR="00C16CAB" w:rsidRDefault="00C16CAB" w:rsidP="00306362">
            <w:pPr>
              <w:jc w:val="center"/>
              <w:rPr>
                <w:color w:val="000000"/>
              </w:rPr>
            </w:pPr>
            <w:r w:rsidRPr="001522C1">
              <w:rPr>
                <w:color w:val="000000"/>
              </w:rPr>
              <w:t xml:space="preserve">с отдельными </w:t>
            </w:r>
          </w:p>
          <w:p w:rsidR="00C16CAB" w:rsidRDefault="00C16CAB" w:rsidP="00306362">
            <w:pPr>
              <w:jc w:val="center"/>
              <w:rPr>
                <w:color w:val="000000"/>
              </w:rPr>
            </w:pPr>
            <w:r w:rsidRPr="001522C1">
              <w:rPr>
                <w:color w:val="000000"/>
              </w:rPr>
              <w:t>спальнями</w:t>
            </w:r>
            <w:r w:rsidRPr="001522C1">
              <w:t xml:space="preserve"> </w:t>
            </w:r>
            <w:r>
              <w:rPr>
                <w:color w:val="000000"/>
              </w:rPr>
              <w:t>(4 группы</w:t>
            </w:r>
            <w:r w:rsidRPr="001522C1">
              <w:rPr>
                <w:color w:val="000000"/>
              </w:rPr>
              <w:t>)</w:t>
            </w:r>
          </w:p>
          <w:p w:rsidR="00C16CAB" w:rsidRPr="005B20DD" w:rsidRDefault="00C16CAB" w:rsidP="00306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без спален </w:t>
            </w:r>
            <w:r>
              <w:t>(6 групп)</w:t>
            </w:r>
          </w:p>
        </w:tc>
        <w:tc>
          <w:tcPr>
            <w:tcW w:w="2890" w:type="dxa"/>
          </w:tcPr>
          <w:p w:rsidR="00C16CAB" w:rsidRPr="001522C1" w:rsidRDefault="00C16CAB" w:rsidP="000536D3">
            <w:pPr>
              <w:spacing w:after="240"/>
            </w:pPr>
            <w:r w:rsidRPr="001522C1">
              <w:t>Для организации образов</w:t>
            </w:r>
            <w:r w:rsidRPr="001522C1">
              <w:t>а</w:t>
            </w:r>
            <w:r w:rsidRPr="001522C1">
              <w:t>тельной деятельности в процессе организации ра</w:t>
            </w:r>
            <w:r w:rsidRPr="001522C1">
              <w:t>з</w:t>
            </w:r>
            <w:r w:rsidRPr="001522C1">
              <w:t>личных видов детской де</w:t>
            </w:r>
            <w:r w:rsidRPr="001522C1">
              <w:t>я</w:t>
            </w:r>
            <w:r w:rsidRPr="001522C1">
              <w:t>тельности</w:t>
            </w:r>
            <w:r>
              <w:t xml:space="preserve"> </w:t>
            </w:r>
            <w:r w:rsidRPr="001522C1">
              <w:t>(игровой, ко</w:t>
            </w:r>
            <w:r w:rsidRPr="001522C1">
              <w:t>м</w:t>
            </w:r>
            <w:r w:rsidRPr="001522C1">
              <w:t>муникативной, трудовой, познавательно-исследовательской, пр</w:t>
            </w:r>
            <w:r w:rsidRPr="001522C1">
              <w:t>о</w:t>
            </w:r>
            <w:r w:rsidRPr="001522C1">
              <w:t>дуктивной, музыкально-художественной, чтения)</w:t>
            </w:r>
          </w:p>
        </w:tc>
        <w:tc>
          <w:tcPr>
            <w:tcW w:w="4107" w:type="dxa"/>
          </w:tcPr>
          <w:p w:rsidR="00C16CAB" w:rsidRPr="00306362" w:rsidRDefault="00C16CAB" w:rsidP="00781BDD">
            <w:pPr>
              <w:numPr>
                <w:ilvl w:val="0"/>
                <w:numId w:val="71"/>
              </w:numPr>
              <w:tabs>
                <w:tab w:val="clear" w:pos="795"/>
                <w:tab w:val="num" w:pos="484"/>
              </w:tabs>
              <w:ind w:left="0" w:firstLine="0"/>
            </w:pPr>
            <w:r w:rsidRPr="001522C1">
              <w:rPr>
                <w:color w:val="000000"/>
              </w:rPr>
              <w:t>Групповые помещения оснащены  игровой  мебелью</w:t>
            </w:r>
            <w:r>
              <w:rPr>
                <w:color w:val="000000"/>
              </w:rPr>
              <w:t>,</w:t>
            </w:r>
            <w:r w:rsidRPr="001522C1">
              <w:rPr>
                <w:color w:val="000000"/>
              </w:rPr>
              <w:t xml:space="preserve"> отвечающей гиги</w:t>
            </w:r>
            <w:r w:rsidRPr="001522C1">
              <w:rPr>
                <w:color w:val="000000"/>
              </w:rPr>
              <w:t>е</w:t>
            </w:r>
            <w:r w:rsidRPr="001522C1">
              <w:rPr>
                <w:color w:val="000000"/>
              </w:rPr>
              <w:t>ническим и возрастным особенностям воспитанников</w:t>
            </w:r>
          </w:p>
          <w:p w:rsidR="00C16CAB" w:rsidRPr="00306362" w:rsidRDefault="00C16CAB" w:rsidP="00781BDD">
            <w:pPr>
              <w:numPr>
                <w:ilvl w:val="0"/>
                <w:numId w:val="71"/>
              </w:numPr>
              <w:tabs>
                <w:tab w:val="clear" w:pos="795"/>
                <w:tab w:val="num" w:pos="484"/>
              </w:tabs>
              <w:ind w:left="0" w:firstLine="0"/>
            </w:pPr>
            <w:r w:rsidRPr="001522C1">
              <w:rPr>
                <w:color w:val="000000"/>
              </w:rPr>
              <w:t xml:space="preserve">Мебель </w:t>
            </w:r>
            <w:r>
              <w:rPr>
                <w:color w:val="000000"/>
              </w:rPr>
              <w:t xml:space="preserve">соответствует </w:t>
            </w:r>
            <w:r w:rsidRPr="001522C1">
              <w:rPr>
                <w:color w:val="000000"/>
              </w:rPr>
              <w:t xml:space="preserve"> росту д</w:t>
            </w:r>
            <w:r w:rsidRPr="001522C1">
              <w:rPr>
                <w:color w:val="000000"/>
              </w:rPr>
              <w:t>е</w:t>
            </w:r>
            <w:r w:rsidRPr="001522C1">
              <w:rPr>
                <w:color w:val="000000"/>
              </w:rPr>
              <w:t>тей</w:t>
            </w:r>
          </w:p>
          <w:p w:rsidR="00C16CAB" w:rsidRPr="00306362" w:rsidRDefault="00C16CAB" w:rsidP="00781BDD">
            <w:pPr>
              <w:numPr>
                <w:ilvl w:val="0"/>
                <w:numId w:val="71"/>
              </w:numPr>
              <w:tabs>
                <w:tab w:val="clear" w:pos="795"/>
                <w:tab w:val="num" w:pos="484"/>
              </w:tabs>
              <w:ind w:left="0" w:firstLine="0"/>
            </w:pPr>
            <w:r w:rsidRPr="001522C1">
              <w:rPr>
                <w:color w:val="000000"/>
              </w:rPr>
              <w:t>Игровые пособия (игры, игрушки)</w:t>
            </w:r>
          </w:p>
          <w:p w:rsidR="00C16CAB" w:rsidRPr="00306362" w:rsidRDefault="00C16CAB" w:rsidP="00781BDD">
            <w:pPr>
              <w:numPr>
                <w:ilvl w:val="0"/>
                <w:numId w:val="71"/>
              </w:numPr>
              <w:tabs>
                <w:tab w:val="clear" w:pos="795"/>
                <w:tab w:val="num" w:pos="484"/>
              </w:tabs>
              <w:ind w:left="0" w:firstLine="0"/>
            </w:pPr>
            <w:r w:rsidRPr="001522C1">
              <w:rPr>
                <w:color w:val="000000"/>
              </w:rPr>
              <w:t>Дидактические пособия (нагля</w:t>
            </w:r>
            <w:r w:rsidRPr="001522C1">
              <w:rPr>
                <w:color w:val="000000"/>
              </w:rPr>
              <w:t>д</w:t>
            </w:r>
            <w:r w:rsidRPr="001522C1">
              <w:rPr>
                <w:color w:val="000000"/>
              </w:rPr>
              <w:t>но-демонстрационный материал</w:t>
            </w:r>
          </w:p>
          <w:p w:rsidR="00C16CAB" w:rsidRPr="00306362" w:rsidRDefault="00C16CAB" w:rsidP="00781BDD">
            <w:pPr>
              <w:numPr>
                <w:ilvl w:val="0"/>
                <w:numId w:val="71"/>
              </w:numPr>
              <w:tabs>
                <w:tab w:val="clear" w:pos="795"/>
                <w:tab w:val="num" w:pos="484"/>
              </w:tabs>
              <w:ind w:left="0" w:firstLine="0"/>
            </w:pPr>
            <w:r w:rsidRPr="001522C1">
              <w:rPr>
                <w:color w:val="000000"/>
              </w:rPr>
              <w:t>Магнитофон (10)</w:t>
            </w:r>
          </w:p>
          <w:p w:rsidR="00C16CAB" w:rsidRPr="00306362" w:rsidRDefault="00C16CAB" w:rsidP="00781BDD">
            <w:pPr>
              <w:numPr>
                <w:ilvl w:val="0"/>
                <w:numId w:val="71"/>
              </w:numPr>
              <w:tabs>
                <w:tab w:val="clear" w:pos="795"/>
                <w:tab w:val="num" w:pos="484"/>
              </w:tabs>
              <w:ind w:left="0" w:firstLine="0"/>
            </w:pPr>
            <w:r w:rsidRPr="001522C1">
              <w:rPr>
                <w:color w:val="000000"/>
              </w:rPr>
              <w:t xml:space="preserve">Интерактивный </w:t>
            </w:r>
            <w:r>
              <w:rPr>
                <w:color w:val="000000"/>
              </w:rPr>
              <w:t>комплекс (1</w:t>
            </w:r>
            <w:r w:rsidRPr="001522C1">
              <w:rPr>
                <w:color w:val="000000"/>
              </w:rPr>
              <w:t>)</w:t>
            </w:r>
          </w:p>
          <w:p w:rsidR="00C16CAB" w:rsidRPr="00306362" w:rsidRDefault="00C16CAB" w:rsidP="00781BDD">
            <w:pPr>
              <w:numPr>
                <w:ilvl w:val="0"/>
                <w:numId w:val="43"/>
              </w:numPr>
              <w:tabs>
                <w:tab w:val="clear" w:pos="720"/>
              </w:tabs>
              <w:ind w:left="375"/>
            </w:pPr>
            <w:proofErr w:type="spellStart"/>
            <w:r w:rsidRPr="001522C1">
              <w:rPr>
                <w:color w:val="000000"/>
              </w:rPr>
              <w:t>Мультимедийная</w:t>
            </w:r>
            <w:proofErr w:type="spellEnd"/>
            <w:r w:rsidRPr="001522C1">
              <w:rPr>
                <w:color w:val="000000"/>
              </w:rPr>
              <w:t xml:space="preserve"> систе</w:t>
            </w:r>
            <w:r>
              <w:rPr>
                <w:color w:val="000000"/>
              </w:rPr>
              <w:t>ма (ноутбук, проектор, экран - 6</w:t>
            </w:r>
            <w:r w:rsidRPr="001522C1">
              <w:rPr>
                <w:color w:val="000000"/>
              </w:rPr>
              <w:t>)</w:t>
            </w:r>
          </w:p>
          <w:p w:rsidR="00C16CAB" w:rsidRPr="001522C1" w:rsidRDefault="00C16CAB" w:rsidP="00781BDD">
            <w:pPr>
              <w:numPr>
                <w:ilvl w:val="0"/>
                <w:numId w:val="43"/>
              </w:numPr>
              <w:tabs>
                <w:tab w:val="clear" w:pos="720"/>
              </w:tabs>
              <w:ind w:left="375"/>
            </w:pPr>
            <w:r w:rsidRPr="001522C1">
              <w:rPr>
                <w:color w:val="000000"/>
              </w:rPr>
              <w:t xml:space="preserve">Ноутбук - </w:t>
            </w:r>
            <w:r>
              <w:rPr>
                <w:color w:val="000000"/>
              </w:rPr>
              <w:t>6</w:t>
            </w:r>
          </w:p>
        </w:tc>
      </w:tr>
      <w:tr w:rsidR="00C16CAB" w:rsidRPr="001522C1" w:rsidTr="00306362">
        <w:trPr>
          <w:tblCellSpacing w:w="7" w:type="dxa"/>
        </w:trPr>
        <w:tc>
          <w:tcPr>
            <w:tcW w:w="2679" w:type="dxa"/>
            <w:vMerge w:val="restart"/>
          </w:tcPr>
          <w:p w:rsidR="00C16CAB" w:rsidRPr="00CD32C9" w:rsidRDefault="00C16CAB" w:rsidP="00306362">
            <w:pPr>
              <w:spacing w:after="240"/>
              <w:jc w:val="center"/>
              <w:rPr>
                <w:b/>
              </w:rPr>
            </w:pPr>
            <w:r w:rsidRPr="00CD32C9">
              <w:rPr>
                <w:b/>
              </w:rPr>
              <w:t>2. Музыкально-физкультурный  зал</w:t>
            </w:r>
          </w:p>
          <w:p w:rsidR="00C16CAB" w:rsidRPr="001522C1" w:rsidRDefault="00C16CAB" w:rsidP="005B20DD">
            <w:pPr>
              <w:spacing w:after="240"/>
            </w:pPr>
          </w:p>
        </w:tc>
        <w:tc>
          <w:tcPr>
            <w:tcW w:w="2890" w:type="dxa"/>
          </w:tcPr>
          <w:p w:rsidR="00C16CAB" w:rsidRPr="001522C1" w:rsidRDefault="00C16CAB" w:rsidP="000536D3">
            <w:pPr>
              <w:spacing w:after="240"/>
            </w:pPr>
            <w:r w:rsidRPr="001522C1">
              <w:t>Для организации образов</w:t>
            </w:r>
            <w:r w:rsidRPr="001522C1">
              <w:t>а</w:t>
            </w:r>
            <w:r w:rsidRPr="001522C1">
              <w:t>тельной деятельности в процессе организации ра</w:t>
            </w:r>
            <w:r w:rsidRPr="001522C1">
              <w:t>з</w:t>
            </w:r>
            <w:r w:rsidRPr="001522C1">
              <w:t>личных видов детской де</w:t>
            </w:r>
            <w:r w:rsidRPr="001522C1">
              <w:t>я</w:t>
            </w:r>
            <w:r w:rsidRPr="001522C1">
              <w:t>тельности (игровой, ко</w:t>
            </w:r>
            <w:r w:rsidRPr="001522C1">
              <w:t>м</w:t>
            </w:r>
            <w:r w:rsidRPr="001522C1">
              <w:t>муникативной,  познав</w:t>
            </w:r>
            <w:r w:rsidRPr="001522C1">
              <w:t>а</w:t>
            </w:r>
            <w:r w:rsidRPr="001522C1">
              <w:t>тельно-исследовательской, продуктивной, музыкал</w:t>
            </w:r>
            <w:r w:rsidRPr="001522C1">
              <w:t>ь</w:t>
            </w:r>
            <w:r w:rsidRPr="001522C1">
              <w:t>но-художественной)</w:t>
            </w:r>
          </w:p>
          <w:p w:rsidR="00C16CAB" w:rsidRPr="001522C1" w:rsidRDefault="00C16CAB" w:rsidP="000536D3">
            <w:pPr>
              <w:spacing w:after="240"/>
            </w:pPr>
          </w:p>
        </w:tc>
        <w:tc>
          <w:tcPr>
            <w:tcW w:w="4107" w:type="dxa"/>
          </w:tcPr>
          <w:p w:rsidR="00C16CAB" w:rsidRPr="00306362" w:rsidRDefault="00C16CAB" w:rsidP="00781BDD">
            <w:pPr>
              <w:numPr>
                <w:ilvl w:val="0"/>
                <w:numId w:val="72"/>
              </w:numPr>
              <w:tabs>
                <w:tab w:val="clear" w:pos="720"/>
              </w:tabs>
              <w:ind w:left="484" w:hanging="484"/>
            </w:pPr>
            <w:r w:rsidRPr="001522C1">
              <w:rPr>
                <w:color w:val="000000"/>
              </w:rPr>
              <w:t>Музыкальный центр (2шт)</w:t>
            </w:r>
          </w:p>
          <w:p w:rsidR="00C16CAB" w:rsidRPr="00306362" w:rsidRDefault="00C16CAB" w:rsidP="00781BDD">
            <w:pPr>
              <w:numPr>
                <w:ilvl w:val="0"/>
                <w:numId w:val="72"/>
              </w:numPr>
              <w:tabs>
                <w:tab w:val="clear" w:pos="720"/>
              </w:tabs>
              <w:ind w:left="484" w:hanging="484"/>
            </w:pPr>
            <w:proofErr w:type="spellStart"/>
            <w:r w:rsidRPr="001522C1">
              <w:rPr>
                <w:color w:val="000000"/>
              </w:rPr>
              <w:t>Мультмимедийная</w:t>
            </w:r>
            <w:proofErr w:type="spellEnd"/>
            <w:r w:rsidRPr="001522C1">
              <w:rPr>
                <w:color w:val="000000"/>
              </w:rPr>
              <w:t xml:space="preserve"> система (ноу</w:t>
            </w:r>
            <w:r w:rsidRPr="001522C1">
              <w:rPr>
                <w:color w:val="000000"/>
              </w:rPr>
              <w:t>т</w:t>
            </w:r>
            <w:r w:rsidRPr="001522C1">
              <w:rPr>
                <w:color w:val="000000"/>
              </w:rPr>
              <w:t>бук,   проектор, экран)</w:t>
            </w:r>
          </w:p>
          <w:p w:rsidR="00C16CAB" w:rsidRPr="00306362" w:rsidRDefault="00C16CAB" w:rsidP="00781BDD">
            <w:pPr>
              <w:numPr>
                <w:ilvl w:val="0"/>
                <w:numId w:val="72"/>
              </w:numPr>
              <w:tabs>
                <w:tab w:val="clear" w:pos="720"/>
              </w:tabs>
              <w:ind w:left="484" w:hanging="484"/>
            </w:pPr>
            <w:r w:rsidRPr="005B20DD">
              <w:rPr>
                <w:color w:val="000000"/>
              </w:rPr>
              <w:t>Стереосистема</w:t>
            </w:r>
          </w:p>
          <w:p w:rsidR="00C16CAB" w:rsidRPr="00306362" w:rsidRDefault="00C16CAB" w:rsidP="00781BDD">
            <w:pPr>
              <w:numPr>
                <w:ilvl w:val="0"/>
                <w:numId w:val="72"/>
              </w:numPr>
              <w:tabs>
                <w:tab w:val="clear" w:pos="720"/>
              </w:tabs>
              <w:ind w:left="484" w:hanging="484"/>
            </w:pPr>
            <w:r w:rsidRPr="005B20DD">
              <w:rPr>
                <w:color w:val="000000"/>
              </w:rPr>
              <w:t>Электронное фортепиано</w:t>
            </w:r>
          </w:p>
          <w:p w:rsidR="00C16CAB" w:rsidRPr="00306362" w:rsidRDefault="00C16CAB" w:rsidP="00781BDD">
            <w:pPr>
              <w:numPr>
                <w:ilvl w:val="0"/>
                <w:numId w:val="72"/>
              </w:numPr>
              <w:tabs>
                <w:tab w:val="clear" w:pos="720"/>
              </w:tabs>
              <w:ind w:left="484" w:hanging="484"/>
            </w:pPr>
            <w:r w:rsidRPr="005B20DD">
              <w:rPr>
                <w:color w:val="000000"/>
              </w:rPr>
              <w:t>Подборка аудиокассет, дисков</w:t>
            </w:r>
          </w:p>
          <w:p w:rsidR="00C16CAB" w:rsidRPr="00306362" w:rsidRDefault="00C16CAB" w:rsidP="00781BDD">
            <w:pPr>
              <w:numPr>
                <w:ilvl w:val="0"/>
                <w:numId w:val="72"/>
              </w:numPr>
              <w:tabs>
                <w:tab w:val="clear" w:pos="720"/>
              </w:tabs>
              <w:ind w:left="484" w:hanging="484"/>
            </w:pPr>
            <w:r w:rsidRPr="005B20DD">
              <w:rPr>
                <w:color w:val="000000"/>
              </w:rPr>
              <w:t>Музыкальные инструменты для детей</w:t>
            </w:r>
          </w:p>
          <w:p w:rsidR="00C16CAB" w:rsidRPr="00306362" w:rsidRDefault="00C16CAB" w:rsidP="00781BDD">
            <w:pPr>
              <w:numPr>
                <w:ilvl w:val="0"/>
                <w:numId w:val="72"/>
              </w:numPr>
              <w:tabs>
                <w:tab w:val="clear" w:pos="720"/>
              </w:tabs>
              <w:ind w:left="484" w:hanging="484"/>
            </w:pPr>
            <w:r w:rsidRPr="005B20DD">
              <w:rPr>
                <w:color w:val="000000"/>
              </w:rPr>
              <w:t>Детские стульчики</w:t>
            </w:r>
          </w:p>
          <w:p w:rsidR="00C16CAB" w:rsidRDefault="00C16CAB" w:rsidP="00781BDD">
            <w:pPr>
              <w:numPr>
                <w:ilvl w:val="0"/>
                <w:numId w:val="72"/>
              </w:numPr>
              <w:tabs>
                <w:tab w:val="clear" w:pos="720"/>
              </w:tabs>
              <w:ind w:left="484" w:hanging="484"/>
              <w:rPr>
                <w:color w:val="000000"/>
              </w:rPr>
            </w:pPr>
            <w:r w:rsidRPr="001522C1">
              <w:t> </w:t>
            </w:r>
            <w:r w:rsidRPr="005B20DD">
              <w:rPr>
                <w:color w:val="000000"/>
              </w:rPr>
              <w:t>Стулья для взрослых</w:t>
            </w:r>
          </w:p>
          <w:p w:rsidR="00C16CAB" w:rsidRDefault="00C16CAB" w:rsidP="00781BDD">
            <w:pPr>
              <w:numPr>
                <w:ilvl w:val="0"/>
                <w:numId w:val="72"/>
              </w:numPr>
              <w:tabs>
                <w:tab w:val="clear" w:pos="720"/>
              </w:tabs>
              <w:ind w:left="484" w:hanging="484"/>
              <w:rPr>
                <w:color w:val="000000"/>
              </w:rPr>
            </w:pPr>
            <w:r w:rsidRPr="005B20DD">
              <w:rPr>
                <w:color w:val="000000"/>
              </w:rPr>
              <w:t>Атрибуты к играм</w:t>
            </w:r>
          </w:p>
          <w:p w:rsidR="00C16CAB" w:rsidRPr="001522C1" w:rsidRDefault="00C16CAB" w:rsidP="00781BDD">
            <w:pPr>
              <w:numPr>
                <w:ilvl w:val="0"/>
                <w:numId w:val="72"/>
              </w:numPr>
              <w:tabs>
                <w:tab w:val="clear" w:pos="720"/>
              </w:tabs>
              <w:ind w:left="484" w:hanging="484"/>
            </w:pPr>
            <w:r w:rsidRPr="005B20DD">
              <w:rPr>
                <w:color w:val="000000"/>
              </w:rPr>
              <w:t>Декорации и т.д.</w:t>
            </w:r>
          </w:p>
        </w:tc>
      </w:tr>
      <w:tr w:rsidR="00C16CAB" w:rsidRPr="001522C1" w:rsidTr="00306362">
        <w:trPr>
          <w:trHeight w:val="1316"/>
          <w:tblCellSpacing w:w="7" w:type="dxa"/>
        </w:trPr>
        <w:tc>
          <w:tcPr>
            <w:tcW w:w="2679" w:type="dxa"/>
            <w:vMerge/>
          </w:tcPr>
          <w:p w:rsidR="00C16CAB" w:rsidRPr="001522C1" w:rsidRDefault="00C16CAB" w:rsidP="000536D3">
            <w:pPr>
              <w:spacing w:after="240"/>
            </w:pPr>
          </w:p>
        </w:tc>
        <w:tc>
          <w:tcPr>
            <w:tcW w:w="2890" w:type="dxa"/>
          </w:tcPr>
          <w:p w:rsidR="00C16CAB" w:rsidRPr="001522C1" w:rsidRDefault="00C16CAB" w:rsidP="000536D3">
            <w:pPr>
              <w:spacing w:after="240"/>
            </w:pPr>
            <w:r w:rsidRPr="001522C1">
              <w:t>Для проведения физкул</w:t>
            </w:r>
            <w:r w:rsidRPr="001522C1">
              <w:t>ь</w:t>
            </w:r>
            <w:r w:rsidRPr="001522C1">
              <w:t>турно-оздоровительной работы, утренней гимн</w:t>
            </w:r>
            <w:r w:rsidRPr="001522C1">
              <w:t>а</w:t>
            </w:r>
            <w:r w:rsidRPr="001522C1">
              <w:t>стики, физкультурных з</w:t>
            </w:r>
            <w:r w:rsidRPr="001522C1">
              <w:t>а</w:t>
            </w:r>
            <w:r w:rsidRPr="001522C1">
              <w:t>нятий, спортивных развл</w:t>
            </w:r>
            <w:r w:rsidRPr="001522C1">
              <w:t>е</w:t>
            </w:r>
            <w:r w:rsidRPr="001522C1">
              <w:t>чений, игр.</w:t>
            </w:r>
          </w:p>
        </w:tc>
        <w:tc>
          <w:tcPr>
            <w:tcW w:w="4107" w:type="dxa"/>
          </w:tcPr>
          <w:p w:rsidR="00C16CAB" w:rsidRPr="00306362" w:rsidRDefault="00C16CAB" w:rsidP="00781BDD">
            <w:pPr>
              <w:numPr>
                <w:ilvl w:val="0"/>
                <w:numId w:val="73"/>
              </w:numPr>
              <w:tabs>
                <w:tab w:val="clear" w:pos="720"/>
                <w:tab w:val="num" w:pos="484"/>
              </w:tabs>
              <w:ind w:hanging="720"/>
            </w:pPr>
            <w:r w:rsidRPr="001522C1">
              <w:rPr>
                <w:color w:val="000000"/>
              </w:rPr>
              <w:t>Спортинвентарь</w:t>
            </w:r>
          </w:p>
          <w:p w:rsidR="00C16CAB" w:rsidRPr="00306362" w:rsidRDefault="00C16CAB" w:rsidP="00781BDD">
            <w:pPr>
              <w:numPr>
                <w:ilvl w:val="0"/>
                <w:numId w:val="73"/>
              </w:numPr>
              <w:tabs>
                <w:tab w:val="clear" w:pos="720"/>
                <w:tab w:val="num" w:pos="484"/>
              </w:tabs>
              <w:ind w:hanging="720"/>
            </w:pPr>
            <w:r w:rsidRPr="005B20DD">
              <w:rPr>
                <w:color w:val="000000"/>
              </w:rPr>
              <w:t>массажные дорожки</w:t>
            </w:r>
          </w:p>
          <w:p w:rsidR="00C16CAB" w:rsidRPr="00306362" w:rsidRDefault="00C16CAB" w:rsidP="00781BDD">
            <w:pPr>
              <w:numPr>
                <w:ilvl w:val="0"/>
                <w:numId w:val="73"/>
              </w:numPr>
              <w:tabs>
                <w:tab w:val="clear" w:pos="720"/>
                <w:tab w:val="num" w:pos="484"/>
              </w:tabs>
              <w:ind w:hanging="720"/>
            </w:pPr>
            <w:r>
              <w:rPr>
                <w:color w:val="000000"/>
              </w:rPr>
              <w:t>с</w:t>
            </w:r>
            <w:r w:rsidRPr="001522C1">
              <w:rPr>
                <w:color w:val="000000"/>
              </w:rPr>
              <w:t>енсорные мяч</w:t>
            </w:r>
            <w:r>
              <w:rPr>
                <w:color w:val="000000"/>
              </w:rPr>
              <w:t>и</w:t>
            </w:r>
          </w:p>
          <w:p w:rsidR="00C16CAB" w:rsidRPr="00306362" w:rsidRDefault="00C16CAB" w:rsidP="00781BDD">
            <w:pPr>
              <w:numPr>
                <w:ilvl w:val="0"/>
                <w:numId w:val="73"/>
              </w:numPr>
              <w:tabs>
                <w:tab w:val="clear" w:pos="720"/>
                <w:tab w:val="num" w:pos="484"/>
              </w:tabs>
              <w:ind w:hanging="720"/>
            </w:pPr>
            <w:r w:rsidRPr="001522C1">
              <w:rPr>
                <w:color w:val="000000"/>
              </w:rPr>
              <w:t>мягкие модули</w:t>
            </w:r>
          </w:p>
          <w:p w:rsidR="00C16CAB" w:rsidRDefault="00C16CAB" w:rsidP="00781BDD">
            <w:pPr>
              <w:numPr>
                <w:ilvl w:val="0"/>
                <w:numId w:val="73"/>
              </w:numPr>
              <w:tabs>
                <w:tab w:val="clear" w:pos="720"/>
                <w:tab w:val="num" w:pos="484"/>
              </w:tabs>
              <w:ind w:hanging="720"/>
            </w:pPr>
            <w:r>
              <w:t>гимнастический набор  для</w:t>
            </w:r>
          </w:p>
          <w:p w:rsidR="00C16CAB" w:rsidRDefault="00C16CAB" w:rsidP="00306362">
            <w:r w:rsidRPr="001522C1">
              <w:t>построения полосы препятствий и ра</w:t>
            </w:r>
            <w:r w:rsidRPr="001522C1">
              <w:t>з</w:t>
            </w:r>
            <w:r w:rsidRPr="001522C1">
              <w:t>вития основных движений</w:t>
            </w:r>
          </w:p>
          <w:p w:rsidR="00C16CAB" w:rsidRPr="00306362" w:rsidRDefault="00C16CAB" w:rsidP="00781BDD">
            <w:pPr>
              <w:numPr>
                <w:ilvl w:val="0"/>
                <w:numId w:val="74"/>
              </w:numPr>
              <w:tabs>
                <w:tab w:val="clear" w:pos="720"/>
                <w:tab w:val="left" w:pos="484"/>
              </w:tabs>
              <w:ind w:left="124" w:hanging="124"/>
            </w:pPr>
            <w:r w:rsidRPr="001522C1">
              <w:rPr>
                <w:color w:val="000000"/>
              </w:rPr>
              <w:t xml:space="preserve">и другой спортивный инвентарь </w:t>
            </w:r>
            <w:r w:rsidRPr="001522C1">
              <w:rPr>
                <w:color w:val="000000"/>
              </w:rPr>
              <w:lastRenderedPageBreak/>
              <w:t>для проведения ОР</w:t>
            </w:r>
            <w:r>
              <w:rPr>
                <w:color w:val="000000"/>
              </w:rPr>
              <w:t>У</w:t>
            </w:r>
          </w:p>
          <w:p w:rsidR="00C16CAB" w:rsidRDefault="00C16CAB" w:rsidP="00306362">
            <w:pPr>
              <w:tabs>
                <w:tab w:val="left" w:pos="484"/>
              </w:tabs>
              <w:rPr>
                <w:color w:val="000000"/>
              </w:rPr>
            </w:pPr>
          </w:p>
          <w:p w:rsidR="00C16CAB" w:rsidRDefault="00C16CAB" w:rsidP="00306362">
            <w:pPr>
              <w:tabs>
                <w:tab w:val="left" w:pos="484"/>
              </w:tabs>
              <w:rPr>
                <w:color w:val="000000"/>
              </w:rPr>
            </w:pPr>
          </w:p>
          <w:p w:rsidR="00C16CAB" w:rsidRPr="001522C1" w:rsidRDefault="00C16CAB" w:rsidP="00306362">
            <w:pPr>
              <w:tabs>
                <w:tab w:val="left" w:pos="484"/>
              </w:tabs>
            </w:pPr>
          </w:p>
        </w:tc>
      </w:tr>
      <w:tr w:rsidR="00C16CAB" w:rsidRPr="001522C1" w:rsidTr="00306362">
        <w:trPr>
          <w:tblCellSpacing w:w="7" w:type="dxa"/>
        </w:trPr>
        <w:tc>
          <w:tcPr>
            <w:tcW w:w="2679" w:type="dxa"/>
            <w:vMerge w:val="restart"/>
          </w:tcPr>
          <w:p w:rsidR="00C16CAB" w:rsidRPr="00CD32C9" w:rsidRDefault="00C16CAB" w:rsidP="00306362">
            <w:pPr>
              <w:spacing w:after="240"/>
              <w:jc w:val="center"/>
              <w:rPr>
                <w:b/>
              </w:rPr>
            </w:pPr>
            <w:r w:rsidRPr="00CD32C9">
              <w:rPr>
                <w:b/>
              </w:rPr>
              <w:lastRenderedPageBreak/>
              <w:t>3. Кабинет педагога -    психолога и учителя-логопеда</w:t>
            </w:r>
          </w:p>
        </w:tc>
        <w:tc>
          <w:tcPr>
            <w:tcW w:w="2890" w:type="dxa"/>
          </w:tcPr>
          <w:p w:rsidR="00C16CAB" w:rsidRPr="001522C1" w:rsidRDefault="00C16CAB" w:rsidP="000536D3">
            <w:pPr>
              <w:spacing w:after="240"/>
            </w:pPr>
            <w:r w:rsidRPr="001522C1">
              <w:t>Проведение диагностики и коррекционной работы по развитию психических процессов, коррекции н</w:t>
            </w:r>
            <w:r w:rsidRPr="001522C1">
              <w:t>а</w:t>
            </w:r>
            <w:r w:rsidRPr="001522C1">
              <w:t>рушений развития дошк</w:t>
            </w:r>
            <w:r w:rsidRPr="001522C1">
              <w:t>о</w:t>
            </w:r>
            <w:r w:rsidRPr="001522C1">
              <w:t>льников.</w:t>
            </w:r>
          </w:p>
        </w:tc>
        <w:tc>
          <w:tcPr>
            <w:tcW w:w="4107" w:type="dxa"/>
          </w:tcPr>
          <w:p w:rsidR="00C16CAB" w:rsidRPr="00306362" w:rsidRDefault="00C16CAB" w:rsidP="00781BDD">
            <w:pPr>
              <w:numPr>
                <w:ilvl w:val="0"/>
                <w:numId w:val="74"/>
              </w:numPr>
              <w:tabs>
                <w:tab w:val="clear" w:pos="720"/>
                <w:tab w:val="left" w:pos="484"/>
              </w:tabs>
              <w:ind w:left="0" w:firstLine="0"/>
            </w:pPr>
            <w:r w:rsidRPr="001522C1">
              <w:rPr>
                <w:color w:val="000000"/>
              </w:rPr>
              <w:t>Детские столы и стулья</w:t>
            </w:r>
          </w:p>
          <w:p w:rsidR="00C16CAB" w:rsidRPr="00306362" w:rsidRDefault="00C16CAB" w:rsidP="00781BDD">
            <w:pPr>
              <w:numPr>
                <w:ilvl w:val="0"/>
                <w:numId w:val="74"/>
              </w:numPr>
              <w:tabs>
                <w:tab w:val="clear" w:pos="720"/>
                <w:tab w:val="left" w:pos="484"/>
              </w:tabs>
              <w:ind w:left="0" w:firstLine="0"/>
            </w:pPr>
            <w:r w:rsidRPr="001522C1">
              <w:rPr>
                <w:color w:val="000000"/>
              </w:rPr>
              <w:t>Стимулирующий материал для психолого-педагогического обслед</w:t>
            </w:r>
            <w:r w:rsidRPr="001522C1">
              <w:rPr>
                <w:color w:val="000000"/>
              </w:rPr>
              <w:t>о</w:t>
            </w:r>
            <w:r w:rsidRPr="001522C1">
              <w:rPr>
                <w:color w:val="000000"/>
              </w:rPr>
              <w:t>вания детей</w:t>
            </w:r>
          </w:p>
          <w:p w:rsidR="00C16CAB" w:rsidRDefault="00C16CAB" w:rsidP="00781BDD">
            <w:pPr>
              <w:numPr>
                <w:ilvl w:val="0"/>
                <w:numId w:val="74"/>
              </w:numPr>
              <w:tabs>
                <w:tab w:val="clear" w:pos="720"/>
                <w:tab w:val="left" w:pos="484"/>
              </w:tabs>
              <w:ind w:left="0" w:firstLine="0"/>
              <w:rPr>
                <w:color w:val="000000"/>
              </w:rPr>
            </w:pPr>
            <w:r w:rsidRPr="001522C1">
              <w:rPr>
                <w:color w:val="000000"/>
              </w:rPr>
              <w:t>Игровой материал, развивающие игры</w:t>
            </w:r>
          </w:p>
          <w:p w:rsidR="00C16CAB" w:rsidRPr="00306362" w:rsidRDefault="00C16CAB" w:rsidP="00781BDD">
            <w:pPr>
              <w:numPr>
                <w:ilvl w:val="0"/>
                <w:numId w:val="74"/>
              </w:numPr>
              <w:tabs>
                <w:tab w:val="clear" w:pos="720"/>
                <w:tab w:val="left" w:pos="484"/>
              </w:tabs>
              <w:ind w:left="0" w:firstLine="0"/>
            </w:pPr>
            <w:r w:rsidRPr="00410CF5">
              <w:rPr>
                <w:color w:val="000000"/>
              </w:rPr>
              <w:t>Развивающие игрушки</w:t>
            </w:r>
          </w:p>
          <w:p w:rsidR="00C16CAB" w:rsidRPr="00306362" w:rsidRDefault="00C16CAB" w:rsidP="00781BDD">
            <w:pPr>
              <w:numPr>
                <w:ilvl w:val="0"/>
                <w:numId w:val="74"/>
              </w:numPr>
              <w:tabs>
                <w:tab w:val="clear" w:pos="720"/>
                <w:tab w:val="left" w:pos="484"/>
              </w:tabs>
              <w:ind w:left="0" w:firstLine="0"/>
            </w:pPr>
            <w:r w:rsidRPr="001522C1">
              <w:rPr>
                <w:color w:val="000000"/>
              </w:rPr>
              <w:t>Магнитофон</w:t>
            </w:r>
          </w:p>
          <w:p w:rsidR="00C16CAB" w:rsidRPr="00306362" w:rsidRDefault="00C16CAB" w:rsidP="00781BDD">
            <w:pPr>
              <w:numPr>
                <w:ilvl w:val="0"/>
                <w:numId w:val="74"/>
              </w:numPr>
              <w:tabs>
                <w:tab w:val="clear" w:pos="720"/>
                <w:tab w:val="left" w:pos="484"/>
              </w:tabs>
              <w:ind w:left="0" w:firstLine="0"/>
            </w:pPr>
            <w:r w:rsidRPr="001522C1">
              <w:rPr>
                <w:color w:val="000000"/>
              </w:rPr>
              <w:t>Зеркало для развития эмоци</w:t>
            </w:r>
            <w:r w:rsidRPr="001522C1">
              <w:rPr>
                <w:color w:val="000000"/>
              </w:rPr>
              <w:t>о</w:t>
            </w:r>
            <w:r w:rsidRPr="001522C1">
              <w:rPr>
                <w:color w:val="000000"/>
              </w:rPr>
              <w:t>нальной  сферы</w:t>
            </w:r>
          </w:p>
          <w:p w:rsidR="00C16CAB" w:rsidRPr="00306362" w:rsidRDefault="00C16CAB" w:rsidP="00781BDD">
            <w:pPr>
              <w:numPr>
                <w:ilvl w:val="0"/>
                <w:numId w:val="74"/>
              </w:numPr>
              <w:tabs>
                <w:tab w:val="clear" w:pos="720"/>
                <w:tab w:val="left" w:pos="484"/>
              </w:tabs>
              <w:ind w:left="0" w:firstLine="0"/>
            </w:pPr>
            <w:r w:rsidRPr="001522C1">
              <w:rPr>
                <w:color w:val="000000"/>
              </w:rPr>
              <w:t xml:space="preserve">Учебная и </w:t>
            </w:r>
            <w:proofErr w:type="spellStart"/>
            <w:r w:rsidRPr="001522C1">
              <w:rPr>
                <w:color w:val="000000"/>
              </w:rPr>
              <w:t>релаксирующая</w:t>
            </w:r>
            <w:proofErr w:type="spellEnd"/>
            <w:r w:rsidRPr="001522C1">
              <w:rPr>
                <w:color w:val="000000"/>
              </w:rPr>
              <w:t xml:space="preserve"> зоны</w:t>
            </w:r>
          </w:p>
          <w:p w:rsidR="00C16CAB" w:rsidRDefault="00C16CAB" w:rsidP="00781BDD">
            <w:pPr>
              <w:numPr>
                <w:ilvl w:val="0"/>
                <w:numId w:val="74"/>
              </w:numPr>
              <w:tabs>
                <w:tab w:val="clear" w:pos="720"/>
                <w:tab w:val="left" w:pos="484"/>
              </w:tabs>
              <w:ind w:left="0" w:firstLine="0"/>
            </w:pPr>
            <w:r w:rsidRPr="001522C1">
              <w:t>Библиотека психологической л</w:t>
            </w:r>
            <w:r w:rsidRPr="001522C1">
              <w:t>и</w:t>
            </w:r>
            <w:r w:rsidRPr="001522C1">
              <w:t>тературы</w:t>
            </w:r>
          </w:p>
          <w:p w:rsidR="00C16CAB" w:rsidRDefault="00C16CAB" w:rsidP="00781BDD">
            <w:pPr>
              <w:numPr>
                <w:ilvl w:val="0"/>
                <w:numId w:val="74"/>
              </w:numPr>
              <w:tabs>
                <w:tab w:val="clear" w:pos="720"/>
                <w:tab w:val="num" w:pos="484"/>
              </w:tabs>
              <w:ind w:hanging="720"/>
            </w:pPr>
            <w:r>
              <w:t>РППС «Фиолетовый лес»</w:t>
            </w:r>
          </w:p>
          <w:p w:rsidR="00C16CAB" w:rsidRPr="001522C1" w:rsidRDefault="00C16CAB" w:rsidP="00781BDD">
            <w:pPr>
              <w:numPr>
                <w:ilvl w:val="0"/>
                <w:numId w:val="74"/>
              </w:numPr>
              <w:tabs>
                <w:tab w:val="clear" w:pos="720"/>
                <w:tab w:val="num" w:pos="484"/>
              </w:tabs>
              <w:ind w:hanging="720"/>
            </w:pPr>
            <w:proofErr w:type="spellStart"/>
            <w:r>
              <w:t>Коврограф</w:t>
            </w:r>
            <w:proofErr w:type="spellEnd"/>
            <w:r>
              <w:t xml:space="preserve"> «Ларчик»</w:t>
            </w:r>
          </w:p>
        </w:tc>
      </w:tr>
      <w:tr w:rsidR="00C16CAB" w:rsidRPr="001522C1" w:rsidTr="00306362">
        <w:trPr>
          <w:tblCellSpacing w:w="7" w:type="dxa"/>
        </w:trPr>
        <w:tc>
          <w:tcPr>
            <w:tcW w:w="2679" w:type="dxa"/>
            <w:vMerge/>
          </w:tcPr>
          <w:p w:rsidR="00C16CAB" w:rsidRPr="001522C1" w:rsidRDefault="00C16CAB" w:rsidP="000536D3">
            <w:pPr>
              <w:spacing w:after="150"/>
            </w:pPr>
          </w:p>
        </w:tc>
        <w:tc>
          <w:tcPr>
            <w:tcW w:w="2890" w:type="dxa"/>
          </w:tcPr>
          <w:p w:rsidR="00C16CAB" w:rsidRPr="001522C1" w:rsidRDefault="00C16CAB" w:rsidP="000536D3">
            <w:r w:rsidRPr="001522C1">
              <w:t>Проведение диагностики и коррекционной работы по развитию психических процессов, коррекции н</w:t>
            </w:r>
            <w:r w:rsidRPr="001522C1">
              <w:t>а</w:t>
            </w:r>
            <w:r w:rsidRPr="001522C1">
              <w:t>рушений развития дошк</w:t>
            </w:r>
            <w:r w:rsidRPr="001522C1">
              <w:t>о</w:t>
            </w:r>
            <w:r w:rsidRPr="001522C1">
              <w:t>льников.</w:t>
            </w:r>
          </w:p>
        </w:tc>
        <w:tc>
          <w:tcPr>
            <w:tcW w:w="4107" w:type="dxa"/>
          </w:tcPr>
          <w:p w:rsidR="00C16CAB" w:rsidRPr="00306362" w:rsidRDefault="00C16CAB" w:rsidP="00781BDD">
            <w:pPr>
              <w:numPr>
                <w:ilvl w:val="0"/>
                <w:numId w:val="75"/>
              </w:numPr>
              <w:tabs>
                <w:tab w:val="clear" w:pos="720"/>
                <w:tab w:val="num" w:pos="0"/>
                <w:tab w:val="left" w:pos="439"/>
              </w:tabs>
              <w:ind w:left="0" w:firstLine="0"/>
            </w:pPr>
            <w:r w:rsidRPr="001522C1">
              <w:rPr>
                <w:color w:val="000000"/>
              </w:rPr>
              <w:t>Большое зеркало</w:t>
            </w:r>
          </w:p>
          <w:p w:rsidR="00C16CAB" w:rsidRPr="00306362" w:rsidRDefault="00C16CAB" w:rsidP="00781BDD">
            <w:pPr>
              <w:numPr>
                <w:ilvl w:val="0"/>
                <w:numId w:val="75"/>
              </w:numPr>
              <w:tabs>
                <w:tab w:val="clear" w:pos="720"/>
                <w:tab w:val="num" w:pos="0"/>
                <w:tab w:val="left" w:pos="439"/>
              </w:tabs>
              <w:ind w:left="0" w:firstLine="0"/>
            </w:pPr>
            <w:r w:rsidRPr="001522C1">
              <w:rPr>
                <w:color w:val="000000"/>
              </w:rPr>
              <w:t xml:space="preserve"> Зонды для массажа</w:t>
            </w:r>
          </w:p>
          <w:p w:rsidR="00C16CAB" w:rsidRPr="00306362" w:rsidRDefault="00C16CAB" w:rsidP="00781BDD">
            <w:pPr>
              <w:numPr>
                <w:ilvl w:val="0"/>
                <w:numId w:val="75"/>
              </w:numPr>
              <w:tabs>
                <w:tab w:val="clear" w:pos="720"/>
                <w:tab w:val="num" w:pos="0"/>
                <w:tab w:val="left" w:pos="439"/>
              </w:tabs>
              <w:ind w:left="0" w:firstLine="0"/>
            </w:pPr>
            <w:r w:rsidRPr="001522C1">
              <w:rPr>
                <w:color w:val="000000"/>
              </w:rPr>
              <w:t>Дидактические игры и пособия</w:t>
            </w:r>
          </w:p>
          <w:p w:rsidR="00C16CAB" w:rsidRPr="00306362" w:rsidRDefault="00C16CAB" w:rsidP="00781BDD">
            <w:pPr>
              <w:numPr>
                <w:ilvl w:val="0"/>
                <w:numId w:val="75"/>
              </w:numPr>
              <w:tabs>
                <w:tab w:val="clear" w:pos="720"/>
                <w:tab w:val="num" w:pos="0"/>
                <w:tab w:val="left" w:pos="439"/>
              </w:tabs>
              <w:ind w:left="0" w:firstLine="0"/>
            </w:pPr>
            <w:r w:rsidRPr="001522C1">
              <w:rPr>
                <w:color w:val="000000"/>
              </w:rPr>
              <w:t>Методическая литература</w:t>
            </w:r>
          </w:p>
          <w:p w:rsidR="00C16CAB" w:rsidRPr="00306362" w:rsidRDefault="00C16CAB" w:rsidP="00781BDD">
            <w:pPr>
              <w:numPr>
                <w:ilvl w:val="0"/>
                <w:numId w:val="75"/>
              </w:numPr>
              <w:tabs>
                <w:tab w:val="clear" w:pos="720"/>
                <w:tab w:val="num" w:pos="0"/>
                <w:tab w:val="left" w:pos="439"/>
              </w:tabs>
              <w:ind w:left="0" w:firstLine="0"/>
            </w:pPr>
            <w:r w:rsidRPr="001522C1">
              <w:rPr>
                <w:color w:val="000000"/>
              </w:rPr>
              <w:t>Наборы картинок и картин</w:t>
            </w:r>
          </w:p>
          <w:p w:rsidR="00C16CAB" w:rsidRPr="00306362" w:rsidRDefault="00C16CAB" w:rsidP="00781BDD">
            <w:pPr>
              <w:numPr>
                <w:ilvl w:val="0"/>
                <w:numId w:val="75"/>
              </w:numPr>
              <w:tabs>
                <w:tab w:val="clear" w:pos="720"/>
                <w:tab w:val="num" w:pos="0"/>
                <w:tab w:val="left" w:pos="439"/>
              </w:tabs>
              <w:ind w:left="0" w:firstLine="0"/>
            </w:pPr>
            <w:r w:rsidRPr="001522C1">
              <w:rPr>
                <w:color w:val="000000"/>
              </w:rPr>
              <w:t>Иллюстративный материал</w:t>
            </w:r>
          </w:p>
          <w:p w:rsidR="00C16CAB" w:rsidRPr="00306362" w:rsidRDefault="00C16CAB" w:rsidP="00781BDD">
            <w:pPr>
              <w:numPr>
                <w:ilvl w:val="0"/>
                <w:numId w:val="75"/>
              </w:numPr>
              <w:tabs>
                <w:tab w:val="clear" w:pos="720"/>
                <w:tab w:val="num" w:pos="0"/>
                <w:tab w:val="left" w:pos="439"/>
              </w:tabs>
              <w:ind w:left="0" w:firstLine="0"/>
            </w:pPr>
            <w:r w:rsidRPr="001522C1">
              <w:rPr>
                <w:color w:val="000000"/>
              </w:rPr>
              <w:t>Панно звуков и букв, наборы букв</w:t>
            </w:r>
          </w:p>
          <w:p w:rsidR="00C16CAB" w:rsidRPr="00306362" w:rsidRDefault="00C16CAB" w:rsidP="00781BDD">
            <w:pPr>
              <w:numPr>
                <w:ilvl w:val="0"/>
                <w:numId w:val="75"/>
              </w:numPr>
              <w:tabs>
                <w:tab w:val="clear" w:pos="720"/>
                <w:tab w:val="num" w:pos="0"/>
                <w:tab w:val="left" w:pos="439"/>
              </w:tabs>
              <w:ind w:left="0" w:firstLine="0"/>
            </w:pPr>
            <w:r w:rsidRPr="001522C1">
              <w:rPr>
                <w:color w:val="000000"/>
              </w:rPr>
              <w:t>Пеналы, схемы на каждого ребе</w:t>
            </w:r>
            <w:r w:rsidRPr="001522C1">
              <w:rPr>
                <w:color w:val="000000"/>
              </w:rPr>
              <w:t>н</w:t>
            </w:r>
            <w:r w:rsidRPr="001522C1">
              <w:rPr>
                <w:color w:val="000000"/>
              </w:rPr>
              <w:t>ка</w:t>
            </w:r>
          </w:p>
          <w:p w:rsidR="00C16CAB" w:rsidRPr="001522C1" w:rsidRDefault="00C16CAB" w:rsidP="00781BDD">
            <w:pPr>
              <w:numPr>
                <w:ilvl w:val="0"/>
                <w:numId w:val="75"/>
              </w:numPr>
              <w:tabs>
                <w:tab w:val="clear" w:pos="720"/>
                <w:tab w:val="num" w:pos="0"/>
                <w:tab w:val="left" w:pos="439"/>
              </w:tabs>
              <w:ind w:left="0" w:firstLine="0"/>
            </w:pPr>
            <w:r w:rsidRPr="001522C1">
              <w:rPr>
                <w:color w:val="000000"/>
              </w:rPr>
              <w:t>Доска с магнитами</w:t>
            </w:r>
          </w:p>
          <w:p w:rsidR="00C16CAB" w:rsidRPr="001522C1" w:rsidRDefault="00C16CAB" w:rsidP="00781BDD">
            <w:pPr>
              <w:numPr>
                <w:ilvl w:val="0"/>
                <w:numId w:val="75"/>
              </w:numPr>
              <w:tabs>
                <w:tab w:val="clear" w:pos="720"/>
                <w:tab w:val="num" w:pos="484"/>
              </w:tabs>
              <w:ind w:hanging="720"/>
            </w:pPr>
            <w:r w:rsidRPr="001522C1">
              <w:rPr>
                <w:color w:val="000000"/>
              </w:rPr>
              <w:t>Логопедический альбом</w:t>
            </w:r>
          </w:p>
        </w:tc>
      </w:tr>
      <w:tr w:rsidR="00C16CAB" w:rsidRPr="001522C1" w:rsidTr="00306362">
        <w:trPr>
          <w:tblCellSpacing w:w="7" w:type="dxa"/>
        </w:trPr>
        <w:tc>
          <w:tcPr>
            <w:tcW w:w="2679" w:type="dxa"/>
          </w:tcPr>
          <w:p w:rsidR="00C16CAB" w:rsidRPr="00CD32C9" w:rsidRDefault="00C16CAB" w:rsidP="00306362">
            <w:pPr>
              <w:spacing w:after="150"/>
              <w:jc w:val="center"/>
              <w:rPr>
                <w:b/>
              </w:rPr>
            </w:pPr>
            <w:r w:rsidRPr="00CD32C9">
              <w:rPr>
                <w:b/>
              </w:rPr>
              <w:t>5. Б)</w:t>
            </w:r>
            <w:r>
              <w:rPr>
                <w:b/>
              </w:rPr>
              <w:t xml:space="preserve"> </w:t>
            </w:r>
            <w:r w:rsidRPr="00CD32C9">
              <w:rPr>
                <w:b/>
              </w:rPr>
              <w:t>Тренажерный зал</w:t>
            </w:r>
          </w:p>
        </w:tc>
        <w:tc>
          <w:tcPr>
            <w:tcW w:w="2890" w:type="dxa"/>
          </w:tcPr>
          <w:p w:rsidR="00C16CAB" w:rsidRPr="001522C1" w:rsidRDefault="00C16CAB" w:rsidP="000536D3">
            <w:r>
              <w:t>Для организации оздор</w:t>
            </w:r>
            <w:r>
              <w:t>о</w:t>
            </w:r>
            <w:r>
              <w:t>вительной, профилактич</w:t>
            </w:r>
            <w:r>
              <w:t>е</w:t>
            </w:r>
            <w:r>
              <w:t>ской работы с детьми</w:t>
            </w:r>
          </w:p>
        </w:tc>
        <w:tc>
          <w:tcPr>
            <w:tcW w:w="4107" w:type="dxa"/>
          </w:tcPr>
          <w:p w:rsidR="00C16CAB" w:rsidRPr="006F7DFC" w:rsidRDefault="00C16CAB" w:rsidP="00781BDD">
            <w:pPr>
              <w:numPr>
                <w:ilvl w:val="0"/>
                <w:numId w:val="76"/>
              </w:numPr>
              <w:tabs>
                <w:tab w:val="clear" w:pos="720"/>
                <w:tab w:val="left" w:pos="-56"/>
                <w:tab w:val="num" w:pos="484"/>
              </w:tabs>
              <w:ind w:hanging="720"/>
            </w:pPr>
            <w:r w:rsidRPr="001522C1">
              <w:rPr>
                <w:color w:val="000000"/>
              </w:rPr>
              <w:t>Спортинвентарь</w:t>
            </w:r>
          </w:p>
          <w:p w:rsidR="00C16CAB" w:rsidRPr="006F7DFC" w:rsidRDefault="00C16CAB" w:rsidP="00781BDD">
            <w:pPr>
              <w:numPr>
                <w:ilvl w:val="0"/>
                <w:numId w:val="76"/>
              </w:numPr>
              <w:tabs>
                <w:tab w:val="clear" w:pos="720"/>
                <w:tab w:val="left" w:pos="-56"/>
                <w:tab w:val="num" w:pos="484"/>
              </w:tabs>
              <w:ind w:hanging="720"/>
            </w:pPr>
            <w:r>
              <w:rPr>
                <w:color w:val="000000"/>
              </w:rPr>
              <w:t>М</w:t>
            </w:r>
            <w:r w:rsidRPr="005B20DD">
              <w:rPr>
                <w:color w:val="000000"/>
              </w:rPr>
              <w:t>ассажные дорожки</w:t>
            </w:r>
          </w:p>
          <w:p w:rsidR="00C16CAB" w:rsidRPr="006F7DFC" w:rsidRDefault="00C16CAB" w:rsidP="00781BDD">
            <w:pPr>
              <w:numPr>
                <w:ilvl w:val="0"/>
                <w:numId w:val="76"/>
              </w:numPr>
              <w:tabs>
                <w:tab w:val="clear" w:pos="720"/>
                <w:tab w:val="left" w:pos="-56"/>
                <w:tab w:val="num" w:pos="484"/>
              </w:tabs>
              <w:ind w:hanging="720"/>
            </w:pPr>
            <w:r>
              <w:rPr>
                <w:color w:val="000000"/>
              </w:rPr>
              <w:t>Тренажеры</w:t>
            </w:r>
          </w:p>
          <w:p w:rsidR="00C16CAB" w:rsidRPr="001522C1" w:rsidRDefault="00C16CAB" w:rsidP="00781BDD">
            <w:pPr>
              <w:numPr>
                <w:ilvl w:val="0"/>
                <w:numId w:val="76"/>
              </w:numPr>
              <w:tabs>
                <w:tab w:val="clear" w:pos="720"/>
                <w:tab w:val="left" w:pos="-56"/>
                <w:tab w:val="num" w:pos="484"/>
              </w:tabs>
              <w:ind w:hanging="720"/>
            </w:pPr>
            <w:proofErr w:type="spellStart"/>
            <w:r>
              <w:rPr>
                <w:color w:val="000000"/>
              </w:rPr>
              <w:t>Фитболлы</w:t>
            </w:r>
            <w:proofErr w:type="spellEnd"/>
          </w:p>
          <w:p w:rsidR="00C16CAB" w:rsidRPr="001522C1" w:rsidRDefault="00C16CAB" w:rsidP="00FF6FBF">
            <w:pPr>
              <w:ind w:left="375"/>
              <w:rPr>
                <w:color w:val="000000"/>
              </w:rPr>
            </w:pPr>
          </w:p>
        </w:tc>
      </w:tr>
      <w:tr w:rsidR="00C16CAB" w:rsidRPr="001522C1" w:rsidTr="00306362">
        <w:trPr>
          <w:trHeight w:val="2869"/>
          <w:tblCellSpacing w:w="7" w:type="dxa"/>
        </w:trPr>
        <w:tc>
          <w:tcPr>
            <w:tcW w:w="2679" w:type="dxa"/>
          </w:tcPr>
          <w:p w:rsidR="00C16CAB" w:rsidRPr="00CD32C9" w:rsidRDefault="00C16CAB" w:rsidP="00306362">
            <w:pPr>
              <w:spacing w:after="240"/>
              <w:jc w:val="center"/>
              <w:rPr>
                <w:b/>
              </w:rPr>
            </w:pPr>
            <w:r w:rsidRPr="00CD32C9">
              <w:rPr>
                <w:b/>
              </w:rPr>
              <w:t xml:space="preserve">6. </w:t>
            </w:r>
            <w:r w:rsidRPr="00CD32C9">
              <w:rPr>
                <w:b/>
                <w:color w:val="000000"/>
              </w:rPr>
              <w:t>Коридор и холлы  детского сада</w:t>
            </w:r>
          </w:p>
        </w:tc>
        <w:tc>
          <w:tcPr>
            <w:tcW w:w="2890" w:type="dxa"/>
          </w:tcPr>
          <w:p w:rsidR="00C16CAB" w:rsidRPr="001522C1" w:rsidRDefault="00C16CAB" w:rsidP="000536D3">
            <w:pPr>
              <w:spacing w:after="240"/>
            </w:pPr>
            <w:r w:rsidRPr="001522C1">
              <w:t>Для организации образов</w:t>
            </w:r>
            <w:r w:rsidRPr="001522C1">
              <w:t>а</w:t>
            </w:r>
            <w:r w:rsidRPr="001522C1">
              <w:t>тельной деятельности в процессе организации ра</w:t>
            </w:r>
            <w:r w:rsidRPr="001522C1">
              <w:t>з</w:t>
            </w:r>
            <w:r w:rsidRPr="001522C1">
              <w:t>личных видов детской де</w:t>
            </w:r>
            <w:r w:rsidRPr="001522C1">
              <w:t>я</w:t>
            </w:r>
            <w:r w:rsidRPr="001522C1">
              <w:t>тельности (коммуникати</w:t>
            </w:r>
            <w:r w:rsidRPr="001522C1">
              <w:t>в</w:t>
            </w:r>
            <w:r w:rsidRPr="001522C1">
              <w:t>ной, трудовой, познав</w:t>
            </w:r>
            <w:r w:rsidRPr="001522C1">
              <w:t>а</w:t>
            </w:r>
            <w:r w:rsidRPr="001522C1">
              <w:t>тельно-исследовательской, продуктивной, художес</w:t>
            </w:r>
            <w:r w:rsidRPr="001522C1">
              <w:t>т</w:t>
            </w:r>
            <w:r w:rsidRPr="001522C1">
              <w:t>венной)</w:t>
            </w:r>
          </w:p>
        </w:tc>
        <w:tc>
          <w:tcPr>
            <w:tcW w:w="4107" w:type="dxa"/>
          </w:tcPr>
          <w:p w:rsidR="00C16CAB" w:rsidRPr="001522C1" w:rsidRDefault="00C16CAB" w:rsidP="006F7DFC">
            <w:pPr>
              <w:rPr>
                <w:color w:val="000000"/>
              </w:rPr>
            </w:pPr>
            <w:r w:rsidRPr="001522C1">
              <w:rPr>
                <w:color w:val="000000"/>
              </w:rPr>
              <w:t>Информационные стенды</w:t>
            </w:r>
          </w:p>
          <w:p w:rsidR="00C16CAB" w:rsidRPr="006F7DFC" w:rsidRDefault="00C16CAB" w:rsidP="00781BDD">
            <w:pPr>
              <w:pStyle w:val="a5"/>
              <w:numPr>
                <w:ilvl w:val="0"/>
                <w:numId w:val="77"/>
              </w:numPr>
              <w:tabs>
                <w:tab w:val="clear" w:pos="720"/>
              </w:tabs>
              <w:spacing w:after="240"/>
              <w:ind w:left="304" w:hanging="304"/>
            </w:pPr>
            <w:r>
              <w:rPr>
                <w:color w:val="000000"/>
              </w:rPr>
              <w:t>«Для Вас, родители!</w:t>
            </w:r>
            <w:r w:rsidRPr="001522C1">
              <w:rPr>
                <w:color w:val="000000"/>
              </w:rPr>
              <w:t>»</w:t>
            </w:r>
          </w:p>
          <w:p w:rsidR="00C16CAB" w:rsidRPr="006F7DFC" w:rsidRDefault="00C16CAB" w:rsidP="00781BDD">
            <w:pPr>
              <w:pStyle w:val="a5"/>
              <w:numPr>
                <w:ilvl w:val="0"/>
                <w:numId w:val="77"/>
              </w:numPr>
              <w:tabs>
                <w:tab w:val="clear" w:pos="720"/>
              </w:tabs>
              <w:spacing w:after="240"/>
              <w:ind w:left="304" w:hanging="304"/>
            </w:pPr>
            <w:r>
              <w:rPr>
                <w:color w:val="000000"/>
              </w:rPr>
              <w:t>«Выставка детских работ</w:t>
            </w:r>
            <w:r w:rsidRPr="001522C1">
              <w:rPr>
                <w:color w:val="000000"/>
              </w:rPr>
              <w:t>»</w:t>
            </w:r>
          </w:p>
          <w:p w:rsidR="00C16CAB" w:rsidRPr="006F7DFC" w:rsidRDefault="00C16CAB" w:rsidP="00781BDD">
            <w:pPr>
              <w:pStyle w:val="a5"/>
              <w:numPr>
                <w:ilvl w:val="0"/>
                <w:numId w:val="77"/>
              </w:numPr>
              <w:tabs>
                <w:tab w:val="clear" w:pos="720"/>
              </w:tabs>
              <w:spacing w:after="240"/>
              <w:ind w:left="304" w:hanging="304"/>
            </w:pPr>
            <w:r>
              <w:rPr>
                <w:color w:val="000000"/>
              </w:rPr>
              <w:t>«Права ребенка</w:t>
            </w:r>
            <w:r w:rsidRPr="001522C1">
              <w:rPr>
                <w:color w:val="000000"/>
              </w:rPr>
              <w:t>»</w:t>
            </w:r>
          </w:p>
          <w:p w:rsidR="00C16CAB" w:rsidRPr="001522C1" w:rsidRDefault="00C16CAB" w:rsidP="00781BDD">
            <w:pPr>
              <w:pStyle w:val="a5"/>
              <w:numPr>
                <w:ilvl w:val="0"/>
                <w:numId w:val="77"/>
              </w:numPr>
              <w:tabs>
                <w:tab w:val="clear" w:pos="720"/>
              </w:tabs>
              <w:spacing w:after="240"/>
              <w:ind w:left="304" w:hanging="304"/>
            </w:pPr>
            <w:r w:rsidRPr="001522C1">
              <w:rPr>
                <w:color w:val="000000"/>
              </w:rPr>
              <w:t>"Выставка детских работ"</w:t>
            </w:r>
          </w:p>
        </w:tc>
      </w:tr>
      <w:tr w:rsidR="00C16CAB" w:rsidRPr="001522C1" w:rsidTr="00306362">
        <w:trPr>
          <w:tblCellSpacing w:w="7" w:type="dxa"/>
        </w:trPr>
        <w:tc>
          <w:tcPr>
            <w:tcW w:w="2679" w:type="dxa"/>
          </w:tcPr>
          <w:p w:rsidR="00C16CAB" w:rsidRDefault="00C16CAB" w:rsidP="00306362">
            <w:pPr>
              <w:jc w:val="center"/>
              <w:rPr>
                <w:b/>
              </w:rPr>
            </w:pPr>
            <w:r w:rsidRPr="00CD32C9">
              <w:rPr>
                <w:b/>
              </w:rPr>
              <w:t xml:space="preserve">7. Методический </w:t>
            </w:r>
          </w:p>
          <w:p w:rsidR="00C16CAB" w:rsidRPr="00CD32C9" w:rsidRDefault="00C16CAB" w:rsidP="00306362">
            <w:pPr>
              <w:jc w:val="center"/>
              <w:rPr>
                <w:b/>
              </w:rPr>
            </w:pPr>
            <w:r w:rsidRPr="00CD32C9">
              <w:rPr>
                <w:b/>
              </w:rPr>
              <w:t>кабинет</w:t>
            </w:r>
          </w:p>
        </w:tc>
        <w:tc>
          <w:tcPr>
            <w:tcW w:w="2890" w:type="dxa"/>
          </w:tcPr>
          <w:p w:rsidR="00C16CAB" w:rsidRPr="001522C1" w:rsidRDefault="00C16CAB" w:rsidP="000536D3">
            <w:pPr>
              <w:spacing w:after="240"/>
            </w:pPr>
            <w:r w:rsidRPr="001522C1">
              <w:t>Информационное и мет</w:t>
            </w:r>
            <w:r w:rsidRPr="001522C1">
              <w:t>о</w:t>
            </w:r>
            <w:r w:rsidRPr="001522C1">
              <w:t>дическое  обеспечение о</w:t>
            </w:r>
            <w:r w:rsidRPr="001522C1">
              <w:t>б</w:t>
            </w:r>
            <w:r w:rsidRPr="001522C1">
              <w:t>разовательного процесса</w:t>
            </w:r>
          </w:p>
        </w:tc>
        <w:tc>
          <w:tcPr>
            <w:tcW w:w="4107" w:type="dxa"/>
          </w:tcPr>
          <w:p w:rsidR="00C16CAB" w:rsidRPr="006F7DFC" w:rsidRDefault="00C16CAB" w:rsidP="00781BDD">
            <w:pPr>
              <w:pStyle w:val="a5"/>
              <w:numPr>
                <w:ilvl w:val="0"/>
                <w:numId w:val="78"/>
              </w:numPr>
              <w:tabs>
                <w:tab w:val="clear" w:pos="720"/>
              </w:tabs>
              <w:ind w:left="304" w:hanging="304"/>
            </w:pPr>
            <w:r w:rsidRPr="00410CF5">
              <w:rPr>
                <w:color w:val="000000"/>
              </w:rPr>
              <w:t>Библиотека методической и детской литературы, периодики</w:t>
            </w:r>
            <w:r>
              <w:rPr>
                <w:color w:val="000000"/>
              </w:rPr>
              <w:t>;</w:t>
            </w:r>
          </w:p>
          <w:p w:rsidR="00C16CAB" w:rsidRDefault="00C16CAB" w:rsidP="00781BDD">
            <w:pPr>
              <w:pStyle w:val="a5"/>
              <w:numPr>
                <w:ilvl w:val="0"/>
                <w:numId w:val="78"/>
              </w:numPr>
              <w:tabs>
                <w:tab w:val="clear" w:pos="720"/>
              </w:tabs>
              <w:ind w:left="304" w:hanging="304"/>
            </w:pPr>
            <w:r>
              <w:t>Н</w:t>
            </w:r>
            <w:r w:rsidRPr="00410CF5">
              <w:t>ормативная документация</w:t>
            </w:r>
          </w:p>
          <w:p w:rsidR="00C16CAB" w:rsidRDefault="00C16CAB" w:rsidP="00781BDD">
            <w:pPr>
              <w:pStyle w:val="a5"/>
              <w:numPr>
                <w:ilvl w:val="0"/>
                <w:numId w:val="78"/>
              </w:numPr>
              <w:tabs>
                <w:tab w:val="clear" w:pos="720"/>
              </w:tabs>
              <w:ind w:left="304" w:hanging="304"/>
            </w:pPr>
            <w:r>
              <w:t>П</w:t>
            </w:r>
            <w:r w:rsidRPr="001522C1">
              <w:t>одборка обучающих презентаций для педагогов и детей</w:t>
            </w:r>
          </w:p>
          <w:p w:rsidR="00C16CAB" w:rsidRDefault="00C16CAB" w:rsidP="00781BDD">
            <w:pPr>
              <w:pStyle w:val="a5"/>
              <w:numPr>
                <w:ilvl w:val="0"/>
                <w:numId w:val="78"/>
              </w:numPr>
              <w:tabs>
                <w:tab w:val="clear" w:pos="720"/>
              </w:tabs>
              <w:ind w:left="304" w:hanging="304"/>
            </w:pPr>
            <w:r>
              <w:lastRenderedPageBreak/>
              <w:t> Д</w:t>
            </w:r>
            <w:r w:rsidRPr="001522C1">
              <w:t>идактические пособия для зан</w:t>
            </w:r>
            <w:r w:rsidRPr="001522C1">
              <w:t>я</w:t>
            </w:r>
            <w:r w:rsidRPr="001522C1">
              <w:t>тий,</w:t>
            </w:r>
          </w:p>
          <w:p w:rsidR="00C16CAB" w:rsidRDefault="00C16CAB" w:rsidP="00781BDD">
            <w:pPr>
              <w:pStyle w:val="a5"/>
              <w:numPr>
                <w:ilvl w:val="0"/>
                <w:numId w:val="78"/>
              </w:numPr>
              <w:tabs>
                <w:tab w:val="clear" w:pos="720"/>
              </w:tabs>
              <w:ind w:left="304" w:hanging="304"/>
            </w:pPr>
            <w:r>
              <w:t> А</w:t>
            </w:r>
            <w:r w:rsidRPr="001522C1">
              <w:t>рхив документации,</w:t>
            </w:r>
          </w:p>
          <w:p w:rsidR="00C16CAB" w:rsidRDefault="00C16CAB" w:rsidP="00781BDD">
            <w:pPr>
              <w:pStyle w:val="a5"/>
              <w:numPr>
                <w:ilvl w:val="0"/>
                <w:numId w:val="78"/>
              </w:numPr>
              <w:tabs>
                <w:tab w:val="clear" w:pos="720"/>
              </w:tabs>
              <w:ind w:left="304" w:hanging="304"/>
            </w:pPr>
            <w:r>
              <w:t> Ш</w:t>
            </w:r>
            <w:r w:rsidRPr="001522C1">
              <w:t>каф книжный (3)</w:t>
            </w:r>
          </w:p>
          <w:p w:rsidR="00C16CAB" w:rsidRDefault="00C16CAB" w:rsidP="00781BDD">
            <w:pPr>
              <w:pStyle w:val="a5"/>
              <w:numPr>
                <w:ilvl w:val="0"/>
                <w:numId w:val="78"/>
              </w:numPr>
              <w:tabs>
                <w:tab w:val="clear" w:pos="720"/>
              </w:tabs>
              <w:ind w:left="304" w:hanging="304"/>
            </w:pPr>
            <w:r>
              <w:t>С</w:t>
            </w:r>
            <w:r w:rsidRPr="001522C1">
              <w:t>тол рабочий</w:t>
            </w:r>
          </w:p>
          <w:p w:rsidR="00C16CAB" w:rsidRDefault="00C16CAB" w:rsidP="00781BDD">
            <w:pPr>
              <w:pStyle w:val="a5"/>
              <w:numPr>
                <w:ilvl w:val="0"/>
                <w:numId w:val="78"/>
              </w:numPr>
              <w:tabs>
                <w:tab w:val="clear" w:pos="720"/>
              </w:tabs>
              <w:ind w:left="304" w:hanging="304"/>
            </w:pPr>
            <w:r>
              <w:t> С</w:t>
            </w:r>
            <w:r w:rsidRPr="001522C1">
              <w:t>тол компьютерный</w:t>
            </w:r>
          </w:p>
          <w:p w:rsidR="00C16CAB" w:rsidRDefault="00C16CAB" w:rsidP="00781BDD">
            <w:pPr>
              <w:pStyle w:val="a5"/>
              <w:numPr>
                <w:ilvl w:val="0"/>
                <w:numId w:val="78"/>
              </w:numPr>
              <w:tabs>
                <w:tab w:val="clear" w:pos="720"/>
              </w:tabs>
              <w:ind w:left="304" w:hanging="304"/>
            </w:pPr>
            <w:r w:rsidRPr="00410CF5">
              <w:t>Принтер</w:t>
            </w:r>
          </w:p>
          <w:p w:rsidR="00C16CAB" w:rsidRDefault="00C16CAB" w:rsidP="00781BDD">
            <w:pPr>
              <w:pStyle w:val="a5"/>
              <w:numPr>
                <w:ilvl w:val="0"/>
                <w:numId w:val="78"/>
              </w:numPr>
              <w:tabs>
                <w:tab w:val="clear" w:pos="720"/>
              </w:tabs>
              <w:ind w:left="304" w:hanging="304"/>
            </w:pPr>
            <w:r w:rsidRPr="00410CF5">
              <w:t>Ноутбук</w:t>
            </w:r>
          </w:p>
          <w:p w:rsidR="00C16CAB" w:rsidRPr="001522C1" w:rsidRDefault="00C16CAB" w:rsidP="00781BDD">
            <w:pPr>
              <w:numPr>
                <w:ilvl w:val="0"/>
                <w:numId w:val="78"/>
              </w:numPr>
              <w:tabs>
                <w:tab w:val="clear" w:pos="720"/>
              </w:tabs>
              <w:ind w:left="304" w:hanging="304"/>
            </w:pPr>
            <w:r w:rsidRPr="00410CF5">
              <w:rPr>
                <w:color w:val="000000"/>
              </w:rPr>
              <w:t>МФУ</w:t>
            </w:r>
          </w:p>
        </w:tc>
      </w:tr>
      <w:tr w:rsidR="00C16CAB" w:rsidRPr="001522C1" w:rsidTr="00306362">
        <w:trPr>
          <w:tblCellSpacing w:w="7" w:type="dxa"/>
        </w:trPr>
        <w:tc>
          <w:tcPr>
            <w:tcW w:w="2679" w:type="dxa"/>
          </w:tcPr>
          <w:p w:rsidR="00C16CAB" w:rsidRDefault="00C16CAB" w:rsidP="00306362">
            <w:pPr>
              <w:jc w:val="center"/>
              <w:rPr>
                <w:b/>
                <w:color w:val="000000"/>
              </w:rPr>
            </w:pPr>
            <w:r w:rsidRPr="00CD32C9">
              <w:rPr>
                <w:b/>
              </w:rPr>
              <w:lastRenderedPageBreak/>
              <w:t>8.</w:t>
            </w:r>
            <w:r w:rsidRPr="00CD32C9">
              <w:rPr>
                <w:b/>
                <w:color w:val="000000"/>
              </w:rPr>
              <w:t xml:space="preserve"> Территория ДОО </w:t>
            </w:r>
          </w:p>
          <w:p w:rsidR="00C16CAB" w:rsidRDefault="00C16CAB" w:rsidP="00306362">
            <w:pPr>
              <w:jc w:val="center"/>
              <w:rPr>
                <w:b/>
                <w:color w:val="000000"/>
              </w:rPr>
            </w:pPr>
            <w:r w:rsidRPr="00CD32C9">
              <w:rPr>
                <w:b/>
                <w:color w:val="000000"/>
              </w:rPr>
              <w:t xml:space="preserve">(10 прогулочных </w:t>
            </w:r>
          </w:p>
          <w:p w:rsidR="00C16CAB" w:rsidRPr="00CD32C9" w:rsidRDefault="00C16CAB" w:rsidP="00306362">
            <w:pPr>
              <w:jc w:val="center"/>
              <w:rPr>
                <w:b/>
              </w:rPr>
            </w:pPr>
            <w:r w:rsidRPr="00CD32C9">
              <w:rPr>
                <w:b/>
                <w:color w:val="000000"/>
              </w:rPr>
              <w:t>участков, спортивная площадка)</w:t>
            </w:r>
          </w:p>
        </w:tc>
        <w:tc>
          <w:tcPr>
            <w:tcW w:w="2890" w:type="dxa"/>
          </w:tcPr>
          <w:p w:rsidR="00C16CAB" w:rsidRPr="001522C1" w:rsidRDefault="00C16CAB" w:rsidP="000536D3">
            <w:pPr>
              <w:spacing w:after="240"/>
            </w:pPr>
            <w:r w:rsidRPr="001522C1">
              <w:t>Для организации образов</w:t>
            </w:r>
            <w:r w:rsidRPr="001522C1">
              <w:t>а</w:t>
            </w:r>
            <w:r w:rsidRPr="001522C1">
              <w:t>тельной деятельности в процессе организации ра</w:t>
            </w:r>
            <w:r w:rsidRPr="001522C1">
              <w:t>з</w:t>
            </w:r>
            <w:r w:rsidRPr="001522C1">
              <w:t>личных видов детской де</w:t>
            </w:r>
            <w:r w:rsidRPr="001522C1">
              <w:t>я</w:t>
            </w:r>
            <w:r w:rsidRPr="001522C1">
              <w:t>тельности</w:t>
            </w:r>
          </w:p>
        </w:tc>
        <w:tc>
          <w:tcPr>
            <w:tcW w:w="4107" w:type="dxa"/>
          </w:tcPr>
          <w:p w:rsidR="00C16CAB" w:rsidRPr="006F7DFC" w:rsidRDefault="00C16CAB" w:rsidP="00781BDD">
            <w:pPr>
              <w:numPr>
                <w:ilvl w:val="0"/>
                <w:numId w:val="79"/>
              </w:numPr>
              <w:tabs>
                <w:tab w:val="clear" w:pos="720"/>
                <w:tab w:val="num" w:pos="304"/>
              </w:tabs>
              <w:ind w:hanging="720"/>
            </w:pPr>
            <w:r>
              <w:rPr>
                <w:color w:val="000000"/>
              </w:rPr>
              <w:t>И</w:t>
            </w:r>
            <w:r w:rsidRPr="001522C1">
              <w:rPr>
                <w:color w:val="000000"/>
              </w:rPr>
              <w:t>гровое оборудование</w:t>
            </w:r>
            <w:r>
              <w:rPr>
                <w:color w:val="000000"/>
              </w:rPr>
              <w:t>,</w:t>
            </w:r>
          </w:p>
          <w:p w:rsidR="00C16CAB" w:rsidRPr="001522C1" w:rsidRDefault="00C16CAB" w:rsidP="00781BDD">
            <w:pPr>
              <w:numPr>
                <w:ilvl w:val="0"/>
                <w:numId w:val="79"/>
              </w:numPr>
              <w:tabs>
                <w:tab w:val="clear" w:pos="720"/>
                <w:tab w:val="num" w:pos="304"/>
              </w:tabs>
              <w:ind w:hanging="720"/>
            </w:pPr>
            <w:r>
              <w:rPr>
                <w:color w:val="000000"/>
              </w:rPr>
              <w:t>С</w:t>
            </w:r>
            <w:r w:rsidRPr="00410CF5">
              <w:rPr>
                <w:color w:val="000000"/>
              </w:rPr>
              <w:t>портивные модули</w:t>
            </w:r>
          </w:p>
          <w:p w:rsidR="00C16CAB" w:rsidRPr="001522C1" w:rsidRDefault="00C16CAB" w:rsidP="00781BDD">
            <w:pPr>
              <w:numPr>
                <w:ilvl w:val="0"/>
                <w:numId w:val="79"/>
              </w:numPr>
              <w:tabs>
                <w:tab w:val="clear" w:pos="720"/>
              </w:tabs>
              <w:ind w:left="304" w:hanging="304"/>
            </w:pPr>
            <w:r>
              <w:rPr>
                <w:color w:val="000000"/>
              </w:rPr>
              <w:t>В</w:t>
            </w:r>
            <w:r w:rsidRPr="001522C1">
              <w:rPr>
                <w:color w:val="000000"/>
              </w:rPr>
              <w:t>ыносной материал.</w:t>
            </w:r>
          </w:p>
        </w:tc>
      </w:tr>
    </w:tbl>
    <w:p w:rsidR="00C16CAB" w:rsidRDefault="00C16CAB" w:rsidP="004630D0">
      <w:pPr>
        <w:ind w:firstLine="708"/>
        <w:jc w:val="both"/>
        <w:rPr>
          <w:u w:val="single"/>
        </w:rPr>
      </w:pPr>
    </w:p>
    <w:p w:rsidR="00C16CAB" w:rsidRDefault="00C16CAB" w:rsidP="004630D0">
      <w:pPr>
        <w:ind w:firstLine="708"/>
        <w:jc w:val="both"/>
      </w:pPr>
      <w:r>
        <w:rPr>
          <w:u w:val="single"/>
        </w:rPr>
        <w:t>Информационное обеспечение</w:t>
      </w:r>
      <w:r>
        <w:t xml:space="preserve"> образовательного процесса позволяет в электронной форме:</w:t>
      </w:r>
    </w:p>
    <w:p w:rsidR="00C16CAB" w:rsidRPr="00F817A7" w:rsidRDefault="00C16CAB" w:rsidP="004630D0">
      <w:pPr>
        <w:ind w:firstLine="708"/>
        <w:jc w:val="both"/>
      </w:pPr>
      <w:r w:rsidRPr="00F817A7">
        <w:t>- создавать и редактировать электронные таблицы, тексты и презентации;</w:t>
      </w:r>
    </w:p>
    <w:p w:rsidR="00C16CAB" w:rsidRPr="00F817A7" w:rsidRDefault="00C16CAB" w:rsidP="004630D0">
      <w:pPr>
        <w:ind w:firstLine="708"/>
        <w:jc w:val="both"/>
      </w:pPr>
      <w:r w:rsidRPr="00F817A7">
        <w:t>- использовать интерактивные дидактические материалы, образовательные ресу</w:t>
      </w:r>
      <w:r w:rsidRPr="00F817A7">
        <w:t>р</w:t>
      </w:r>
      <w:r w:rsidRPr="00F817A7">
        <w:t>сы;</w:t>
      </w:r>
    </w:p>
    <w:p w:rsidR="00C16CAB" w:rsidRPr="00F817A7" w:rsidRDefault="00C16CAB" w:rsidP="004630D0">
      <w:pPr>
        <w:ind w:firstLine="708"/>
        <w:jc w:val="both"/>
      </w:pPr>
      <w:r w:rsidRPr="00F817A7">
        <w:t>- проводить мониторинг и фиксировать ход воспитательно-образовательного пр</w:t>
      </w:r>
      <w:r w:rsidRPr="00F817A7">
        <w:t>о</w:t>
      </w:r>
      <w:r w:rsidRPr="00F817A7">
        <w:t>цесса и результаты освоения основной общеобразовательной программы дошкольного о</w:t>
      </w:r>
      <w:r w:rsidRPr="00F817A7">
        <w:t>б</w:t>
      </w:r>
      <w:r w:rsidRPr="00F817A7">
        <w:t>разования;</w:t>
      </w:r>
    </w:p>
    <w:p w:rsidR="00C16CAB" w:rsidRPr="00F817A7" w:rsidRDefault="00C16CAB" w:rsidP="004630D0">
      <w:pPr>
        <w:ind w:firstLine="708"/>
        <w:jc w:val="both"/>
      </w:pPr>
      <w:r w:rsidRPr="00F817A7">
        <w:t>- осуществлять взаимодействие между участниками образовательного процесса, в том числе дистанционное (посредством глобальных сетей), использование данных, фо</w:t>
      </w:r>
      <w:r w:rsidRPr="00F817A7">
        <w:t>р</w:t>
      </w:r>
      <w:r w:rsidRPr="00F817A7">
        <w:t>мируемых в ходе образовательного процесса для решения задач управления образов</w:t>
      </w:r>
      <w:r w:rsidRPr="00F817A7">
        <w:t>а</w:t>
      </w:r>
      <w:r w:rsidRPr="00F817A7">
        <w:t>тельной деятельностью;</w:t>
      </w:r>
    </w:p>
    <w:p w:rsidR="00C16CAB" w:rsidRDefault="00C16CAB" w:rsidP="004630D0">
      <w:pPr>
        <w:ind w:firstLine="708"/>
        <w:jc w:val="both"/>
      </w:pPr>
      <w:r w:rsidRPr="00F817A7">
        <w:t>- осуществлять взаимодействие образовательного учреждения с органами, осущ</w:t>
      </w:r>
      <w:r w:rsidRPr="00F817A7">
        <w:t>е</w:t>
      </w:r>
      <w:r w:rsidRPr="00F817A7">
        <w:t>ствляющими управление в сфере образования, с другими образовательными учреждени</w:t>
      </w:r>
      <w:r w:rsidRPr="00F817A7">
        <w:t>я</w:t>
      </w:r>
      <w:r w:rsidRPr="00F817A7">
        <w:t>ми и организациями.</w:t>
      </w:r>
    </w:p>
    <w:p w:rsidR="00C16CAB" w:rsidRPr="00E84717" w:rsidRDefault="00C16CAB" w:rsidP="006F7DFC">
      <w:pPr>
        <w:shd w:val="clear" w:color="auto" w:fill="FFFFFF"/>
        <w:jc w:val="center"/>
        <w:outlineLvl w:val="3"/>
        <w:rPr>
          <w:b/>
          <w:bCs/>
        </w:rPr>
      </w:pPr>
      <w:r w:rsidRPr="00E84717">
        <w:rPr>
          <w:b/>
          <w:bCs/>
        </w:rPr>
        <w:t>Информационные ресурсы</w:t>
      </w:r>
    </w:p>
    <w:p w:rsidR="00C16CAB" w:rsidRPr="00E84717" w:rsidRDefault="00C16CAB" w:rsidP="006F7DFC">
      <w:pPr>
        <w:shd w:val="clear" w:color="auto" w:fill="FFFFFF"/>
        <w:ind w:firstLine="709"/>
        <w:jc w:val="both"/>
      </w:pPr>
      <w:r w:rsidRPr="00E84717">
        <w:t>Компьютерами оснащены кабинеты: заведующего</w:t>
      </w:r>
      <w:r>
        <w:t xml:space="preserve"> </w:t>
      </w:r>
      <w:r w:rsidRPr="00E84717">
        <w:t>(с выходом в интернет), метод</w:t>
      </w:r>
      <w:r w:rsidRPr="00E84717">
        <w:t>и</w:t>
      </w:r>
      <w:r w:rsidRPr="00E84717">
        <w:t>ческий  кабинет (с выходом в интернет), специалисты ДОУ</w:t>
      </w:r>
      <w:r>
        <w:t xml:space="preserve"> (с выходом в интернет), 10 групповых ячеек( без выхода</w:t>
      </w:r>
      <w:r w:rsidRPr="00E84717">
        <w:t xml:space="preserve"> в интернет). Доступ воспитанников Учреждения к информ</w:t>
      </w:r>
      <w:r w:rsidRPr="00E84717">
        <w:t>а</w:t>
      </w:r>
      <w:r w:rsidRPr="00E84717">
        <w:t>ционным системам и информационно-телекоммуникационным сетям отсутствует.</w:t>
      </w:r>
    </w:p>
    <w:p w:rsidR="00C16CAB" w:rsidRDefault="00C16CAB" w:rsidP="006F7DFC">
      <w:pPr>
        <w:shd w:val="clear" w:color="auto" w:fill="FFFFFF"/>
        <w:jc w:val="center"/>
        <w:rPr>
          <w:b/>
          <w:bCs/>
          <w:u w:val="single"/>
        </w:rPr>
      </w:pPr>
    </w:p>
    <w:p w:rsidR="00C16CAB" w:rsidRPr="00E84717" w:rsidRDefault="00C16CAB" w:rsidP="006F7DFC">
      <w:pPr>
        <w:shd w:val="clear" w:color="auto" w:fill="FFFFFF"/>
        <w:jc w:val="center"/>
      </w:pPr>
      <w:r w:rsidRPr="00E84717">
        <w:rPr>
          <w:b/>
          <w:bCs/>
          <w:u w:val="single"/>
        </w:rPr>
        <w:t xml:space="preserve">Функциональное использование персональных </w:t>
      </w:r>
      <w:proofErr w:type="spellStart"/>
      <w:r w:rsidRPr="00E84717">
        <w:rPr>
          <w:b/>
          <w:bCs/>
          <w:u w:val="single"/>
        </w:rPr>
        <w:t>компьтеров</w:t>
      </w:r>
      <w:proofErr w:type="spellEnd"/>
      <w:r w:rsidRPr="00E84717">
        <w:rPr>
          <w:b/>
          <w:bCs/>
          <w:u w:val="single"/>
        </w:rPr>
        <w:t>:</w:t>
      </w:r>
    </w:p>
    <w:p w:rsidR="00C16CAB" w:rsidRDefault="00C16CAB" w:rsidP="006F7DFC">
      <w:pPr>
        <w:shd w:val="clear" w:color="auto" w:fill="FFFFFF"/>
        <w:ind w:firstLine="709"/>
        <w:jc w:val="both"/>
      </w:pPr>
      <w:r w:rsidRPr="007576A1">
        <w:t>Заведующий</w:t>
      </w:r>
      <w:r w:rsidRPr="00E84717">
        <w:t>: выход в Интернет, работа с отчетной документацией, электронной почтой.</w:t>
      </w:r>
    </w:p>
    <w:p w:rsidR="00C16CAB" w:rsidRDefault="00C16CAB" w:rsidP="006F7DFC">
      <w:pPr>
        <w:shd w:val="clear" w:color="auto" w:fill="FFFFFF"/>
        <w:ind w:firstLine="709"/>
      </w:pPr>
      <w:r w:rsidRPr="00E84717">
        <w:rPr>
          <w:u w:val="single"/>
        </w:rPr>
        <w:t>Старший воспитатель</w:t>
      </w:r>
      <w:r w:rsidRPr="00E84717">
        <w:t>:  осуществление методической помощи педагогам; организ</w:t>
      </w:r>
      <w:r w:rsidRPr="00E84717">
        <w:t>а</w:t>
      </w:r>
      <w:r w:rsidRPr="00E84717">
        <w:t>ция консультаций, семинаров, педагогических советов; работа с отчетной документацией, оформление педагогического опыта;  планирование и мониторинг учебно-</w:t>
      </w:r>
      <w:r>
        <w:t>о</w:t>
      </w:r>
      <w:r w:rsidRPr="00E84717">
        <w:t>бразовательной деятельности; выход в Интернет. Проведение презентаций для всех уч</w:t>
      </w:r>
      <w:r w:rsidRPr="00E84717">
        <w:t>а</w:t>
      </w:r>
      <w:r w:rsidRPr="00E84717">
        <w:t>стников</w:t>
      </w:r>
      <w:r>
        <w:t xml:space="preserve"> </w:t>
      </w:r>
      <w:r w:rsidRPr="00E84717">
        <w:t>образовательного процесса.</w:t>
      </w:r>
    </w:p>
    <w:p w:rsidR="00C16CAB" w:rsidRPr="00F817A7" w:rsidRDefault="00C16CAB" w:rsidP="006F7DFC">
      <w:pPr>
        <w:shd w:val="clear" w:color="auto" w:fill="FFFFFF"/>
        <w:ind w:firstLine="709"/>
      </w:pPr>
      <w:r w:rsidRPr="00E84717">
        <w:rPr>
          <w:u w:val="single"/>
        </w:rPr>
        <w:t xml:space="preserve"> Педагоги ДОУ</w:t>
      </w:r>
      <w:r w:rsidRPr="00E84717">
        <w:t xml:space="preserve">: работа с документацией, подготовка </w:t>
      </w:r>
      <w:proofErr w:type="spellStart"/>
      <w:r w:rsidRPr="00E84717">
        <w:t>мультимедийных</w:t>
      </w:r>
      <w:proofErr w:type="spellEnd"/>
      <w:r w:rsidRPr="00E84717">
        <w:t xml:space="preserve"> презент</w:t>
      </w:r>
      <w:r w:rsidRPr="00E84717">
        <w:t>а</w:t>
      </w:r>
      <w:r w:rsidRPr="00E84717">
        <w:t xml:space="preserve">ций,  консультаций и </w:t>
      </w:r>
      <w:proofErr w:type="spellStart"/>
      <w:r w:rsidRPr="00E84717">
        <w:t>т.д</w:t>
      </w:r>
      <w:proofErr w:type="spellEnd"/>
      <w:r w:rsidRPr="00E84717">
        <w:t>; работа с отчетной документацией, оформление педагогического опыта;  планирование и мониторинг образовательной деятельности; выход в Интернет.</w:t>
      </w:r>
    </w:p>
    <w:p w:rsidR="00C16CAB" w:rsidRPr="000E32D5" w:rsidRDefault="00C16CAB" w:rsidP="006F7DFC">
      <w:pPr>
        <w:ind w:firstLine="709"/>
        <w:jc w:val="both"/>
        <w:rPr>
          <w:b/>
        </w:rPr>
      </w:pPr>
      <w:r>
        <w:t>Аннотированный каталог Интернет-ресурсов для воспитателя дошкольного обр</w:t>
      </w:r>
      <w:r>
        <w:t>а</w:t>
      </w:r>
      <w:r w:rsidR="008875E5">
        <w:t>зовательного учреждения.</w:t>
      </w:r>
    </w:p>
    <w:p w:rsidR="00C16CAB" w:rsidRDefault="00C16CAB" w:rsidP="007576A1">
      <w:pPr>
        <w:jc w:val="center"/>
        <w:rPr>
          <w:b/>
        </w:rPr>
      </w:pPr>
    </w:p>
    <w:p w:rsidR="00C16CAB" w:rsidRDefault="00C16CAB" w:rsidP="007576A1">
      <w:pPr>
        <w:jc w:val="center"/>
        <w:rPr>
          <w:b/>
        </w:rPr>
      </w:pPr>
    </w:p>
    <w:p w:rsidR="00C16CAB" w:rsidRDefault="00C16CAB" w:rsidP="007576A1">
      <w:pPr>
        <w:jc w:val="center"/>
        <w:rPr>
          <w:b/>
        </w:rPr>
      </w:pPr>
    </w:p>
    <w:p w:rsidR="00C16CAB" w:rsidRDefault="00C16CAB" w:rsidP="007576A1">
      <w:pPr>
        <w:jc w:val="center"/>
        <w:rPr>
          <w:b/>
        </w:rPr>
      </w:pPr>
    </w:p>
    <w:p w:rsidR="00C16CAB" w:rsidRDefault="00C16CAB" w:rsidP="007576A1">
      <w:pPr>
        <w:jc w:val="center"/>
        <w:rPr>
          <w:b/>
        </w:rPr>
      </w:pPr>
    </w:p>
    <w:p w:rsidR="00C16CAB" w:rsidRDefault="00C16CAB" w:rsidP="007576A1">
      <w:pPr>
        <w:jc w:val="center"/>
        <w:rPr>
          <w:b/>
        </w:rPr>
      </w:pPr>
    </w:p>
    <w:p w:rsidR="00C16CAB" w:rsidRDefault="00C16CAB" w:rsidP="007576A1">
      <w:pPr>
        <w:jc w:val="center"/>
        <w:rPr>
          <w:b/>
        </w:rPr>
      </w:pPr>
    </w:p>
    <w:p w:rsidR="00C16CAB" w:rsidRDefault="00C16CAB" w:rsidP="007576A1">
      <w:pPr>
        <w:jc w:val="center"/>
        <w:rPr>
          <w:b/>
        </w:rPr>
      </w:pPr>
    </w:p>
    <w:p w:rsidR="00C16CAB" w:rsidRDefault="00C16CAB" w:rsidP="007576A1">
      <w:pPr>
        <w:jc w:val="center"/>
        <w:rPr>
          <w:b/>
        </w:rPr>
      </w:pPr>
    </w:p>
    <w:p w:rsidR="00C16CAB" w:rsidRDefault="00C16CAB" w:rsidP="006F7DFC">
      <w:pPr>
        <w:numPr>
          <w:ilvl w:val="1"/>
          <w:numId w:val="48"/>
        </w:numPr>
        <w:rPr>
          <w:b/>
          <w:sz w:val="28"/>
          <w:szCs w:val="28"/>
        </w:rPr>
      </w:pPr>
      <w:r w:rsidRPr="006F7DFC">
        <w:rPr>
          <w:b/>
          <w:sz w:val="28"/>
          <w:szCs w:val="28"/>
        </w:rPr>
        <w:t>Программно-методическое обеспечение</w:t>
      </w:r>
    </w:p>
    <w:p w:rsidR="00C16CAB" w:rsidRPr="006F7DFC" w:rsidRDefault="00C16CAB" w:rsidP="006F7DFC">
      <w:pPr>
        <w:ind w:firstLine="709"/>
        <w:rPr>
          <w:b/>
          <w:sz w:val="28"/>
          <w:szCs w:val="28"/>
        </w:rPr>
      </w:pPr>
      <w:r w:rsidRPr="00A92113"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</w:t>
      </w:r>
      <w:r w:rsidRPr="00A92113">
        <w:t>о</w:t>
      </w:r>
      <w:r w:rsidRPr="00A92113">
        <w:t>бий: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2887"/>
        <w:gridCol w:w="5582"/>
      </w:tblGrid>
      <w:tr w:rsidR="00C16CAB" w:rsidRPr="004D4A65" w:rsidTr="000C348D">
        <w:tc>
          <w:tcPr>
            <w:tcW w:w="652" w:type="dxa"/>
          </w:tcPr>
          <w:p w:rsidR="00C16CAB" w:rsidRPr="004D4A65" w:rsidRDefault="00C16CAB" w:rsidP="006F7DFC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>№</w:t>
            </w:r>
          </w:p>
        </w:tc>
        <w:tc>
          <w:tcPr>
            <w:tcW w:w="2887" w:type="dxa"/>
          </w:tcPr>
          <w:p w:rsidR="00C16CAB" w:rsidRPr="004D4A65" w:rsidRDefault="00C16CAB" w:rsidP="006F7DFC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>Линия развития</w:t>
            </w:r>
          </w:p>
        </w:tc>
        <w:tc>
          <w:tcPr>
            <w:tcW w:w="5582" w:type="dxa"/>
          </w:tcPr>
          <w:p w:rsidR="00C16CAB" w:rsidRPr="004D4A65" w:rsidRDefault="00C16CAB" w:rsidP="006F7DFC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>Программы</w:t>
            </w:r>
          </w:p>
        </w:tc>
      </w:tr>
      <w:tr w:rsidR="00C16CAB" w:rsidRPr="004D4A65" w:rsidTr="000C348D">
        <w:tc>
          <w:tcPr>
            <w:tcW w:w="652" w:type="dxa"/>
          </w:tcPr>
          <w:p w:rsidR="00C16CAB" w:rsidRPr="004D4A65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>1.</w:t>
            </w:r>
          </w:p>
        </w:tc>
        <w:tc>
          <w:tcPr>
            <w:tcW w:w="2887" w:type="dxa"/>
          </w:tcPr>
          <w:p w:rsidR="00C16CAB" w:rsidRDefault="00C16CAB" w:rsidP="006F7DFC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 xml:space="preserve">Образовательная </w:t>
            </w:r>
          </w:p>
          <w:p w:rsidR="00C16CAB" w:rsidRPr="004D4A65" w:rsidRDefault="00C16CAB" w:rsidP="006F7DFC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>область</w:t>
            </w:r>
          </w:p>
          <w:p w:rsidR="00C16CAB" w:rsidRPr="004D4A65" w:rsidRDefault="00C16CAB" w:rsidP="006F7DFC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 xml:space="preserve">«Познавательное </w:t>
            </w:r>
          </w:p>
          <w:p w:rsidR="00C16CAB" w:rsidRPr="004D4A65" w:rsidRDefault="00C16CAB" w:rsidP="006F7DF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р</w:t>
            </w:r>
            <w:r w:rsidRPr="004D4A65">
              <w:rPr>
                <w:b/>
                <w:bCs/>
              </w:rPr>
              <w:t>азвитие»</w:t>
            </w:r>
          </w:p>
        </w:tc>
        <w:tc>
          <w:tcPr>
            <w:tcW w:w="5582" w:type="dxa"/>
          </w:tcPr>
          <w:p w:rsidR="00C16CAB" w:rsidRPr="004D4A65" w:rsidRDefault="00C16CAB" w:rsidP="000C348D">
            <w:pPr>
              <w:jc w:val="both"/>
              <w:rPr>
                <w:bCs/>
              </w:rPr>
            </w:pPr>
            <w:r w:rsidRPr="004D4A65">
              <w:rPr>
                <w:bCs/>
              </w:rPr>
              <w:t>Примерная общеобразовательная программа д</w:t>
            </w:r>
            <w:r w:rsidRPr="004D4A65">
              <w:rPr>
                <w:bCs/>
              </w:rPr>
              <w:t>о</w:t>
            </w:r>
            <w:r w:rsidRPr="004D4A65">
              <w:rPr>
                <w:bCs/>
              </w:rPr>
              <w:t xml:space="preserve">школьного образования «От рождения до школы»/ Под ред. Н.Е. </w:t>
            </w:r>
            <w:proofErr w:type="spellStart"/>
            <w:r w:rsidRPr="004D4A65">
              <w:rPr>
                <w:bCs/>
              </w:rPr>
              <w:t>Вераксы</w:t>
            </w:r>
            <w:proofErr w:type="spellEnd"/>
            <w:r w:rsidRPr="004D4A65">
              <w:rPr>
                <w:bCs/>
              </w:rPr>
              <w:t xml:space="preserve">, Т.С. Комаровой, М.А. </w:t>
            </w:r>
            <w:proofErr w:type="spellStart"/>
            <w:r w:rsidRPr="004D4A65">
              <w:rPr>
                <w:bCs/>
              </w:rPr>
              <w:t>В</w:t>
            </w:r>
            <w:r w:rsidRPr="004D4A65">
              <w:rPr>
                <w:bCs/>
              </w:rPr>
              <w:t>а</w:t>
            </w:r>
            <w:r w:rsidRPr="004D4A65">
              <w:rPr>
                <w:bCs/>
              </w:rPr>
              <w:t>сильевой.-М</w:t>
            </w:r>
            <w:proofErr w:type="spellEnd"/>
            <w:r w:rsidRPr="004D4A65">
              <w:rPr>
                <w:bCs/>
              </w:rPr>
              <w:t>.: Мозаика-Синтез, 2014</w:t>
            </w:r>
          </w:p>
        </w:tc>
      </w:tr>
      <w:tr w:rsidR="00C16CAB" w:rsidRPr="004D4A65" w:rsidTr="000C348D">
        <w:tc>
          <w:tcPr>
            <w:tcW w:w="652" w:type="dxa"/>
          </w:tcPr>
          <w:p w:rsidR="00C16CAB" w:rsidRPr="004D4A65" w:rsidRDefault="00C16CAB" w:rsidP="000C348D">
            <w:pPr>
              <w:jc w:val="both"/>
              <w:rPr>
                <w:bCs/>
              </w:rPr>
            </w:pPr>
          </w:p>
        </w:tc>
        <w:tc>
          <w:tcPr>
            <w:tcW w:w="8469" w:type="dxa"/>
            <w:gridSpan w:val="2"/>
          </w:tcPr>
          <w:p w:rsidR="00C16CAB" w:rsidRPr="004D4A65" w:rsidRDefault="00C16CAB" w:rsidP="000C348D">
            <w:pPr>
              <w:jc w:val="center"/>
              <w:rPr>
                <w:b/>
                <w:u w:val="single"/>
              </w:rPr>
            </w:pPr>
            <w:r w:rsidRPr="004D4A65">
              <w:rPr>
                <w:b/>
                <w:u w:val="single"/>
              </w:rPr>
              <w:t>Развитие познавательно - исследовательской деятельности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Веракса</w:t>
            </w:r>
            <w:proofErr w:type="spellEnd"/>
            <w:r w:rsidRPr="004D4A65">
              <w:t xml:space="preserve">  Н. Е., </w:t>
            </w:r>
            <w:proofErr w:type="spellStart"/>
            <w:r w:rsidRPr="004D4A65">
              <w:t>Веракса</w:t>
            </w:r>
            <w:proofErr w:type="spellEnd"/>
            <w:r w:rsidRPr="004D4A65">
              <w:t xml:space="preserve">  А. Н. Проектная деятельность дошкольников.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Веракса</w:t>
            </w:r>
            <w:proofErr w:type="spellEnd"/>
            <w:r w:rsidRPr="004D4A65">
              <w:t xml:space="preserve"> Н. Е., </w:t>
            </w:r>
            <w:proofErr w:type="spellStart"/>
            <w:r w:rsidRPr="004D4A65">
              <w:t>Галимов</w:t>
            </w:r>
            <w:proofErr w:type="spellEnd"/>
            <w:r w:rsidRPr="004D4A65">
              <w:t xml:space="preserve"> О.Р. Познавательно-исследовательская деятельность дошкольников (4–7 лет).</w:t>
            </w:r>
          </w:p>
          <w:p w:rsidR="00C16CAB" w:rsidRPr="004D4A65" w:rsidRDefault="00C16CAB" w:rsidP="000C348D">
            <w:pPr>
              <w:jc w:val="both"/>
            </w:pPr>
            <w:r w:rsidRPr="004D4A65">
              <w:t xml:space="preserve">Крашенинников Е. Е., Холодова О. Л. Развитие познавательных способностей дошкольников (5–7 лет). </w:t>
            </w:r>
          </w:p>
          <w:p w:rsidR="00C16CAB" w:rsidRPr="004D4A65" w:rsidRDefault="00C16CAB" w:rsidP="000C348D">
            <w:pPr>
              <w:jc w:val="both"/>
            </w:pPr>
            <w:r w:rsidRPr="004D4A65">
              <w:t xml:space="preserve">Павлова Л. Ю. Сборник дидактических игр по ознакомлению с окружающим миром (3–7 лет). </w:t>
            </w:r>
          </w:p>
          <w:p w:rsidR="00C16CAB" w:rsidRPr="004D4A65" w:rsidRDefault="00C16CAB" w:rsidP="000C348D">
            <w:pPr>
              <w:jc w:val="center"/>
              <w:rPr>
                <w:b/>
                <w:u w:val="single"/>
              </w:rPr>
            </w:pPr>
            <w:r w:rsidRPr="004D4A65">
              <w:rPr>
                <w:b/>
                <w:u w:val="single"/>
              </w:rPr>
              <w:t>Ознакомление с предметным окружением и социальным миром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Дыбина</w:t>
            </w:r>
            <w:proofErr w:type="spellEnd"/>
            <w:r w:rsidRPr="004D4A65">
              <w:t xml:space="preserve"> О. В. Ознакомление с предметным и социальным окружением: Мла</w:t>
            </w:r>
            <w:r w:rsidRPr="004D4A65">
              <w:t>д</w:t>
            </w:r>
            <w:r w:rsidRPr="004D4A65">
              <w:t>шая группа (3–4 года), средняя группа (4-5 лет), старшая группа (5–6 лет), по</w:t>
            </w:r>
            <w:r w:rsidRPr="004D4A65">
              <w:t>д</w:t>
            </w:r>
            <w:r w:rsidRPr="004D4A65">
              <w:t xml:space="preserve">готовительная к школе группа (6–7 лет). </w:t>
            </w:r>
          </w:p>
          <w:p w:rsidR="00C16CAB" w:rsidRPr="004D4A65" w:rsidRDefault="00C16CAB" w:rsidP="000C348D">
            <w:pPr>
              <w:jc w:val="both"/>
              <w:rPr>
                <w:b/>
              </w:rPr>
            </w:pPr>
          </w:p>
          <w:p w:rsidR="00C16CAB" w:rsidRPr="004D4A65" w:rsidRDefault="00C16CAB" w:rsidP="000C348D">
            <w:pPr>
              <w:jc w:val="both"/>
              <w:rPr>
                <w:b/>
              </w:rPr>
            </w:pPr>
            <w:r w:rsidRPr="004D4A65">
              <w:rPr>
                <w:b/>
              </w:rPr>
              <w:t xml:space="preserve">Наглядно-дидактические пособия: </w:t>
            </w:r>
          </w:p>
          <w:p w:rsidR="00C16CAB" w:rsidRPr="004D4A65" w:rsidRDefault="00C16CAB" w:rsidP="000C348D">
            <w:pPr>
              <w:jc w:val="both"/>
            </w:pPr>
            <w:r w:rsidRPr="004D4A65">
              <w:rPr>
                <w:b/>
                <w:i/>
              </w:rPr>
              <w:t>Серия «Мир в картинках»:</w:t>
            </w:r>
            <w:r w:rsidRPr="004D4A65">
              <w:t xml:space="preserve"> «Авиация»; «Автомобильный транс порт»; «Ар</w:t>
            </w:r>
            <w:r w:rsidRPr="004D4A65">
              <w:t>к</w:t>
            </w:r>
            <w:r w:rsidRPr="004D4A65">
              <w:t xml:space="preserve">тика и </w:t>
            </w:r>
            <w:proofErr w:type="spellStart"/>
            <w:r w:rsidRPr="004D4A65">
              <w:t>Антарк</w:t>
            </w:r>
            <w:proofErr w:type="spellEnd"/>
            <w:r w:rsidRPr="004D4A65">
              <w:t xml:space="preserve"> тика»; «Бытовая техника»; «Водный транспорт»; «Высоко в г</w:t>
            </w:r>
            <w:r w:rsidRPr="004D4A65">
              <w:t>о</w:t>
            </w:r>
            <w:r w:rsidRPr="004D4A65">
              <w:t xml:space="preserve">рах»; «Инструменты </w:t>
            </w:r>
            <w:proofErr w:type="spellStart"/>
            <w:r w:rsidRPr="004D4A65">
              <w:t>домаш</w:t>
            </w:r>
            <w:proofErr w:type="spellEnd"/>
            <w:r w:rsidRPr="004D4A65">
              <w:t xml:space="preserve"> него мастера»; «Космос»; «Офисная техника и об</w:t>
            </w:r>
            <w:r w:rsidRPr="004D4A65">
              <w:t>о</w:t>
            </w:r>
            <w:r w:rsidRPr="004D4A65">
              <w:t xml:space="preserve">рудование»; «Посуда»; «Школьные при </w:t>
            </w:r>
            <w:proofErr w:type="spellStart"/>
            <w:r w:rsidRPr="004D4A65">
              <w:t>надлежности</w:t>
            </w:r>
            <w:proofErr w:type="spellEnd"/>
            <w:r w:rsidRPr="004D4A65">
              <w:t>».</w:t>
            </w:r>
          </w:p>
          <w:p w:rsidR="00C16CAB" w:rsidRPr="004D4A65" w:rsidRDefault="00C16CAB" w:rsidP="000C348D">
            <w:pPr>
              <w:jc w:val="both"/>
            </w:pPr>
            <w:r w:rsidRPr="004D4A65">
              <w:rPr>
                <w:b/>
                <w:i/>
              </w:rPr>
              <w:t>Серия «Рассказы по картинкам»:</w:t>
            </w:r>
            <w:r w:rsidRPr="004D4A65">
              <w:t xml:space="preserve"> «В деревне»; «Кем быть?»; «Мой дом»; «Профессии».</w:t>
            </w:r>
          </w:p>
          <w:p w:rsidR="00C16CAB" w:rsidRPr="004D4A65" w:rsidRDefault="00C16CAB" w:rsidP="000C348D">
            <w:pPr>
              <w:jc w:val="both"/>
            </w:pPr>
            <w:r w:rsidRPr="004D4A65">
              <w:rPr>
                <w:b/>
                <w:i/>
              </w:rPr>
              <w:t>Серия «Расскажите детям о...»:</w:t>
            </w:r>
            <w:r w:rsidRPr="004D4A65">
              <w:t xml:space="preserve"> «Расскажите детям о бытовых приборах»; «Расскажите детям о космонавтике»; «Расскажите детям о космосе»; «Расск</w:t>
            </w:r>
            <w:r w:rsidRPr="004D4A65">
              <w:t>а</w:t>
            </w:r>
            <w:r w:rsidRPr="004D4A65">
              <w:t>жите детям о рабочих инструментах»; «Расскажите детям о транспорте», «Ра</w:t>
            </w:r>
            <w:r w:rsidRPr="004D4A65">
              <w:t>с</w:t>
            </w:r>
            <w:r w:rsidRPr="004D4A65">
              <w:t>скажите детям о специальных машинах»; «Расскажите детям о хлебе».</w:t>
            </w:r>
          </w:p>
          <w:p w:rsidR="00C16CAB" w:rsidRPr="004D4A65" w:rsidRDefault="00C16CAB" w:rsidP="000C348D">
            <w:pPr>
              <w:jc w:val="both"/>
              <w:rPr>
                <w:b/>
                <w:u w:val="single"/>
              </w:rPr>
            </w:pPr>
            <w:r w:rsidRPr="004D4A65">
              <w:rPr>
                <w:b/>
                <w:u w:val="single"/>
              </w:rPr>
              <w:t xml:space="preserve">Формирование элементарных математических представлений 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Помораева</w:t>
            </w:r>
            <w:proofErr w:type="spellEnd"/>
            <w:r w:rsidRPr="004D4A65">
              <w:t xml:space="preserve"> И. А., </w:t>
            </w:r>
            <w:proofErr w:type="spellStart"/>
            <w:r w:rsidRPr="004D4A65">
              <w:t>Позина</w:t>
            </w:r>
            <w:proofErr w:type="spellEnd"/>
            <w:r w:rsidRPr="004D4A65">
              <w:t xml:space="preserve"> В. А. Формирование элементарных математических </w:t>
            </w:r>
            <w:proofErr w:type="spellStart"/>
            <w:r w:rsidRPr="004D4A65">
              <w:t>представле</w:t>
            </w:r>
            <w:proofErr w:type="spellEnd"/>
            <w:r w:rsidRPr="004D4A65">
              <w:t xml:space="preserve"> </w:t>
            </w:r>
            <w:proofErr w:type="spellStart"/>
            <w:r w:rsidRPr="004D4A65">
              <w:t>ний</w:t>
            </w:r>
            <w:proofErr w:type="spellEnd"/>
            <w:r w:rsidRPr="004D4A65">
              <w:t>. Вторая группа раннего возраста (2–3 года), средняя группа (4-5 лет), старшая группа (5–6 лет), подготовительная к школе группа (6–7 лет).</w:t>
            </w:r>
          </w:p>
          <w:p w:rsidR="00C16CAB" w:rsidRPr="004D4A65" w:rsidRDefault="00C16CAB" w:rsidP="000C348D">
            <w:pPr>
              <w:jc w:val="center"/>
              <w:rPr>
                <w:b/>
                <w:u w:val="single"/>
              </w:rPr>
            </w:pPr>
            <w:r w:rsidRPr="004D4A65">
              <w:rPr>
                <w:b/>
                <w:u w:val="single"/>
              </w:rPr>
              <w:t>Ознакомление с миром природы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Соломенникова</w:t>
            </w:r>
            <w:proofErr w:type="spellEnd"/>
            <w:r w:rsidRPr="004D4A65">
              <w:t xml:space="preserve"> О. А. Ознакомление с природой в детском саду. Вторая группа раннего возраста (2–3 года), средняя группа (4-5 лет), старшая группа (5–6 лет), подготовительная к школе группа (6–7 лет).</w:t>
            </w:r>
          </w:p>
          <w:p w:rsidR="00C16CAB" w:rsidRPr="004D4A65" w:rsidRDefault="00C16CAB" w:rsidP="000C348D">
            <w:pPr>
              <w:jc w:val="both"/>
              <w:rPr>
                <w:b/>
                <w:i/>
              </w:rPr>
            </w:pPr>
            <w:r w:rsidRPr="004D4A65">
              <w:rPr>
                <w:b/>
                <w:i/>
              </w:rPr>
              <w:t xml:space="preserve">Наглядно-дидактические пособия </w:t>
            </w:r>
          </w:p>
          <w:p w:rsidR="00C16CAB" w:rsidRPr="004D4A65" w:rsidRDefault="00C16CAB" w:rsidP="000C348D">
            <w:pPr>
              <w:jc w:val="both"/>
            </w:pPr>
            <w:r w:rsidRPr="004D4A65">
              <w:rPr>
                <w:b/>
                <w:i/>
              </w:rPr>
              <w:t>Плакаты:</w:t>
            </w:r>
            <w:r w:rsidRPr="004D4A65">
              <w:t xml:space="preserve"> «Домашние животные»; «Домашние питомцы»; «Домашние пт</w:t>
            </w:r>
            <w:r w:rsidRPr="004D4A65">
              <w:t>и</w:t>
            </w:r>
            <w:r w:rsidRPr="004D4A65">
              <w:t xml:space="preserve">цы»; «Животные Африки»; «Животные средней полосы»; «Овощи»; «Птицы»; «Фрукты». </w:t>
            </w:r>
            <w:r w:rsidRPr="004D4A65">
              <w:rPr>
                <w:b/>
                <w:i/>
              </w:rPr>
              <w:t>Картины для рассматривания:</w:t>
            </w:r>
            <w:r w:rsidRPr="004D4A65">
              <w:t xml:space="preserve"> </w:t>
            </w:r>
          </w:p>
          <w:p w:rsidR="00C16CAB" w:rsidRPr="004D4A65" w:rsidRDefault="00C16CAB" w:rsidP="000C348D">
            <w:pPr>
              <w:jc w:val="both"/>
            </w:pPr>
            <w:r w:rsidRPr="004D4A65">
              <w:t xml:space="preserve">«Коза с козлятами»; «Кошка с котятами»; «Свинья с поросятами»; «Собака с щенками». </w:t>
            </w:r>
            <w:r w:rsidRPr="004D4A65">
              <w:rPr>
                <w:b/>
                <w:i/>
              </w:rPr>
              <w:t>Серия «Мир в картинках»:</w:t>
            </w:r>
            <w:r w:rsidRPr="004D4A65">
              <w:t xml:space="preserve"> «Деревья и листья»; «Домашние ж</w:t>
            </w:r>
            <w:r w:rsidRPr="004D4A65">
              <w:t>и</w:t>
            </w:r>
            <w:r w:rsidRPr="004D4A65">
              <w:lastRenderedPageBreak/>
              <w:t xml:space="preserve">вотные»; «Домашние </w:t>
            </w:r>
            <w:proofErr w:type="spellStart"/>
            <w:r w:rsidRPr="004D4A65">
              <w:t>пти</w:t>
            </w:r>
            <w:proofErr w:type="spellEnd"/>
            <w:r w:rsidRPr="004D4A65">
              <w:t xml:space="preserve"> </w:t>
            </w:r>
            <w:proofErr w:type="spellStart"/>
            <w:r w:rsidRPr="004D4A65">
              <w:t>цы</w:t>
            </w:r>
            <w:proofErr w:type="spellEnd"/>
            <w:r w:rsidRPr="004D4A65">
              <w:t>»; «Животные — домашние питомцы»; «Животные жарких стран»; «Животные средней полосы»; «Морские обитатели»; «Насек</w:t>
            </w:r>
            <w:r w:rsidRPr="004D4A65">
              <w:t>о</w:t>
            </w:r>
            <w:r w:rsidRPr="004D4A65">
              <w:t xml:space="preserve">мые»; «Овощи»; «Рептилии и амфибии»; «Собаки — друзья и помощники»; «Фрукты»; «Цветы»; «Ягоды лесные»; «Ягоды садовые». </w:t>
            </w:r>
          </w:p>
          <w:p w:rsidR="00C16CAB" w:rsidRPr="004D4A65" w:rsidRDefault="00C16CAB" w:rsidP="000C348D">
            <w:pPr>
              <w:jc w:val="both"/>
            </w:pPr>
            <w:r w:rsidRPr="004D4A65">
              <w:rPr>
                <w:b/>
                <w:i/>
              </w:rPr>
              <w:t>Серия «Рассказы по картинкам»:</w:t>
            </w:r>
            <w:r w:rsidRPr="004D4A65">
              <w:t xml:space="preserve"> «Весна»; «Времена года»; «Зима»; «Лето»; «Осень»; «Родная природа».</w:t>
            </w:r>
          </w:p>
          <w:p w:rsidR="00C16CAB" w:rsidRPr="004D4A65" w:rsidRDefault="00C16CAB" w:rsidP="000C348D">
            <w:pPr>
              <w:jc w:val="both"/>
            </w:pPr>
            <w:r w:rsidRPr="004D4A65">
              <w:rPr>
                <w:b/>
                <w:i/>
              </w:rPr>
              <w:t>Серия «Расскажите детям о...»:</w:t>
            </w:r>
            <w:r w:rsidRPr="004D4A65">
      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</w:t>
            </w:r>
            <w:r w:rsidRPr="004D4A65">
              <w:t>а</w:t>
            </w:r>
            <w:r w:rsidRPr="004D4A65">
              <w:t>телях»; «Расскажите детям о насекомых»; «Расскажите детям о фруктах»; «Ра</w:t>
            </w:r>
            <w:r w:rsidRPr="004D4A65">
              <w:t>с</w:t>
            </w:r>
            <w:r w:rsidRPr="004D4A65">
              <w:t>скажите детям об овощах»; «Расскажите детям о птицах»; «Расскажите детям о садовых ягодах».</w:t>
            </w:r>
          </w:p>
          <w:p w:rsidR="00C16CAB" w:rsidRPr="004D4A65" w:rsidRDefault="00C16CAB" w:rsidP="000C348D">
            <w:pPr>
              <w:jc w:val="center"/>
              <w:rPr>
                <w:b/>
                <w:u w:val="single"/>
              </w:rPr>
            </w:pPr>
            <w:r w:rsidRPr="004D4A65">
              <w:rPr>
                <w:b/>
                <w:u w:val="single"/>
              </w:rPr>
              <w:t>Формирование элементарных математических представлений</w:t>
            </w:r>
          </w:p>
          <w:p w:rsidR="00C16CAB" w:rsidRPr="004D4A65" w:rsidRDefault="00C16CAB" w:rsidP="000C348D">
            <w:pPr>
              <w:jc w:val="center"/>
              <w:rPr>
                <w:b/>
                <w:i/>
              </w:rPr>
            </w:pPr>
            <w:r w:rsidRPr="004D4A65">
              <w:rPr>
                <w:b/>
                <w:i/>
              </w:rPr>
              <w:t>Методические пособия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Помораева</w:t>
            </w:r>
            <w:proofErr w:type="spellEnd"/>
            <w:r w:rsidRPr="004D4A65">
              <w:t xml:space="preserve"> И. А., </w:t>
            </w:r>
            <w:proofErr w:type="spellStart"/>
            <w:r w:rsidRPr="004D4A65">
              <w:t>Позина</w:t>
            </w:r>
            <w:proofErr w:type="spellEnd"/>
            <w:r w:rsidRPr="004D4A65">
              <w:t xml:space="preserve"> В. А. «Формирование элементарных математических представлений. Вторая группа раннего возраста» (2–3 года). 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Помораева</w:t>
            </w:r>
            <w:proofErr w:type="spellEnd"/>
            <w:r w:rsidRPr="004D4A65">
              <w:t xml:space="preserve"> И. А., </w:t>
            </w:r>
            <w:proofErr w:type="spellStart"/>
            <w:r w:rsidRPr="004D4A65">
              <w:t>Позина</w:t>
            </w:r>
            <w:proofErr w:type="spellEnd"/>
            <w:r w:rsidRPr="004D4A65">
              <w:t xml:space="preserve"> В. А. «Формирование элементарных математических представлений. Младшая группа» (3–4 года).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Помораева</w:t>
            </w:r>
            <w:proofErr w:type="spellEnd"/>
            <w:r w:rsidRPr="004D4A65">
              <w:t xml:space="preserve"> И. А., </w:t>
            </w:r>
            <w:proofErr w:type="spellStart"/>
            <w:r w:rsidRPr="004D4A65">
              <w:t>Позина</w:t>
            </w:r>
            <w:proofErr w:type="spellEnd"/>
            <w:r w:rsidRPr="004D4A65">
              <w:t xml:space="preserve"> В. А. «Формирование элементарных математических представлений. Средняя группа» (4–5 лет). 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Помораева</w:t>
            </w:r>
            <w:proofErr w:type="spellEnd"/>
            <w:r w:rsidRPr="004D4A65">
              <w:t xml:space="preserve"> И. А., </w:t>
            </w:r>
            <w:proofErr w:type="spellStart"/>
            <w:r w:rsidRPr="004D4A65">
              <w:t>Позина</w:t>
            </w:r>
            <w:proofErr w:type="spellEnd"/>
            <w:r w:rsidRPr="004D4A65">
              <w:t xml:space="preserve"> В. А. «Формирование элементарных математических представлений. Старшая группа» (5–6 лет). </w:t>
            </w:r>
          </w:p>
          <w:p w:rsidR="00C16CAB" w:rsidRPr="004D4A65" w:rsidRDefault="00C16CAB" w:rsidP="000C348D">
            <w:pPr>
              <w:jc w:val="both"/>
              <w:rPr>
                <w:b/>
                <w:bCs/>
              </w:rPr>
            </w:pPr>
            <w:proofErr w:type="spellStart"/>
            <w:r w:rsidRPr="004D4A65">
              <w:t>Помораева</w:t>
            </w:r>
            <w:proofErr w:type="spellEnd"/>
            <w:r w:rsidRPr="004D4A65">
              <w:t xml:space="preserve"> И. А., </w:t>
            </w:r>
            <w:proofErr w:type="spellStart"/>
            <w:r w:rsidRPr="004D4A65">
              <w:t>Позина</w:t>
            </w:r>
            <w:proofErr w:type="spellEnd"/>
            <w:r w:rsidRPr="004D4A65">
              <w:t xml:space="preserve"> В. А. «Формирование элементарных математических представлений. Подготовительная к школе группа» (6–7 лет).</w:t>
            </w:r>
          </w:p>
        </w:tc>
      </w:tr>
      <w:tr w:rsidR="00C16CAB" w:rsidRPr="004D4A65" w:rsidTr="000C348D">
        <w:tc>
          <w:tcPr>
            <w:tcW w:w="652" w:type="dxa"/>
          </w:tcPr>
          <w:p w:rsidR="00C16CAB" w:rsidRPr="004D4A65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  <w:lang w:val="en-US"/>
              </w:rPr>
              <w:lastRenderedPageBreak/>
              <w:t>2</w:t>
            </w:r>
            <w:r w:rsidRPr="004D4A65">
              <w:rPr>
                <w:b/>
                <w:bCs/>
              </w:rPr>
              <w:t>.</w:t>
            </w:r>
          </w:p>
        </w:tc>
        <w:tc>
          <w:tcPr>
            <w:tcW w:w="2887" w:type="dxa"/>
          </w:tcPr>
          <w:p w:rsidR="00C16CAB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 xml:space="preserve">Образовательная </w:t>
            </w:r>
          </w:p>
          <w:p w:rsidR="00C16CAB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 xml:space="preserve">область </w:t>
            </w:r>
          </w:p>
          <w:p w:rsidR="00C16CAB" w:rsidRPr="004D4A65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>«Речевое развитие»</w:t>
            </w:r>
          </w:p>
        </w:tc>
        <w:tc>
          <w:tcPr>
            <w:tcW w:w="5582" w:type="dxa"/>
          </w:tcPr>
          <w:p w:rsidR="00C16CAB" w:rsidRPr="004D4A65" w:rsidRDefault="00C16CAB" w:rsidP="000C348D">
            <w:pPr>
              <w:jc w:val="both"/>
              <w:rPr>
                <w:bCs/>
              </w:rPr>
            </w:pPr>
            <w:r w:rsidRPr="004D4A65">
              <w:rPr>
                <w:bCs/>
              </w:rPr>
              <w:t>Примерная общеобразовательная программа д</w:t>
            </w:r>
            <w:r w:rsidRPr="004D4A65">
              <w:rPr>
                <w:bCs/>
              </w:rPr>
              <w:t>о</w:t>
            </w:r>
            <w:r w:rsidRPr="004D4A65">
              <w:rPr>
                <w:bCs/>
              </w:rPr>
              <w:t xml:space="preserve">школьного образования «От рождения до школы»/ Под ред. Н.Е. </w:t>
            </w:r>
            <w:proofErr w:type="spellStart"/>
            <w:r w:rsidRPr="004D4A65">
              <w:rPr>
                <w:bCs/>
              </w:rPr>
              <w:t>Вераксы</w:t>
            </w:r>
            <w:proofErr w:type="spellEnd"/>
            <w:r w:rsidRPr="004D4A65">
              <w:rPr>
                <w:bCs/>
              </w:rPr>
              <w:t xml:space="preserve">, Т.С. Комаровой, М.А. </w:t>
            </w:r>
            <w:proofErr w:type="spellStart"/>
            <w:r w:rsidRPr="004D4A65">
              <w:rPr>
                <w:bCs/>
              </w:rPr>
              <w:t>В</w:t>
            </w:r>
            <w:r w:rsidRPr="004D4A65">
              <w:rPr>
                <w:bCs/>
              </w:rPr>
              <w:t>а</w:t>
            </w:r>
            <w:r w:rsidRPr="004D4A65">
              <w:rPr>
                <w:bCs/>
              </w:rPr>
              <w:t>сильевой.-М</w:t>
            </w:r>
            <w:proofErr w:type="spellEnd"/>
            <w:r w:rsidRPr="004D4A65">
              <w:rPr>
                <w:bCs/>
              </w:rPr>
              <w:t>.: Мозаика-Синтез, 2014</w:t>
            </w:r>
          </w:p>
        </w:tc>
      </w:tr>
      <w:tr w:rsidR="00C16CAB" w:rsidRPr="004D4A65" w:rsidTr="000C348D">
        <w:tc>
          <w:tcPr>
            <w:tcW w:w="652" w:type="dxa"/>
          </w:tcPr>
          <w:p w:rsidR="00C16CAB" w:rsidRPr="004D4A65" w:rsidRDefault="00C16CAB" w:rsidP="000C348D">
            <w:pPr>
              <w:jc w:val="both"/>
              <w:rPr>
                <w:bCs/>
              </w:rPr>
            </w:pPr>
          </w:p>
        </w:tc>
        <w:tc>
          <w:tcPr>
            <w:tcW w:w="8469" w:type="dxa"/>
            <w:gridSpan w:val="2"/>
          </w:tcPr>
          <w:p w:rsidR="00C16CAB" w:rsidRPr="004D4A65" w:rsidRDefault="00C16CAB" w:rsidP="000C348D">
            <w:pPr>
              <w:jc w:val="center"/>
              <w:rPr>
                <w:b/>
                <w:i/>
              </w:rPr>
            </w:pPr>
            <w:r w:rsidRPr="004D4A65">
              <w:rPr>
                <w:b/>
                <w:i/>
              </w:rPr>
              <w:t>Методические пособия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Гербова</w:t>
            </w:r>
            <w:proofErr w:type="spellEnd"/>
            <w:r w:rsidRPr="004D4A65">
              <w:t xml:space="preserve"> В.В. «Развитие речи в разновозрастной группе детского сада. Младшая разновозрастная группа» (2–4 года) 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Гербова</w:t>
            </w:r>
            <w:proofErr w:type="spellEnd"/>
            <w:r w:rsidRPr="004D4A65">
              <w:t xml:space="preserve"> В. В. «Развитие речи в детском саду: Вторая группа раннего возраста» (2–3 года). 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Гербова</w:t>
            </w:r>
            <w:proofErr w:type="spellEnd"/>
            <w:r w:rsidRPr="004D4A65">
              <w:t xml:space="preserve"> В. В. «Развитие речи в детском саду: Младшая группа» (3–4 года).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Гербова</w:t>
            </w:r>
            <w:proofErr w:type="spellEnd"/>
            <w:r w:rsidRPr="004D4A65">
              <w:t xml:space="preserve"> В. В. «Развитие речи в детском саду: Средняя группа» (4–5 лет). 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Гербова</w:t>
            </w:r>
            <w:proofErr w:type="spellEnd"/>
            <w:r w:rsidRPr="004D4A65">
              <w:t xml:space="preserve"> В. В. «Развитие речи в детском саду: Старшая группа» (5–6 лет). 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Гербова</w:t>
            </w:r>
            <w:proofErr w:type="spellEnd"/>
            <w:r w:rsidRPr="004D4A65">
              <w:t xml:space="preserve"> В. В. «Развитие речи в детском саду: Подготовительная к школе гру</w:t>
            </w:r>
            <w:r w:rsidRPr="004D4A65">
              <w:t>п</w:t>
            </w:r>
            <w:r w:rsidRPr="004D4A65">
              <w:t xml:space="preserve">па» (6–7 лет). 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Варенцова</w:t>
            </w:r>
            <w:proofErr w:type="spellEnd"/>
            <w:r w:rsidRPr="004D4A65">
              <w:t xml:space="preserve"> Н. С. «Обучение дошкольников грамоте».</w:t>
            </w:r>
          </w:p>
          <w:p w:rsidR="00C16CAB" w:rsidRPr="004D4A65" w:rsidRDefault="00C16CAB" w:rsidP="000C348D">
            <w:pPr>
              <w:jc w:val="center"/>
              <w:rPr>
                <w:b/>
                <w:i/>
              </w:rPr>
            </w:pPr>
            <w:r w:rsidRPr="004D4A65">
              <w:rPr>
                <w:b/>
                <w:i/>
              </w:rPr>
              <w:t>Наглядно-дидактические пособия</w:t>
            </w:r>
          </w:p>
          <w:p w:rsidR="00C16CAB" w:rsidRPr="004D4A65" w:rsidRDefault="00C16CAB" w:rsidP="000C348D">
            <w:pPr>
              <w:jc w:val="both"/>
            </w:pPr>
            <w:r w:rsidRPr="004D4A65">
              <w:t>Серия «Грамматика в картинках»: «Антонимы. Глаголы»; «Антонимы. Прил</w:t>
            </w:r>
            <w:r w:rsidRPr="004D4A65">
              <w:t>а</w:t>
            </w:r>
            <w:r w:rsidRPr="004D4A65">
              <w:t xml:space="preserve">гательные»; «Говори правильно»; «Множественное число»; «Многозначные слова»; «Один — много»; «Словообразование»; «Ударение». </w:t>
            </w:r>
          </w:p>
          <w:p w:rsidR="00C16CAB" w:rsidRPr="004D4A65" w:rsidRDefault="00C16CAB" w:rsidP="000C348D">
            <w:pPr>
              <w:jc w:val="both"/>
            </w:pPr>
            <w:r w:rsidRPr="004D4A65">
              <w:t xml:space="preserve">Развитие речи в детском саду: Для работы с детьми 2–3 лет. 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Гербова</w:t>
            </w:r>
            <w:proofErr w:type="spellEnd"/>
            <w:r w:rsidRPr="004D4A65">
              <w:t xml:space="preserve"> В. В. Развитие речи в детском саду: Для работы с детьми 3–4 лет. 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Гербова</w:t>
            </w:r>
            <w:proofErr w:type="spellEnd"/>
            <w:r w:rsidRPr="004D4A65">
              <w:t xml:space="preserve"> В. В. Развитие речи в детском саду: Для работы с детьми 4–6 лет. 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Гербова</w:t>
            </w:r>
            <w:proofErr w:type="spellEnd"/>
            <w:r w:rsidRPr="004D4A65">
              <w:t xml:space="preserve"> В. В. Правильно или неправильно. Для работы с детьми 2–4 лет. 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Гербова</w:t>
            </w:r>
            <w:proofErr w:type="spellEnd"/>
            <w:r w:rsidRPr="004D4A65">
              <w:t xml:space="preserve"> В. В. Развитие речи в детском саду. Для работы с детьми 2–4 лет. Ра</w:t>
            </w:r>
            <w:r w:rsidRPr="004D4A65">
              <w:t>з</w:t>
            </w:r>
            <w:r w:rsidRPr="004D4A65">
              <w:t xml:space="preserve">даточный </w:t>
            </w:r>
            <w:proofErr w:type="spellStart"/>
            <w:r w:rsidRPr="004D4A65">
              <w:t>ма</w:t>
            </w:r>
            <w:proofErr w:type="spellEnd"/>
            <w:r w:rsidRPr="004D4A65">
              <w:t xml:space="preserve"> </w:t>
            </w:r>
            <w:proofErr w:type="spellStart"/>
            <w:r w:rsidRPr="004D4A65">
              <w:t>териал</w:t>
            </w:r>
            <w:proofErr w:type="spellEnd"/>
            <w:r w:rsidRPr="004D4A65">
              <w:t xml:space="preserve">. </w:t>
            </w:r>
          </w:p>
          <w:p w:rsidR="00C16CAB" w:rsidRPr="004D4A65" w:rsidRDefault="00C16CAB" w:rsidP="000C348D">
            <w:pPr>
              <w:jc w:val="both"/>
              <w:rPr>
                <w:bCs/>
              </w:rPr>
            </w:pPr>
            <w:proofErr w:type="spellStart"/>
            <w:r w:rsidRPr="004D4A65">
              <w:t>Гербова</w:t>
            </w:r>
            <w:proofErr w:type="spellEnd"/>
            <w:r w:rsidRPr="004D4A65">
              <w:t xml:space="preserve"> В. В. Серия «Рассказы по картинкам»: «Колобок»; «Курочка Ряба»; «Репка»; «Теремок»</w:t>
            </w:r>
          </w:p>
        </w:tc>
      </w:tr>
      <w:tr w:rsidR="00C16CAB" w:rsidRPr="004D4A65" w:rsidTr="000C348D">
        <w:tc>
          <w:tcPr>
            <w:tcW w:w="652" w:type="dxa"/>
          </w:tcPr>
          <w:p w:rsidR="00C16CAB" w:rsidRPr="004D4A65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>3.</w:t>
            </w:r>
          </w:p>
        </w:tc>
        <w:tc>
          <w:tcPr>
            <w:tcW w:w="2887" w:type="dxa"/>
          </w:tcPr>
          <w:p w:rsidR="00C16CAB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 xml:space="preserve">Образовательная </w:t>
            </w:r>
          </w:p>
          <w:p w:rsidR="00C16CAB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lastRenderedPageBreak/>
              <w:t xml:space="preserve">область </w:t>
            </w:r>
          </w:p>
          <w:p w:rsidR="00C16CAB" w:rsidRPr="004D4A65" w:rsidRDefault="00C16CAB" w:rsidP="004D4A65">
            <w:pPr>
              <w:jc w:val="center"/>
              <w:rPr>
                <w:bCs/>
              </w:rPr>
            </w:pPr>
            <w:r w:rsidRPr="004D4A65">
              <w:rPr>
                <w:b/>
                <w:bCs/>
              </w:rPr>
              <w:t>«Художественно-эстетическое развитие»</w:t>
            </w:r>
          </w:p>
        </w:tc>
        <w:tc>
          <w:tcPr>
            <w:tcW w:w="5582" w:type="dxa"/>
          </w:tcPr>
          <w:p w:rsidR="00C16CAB" w:rsidRPr="004D4A65" w:rsidRDefault="00C16CAB" w:rsidP="000C348D">
            <w:pPr>
              <w:jc w:val="both"/>
              <w:rPr>
                <w:bCs/>
              </w:rPr>
            </w:pPr>
            <w:r w:rsidRPr="004D4A65">
              <w:rPr>
                <w:bCs/>
              </w:rPr>
              <w:lastRenderedPageBreak/>
              <w:t>Примерная общеобразовательная программа д</w:t>
            </w:r>
            <w:r w:rsidRPr="004D4A65">
              <w:rPr>
                <w:bCs/>
              </w:rPr>
              <w:t>о</w:t>
            </w:r>
            <w:r w:rsidRPr="004D4A65">
              <w:rPr>
                <w:bCs/>
              </w:rPr>
              <w:lastRenderedPageBreak/>
              <w:t xml:space="preserve">школьного образования «От рождения до школы»/ Под ред. Н.Е. </w:t>
            </w:r>
            <w:proofErr w:type="spellStart"/>
            <w:r w:rsidRPr="004D4A65">
              <w:rPr>
                <w:bCs/>
              </w:rPr>
              <w:t>Вераксы</w:t>
            </w:r>
            <w:proofErr w:type="spellEnd"/>
            <w:r w:rsidRPr="004D4A65">
              <w:rPr>
                <w:bCs/>
              </w:rPr>
              <w:t xml:space="preserve">, Т.С. Комаровой, М.А. </w:t>
            </w:r>
            <w:proofErr w:type="spellStart"/>
            <w:r w:rsidRPr="004D4A65">
              <w:rPr>
                <w:bCs/>
              </w:rPr>
              <w:t>В</w:t>
            </w:r>
            <w:r w:rsidRPr="004D4A65">
              <w:rPr>
                <w:bCs/>
              </w:rPr>
              <w:t>а</w:t>
            </w:r>
            <w:r w:rsidRPr="004D4A65">
              <w:rPr>
                <w:bCs/>
              </w:rPr>
              <w:t>сильевой.-М</w:t>
            </w:r>
            <w:proofErr w:type="spellEnd"/>
            <w:r w:rsidRPr="004D4A65">
              <w:rPr>
                <w:bCs/>
              </w:rPr>
              <w:t>.: Мозаика-Синтез, 2014</w:t>
            </w:r>
          </w:p>
          <w:p w:rsidR="00C16CAB" w:rsidRPr="004D4A65" w:rsidRDefault="00C16CAB" w:rsidP="000C348D">
            <w:pPr>
              <w:jc w:val="both"/>
              <w:rPr>
                <w:bCs/>
              </w:rPr>
            </w:pPr>
            <w:r w:rsidRPr="004D4A65">
              <w:rPr>
                <w:b/>
                <w:bCs/>
              </w:rPr>
              <w:t>Б)</w:t>
            </w:r>
            <w:r w:rsidRPr="004D4A65">
              <w:rPr>
                <w:bCs/>
              </w:rPr>
              <w:t xml:space="preserve"> Программа по музыкальному воспитанию в де</w:t>
            </w:r>
            <w:r w:rsidRPr="004D4A65">
              <w:rPr>
                <w:bCs/>
              </w:rPr>
              <w:t>т</w:t>
            </w:r>
            <w:r w:rsidRPr="004D4A65">
              <w:rPr>
                <w:bCs/>
              </w:rPr>
              <w:t xml:space="preserve">ском саду «Ладушки», </w:t>
            </w:r>
            <w:proofErr w:type="spellStart"/>
            <w:r w:rsidRPr="004D4A65">
              <w:rPr>
                <w:bCs/>
              </w:rPr>
              <w:t>Каплунова</w:t>
            </w:r>
            <w:proofErr w:type="spellEnd"/>
            <w:r w:rsidRPr="004D4A65">
              <w:rPr>
                <w:bCs/>
              </w:rPr>
              <w:t xml:space="preserve"> И.М.</w:t>
            </w:r>
          </w:p>
        </w:tc>
      </w:tr>
      <w:tr w:rsidR="00C16CAB" w:rsidRPr="004D4A65" w:rsidTr="000C348D">
        <w:tc>
          <w:tcPr>
            <w:tcW w:w="652" w:type="dxa"/>
          </w:tcPr>
          <w:p w:rsidR="00C16CAB" w:rsidRPr="004D4A65" w:rsidRDefault="00C16CAB" w:rsidP="000C348D">
            <w:pPr>
              <w:jc w:val="both"/>
              <w:rPr>
                <w:bCs/>
              </w:rPr>
            </w:pPr>
          </w:p>
        </w:tc>
        <w:tc>
          <w:tcPr>
            <w:tcW w:w="8469" w:type="dxa"/>
            <w:gridSpan w:val="2"/>
          </w:tcPr>
          <w:p w:rsidR="00C16CAB" w:rsidRPr="004D4A65" w:rsidRDefault="00C16CAB" w:rsidP="000C348D">
            <w:pPr>
              <w:jc w:val="center"/>
              <w:rPr>
                <w:b/>
                <w:i/>
              </w:rPr>
            </w:pPr>
            <w:r w:rsidRPr="004D4A65">
              <w:rPr>
                <w:b/>
                <w:i/>
              </w:rPr>
              <w:t>Методические пособия</w:t>
            </w:r>
          </w:p>
          <w:p w:rsidR="00C16CAB" w:rsidRPr="004D4A65" w:rsidRDefault="00C16CAB" w:rsidP="000C348D">
            <w:pPr>
              <w:jc w:val="both"/>
            </w:pPr>
            <w:r w:rsidRPr="004D4A65">
              <w:t xml:space="preserve">Комарова Т. С. Детское художественное творчество. Для работы с детьми 2–7 лет. </w:t>
            </w:r>
          </w:p>
          <w:p w:rsidR="00C16CAB" w:rsidRPr="004D4A65" w:rsidRDefault="00C16CAB" w:rsidP="000C348D">
            <w:pPr>
              <w:jc w:val="both"/>
            </w:pPr>
            <w:r w:rsidRPr="004D4A65">
              <w:t>Комарова Т. С. Изобразительная деятельность в детском саду. Младшая группа (3-4 года), (4-5 лет), (5-6 лет), (6-7 лет).</w:t>
            </w:r>
          </w:p>
          <w:p w:rsidR="00C16CAB" w:rsidRPr="004D4A65" w:rsidRDefault="00C16CAB" w:rsidP="000C348D">
            <w:pPr>
              <w:jc w:val="both"/>
            </w:pPr>
            <w:r w:rsidRPr="004D4A65">
              <w:t xml:space="preserve">Комарова Т. С. Развитие художественных способностей дошкольников. </w:t>
            </w:r>
          </w:p>
          <w:p w:rsidR="00C16CAB" w:rsidRPr="004D4A65" w:rsidRDefault="00C16CAB" w:rsidP="000C348D">
            <w:pPr>
              <w:jc w:val="both"/>
            </w:pPr>
            <w:r w:rsidRPr="004D4A65">
              <w:t xml:space="preserve">Комарова Т. С., </w:t>
            </w:r>
            <w:proofErr w:type="spellStart"/>
            <w:r w:rsidRPr="004D4A65">
              <w:t>Зацепина</w:t>
            </w:r>
            <w:proofErr w:type="spellEnd"/>
            <w:r w:rsidRPr="004D4A65">
              <w:t xml:space="preserve"> М. Б. Интеграция в воспитательно-образовательной работе детского сада. 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Куцакова</w:t>
            </w:r>
            <w:proofErr w:type="spellEnd"/>
            <w:r w:rsidRPr="004D4A65">
              <w:t xml:space="preserve"> Л. В. Конструирование из строительного материала: Средняя группа (4–5 лет), старшая группа (5-6 лет), подготовительная группа (6-7 лет).</w:t>
            </w:r>
          </w:p>
          <w:p w:rsidR="00C16CAB" w:rsidRPr="004D4A65" w:rsidRDefault="00C16CAB" w:rsidP="000C348D">
            <w:pPr>
              <w:jc w:val="center"/>
              <w:rPr>
                <w:b/>
                <w:i/>
              </w:rPr>
            </w:pPr>
            <w:r w:rsidRPr="004D4A65">
              <w:rPr>
                <w:b/>
                <w:i/>
              </w:rPr>
              <w:t>Хрестоматии</w:t>
            </w:r>
          </w:p>
          <w:p w:rsidR="00C16CAB" w:rsidRPr="004D4A65" w:rsidRDefault="00C16CAB" w:rsidP="000C348D">
            <w:pPr>
              <w:jc w:val="both"/>
            </w:pPr>
            <w:r w:rsidRPr="004D4A65">
              <w:t>Хрестоматия для чтения детям в детском саду и дома: 1–3 года, 2-3 года, 3-4 года, 4-5 лет,</w:t>
            </w:r>
          </w:p>
          <w:p w:rsidR="00C16CAB" w:rsidRPr="004D4A65" w:rsidRDefault="00C16CAB" w:rsidP="000C348D">
            <w:pPr>
              <w:jc w:val="both"/>
            </w:pPr>
            <w:r w:rsidRPr="004D4A65">
              <w:t>5-6 лет, 6-7 лет.</w:t>
            </w:r>
          </w:p>
          <w:p w:rsidR="00C16CAB" w:rsidRPr="004D4A65" w:rsidRDefault="00C16CAB" w:rsidP="000C348D">
            <w:pPr>
              <w:jc w:val="center"/>
              <w:rPr>
                <w:b/>
                <w:i/>
              </w:rPr>
            </w:pPr>
            <w:r w:rsidRPr="004D4A65">
              <w:rPr>
                <w:b/>
                <w:i/>
              </w:rPr>
              <w:t>Наглядно-дидактические пособия</w:t>
            </w:r>
          </w:p>
          <w:p w:rsidR="00C16CAB" w:rsidRPr="004D4A65" w:rsidRDefault="00C16CAB" w:rsidP="000C348D">
            <w:pPr>
              <w:jc w:val="both"/>
            </w:pPr>
            <w:r w:rsidRPr="004D4A65">
              <w:t>Серия «Мир в картинках»: «Гжель»; «Городецкая роспись по дереву»; «Ды</w:t>
            </w:r>
            <w:r w:rsidRPr="004D4A65">
              <w:t>м</w:t>
            </w:r>
            <w:r w:rsidRPr="004D4A65">
              <w:t xml:space="preserve">ковская </w:t>
            </w:r>
            <w:proofErr w:type="spellStart"/>
            <w:r w:rsidRPr="004D4A65">
              <w:t>игруш</w:t>
            </w:r>
            <w:proofErr w:type="spellEnd"/>
            <w:r w:rsidRPr="004D4A65">
              <w:t xml:space="preserve"> </w:t>
            </w:r>
            <w:proofErr w:type="spellStart"/>
            <w:r w:rsidRPr="004D4A65">
              <w:t>ка</w:t>
            </w:r>
            <w:proofErr w:type="spellEnd"/>
            <w:r w:rsidRPr="004D4A65">
              <w:t>»; «Каргополь — народная игрушка»; «Музыкальные инстр</w:t>
            </w:r>
            <w:r w:rsidRPr="004D4A65">
              <w:t>у</w:t>
            </w:r>
            <w:r w:rsidRPr="004D4A65">
              <w:t>менты»; «</w:t>
            </w:r>
            <w:proofErr w:type="spellStart"/>
            <w:r w:rsidRPr="004D4A65">
              <w:t>Полхов-Майдан</w:t>
            </w:r>
            <w:proofErr w:type="spellEnd"/>
            <w:r w:rsidRPr="004D4A65">
              <w:t>»; «</w:t>
            </w:r>
            <w:proofErr w:type="spellStart"/>
            <w:r w:rsidRPr="004D4A65">
              <w:t>Филимоновская</w:t>
            </w:r>
            <w:proofErr w:type="spellEnd"/>
            <w:r w:rsidRPr="004D4A65">
              <w:t xml:space="preserve"> народная игрушка»; «Хохлома».</w:t>
            </w:r>
          </w:p>
        </w:tc>
      </w:tr>
      <w:tr w:rsidR="00C16CAB" w:rsidRPr="004D4A65" w:rsidTr="000C348D">
        <w:tc>
          <w:tcPr>
            <w:tcW w:w="652" w:type="dxa"/>
          </w:tcPr>
          <w:p w:rsidR="00C16CAB" w:rsidRPr="004D4A65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>4.</w:t>
            </w:r>
          </w:p>
        </w:tc>
        <w:tc>
          <w:tcPr>
            <w:tcW w:w="2887" w:type="dxa"/>
          </w:tcPr>
          <w:p w:rsidR="00C16CAB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 xml:space="preserve">Образовательная </w:t>
            </w:r>
          </w:p>
          <w:p w:rsidR="00C16CAB" w:rsidRPr="004D4A65" w:rsidRDefault="00C16CAB" w:rsidP="004D4A65">
            <w:pPr>
              <w:jc w:val="center"/>
              <w:rPr>
                <w:bCs/>
              </w:rPr>
            </w:pPr>
            <w:r w:rsidRPr="004D4A65">
              <w:rPr>
                <w:b/>
                <w:bCs/>
              </w:rPr>
              <w:t>область «Физическое развитие»</w:t>
            </w:r>
          </w:p>
        </w:tc>
        <w:tc>
          <w:tcPr>
            <w:tcW w:w="5582" w:type="dxa"/>
          </w:tcPr>
          <w:p w:rsidR="00C16CAB" w:rsidRPr="004D4A65" w:rsidRDefault="00C16CAB" w:rsidP="000C348D">
            <w:pPr>
              <w:jc w:val="both"/>
              <w:rPr>
                <w:bCs/>
              </w:rPr>
            </w:pPr>
            <w:r w:rsidRPr="004D4A65">
              <w:rPr>
                <w:bCs/>
              </w:rPr>
              <w:t>Примерная общеобразовательная программа д</w:t>
            </w:r>
            <w:r w:rsidRPr="004D4A65">
              <w:rPr>
                <w:bCs/>
              </w:rPr>
              <w:t>о</w:t>
            </w:r>
            <w:r w:rsidRPr="004D4A65">
              <w:rPr>
                <w:bCs/>
              </w:rPr>
              <w:t xml:space="preserve">школьного образования «От рождения до школы»/ Под ред. Н.Е. </w:t>
            </w:r>
            <w:proofErr w:type="spellStart"/>
            <w:r w:rsidRPr="004D4A65">
              <w:rPr>
                <w:bCs/>
              </w:rPr>
              <w:t>Вераксы</w:t>
            </w:r>
            <w:proofErr w:type="spellEnd"/>
            <w:r w:rsidRPr="004D4A65">
              <w:rPr>
                <w:bCs/>
              </w:rPr>
              <w:t xml:space="preserve">, Т.С. Комаровой, М.А. </w:t>
            </w:r>
            <w:proofErr w:type="spellStart"/>
            <w:r w:rsidRPr="004D4A65">
              <w:rPr>
                <w:bCs/>
              </w:rPr>
              <w:t>В</w:t>
            </w:r>
            <w:r w:rsidRPr="004D4A65">
              <w:rPr>
                <w:bCs/>
              </w:rPr>
              <w:t>а</w:t>
            </w:r>
            <w:r w:rsidRPr="004D4A65">
              <w:rPr>
                <w:bCs/>
              </w:rPr>
              <w:t>сильевой.-М</w:t>
            </w:r>
            <w:proofErr w:type="spellEnd"/>
            <w:r w:rsidRPr="004D4A65">
              <w:rPr>
                <w:bCs/>
              </w:rPr>
              <w:t>.: Мозаика-Синтез, 2014</w:t>
            </w:r>
          </w:p>
          <w:p w:rsidR="00C16CAB" w:rsidRPr="004D4A65" w:rsidRDefault="00C16CAB" w:rsidP="000C348D">
            <w:pPr>
              <w:jc w:val="both"/>
              <w:rPr>
                <w:bCs/>
              </w:rPr>
            </w:pPr>
          </w:p>
        </w:tc>
      </w:tr>
      <w:tr w:rsidR="00C16CAB" w:rsidRPr="004D4A65" w:rsidTr="000C348D">
        <w:tc>
          <w:tcPr>
            <w:tcW w:w="652" w:type="dxa"/>
          </w:tcPr>
          <w:p w:rsidR="00C16CAB" w:rsidRPr="004D4A65" w:rsidRDefault="00C16CAB" w:rsidP="000C348D">
            <w:pPr>
              <w:jc w:val="both"/>
              <w:rPr>
                <w:bCs/>
              </w:rPr>
            </w:pPr>
          </w:p>
        </w:tc>
        <w:tc>
          <w:tcPr>
            <w:tcW w:w="8469" w:type="dxa"/>
            <w:gridSpan w:val="2"/>
          </w:tcPr>
          <w:p w:rsidR="00C16CAB" w:rsidRPr="004D4A65" w:rsidRDefault="00C16CAB" w:rsidP="000C348D">
            <w:pPr>
              <w:jc w:val="center"/>
              <w:rPr>
                <w:b/>
                <w:i/>
              </w:rPr>
            </w:pPr>
            <w:r w:rsidRPr="004D4A65">
              <w:rPr>
                <w:b/>
                <w:i/>
              </w:rPr>
              <w:t>Методические пособия</w:t>
            </w:r>
          </w:p>
          <w:p w:rsidR="00C16CAB" w:rsidRPr="004D4A65" w:rsidRDefault="00C16CAB" w:rsidP="000C348D">
            <w:pPr>
              <w:jc w:val="both"/>
            </w:pPr>
            <w:r w:rsidRPr="004D4A65">
              <w:t xml:space="preserve">Борисова М. М. Малоподвижные игры и игровые упражнения. Для занятий с детьми 3–7 лет. 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Пензулаева</w:t>
            </w:r>
            <w:proofErr w:type="spellEnd"/>
            <w:r w:rsidRPr="004D4A65">
              <w:t xml:space="preserve"> Л. И. Физическая культура в детском саду: (3–4 года), (4-5 лет), (5-6 лет), (6-7 лет).</w:t>
            </w:r>
          </w:p>
          <w:p w:rsidR="00C16CAB" w:rsidRPr="004D4A65" w:rsidRDefault="00C16CAB" w:rsidP="000C348D">
            <w:pPr>
              <w:jc w:val="both"/>
            </w:pPr>
            <w:proofErr w:type="spellStart"/>
            <w:r w:rsidRPr="004D4A65">
              <w:t>Пензулаева</w:t>
            </w:r>
            <w:proofErr w:type="spellEnd"/>
            <w:r w:rsidRPr="004D4A65">
              <w:t xml:space="preserve"> Л. И. Оздоровительная гимнастика: комплексы упражнений для д</w:t>
            </w:r>
            <w:r w:rsidRPr="004D4A65">
              <w:t>е</w:t>
            </w:r>
            <w:r w:rsidRPr="004D4A65">
              <w:t xml:space="preserve">тей 3–7 лет. </w:t>
            </w:r>
          </w:p>
          <w:p w:rsidR="00C16CAB" w:rsidRPr="004D4A65" w:rsidRDefault="00C16CAB" w:rsidP="000C348D">
            <w:pPr>
              <w:jc w:val="both"/>
            </w:pPr>
            <w:r w:rsidRPr="004D4A65">
              <w:t xml:space="preserve">Сборник подвижных игр / </w:t>
            </w:r>
            <w:proofErr w:type="spellStart"/>
            <w:r w:rsidRPr="004D4A65">
              <w:t>Автор-сост</w:t>
            </w:r>
            <w:proofErr w:type="spellEnd"/>
            <w:r w:rsidRPr="004D4A65">
              <w:t xml:space="preserve">. Э. Я. </w:t>
            </w:r>
            <w:proofErr w:type="spellStart"/>
            <w:r w:rsidRPr="004D4A65">
              <w:t>Степаненкова</w:t>
            </w:r>
            <w:proofErr w:type="spellEnd"/>
            <w:r w:rsidRPr="004D4A65">
              <w:t>.</w:t>
            </w:r>
          </w:p>
          <w:p w:rsidR="00C16CAB" w:rsidRPr="004D4A65" w:rsidRDefault="00C16CAB" w:rsidP="000C348D">
            <w:pPr>
              <w:jc w:val="both"/>
            </w:pPr>
            <w:r w:rsidRPr="004D4A65">
              <w:rPr>
                <w:b/>
              </w:rPr>
              <w:t xml:space="preserve">Б). </w:t>
            </w:r>
            <w:proofErr w:type="spellStart"/>
            <w:r w:rsidRPr="004D4A65">
              <w:t>Потапчук</w:t>
            </w:r>
            <w:proofErr w:type="spellEnd"/>
            <w:r w:rsidRPr="004D4A65">
              <w:t xml:space="preserve"> А.А., </w:t>
            </w:r>
            <w:proofErr w:type="spellStart"/>
            <w:r w:rsidRPr="004D4A65">
              <w:t>Овчинникова</w:t>
            </w:r>
            <w:proofErr w:type="spellEnd"/>
            <w:r w:rsidRPr="004D4A65">
              <w:t xml:space="preserve"> Т.С. «Двигательный </w:t>
            </w:r>
            <w:proofErr w:type="spellStart"/>
            <w:r w:rsidRPr="004D4A65">
              <w:t>игротренинг</w:t>
            </w:r>
            <w:proofErr w:type="spellEnd"/>
            <w:r w:rsidRPr="004D4A65">
              <w:t xml:space="preserve"> для дошк</w:t>
            </w:r>
            <w:r w:rsidRPr="004D4A65">
              <w:t>о</w:t>
            </w:r>
            <w:r w:rsidRPr="004D4A65">
              <w:t>льников» (</w:t>
            </w:r>
            <w:proofErr w:type="spellStart"/>
            <w:r w:rsidRPr="004D4A65">
              <w:t>Фитбол</w:t>
            </w:r>
            <w:proofErr w:type="spellEnd"/>
            <w:r w:rsidRPr="004D4A65">
              <w:t xml:space="preserve"> гимнастика).</w:t>
            </w:r>
          </w:p>
          <w:p w:rsidR="00C16CAB" w:rsidRPr="004D4A65" w:rsidRDefault="00C16CAB" w:rsidP="000C348D">
            <w:pPr>
              <w:jc w:val="both"/>
            </w:pPr>
            <w:r w:rsidRPr="004D4A65">
              <w:t>Козырева О.В. «Лечебная физкультура для дошкольников» (корригирующая гимнастика)</w:t>
            </w:r>
          </w:p>
          <w:p w:rsidR="00C16CAB" w:rsidRPr="004D4A65" w:rsidRDefault="00C16CAB" w:rsidP="000C348D">
            <w:pPr>
              <w:jc w:val="both"/>
            </w:pPr>
            <w:r w:rsidRPr="004D4A65">
              <w:t>Николаева Н.И. «Школа  мяча»</w:t>
            </w:r>
          </w:p>
          <w:p w:rsidR="00C16CAB" w:rsidRPr="004D4A65" w:rsidRDefault="00C16CAB" w:rsidP="000C348D">
            <w:pPr>
              <w:jc w:val="center"/>
              <w:rPr>
                <w:b/>
                <w:i/>
              </w:rPr>
            </w:pPr>
            <w:r w:rsidRPr="004D4A65">
              <w:rPr>
                <w:b/>
                <w:i/>
              </w:rPr>
              <w:t>Наглядно-дидактические пособия</w:t>
            </w:r>
          </w:p>
          <w:p w:rsidR="00C16CAB" w:rsidRPr="004D4A65" w:rsidRDefault="00C16CAB" w:rsidP="000C348D">
            <w:pPr>
              <w:jc w:val="both"/>
            </w:pPr>
            <w:r w:rsidRPr="004D4A65">
              <w:t xml:space="preserve">Серия «Мир в картинках»: «Спортивный инвентарь». </w:t>
            </w:r>
          </w:p>
          <w:p w:rsidR="00C16CAB" w:rsidRPr="004D4A65" w:rsidRDefault="00C16CAB" w:rsidP="000C348D">
            <w:pPr>
              <w:jc w:val="both"/>
            </w:pPr>
            <w:r w:rsidRPr="004D4A65">
              <w:t>Серия «Рассказы по картинкам»: «Зимние виды спорта»; «Летние виды спо</w:t>
            </w:r>
            <w:r w:rsidRPr="004D4A65">
              <w:t>р</w:t>
            </w:r>
            <w:r w:rsidRPr="004D4A65">
              <w:t xml:space="preserve">та»; «Распорядок дня». </w:t>
            </w:r>
          </w:p>
          <w:p w:rsidR="00C16CAB" w:rsidRPr="004D4A65" w:rsidRDefault="00C16CAB" w:rsidP="000C348D">
            <w:pPr>
              <w:jc w:val="both"/>
            </w:pPr>
            <w:r w:rsidRPr="004D4A65">
              <w:t>Серия «Расскажите детям о...»: «Расскажите детям о зимних видах спорта»; «Расскажите детям об олимпийских играх»; «Расскажите детям об олимпи</w:t>
            </w:r>
            <w:r w:rsidRPr="004D4A65">
              <w:t>й</w:t>
            </w:r>
            <w:r w:rsidRPr="004D4A65">
              <w:t xml:space="preserve">ских чемпионах». </w:t>
            </w:r>
          </w:p>
          <w:p w:rsidR="00C16CAB" w:rsidRPr="004D4A65" w:rsidRDefault="00C16CAB" w:rsidP="000C348D">
            <w:pPr>
              <w:jc w:val="both"/>
              <w:rPr>
                <w:bCs/>
              </w:rPr>
            </w:pPr>
            <w:r w:rsidRPr="004D4A65">
              <w:t>Плакаты: «Зимние виды спорта»; «Летние виды спорта».</w:t>
            </w:r>
          </w:p>
        </w:tc>
      </w:tr>
      <w:tr w:rsidR="00C16CAB" w:rsidRPr="004D4A65" w:rsidTr="000C348D">
        <w:tc>
          <w:tcPr>
            <w:tcW w:w="652" w:type="dxa"/>
          </w:tcPr>
          <w:p w:rsidR="00C16CAB" w:rsidRPr="004D4A65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2887" w:type="dxa"/>
          </w:tcPr>
          <w:p w:rsidR="00C16CAB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 xml:space="preserve">Образовательная </w:t>
            </w:r>
          </w:p>
          <w:p w:rsidR="00C16CAB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 xml:space="preserve">область </w:t>
            </w:r>
          </w:p>
          <w:p w:rsidR="00C16CAB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 xml:space="preserve">«Социально-коммуникативное </w:t>
            </w:r>
          </w:p>
          <w:p w:rsidR="00C16CAB" w:rsidRPr="004D4A65" w:rsidRDefault="00C16CAB" w:rsidP="004D4A65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lastRenderedPageBreak/>
              <w:t>развитие»</w:t>
            </w:r>
          </w:p>
        </w:tc>
        <w:tc>
          <w:tcPr>
            <w:tcW w:w="5582" w:type="dxa"/>
          </w:tcPr>
          <w:p w:rsidR="00C16CAB" w:rsidRPr="004D4A65" w:rsidRDefault="00C16CAB" w:rsidP="000C348D">
            <w:pPr>
              <w:jc w:val="both"/>
              <w:rPr>
                <w:bCs/>
              </w:rPr>
            </w:pPr>
            <w:r w:rsidRPr="004D4A65">
              <w:rPr>
                <w:bCs/>
              </w:rPr>
              <w:lastRenderedPageBreak/>
              <w:t>Примерная общеобразовательная программа д</w:t>
            </w:r>
            <w:r w:rsidRPr="004D4A65">
              <w:rPr>
                <w:bCs/>
              </w:rPr>
              <w:t>о</w:t>
            </w:r>
            <w:r w:rsidRPr="004D4A65">
              <w:rPr>
                <w:bCs/>
              </w:rPr>
              <w:t xml:space="preserve">школьного образования «От рождения до школы»/ Под ред. Н.Е. </w:t>
            </w:r>
            <w:proofErr w:type="spellStart"/>
            <w:r w:rsidRPr="004D4A65">
              <w:rPr>
                <w:bCs/>
              </w:rPr>
              <w:t>Вераксы</w:t>
            </w:r>
            <w:proofErr w:type="spellEnd"/>
            <w:r w:rsidRPr="004D4A65">
              <w:rPr>
                <w:bCs/>
              </w:rPr>
              <w:t xml:space="preserve">, Т.С. Комаровой, М.А. </w:t>
            </w:r>
            <w:proofErr w:type="spellStart"/>
            <w:r w:rsidRPr="004D4A65">
              <w:rPr>
                <w:bCs/>
              </w:rPr>
              <w:t>В</w:t>
            </w:r>
            <w:r w:rsidRPr="004D4A65">
              <w:rPr>
                <w:bCs/>
              </w:rPr>
              <w:t>а</w:t>
            </w:r>
            <w:r w:rsidRPr="004D4A65">
              <w:rPr>
                <w:bCs/>
              </w:rPr>
              <w:t>сильевой.-М</w:t>
            </w:r>
            <w:proofErr w:type="spellEnd"/>
            <w:r w:rsidRPr="004D4A65">
              <w:rPr>
                <w:bCs/>
              </w:rPr>
              <w:t>.: Мозаика-Синтез, 2014</w:t>
            </w:r>
          </w:p>
        </w:tc>
      </w:tr>
      <w:tr w:rsidR="00C16CAB" w:rsidRPr="004D4A65" w:rsidTr="000C348D">
        <w:tc>
          <w:tcPr>
            <w:tcW w:w="652" w:type="dxa"/>
          </w:tcPr>
          <w:p w:rsidR="00C16CAB" w:rsidRPr="004D4A65" w:rsidRDefault="00C16CAB" w:rsidP="000C348D">
            <w:pPr>
              <w:jc w:val="both"/>
              <w:rPr>
                <w:bCs/>
              </w:rPr>
            </w:pPr>
          </w:p>
        </w:tc>
        <w:tc>
          <w:tcPr>
            <w:tcW w:w="8469" w:type="dxa"/>
            <w:gridSpan w:val="2"/>
          </w:tcPr>
          <w:p w:rsidR="00C16CAB" w:rsidRPr="004D4A65" w:rsidRDefault="00C16CAB" w:rsidP="000C348D">
            <w:pPr>
              <w:jc w:val="center"/>
              <w:rPr>
                <w:b/>
              </w:rPr>
            </w:pPr>
            <w:r w:rsidRPr="004D4A65">
              <w:rPr>
                <w:b/>
              </w:rPr>
              <w:t>Социализация, развитие общения, нравственное воспитание</w:t>
            </w:r>
          </w:p>
          <w:p w:rsidR="00C16CAB" w:rsidRPr="004D4A65" w:rsidRDefault="00C16CAB" w:rsidP="000C348D">
            <w:pPr>
              <w:jc w:val="center"/>
              <w:rPr>
                <w:b/>
                <w:i/>
              </w:rPr>
            </w:pPr>
            <w:r w:rsidRPr="004D4A65">
              <w:rPr>
                <w:b/>
                <w:i/>
              </w:rPr>
              <w:t xml:space="preserve">Методические пособия </w:t>
            </w:r>
          </w:p>
          <w:p w:rsidR="00C16CAB" w:rsidRPr="004D4A65" w:rsidRDefault="00C16CAB" w:rsidP="000C348D">
            <w:r w:rsidRPr="004D4A65">
              <w:t xml:space="preserve">Буре Р. С. Социально-нравственное воспитание дошкольников (3–7 лет). </w:t>
            </w:r>
          </w:p>
          <w:p w:rsidR="00C16CAB" w:rsidRPr="004D4A65" w:rsidRDefault="00C16CAB" w:rsidP="000C348D">
            <w:r w:rsidRPr="004D4A65">
              <w:t xml:space="preserve">Петрова В. И., </w:t>
            </w:r>
            <w:proofErr w:type="spellStart"/>
            <w:r w:rsidRPr="004D4A65">
              <w:t>Стульник</w:t>
            </w:r>
            <w:proofErr w:type="spellEnd"/>
            <w:r w:rsidRPr="004D4A65">
              <w:t xml:space="preserve"> Т. Д. Этические беседы с детьми 4–7 лет.</w:t>
            </w:r>
          </w:p>
          <w:p w:rsidR="00C16CAB" w:rsidRPr="004D4A65" w:rsidRDefault="00C16CAB" w:rsidP="000C348D">
            <w:pPr>
              <w:jc w:val="center"/>
              <w:rPr>
                <w:b/>
                <w:i/>
              </w:rPr>
            </w:pPr>
            <w:r w:rsidRPr="004D4A65">
              <w:rPr>
                <w:b/>
                <w:i/>
              </w:rPr>
              <w:t>Наглядно-дидактические пособия</w:t>
            </w:r>
          </w:p>
          <w:p w:rsidR="00C16CAB" w:rsidRPr="004D4A65" w:rsidRDefault="00C16CAB" w:rsidP="000C348D">
            <w:r w:rsidRPr="004D4A65">
              <w:t>Серия «Мир в картинках»: «Государственные символы России»; «День Поб</w:t>
            </w:r>
            <w:r w:rsidRPr="004D4A65">
              <w:t>е</w:t>
            </w:r>
            <w:r w:rsidRPr="004D4A65">
              <w:t>ды». Серия «Рассказы по картинкам»: «Великая Отечественная война в прои</w:t>
            </w:r>
            <w:r w:rsidRPr="004D4A65">
              <w:t>з</w:t>
            </w:r>
            <w:r w:rsidRPr="004D4A65">
              <w:t xml:space="preserve">ведениях художников»; «Защитники Отечества». </w:t>
            </w:r>
          </w:p>
          <w:p w:rsidR="00C16CAB" w:rsidRPr="004D4A65" w:rsidRDefault="00C16CAB" w:rsidP="000C348D">
            <w:r w:rsidRPr="004D4A65">
              <w:t>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года».</w:t>
            </w:r>
          </w:p>
          <w:p w:rsidR="00C16CAB" w:rsidRPr="004D4A65" w:rsidRDefault="00C16CAB" w:rsidP="000C348D">
            <w:pPr>
              <w:jc w:val="center"/>
              <w:rPr>
                <w:b/>
              </w:rPr>
            </w:pPr>
            <w:r w:rsidRPr="004D4A65">
              <w:rPr>
                <w:b/>
              </w:rPr>
              <w:t>Самообслуживание, самостоятельность, трудовое воспитание</w:t>
            </w:r>
          </w:p>
          <w:p w:rsidR="00C16CAB" w:rsidRPr="004D4A65" w:rsidRDefault="00C16CAB" w:rsidP="000C348D">
            <w:pPr>
              <w:jc w:val="center"/>
              <w:rPr>
                <w:b/>
                <w:i/>
              </w:rPr>
            </w:pPr>
            <w:r w:rsidRPr="004D4A65">
              <w:rPr>
                <w:b/>
                <w:i/>
              </w:rPr>
              <w:t>Методические пособия</w:t>
            </w:r>
          </w:p>
          <w:p w:rsidR="00C16CAB" w:rsidRPr="004D4A65" w:rsidRDefault="00C16CAB" w:rsidP="000C348D">
            <w:pPr>
              <w:jc w:val="center"/>
            </w:pPr>
            <w:proofErr w:type="spellStart"/>
            <w:r w:rsidRPr="004D4A65">
              <w:t>Куцакова</w:t>
            </w:r>
            <w:proofErr w:type="spellEnd"/>
            <w:r w:rsidRPr="004D4A65">
              <w:t xml:space="preserve"> Л. В. Трудовое воспитание в детском саду: Для занятий с детьми 3–7 лет. </w:t>
            </w:r>
          </w:p>
          <w:p w:rsidR="00C16CAB" w:rsidRPr="004D4A65" w:rsidRDefault="00C16CAB" w:rsidP="000C348D">
            <w:pPr>
              <w:jc w:val="center"/>
            </w:pPr>
            <w:r w:rsidRPr="004D4A65">
              <w:rPr>
                <w:b/>
              </w:rPr>
              <w:t>Формирование основ безопасности</w:t>
            </w:r>
          </w:p>
          <w:p w:rsidR="00C16CAB" w:rsidRPr="004D4A65" w:rsidRDefault="00C16CAB" w:rsidP="000C348D">
            <w:pPr>
              <w:jc w:val="center"/>
              <w:rPr>
                <w:b/>
                <w:i/>
              </w:rPr>
            </w:pPr>
            <w:r w:rsidRPr="004D4A65">
              <w:rPr>
                <w:b/>
                <w:i/>
              </w:rPr>
              <w:t>Методические пособия</w:t>
            </w:r>
          </w:p>
          <w:p w:rsidR="00C16CAB" w:rsidRPr="004D4A65" w:rsidRDefault="00C16CAB" w:rsidP="000C348D">
            <w:r w:rsidRPr="004D4A65">
              <w:t xml:space="preserve">Белая К. Ю. Формирование основ безопасности у дошкольников (3–7 лет). </w:t>
            </w:r>
          </w:p>
          <w:p w:rsidR="00C16CAB" w:rsidRPr="004D4A65" w:rsidRDefault="00C16CAB" w:rsidP="000C348D">
            <w:proofErr w:type="spellStart"/>
            <w:r w:rsidRPr="004D4A65">
              <w:t>Саулина</w:t>
            </w:r>
            <w:proofErr w:type="spellEnd"/>
            <w:r w:rsidRPr="004D4A65">
              <w:t xml:space="preserve"> Т. Ф. Знакомим дошкольников с правилами дорожного движения (3–7 лет).</w:t>
            </w:r>
          </w:p>
          <w:p w:rsidR="00C16CAB" w:rsidRPr="004D4A65" w:rsidRDefault="00C16CAB" w:rsidP="000C348D">
            <w:r w:rsidRPr="004D4A65">
              <w:rPr>
                <w:b/>
              </w:rPr>
              <w:t>Б.)</w:t>
            </w:r>
            <w:r w:rsidRPr="004D4A65">
              <w:t xml:space="preserve"> Авдеева Н.Н, </w:t>
            </w:r>
            <w:proofErr w:type="spellStart"/>
            <w:r w:rsidRPr="004D4A65">
              <w:t>Стеркина</w:t>
            </w:r>
            <w:proofErr w:type="spellEnd"/>
            <w:r w:rsidRPr="004D4A65">
              <w:t xml:space="preserve"> Р.Б., Князева О.Л. «Безопасность»</w:t>
            </w:r>
          </w:p>
          <w:p w:rsidR="00C16CAB" w:rsidRPr="004D4A65" w:rsidRDefault="00C16CAB" w:rsidP="000C348D"/>
          <w:p w:rsidR="00C16CAB" w:rsidRPr="004D4A65" w:rsidRDefault="00C16CAB" w:rsidP="000C348D">
            <w:pPr>
              <w:jc w:val="center"/>
              <w:rPr>
                <w:b/>
                <w:i/>
              </w:rPr>
            </w:pPr>
            <w:r w:rsidRPr="004D4A65">
              <w:rPr>
                <w:b/>
                <w:i/>
              </w:rPr>
              <w:t>Наглядно-дидактические пособия</w:t>
            </w:r>
          </w:p>
          <w:p w:rsidR="00C16CAB" w:rsidRPr="004D4A65" w:rsidRDefault="00C16CAB" w:rsidP="000C348D">
            <w:proofErr w:type="spellStart"/>
            <w:r w:rsidRPr="004D4A65">
              <w:t>Бордачева</w:t>
            </w:r>
            <w:proofErr w:type="spellEnd"/>
            <w:r w:rsidRPr="004D4A65">
              <w:t xml:space="preserve"> И. Ю. Безопасность на дороге: Плакаты для оформления родител</w:t>
            </w:r>
            <w:r w:rsidRPr="004D4A65">
              <w:t>ь</w:t>
            </w:r>
            <w:r w:rsidRPr="004D4A65">
              <w:t xml:space="preserve">ского уголка в ДОУ. </w:t>
            </w:r>
          </w:p>
          <w:p w:rsidR="00C16CAB" w:rsidRPr="004D4A65" w:rsidRDefault="00C16CAB" w:rsidP="000C348D">
            <w:proofErr w:type="spellStart"/>
            <w:r w:rsidRPr="004D4A65">
              <w:t>Бордачева</w:t>
            </w:r>
            <w:proofErr w:type="spellEnd"/>
            <w:r w:rsidRPr="004D4A65">
              <w:t xml:space="preserve"> И. Ю. Дорожные знаки: Для работы с детьми 4–7 лет.</w:t>
            </w:r>
          </w:p>
          <w:p w:rsidR="00C16CAB" w:rsidRPr="004D4A65" w:rsidRDefault="00C16CAB" w:rsidP="000C348D">
            <w:pPr>
              <w:jc w:val="center"/>
              <w:rPr>
                <w:b/>
              </w:rPr>
            </w:pPr>
            <w:r w:rsidRPr="004D4A65">
              <w:rPr>
                <w:b/>
              </w:rPr>
              <w:t>Игровая деятельность</w:t>
            </w:r>
          </w:p>
          <w:p w:rsidR="00C16CAB" w:rsidRPr="004D4A65" w:rsidRDefault="00C16CAB" w:rsidP="000C348D">
            <w:pPr>
              <w:jc w:val="center"/>
              <w:rPr>
                <w:b/>
                <w:i/>
              </w:rPr>
            </w:pPr>
            <w:r w:rsidRPr="004D4A65">
              <w:rPr>
                <w:b/>
                <w:i/>
              </w:rPr>
              <w:t>Методические пособия</w:t>
            </w:r>
          </w:p>
          <w:p w:rsidR="00C16CAB" w:rsidRPr="004D4A65" w:rsidRDefault="00C16CAB" w:rsidP="000C348D">
            <w:r w:rsidRPr="004D4A65">
              <w:t>Губанова Н. Ф. Развитие игровой деятельности. Вторая группа раннего возра</w:t>
            </w:r>
            <w:r w:rsidRPr="004D4A65">
              <w:t>с</w:t>
            </w:r>
            <w:r w:rsidRPr="004D4A65">
              <w:t xml:space="preserve">та (2–3 года). </w:t>
            </w:r>
          </w:p>
          <w:p w:rsidR="00C16CAB" w:rsidRPr="004D4A65" w:rsidRDefault="00C16CAB" w:rsidP="000C348D">
            <w:r w:rsidRPr="004D4A65">
              <w:t>Губанова Н. Ф. Развитие игровой деятельности. Младшая группа (3–4 года); Средняя группа (4-5 лет).</w:t>
            </w:r>
          </w:p>
        </w:tc>
      </w:tr>
      <w:tr w:rsidR="00C16CAB" w:rsidRPr="004D4A65" w:rsidTr="000C348D">
        <w:tc>
          <w:tcPr>
            <w:tcW w:w="9121" w:type="dxa"/>
            <w:gridSpan w:val="3"/>
          </w:tcPr>
          <w:p w:rsidR="00C16CAB" w:rsidRPr="004D4A65" w:rsidRDefault="00C16CAB" w:rsidP="000C348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D4A65">
              <w:rPr>
                <w:rFonts w:ascii="Times New Roman" w:hAnsi="Times New Roman" w:cs="Times New Roman"/>
                <w:b/>
                <w:color w:val="000000"/>
                <w:sz w:val="24"/>
              </w:rPr>
              <w:t>Психологическая служба</w:t>
            </w:r>
          </w:p>
        </w:tc>
      </w:tr>
      <w:tr w:rsidR="00C16CAB" w:rsidRPr="004D4A65" w:rsidTr="001B1F99">
        <w:trPr>
          <w:trHeight w:val="4083"/>
        </w:trPr>
        <w:tc>
          <w:tcPr>
            <w:tcW w:w="652" w:type="dxa"/>
          </w:tcPr>
          <w:p w:rsidR="00C16CAB" w:rsidRPr="004D4A65" w:rsidRDefault="00C16CAB" w:rsidP="000C348D">
            <w:pPr>
              <w:jc w:val="both"/>
              <w:rPr>
                <w:bCs/>
              </w:rPr>
            </w:pPr>
          </w:p>
        </w:tc>
        <w:tc>
          <w:tcPr>
            <w:tcW w:w="8469" w:type="dxa"/>
            <w:gridSpan w:val="2"/>
          </w:tcPr>
          <w:p w:rsidR="00C16CAB" w:rsidRPr="004D4A65" w:rsidRDefault="00C16CAB" w:rsidP="000C348D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4D4A65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Методические пособия</w:t>
            </w:r>
          </w:p>
          <w:p w:rsidR="00C16CAB" w:rsidRPr="004D4A65" w:rsidRDefault="00C16CAB" w:rsidP="000C348D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D4A65">
              <w:rPr>
                <w:rFonts w:ascii="Times New Roman" w:hAnsi="Times New Roman" w:cs="Times New Roman"/>
                <w:color w:val="000000"/>
                <w:sz w:val="24"/>
              </w:rPr>
              <w:t>Кряжева</w:t>
            </w:r>
            <w:proofErr w:type="spellEnd"/>
            <w:r w:rsidRPr="004D4A65">
              <w:rPr>
                <w:rFonts w:ascii="Times New Roman" w:hAnsi="Times New Roman" w:cs="Times New Roman"/>
                <w:color w:val="000000"/>
                <w:sz w:val="24"/>
              </w:rPr>
              <w:t xml:space="preserve"> Н.А., Орел В.Е., Рыжкова З.Л. Программа </w:t>
            </w:r>
            <w:proofErr w:type="spellStart"/>
            <w:r w:rsidRPr="004D4A65">
              <w:rPr>
                <w:rFonts w:ascii="Times New Roman" w:hAnsi="Times New Roman" w:cs="Times New Roman"/>
                <w:color w:val="000000"/>
                <w:sz w:val="24"/>
              </w:rPr>
              <w:t>анималотерапии</w:t>
            </w:r>
            <w:proofErr w:type="spellEnd"/>
            <w:r w:rsidRPr="004D4A65">
              <w:rPr>
                <w:rFonts w:ascii="Times New Roman" w:hAnsi="Times New Roman" w:cs="Times New Roman"/>
                <w:color w:val="000000"/>
                <w:sz w:val="24"/>
              </w:rPr>
              <w:t xml:space="preserve"> эмоционально-личностных проблем у детей: «Ребята и зверята»</w:t>
            </w:r>
          </w:p>
          <w:p w:rsidR="00C16CAB" w:rsidRPr="004D4A65" w:rsidRDefault="00C16CAB" w:rsidP="000C348D">
            <w:pPr>
              <w:rPr>
                <w:color w:val="000000"/>
              </w:rPr>
            </w:pPr>
            <w:r w:rsidRPr="004D4A65">
              <w:rPr>
                <w:color w:val="000000"/>
              </w:rPr>
              <w:t>Сиротюк А.Л. «Коррекция развития интеллекта дошкольников»</w:t>
            </w:r>
          </w:p>
          <w:p w:rsidR="00C16CAB" w:rsidRPr="004D4A65" w:rsidRDefault="00C16CAB" w:rsidP="000C348D">
            <w:pPr>
              <w:rPr>
                <w:color w:val="000000"/>
              </w:rPr>
            </w:pPr>
            <w:r w:rsidRPr="004D4A65">
              <w:rPr>
                <w:color w:val="000000"/>
              </w:rPr>
              <w:t xml:space="preserve">Ганичева И.В. «Телесно-ориентированные подходы к </w:t>
            </w:r>
            <w:proofErr w:type="spellStart"/>
            <w:r w:rsidRPr="004D4A65">
              <w:rPr>
                <w:color w:val="000000"/>
              </w:rPr>
              <w:t>психокоррекционной</w:t>
            </w:r>
            <w:proofErr w:type="spellEnd"/>
            <w:r w:rsidRPr="004D4A65">
              <w:rPr>
                <w:color w:val="000000"/>
              </w:rPr>
              <w:t xml:space="preserve"> и развивающей работе с детьми»(5-7лет)</w:t>
            </w:r>
          </w:p>
          <w:p w:rsidR="00C16CAB" w:rsidRPr="004D4A65" w:rsidRDefault="00C16CAB" w:rsidP="000C348D">
            <w:pPr>
              <w:jc w:val="both"/>
              <w:rPr>
                <w:color w:val="000000"/>
              </w:rPr>
            </w:pPr>
            <w:r w:rsidRPr="004D4A65">
              <w:rPr>
                <w:color w:val="000000"/>
              </w:rPr>
              <w:t>Агрессивность дошкольников: коррекция поведения.</w:t>
            </w:r>
          </w:p>
          <w:p w:rsidR="00C16CAB" w:rsidRPr="004D4A65" w:rsidRDefault="00C16CAB" w:rsidP="000C348D">
            <w:pPr>
              <w:rPr>
                <w:color w:val="000000"/>
              </w:rPr>
            </w:pPr>
            <w:proofErr w:type="spellStart"/>
            <w:r w:rsidRPr="004D4A65">
              <w:rPr>
                <w:color w:val="000000"/>
              </w:rPr>
              <w:t>Погудкина</w:t>
            </w:r>
            <w:proofErr w:type="spellEnd"/>
            <w:r w:rsidRPr="004D4A65">
              <w:rPr>
                <w:color w:val="000000"/>
              </w:rPr>
              <w:t xml:space="preserve"> И.С. «Работа психолога с проблемными дошкольниками: цикл ко</w:t>
            </w:r>
            <w:r w:rsidRPr="004D4A65">
              <w:rPr>
                <w:color w:val="000000"/>
              </w:rPr>
              <w:t>р</w:t>
            </w:r>
            <w:r w:rsidRPr="004D4A65">
              <w:rPr>
                <w:color w:val="000000"/>
              </w:rPr>
              <w:t>рекционно-развивающих занятий»</w:t>
            </w:r>
          </w:p>
          <w:p w:rsidR="00C16CAB" w:rsidRPr="004D4A65" w:rsidRDefault="00C16CAB" w:rsidP="000C348D">
            <w:pPr>
              <w:snapToGrid w:val="0"/>
              <w:rPr>
                <w:color w:val="000000"/>
              </w:rPr>
            </w:pPr>
            <w:proofErr w:type="spellStart"/>
            <w:r w:rsidRPr="004D4A65">
              <w:rPr>
                <w:color w:val="000000"/>
              </w:rPr>
              <w:t>Куличковская</w:t>
            </w:r>
            <w:proofErr w:type="spellEnd"/>
            <w:r w:rsidRPr="004D4A65">
              <w:rPr>
                <w:color w:val="000000"/>
              </w:rPr>
              <w:t xml:space="preserve"> Е.В., Степанова О.В. «Как преодолеть свой страх? Развивающие сказки и игры для дошкольников»</w:t>
            </w:r>
          </w:p>
          <w:p w:rsidR="00C16CAB" w:rsidRPr="004D4A65" w:rsidRDefault="00C16CAB" w:rsidP="000C348D">
            <w:pPr>
              <w:snapToGrid w:val="0"/>
              <w:rPr>
                <w:color w:val="000000"/>
              </w:rPr>
            </w:pPr>
            <w:proofErr w:type="spellStart"/>
            <w:r w:rsidRPr="004D4A65">
              <w:rPr>
                <w:color w:val="000000"/>
              </w:rPr>
              <w:t>Хухлаева</w:t>
            </w:r>
            <w:proofErr w:type="spellEnd"/>
            <w:r w:rsidRPr="004D4A65">
              <w:rPr>
                <w:color w:val="000000"/>
              </w:rPr>
              <w:t xml:space="preserve"> О.В. «Лабиринт души: Терапевтические сказки»</w:t>
            </w:r>
          </w:p>
          <w:p w:rsidR="00C16CAB" w:rsidRPr="004D4A65" w:rsidRDefault="00C16CAB" w:rsidP="000C348D">
            <w:pPr>
              <w:snapToGrid w:val="0"/>
              <w:rPr>
                <w:color w:val="000000"/>
              </w:rPr>
            </w:pPr>
            <w:proofErr w:type="spellStart"/>
            <w:r w:rsidRPr="004D4A65">
              <w:rPr>
                <w:color w:val="000000"/>
              </w:rPr>
              <w:t>Айхингер</w:t>
            </w:r>
            <w:proofErr w:type="spellEnd"/>
            <w:r w:rsidRPr="004D4A65">
              <w:rPr>
                <w:color w:val="000000"/>
              </w:rPr>
              <w:t xml:space="preserve"> А., Холл В. «Детская </w:t>
            </w:r>
            <w:proofErr w:type="spellStart"/>
            <w:r w:rsidRPr="004D4A65">
              <w:rPr>
                <w:color w:val="000000"/>
              </w:rPr>
              <w:t>психодрама</w:t>
            </w:r>
            <w:proofErr w:type="spellEnd"/>
            <w:r w:rsidRPr="004D4A65">
              <w:rPr>
                <w:color w:val="000000"/>
              </w:rPr>
              <w:t xml:space="preserve"> в индивидуальной и семейной пс</w:t>
            </w:r>
            <w:r w:rsidRPr="004D4A65">
              <w:rPr>
                <w:color w:val="000000"/>
              </w:rPr>
              <w:t>и</w:t>
            </w:r>
            <w:r w:rsidRPr="004D4A65">
              <w:rPr>
                <w:color w:val="000000"/>
              </w:rPr>
              <w:t>хотерапии, в детском саду и школе»</w:t>
            </w:r>
          </w:p>
          <w:p w:rsidR="00C16CAB" w:rsidRPr="004D4A65" w:rsidRDefault="00C16CAB" w:rsidP="000C348D">
            <w:pPr>
              <w:pStyle w:val="211"/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D4A65">
              <w:rPr>
                <w:rFonts w:ascii="Times New Roman" w:hAnsi="Times New Roman" w:cs="Times New Roman"/>
                <w:color w:val="000000"/>
                <w:sz w:val="24"/>
              </w:rPr>
              <w:t>Вайнер</w:t>
            </w:r>
            <w:proofErr w:type="spellEnd"/>
            <w:r w:rsidRPr="004D4A65">
              <w:rPr>
                <w:rFonts w:ascii="Times New Roman" w:hAnsi="Times New Roman" w:cs="Times New Roman"/>
                <w:color w:val="000000"/>
                <w:sz w:val="24"/>
              </w:rPr>
              <w:t xml:space="preserve"> М.Э. «Игровые технологии коррекции поведения дошкольников»</w:t>
            </w:r>
          </w:p>
          <w:p w:rsidR="00C16CAB" w:rsidRPr="004D4A65" w:rsidRDefault="00C16CAB" w:rsidP="000C348D">
            <w:pPr>
              <w:tabs>
                <w:tab w:val="left" w:pos="900"/>
              </w:tabs>
              <w:snapToGrid w:val="0"/>
              <w:rPr>
                <w:color w:val="000000"/>
              </w:rPr>
            </w:pPr>
            <w:proofErr w:type="spellStart"/>
            <w:r w:rsidRPr="004D4A65">
              <w:rPr>
                <w:color w:val="000000"/>
              </w:rPr>
              <w:t>Куличковская</w:t>
            </w:r>
            <w:proofErr w:type="spellEnd"/>
            <w:r w:rsidRPr="004D4A65">
              <w:rPr>
                <w:color w:val="000000"/>
              </w:rPr>
              <w:t xml:space="preserve"> </w:t>
            </w:r>
            <w:proofErr w:type="spellStart"/>
            <w:r w:rsidRPr="004D4A65">
              <w:rPr>
                <w:color w:val="000000"/>
              </w:rPr>
              <w:t>Е.В.,Степанова</w:t>
            </w:r>
            <w:proofErr w:type="spellEnd"/>
            <w:r w:rsidRPr="004D4A65">
              <w:rPr>
                <w:color w:val="000000"/>
              </w:rPr>
              <w:t xml:space="preserve"> О.В. «Как преодолеть свой страх? Развивающие сказки и игры для дошкольников»</w:t>
            </w:r>
          </w:p>
        </w:tc>
      </w:tr>
      <w:tr w:rsidR="00C16CAB" w:rsidRPr="004D4A65" w:rsidTr="000C348D">
        <w:tc>
          <w:tcPr>
            <w:tcW w:w="9121" w:type="dxa"/>
            <w:gridSpan w:val="3"/>
          </w:tcPr>
          <w:p w:rsidR="00C16CAB" w:rsidRPr="004D4A65" w:rsidRDefault="00C16CAB" w:rsidP="000C348D">
            <w:pPr>
              <w:jc w:val="center"/>
              <w:rPr>
                <w:b/>
                <w:bCs/>
              </w:rPr>
            </w:pPr>
            <w:r w:rsidRPr="004D4A65">
              <w:rPr>
                <w:b/>
                <w:bCs/>
              </w:rPr>
              <w:t>Логопедическая служба</w:t>
            </w:r>
          </w:p>
        </w:tc>
      </w:tr>
      <w:tr w:rsidR="00C16CAB" w:rsidRPr="004D4A65" w:rsidTr="000C348D">
        <w:tc>
          <w:tcPr>
            <w:tcW w:w="9121" w:type="dxa"/>
            <w:gridSpan w:val="3"/>
          </w:tcPr>
          <w:p w:rsidR="00C16CAB" w:rsidRPr="004D4A65" w:rsidRDefault="00C16CAB" w:rsidP="004D4A65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4D4A65">
              <w:rPr>
                <w:b/>
                <w:i/>
                <w:color w:val="000000"/>
                <w:lang w:eastAsia="en-US"/>
              </w:rPr>
              <w:t>Методические пособия</w:t>
            </w:r>
          </w:p>
          <w:p w:rsidR="00C16CAB" w:rsidRPr="004D4A65" w:rsidRDefault="00C16CAB" w:rsidP="004D4A65">
            <w:pPr>
              <w:jc w:val="both"/>
              <w:rPr>
                <w:color w:val="000000"/>
                <w:lang w:eastAsia="en-US"/>
              </w:rPr>
            </w:pPr>
            <w:r w:rsidRPr="004D4A65">
              <w:rPr>
                <w:color w:val="000000"/>
                <w:lang w:eastAsia="en-US"/>
              </w:rPr>
              <w:lastRenderedPageBreak/>
              <w:t>Филичева Т.Б., Чиркина Г.В. «Программа логопедической работы по преодолению фонетико-фонематического недоразвития речи у детей»</w:t>
            </w:r>
          </w:p>
          <w:p w:rsidR="00C16CAB" w:rsidRPr="004D4A65" w:rsidRDefault="00C16CAB" w:rsidP="004D4A65">
            <w:pPr>
              <w:jc w:val="both"/>
              <w:rPr>
                <w:color w:val="000000"/>
                <w:lang w:eastAsia="en-US"/>
              </w:rPr>
            </w:pPr>
            <w:r w:rsidRPr="004D4A65">
              <w:rPr>
                <w:color w:val="000000"/>
                <w:lang w:eastAsia="en-US"/>
              </w:rPr>
              <w:t>Филичева Т.Б., Туманова Т.В., Чиркина Г.В.</w:t>
            </w:r>
          </w:p>
          <w:p w:rsidR="00C16CAB" w:rsidRPr="004D4A65" w:rsidRDefault="00C16CAB" w:rsidP="004D4A65">
            <w:pPr>
              <w:jc w:val="both"/>
              <w:rPr>
                <w:color w:val="000000"/>
                <w:lang w:eastAsia="en-US"/>
              </w:rPr>
            </w:pPr>
            <w:r w:rsidRPr="004D4A65">
              <w:rPr>
                <w:color w:val="000000"/>
                <w:lang w:eastAsia="en-US"/>
              </w:rPr>
              <w:t>Программа логопедической работы по преодолению общего недоразвития речи у д</w:t>
            </w:r>
            <w:r w:rsidRPr="004D4A65">
              <w:rPr>
                <w:color w:val="000000"/>
                <w:lang w:eastAsia="en-US"/>
              </w:rPr>
              <w:t>е</w:t>
            </w:r>
            <w:r w:rsidRPr="004D4A65">
              <w:rPr>
                <w:color w:val="000000"/>
                <w:lang w:eastAsia="en-US"/>
              </w:rPr>
              <w:t>тей. Сборник «Программы дошкольных образовательных учреждений  компенс</w:t>
            </w:r>
            <w:r w:rsidRPr="004D4A65">
              <w:rPr>
                <w:color w:val="000000"/>
                <w:lang w:eastAsia="en-US"/>
              </w:rPr>
              <w:t>и</w:t>
            </w:r>
            <w:r w:rsidRPr="004D4A65">
              <w:rPr>
                <w:color w:val="000000"/>
                <w:lang w:eastAsia="en-US"/>
              </w:rPr>
              <w:t>рующего вида для детей с нарушениями речи»</w:t>
            </w:r>
          </w:p>
          <w:p w:rsidR="00C16CAB" w:rsidRPr="004D4A65" w:rsidRDefault="00C16CAB" w:rsidP="004D4A65">
            <w:pPr>
              <w:ind w:hanging="360"/>
              <w:jc w:val="both"/>
              <w:rPr>
                <w:color w:val="000000"/>
                <w:lang w:eastAsia="en-US"/>
              </w:rPr>
            </w:pPr>
            <w:r w:rsidRPr="004D4A65">
              <w:rPr>
                <w:color w:val="000000"/>
                <w:lang w:eastAsia="en-US"/>
              </w:rPr>
              <w:t>Т.   Ткаченко А. «Логопедическая энциклопедия»</w:t>
            </w:r>
          </w:p>
          <w:p w:rsidR="00C16CAB" w:rsidRPr="004D4A65" w:rsidRDefault="00C16CAB" w:rsidP="004D4A65">
            <w:pPr>
              <w:rPr>
                <w:b/>
                <w:bCs/>
              </w:rPr>
            </w:pPr>
            <w:r w:rsidRPr="004D4A65">
              <w:rPr>
                <w:color w:val="000000"/>
              </w:rPr>
              <w:t xml:space="preserve">Волкова Г.А., </w:t>
            </w:r>
            <w:proofErr w:type="spellStart"/>
            <w:r w:rsidRPr="004D4A65">
              <w:rPr>
                <w:color w:val="000000"/>
              </w:rPr>
              <w:t>Картушина</w:t>
            </w:r>
            <w:proofErr w:type="spellEnd"/>
            <w:r w:rsidRPr="004D4A65">
              <w:rPr>
                <w:color w:val="000000"/>
              </w:rPr>
              <w:t xml:space="preserve"> М.Ю. «</w:t>
            </w:r>
            <w:proofErr w:type="spellStart"/>
            <w:r w:rsidRPr="004D4A65">
              <w:rPr>
                <w:color w:val="000000"/>
              </w:rPr>
              <w:t>Логоритмика</w:t>
            </w:r>
            <w:proofErr w:type="spellEnd"/>
            <w:r w:rsidRPr="004D4A65">
              <w:rPr>
                <w:color w:val="000000"/>
              </w:rPr>
              <w:t>»</w:t>
            </w:r>
          </w:p>
        </w:tc>
      </w:tr>
    </w:tbl>
    <w:p w:rsidR="00C16CAB" w:rsidRPr="004D4A65" w:rsidRDefault="00C16CAB" w:rsidP="001B1F99"/>
    <w:p w:rsidR="00C16CAB" w:rsidRPr="004D4A65" w:rsidRDefault="00C16CAB" w:rsidP="007576A1">
      <w:pPr>
        <w:spacing w:line="240" w:lineRule="atLeast"/>
        <w:ind w:right="354" w:firstLine="284"/>
        <w:jc w:val="both"/>
      </w:pPr>
    </w:p>
    <w:p w:rsidR="00C16CAB" w:rsidRPr="00A92113" w:rsidRDefault="00C16CAB" w:rsidP="004D4A65">
      <w:pPr>
        <w:rPr>
          <w:b/>
          <w:bCs/>
        </w:rPr>
      </w:pPr>
      <w:r w:rsidRPr="00A92113">
        <w:rPr>
          <w:b/>
          <w:sz w:val="28"/>
          <w:szCs w:val="28"/>
        </w:rPr>
        <w:t>3.3. Распорядок (режим) дня</w:t>
      </w:r>
    </w:p>
    <w:p w:rsidR="00C16CAB" w:rsidRPr="001B1F99" w:rsidRDefault="00C16CAB" w:rsidP="001B1F99">
      <w:pPr>
        <w:keepNext/>
        <w:tabs>
          <w:tab w:val="left" w:pos="420"/>
        </w:tabs>
        <w:jc w:val="both"/>
        <w:outlineLvl w:val="6"/>
        <w:rPr>
          <w:b/>
        </w:rPr>
      </w:pPr>
    </w:p>
    <w:p w:rsidR="00C16CAB" w:rsidRDefault="00C16CAB" w:rsidP="00933BD2">
      <w:pPr>
        <w:jc w:val="both"/>
        <w:rPr>
          <w:bCs/>
        </w:rPr>
      </w:pPr>
      <w:r w:rsidRPr="000A6690">
        <w:rPr>
          <w:bCs/>
        </w:rPr>
        <w:t xml:space="preserve">а) обязательная  часть  </w:t>
      </w:r>
    </w:p>
    <w:p w:rsidR="00C16CAB" w:rsidRDefault="00C16CAB" w:rsidP="004D4A65">
      <w:pPr>
        <w:keepNext/>
        <w:tabs>
          <w:tab w:val="left" w:pos="420"/>
        </w:tabs>
        <w:ind w:firstLine="709"/>
        <w:jc w:val="both"/>
        <w:outlineLvl w:val="6"/>
      </w:pPr>
      <w:r w:rsidRPr="00A92113">
        <w:t>Режим дня составлен с расчетом на 12- часовое пребывание ребенка в детском с</w:t>
      </w:r>
      <w:r w:rsidRPr="00A92113">
        <w:t>а</w:t>
      </w:r>
      <w:r w:rsidRPr="00A92113">
        <w:t xml:space="preserve">ду. </w:t>
      </w:r>
    </w:p>
    <w:p w:rsidR="00C16CAB" w:rsidRDefault="00C16CAB" w:rsidP="004D4A65">
      <w:pPr>
        <w:keepNext/>
        <w:tabs>
          <w:tab w:val="left" w:pos="420"/>
        </w:tabs>
        <w:ind w:firstLine="709"/>
        <w:jc w:val="both"/>
        <w:outlineLvl w:val="6"/>
      </w:pPr>
      <w:r w:rsidRPr="00A92113">
        <w:t>Режим дня должен соответствовать возрастным особенностям детей и способств</w:t>
      </w:r>
      <w:r w:rsidRPr="00A92113">
        <w:t>о</w:t>
      </w:r>
      <w:r w:rsidRPr="00A92113">
        <w:t>вать их гармоничному развитию. Максимальная продолжительность непрерывного бод</w:t>
      </w:r>
      <w:r w:rsidRPr="00A92113">
        <w:t>р</w:t>
      </w:r>
      <w:r w:rsidRPr="00A92113">
        <w:t>ствования детей 3-7 лет составляет 5,5-6 часов, до 3 лет - в соответствии с медицинскими рекомендациями.</w:t>
      </w:r>
    </w:p>
    <w:p w:rsidR="00C16CAB" w:rsidRDefault="00C16CAB" w:rsidP="004D4A65">
      <w:pPr>
        <w:keepNext/>
        <w:tabs>
          <w:tab w:val="left" w:pos="420"/>
        </w:tabs>
        <w:ind w:firstLine="709"/>
        <w:jc w:val="both"/>
        <w:outlineLvl w:val="6"/>
      </w:pPr>
      <w:r w:rsidRPr="00A92113"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C16CAB" w:rsidRDefault="00C16CAB" w:rsidP="004D4A65">
      <w:pPr>
        <w:keepNext/>
        <w:tabs>
          <w:tab w:val="left" w:pos="420"/>
        </w:tabs>
        <w:ind w:firstLine="709"/>
        <w:jc w:val="both"/>
        <w:outlineLvl w:val="6"/>
      </w:pPr>
      <w:r w:rsidRPr="00A92113">
        <w:t>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Перед сном не рек</w:t>
      </w:r>
      <w:r w:rsidRPr="00A92113">
        <w:t>о</w:t>
      </w:r>
      <w:r w:rsidRPr="00A92113">
        <w:t xml:space="preserve">мендуется проведение подвижных эмоциональных игр, закаливающих процедур. </w:t>
      </w:r>
    </w:p>
    <w:p w:rsidR="00C16CAB" w:rsidRPr="00A92113" w:rsidRDefault="00C16CAB" w:rsidP="004D4A65">
      <w:pPr>
        <w:keepNext/>
        <w:tabs>
          <w:tab w:val="left" w:pos="420"/>
        </w:tabs>
        <w:ind w:firstLine="709"/>
        <w:jc w:val="both"/>
        <w:outlineLvl w:val="6"/>
      </w:pPr>
      <w:r w:rsidRPr="00A92113">
        <w:t>На самостоятельную деятельность детей 3-7 лет (игры, подготовка к образовател</w:t>
      </w:r>
      <w:r w:rsidRPr="00A92113">
        <w:t>ь</w:t>
      </w:r>
      <w:r w:rsidRPr="00A92113">
        <w:t>ной деятельности, личная гигиена) в режиме дня должно отводиться не менее 3-4 часов.</w:t>
      </w:r>
    </w:p>
    <w:p w:rsidR="00C16CAB" w:rsidRDefault="00C16CAB" w:rsidP="0080289D">
      <w:pPr>
        <w:jc w:val="center"/>
        <w:rPr>
          <w:b/>
          <w:sz w:val="28"/>
          <w:szCs w:val="28"/>
        </w:rPr>
      </w:pPr>
    </w:p>
    <w:p w:rsidR="00C16CAB" w:rsidRDefault="00C16CAB" w:rsidP="0080289D">
      <w:pPr>
        <w:jc w:val="center"/>
        <w:rPr>
          <w:b/>
          <w:bCs/>
        </w:rPr>
      </w:pPr>
      <w:r>
        <w:rPr>
          <w:b/>
          <w:sz w:val="28"/>
          <w:szCs w:val="28"/>
        </w:rPr>
        <w:t>Распорядок (режим) дня</w:t>
      </w:r>
    </w:p>
    <w:p w:rsidR="00C16CAB" w:rsidRDefault="00C16CAB" w:rsidP="0080289D">
      <w:pPr>
        <w:ind w:left="720"/>
        <w:jc w:val="center"/>
      </w:pPr>
      <w:r>
        <w:rPr>
          <w:b/>
          <w:bCs/>
        </w:rPr>
        <w:t>Ранний  возраст</w:t>
      </w:r>
    </w:p>
    <w:p w:rsidR="00C16CAB" w:rsidRDefault="00C16CAB" w:rsidP="0080289D">
      <w:pPr>
        <w:jc w:val="center"/>
        <w:rPr>
          <w:b/>
          <w:i/>
        </w:rPr>
      </w:pPr>
      <w:r>
        <w:t>(Холодный период года</w:t>
      </w:r>
      <w:r>
        <w:rPr>
          <w:i/>
        </w:rPr>
        <w:t>)</w:t>
      </w: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/>
      </w:tblPr>
      <w:tblGrid>
        <w:gridCol w:w="3420"/>
        <w:gridCol w:w="1665"/>
        <w:gridCol w:w="1515"/>
        <w:gridCol w:w="1672"/>
        <w:gridCol w:w="1723"/>
      </w:tblGrid>
      <w:tr w:rsidR="00C16CAB" w:rsidTr="0080289D"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Режимные моменты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Первая группа </w:t>
            </w:r>
          </w:p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раннего возраста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Вторая группа </w:t>
            </w:r>
          </w:p>
          <w:p w:rsidR="00C16CAB" w:rsidRDefault="00C16CAB" w:rsidP="0080289D">
            <w:pPr>
              <w:jc w:val="center"/>
            </w:pPr>
            <w:r>
              <w:rPr>
                <w:b/>
                <w:i/>
              </w:rPr>
              <w:t>раннего возраста</w:t>
            </w:r>
          </w:p>
        </w:tc>
      </w:tr>
      <w:tr w:rsidR="00C16CAB" w:rsidTr="0080289D"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в 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жиме дня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продолж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тельность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в 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жиме дня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color w:val="000000"/>
              </w:rPr>
            </w:pPr>
            <w:r>
              <w:rPr>
                <w:b/>
                <w:i/>
              </w:rPr>
              <w:t>продолж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тельность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1. Прием детей,  игровая  </w:t>
            </w:r>
          </w:p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деятельность, оздоровител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мероприятия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7.00-8.20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7.00-8.20</w:t>
            </w:r>
          </w:p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мин</w:t>
            </w:r>
          </w:p>
          <w:p w:rsidR="00C16CAB" w:rsidRDefault="00C16CAB" w:rsidP="0080289D">
            <w:pPr>
              <w:jc w:val="center"/>
              <w:rPr>
                <w:color w:val="000000"/>
              </w:rPr>
            </w:pPr>
          </w:p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 Подготовка к завтраку, за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трак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8.20-8.50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8.20-8.50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 Организованная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тельная деятельность</w:t>
            </w:r>
          </w:p>
          <w:p w:rsidR="00C16CAB" w:rsidRDefault="00C16CAB" w:rsidP="0080289D">
            <w:pPr>
              <w:rPr>
                <w:color w:val="000000"/>
              </w:rPr>
            </w:pPr>
            <w:r>
              <w:rPr>
                <w:color w:val="000000"/>
              </w:rPr>
              <w:t xml:space="preserve">(игры-занятия)// </w:t>
            </w:r>
          </w:p>
          <w:p w:rsidR="00C16CAB" w:rsidRDefault="00C16CAB" w:rsidP="0080289D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деятельность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8.50-</w:t>
            </w:r>
          </w:p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8.58-</w:t>
            </w:r>
          </w:p>
          <w:p w:rsidR="00C16CAB" w:rsidRDefault="00C16CAB" w:rsidP="0080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80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8.50-</w:t>
            </w:r>
          </w:p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8.58-</w:t>
            </w:r>
          </w:p>
          <w:p w:rsidR="00C16CAB" w:rsidRDefault="00C16CAB" w:rsidP="0080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80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 Самостоятельная игровая деятельность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9.06-9.20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9.06-9.20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 Второй завтрак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9.20-9.30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9.20-9.30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5. Подготовка к прогулке, </w:t>
            </w:r>
          </w:p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прогулка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9.30-11.10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9.30-11.20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6. Самостоятельная игровая </w:t>
            </w:r>
            <w:r>
              <w:rPr>
                <w:color w:val="000000"/>
              </w:rPr>
              <w:lastRenderedPageBreak/>
              <w:t>деятельность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11.10-11.35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11.20-11.35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7. Подготовка к обеду, обед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11.35-12.05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11.35-12.05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8. Подготовка ко сну, сон, </w:t>
            </w:r>
          </w:p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постепенный подъем</w:t>
            </w:r>
          </w:p>
          <w:p w:rsidR="00C16CAB" w:rsidRDefault="00C16CAB" w:rsidP="0080289D">
            <w:pPr>
              <w:snapToGrid w:val="0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12.05-15.10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12.05-15.10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9. Совместная деятельность (оздоровительные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15.10-15.15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15.10-15.15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10. Самостоятельная </w:t>
            </w:r>
          </w:p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деятельность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15.15-15.30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15.15-15.35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 Совместная деятельность (чтение худ. литературы)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15.30-15.40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15.35-15.45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 Подготовка к уплотненн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му полднику с включением блюд ужина, ужин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15.40-16.00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15.45-16.05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 Организованная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тельная  деятельность </w:t>
            </w:r>
          </w:p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(игры – занятия)// </w:t>
            </w:r>
          </w:p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Самостоятельная деятельность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16.08-</w:t>
            </w:r>
          </w:p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16.16</w:t>
            </w:r>
          </w:p>
          <w:p w:rsidR="00C16CAB" w:rsidRDefault="00C16CAB" w:rsidP="0080289D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16.13-</w:t>
            </w:r>
          </w:p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14. Самостоятельная </w:t>
            </w:r>
          </w:p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деятельность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16.16-16.30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16.21-16.30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 Подготовка к прогулке, прогулка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16.30-18.30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 мин</w:t>
            </w:r>
          </w:p>
        </w:tc>
      </w:tr>
      <w:tr w:rsidR="00C16CAB" w:rsidTr="0080289D"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16. Уход детей домой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18.30-19.00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18.30-19.00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</w:tr>
      <w:tr w:rsidR="00C16CAB" w:rsidTr="0080289D"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Общее количество времени</w:t>
            </w: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 мин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</w:pPr>
            <w:r>
              <w:rPr>
                <w:b/>
                <w:color w:val="000000"/>
              </w:rPr>
              <w:t>720 мин</w:t>
            </w:r>
          </w:p>
        </w:tc>
      </w:tr>
    </w:tbl>
    <w:p w:rsidR="00C16CAB" w:rsidRDefault="00C16CAB" w:rsidP="0080289D">
      <w:pPr>
        <w:pStyle w:val="37"/>
        <w:spacing w:after="0" w:line="240" w:lineRule="auto"/>
        <w:ind w:left="1080"/>
        <w:jc w:val="center"/>
      </w:pPr>
    </w:p>
    <w:p w:rsidR="00C16CAB" w:rsidRDefault="00C16CAB" w:rsidP="0080289D">
      <w:pPr>
        <w:pStyle w:val="37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C16CAB" w:rsidRPr="0080289D" w:rsidRDefault="00C16CAB" w:rsidP="0080289D">
      <w:pPr>
        <w:pStyle w:val="37"/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</w:rPr>
      </w:pPr>
      <w:r w:rsidRPr="0080289D">
        <w:rPr>
          <w:rFonts w:ascii="Times New Roman" w:hAnsi="Times New Roman"/>
          <w:b/>
          <w:sz w:val="24"/>
          <w:szCs w:val="24"/>
        </w:rPr>
        <w:t>Теплый период года</w:t>
      </w: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/>
      </w:tblPr>
      <w:tblGrid>
        <w:gridCol w:w="3420"/>
        <w:gridCol w:w="1665"/>
        <w:gridCol w:w="1515"/>
        <w:gridCol w:w="1672"/>
        <w:gridCol w:w="1723"/>
      </w:tblGrid>
      <w:tr w:rsidR="00C16CAB" w:rsidTr="0080289D"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Режимные моменты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Первая группа </w:t>
            </w:r>
          </w:p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раннего возраста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Вторая группа </w:t>
            </w:r>
          </w:p>
          <w:p w:rsidR="00C16CAB" w:rsidRDefault="00C16CAB" w:rsidP="0080289D">
            <w:pPr>
              <w:jc w:val="center"/>
            </w:pPr>
            <w:r>
              <w:rPr>
                <w:b/>
                <w:i/>
              </w:rPr>
              <w:t>раннего возраста</w:t>
            </w:r>
          </w:p>
        </w:tc>
      </w:tr>
      <w:tr w:rsidR="00C16CAB" w:rsidTr="0080289D"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в</w:t>
            </w:r>
          </w:p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режиме дня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продолж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тельность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время в </w:t>
            </w:r>
          </w:p>
          <w:p w:rsidR="00C16CAB" w:rsidRDefault="00C16CAB" w:rsidP="00802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режиме дня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color w:val="000000"/>
              </w:rPr>
            </w:pPr>
            <w:r>
              <w:rPr>
                <w:b/>
                <w:i/>
              </w:rPr>
              <w:t>продолж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тельность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 Прием детей, осмотр, игры, самостоятельная деятельность, оздоровительные мероприятия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7.00-8.20</w:t>
            </w:r>
          </w:p>
          <w:p w:rsidR="00C16CAB" w:rsidRDefault="00C16CAB" w:rsidP="0080289D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мин</w:t>
            </w:r>
          </w:p>
          <w:p w:rsidR="00C16CAB" w:rsidRDefault="00C16CAB" w:rsidP="0080289D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7.00 - 8.20</w:t>
            </w:r>
          </w:p>
          <w:p w:rsidR="00C16CAB" w:rsidRDefault="00C16CAB" w:rsidP="0080289D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мин</w:t>
            </w:r>
          </w:p>
          <w:p w:rsidR="00C16CAB" w:rsidRDefault="00C16CAB" w:rsidP="0080289D">
            <w:pPr>
              <w:jc w:val="center"/>
              <w:rPr>
                <w:color w:val="000000"/>
              </w:rPr>
            </w:pP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 Подготовка к завтраку, за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трак, гигиенические процед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8.20-8.45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8.20 - 8.45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 Подготовка к прогулке,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гулка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8.45-11.20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 мин</w:t>
            </w:r>
          </w:p>
          <w:p w:rsidR="00C16CAB" w:rsidRDefault="00C16CAB" w:rsidP="0080289D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8.45-11.25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 НОД на прогулке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9.00-9.08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9.00-9.08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 Второй завтрак</w:t>
            </w:r>
          </w:p>
          <w:p w:rsidR="00C16CAB" w:rsidRDefault="00C16CAB" w:rsidP="0080289D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9.30 - 9.40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9.30 - 9.40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 Возвращение с прогулки, водные процедуры, подгото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ка к обеду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11.20-11.35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11.25-11.35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10 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bCs/>
                <w:color w:val="000000"/>
              </w:rPr>
              <w:t>7. Обед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11.35-12.05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11.35-12.05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8. Подготовка ко сну, сон,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степенный подъем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12.05-15.05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12.05-15.05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9. Оздоровительные гигиен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ческие процедуры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15.05-15.10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15.05-15.10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10. Самостоятельная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 xml:space="preserve">ность детей, игры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15.10-15.35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15.10-15.45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 Подготовка к уплотненн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му полднику с включением блюд ужина, ужин</w:t>
            </w:r>
          </w:p>
          <w:p w:rsidR="00C16CAB" w:rsidRDefault="00C16CAB" w:rsidP="0080289D">
            <w:pPr>
              <w:snapToGrid w:val="0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15.35-16.05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15.45-16.10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 Подготовка к прогулке, прогулка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16.05-18.30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 мин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16.10-18.30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 мин</w:t>
            </w: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 Уход детей домой</w:t>
            </w:r>
          </w:p>
          <w:p w:rsidR="00C16CAB" w:rsidRDefault="00C16CAB" w:rsidP="0080289D">
            <w:pPr>
              <w:snapToGrid w:val="0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18.30-19.00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18.30-19.00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  <w:p w:rsidR="00C16CAB" w:rsidRDefault="00C16CAB" w:rsidP="0080289D">
            <w:pPr>
              <w:snapToGrid w:val="0"/>
              <w:jc w:val="center"/>
              <w:rPr>
                <w:color w:val="000000"/>
              </w:rPr>
            </w:pPr>
          </w:p>
        </w:tc>
      </w:tr>
      <w:tr w:rsidR="00C16CAB" w:rsidTr="0080289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Общее количество времени: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 мин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</w:pPr>
            <w:r>
              <w:rPr>
                <w:b/>
                <w:color w:val="000000"/>
              </w:rPr>
              <w:t>720 мин</w:t>
            </w:r>
          </w:p>
        </w:tc>
      </w:tr>
    </w:tbl>
    <w:p w:rsidR="00C16CAB" w:rsidRDefault="00C16CAB" w:rsidP="0080289D">
      <w:pPr>
        <w:ind w:left="1080"/>
        <w:jc w:val="center"/>
      </w:pPr>
    </w:p>
    <w:p w:rsidR="00C16CAB" w:rsidRPr="0080289D" w:rsidRDefault="00C16CAB" w:rsidP="0080289D">
      <w:pPr>
        <w:pStyle w:val="210"/>
        <w:spacing w:line="240" w:lineRule="auto"/>
        <w:ind w:left="180" w:right="-568" w:firstLine="709"/>
        <w:jc w:val="center"/>
        <w:rPr>
          <w:b/>
          <w:bCs/>
          <w:color w:val="000000"/>
        </w:rPr>
      </w:pPr>
      <w:r w:rsidRPr="0080289D">
        <w:rPr>
          <w:b/>
          <w:bCs/>
          <w:color w:val="000000"/>
        </w:rPr>
        <w:t xml:space="preserve">Холодный период год </w:t>
      </w:r>
    </w:p>
    <w:tbl>
      <w:tblPr>
        <w:tblW w:w="10070" w:type="dxa"/>
        <w:tblInd w:w="-176" w:type="dxa"/>
        <w:tblLayout w:type="fixed"/>
        <w:tblCellMar>
          <w:left w:w="113" w:type="dxa"/>
        </w:tblCellMar>
        <w:tblLook w:val="0000"/>
      </w:tblPr>
      <w:tblGrid>
        <w:gridCol w:w="3550"/>
        <w:gridCol w:w="1701"/>
        <w:gridCol w:w="1559"/>
        <w:gridCol w:w="1559"/>
        <w:gridCol w:w="1701"/>
      </w:tblGrid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Default="00C16CAB" w:rsidP="00802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Default="00C16CAB" w:rsidP="00802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Default="00C16CAB" w:rsidP="00802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Default="00C16CAB" w:rsidP="00802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Подготови-тельная</w:t>
            </w:r>
            <w:proofErr w:type="spellEnd"/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Приём и осмотр детей, сам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стоятельная деятельность на прогулке, возвращение с пр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гулки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7.00-8.00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7.00-8.05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7.00-8.10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7.00-8.10</w:t>
            </w:r>
          </w:p>
        </w:tc>
      </w:tr>
      <w:tr w:rsidR="00C16CAB" w:rsidTr="0080289D"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Совместная деятельность:</w:t>
            </w:r>
          </w:p>
          <w:p w:rsidR="00C16CAB" w:rsidRDefault="00C16CAB" w:rsidP="0080289D">
            <w:pPr>
              <w:widowControl w:val="0"/>
              <w:numPr>
                <w:ilvl w:val="0"/>
                <w:numId w:val="5"/>
              </w:num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оздоровительные процедуры</w:t>
            </w:r>
          </w:p>
          <w:p w:rsidR="00C16CAB" w:rsidRDefault="00C16CAB" w:rsidP="0080289D">
            <w:pPr>
              <w:widowControl w:val="0"/>
              <w:numPr>
                <w:ilvl w:val="0"/>
                <w:numId w:val="5"/>
              </w:num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«вхождение в день»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8.00-8.10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8.05-8.15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8.10-8.20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8.20-8.30</w:t>
            </w:r>
          </w:p>
        </w:tc>
      </w:tr>
      <w:tr w:rsidR="00C16CAB" w:rsidTr="0080289D"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8.10-8.20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8.15-8.25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8.20-8.30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8.10-8.20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Подготовка к завтраку, за</w:t>
            </w:r>
            <w:r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8.20-9.00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8.25-8.55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8.30-8.55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8.30-8.55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Самостоятельная деятел</w:t>
            </w:r>
            <w:r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8.55-9.00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8.55-9.00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8.55-9.00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 Непосредственная образов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тельная деятельность </w:t>
            </w:r>
          </w:p>
          <w:p w:rsidR="00C16CAB" w:rsidRDefault="00C16CAB" w:rsidP="0080289D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9.00-9.15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9.25-9.40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9.00-9.20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9.30-9.50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9.00-9.22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9.32-9.54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9.00-9.30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9.40-10.10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10.20-10.50</w:t>
            </w:r>
          </w:p>
        </w:tc>
      </w:tr>
      <w:tr w:rsidR="00C16CAB" w:rsidTr="0080289D"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 Самостоятельная игровая 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9.15-9.25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9.20-9.30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9.20-9.32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9.32-9.54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9.00-9.30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9.40-10.10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10.20-10.50</w:t>
            </w:r>
          </w:p>
        </w:tc>
      </w:tr>
      <w:tr w:rsidR="00C16CAB" w:rsidTr="0080289D"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 Второй завтрак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9.40-9.50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9.50-10.00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10.00-10.10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10.10-10.20</w:t>
            </w:r>
          </w:p>
        </w:tc>
      </w:tr>
      <w:tr w:rsidR="00C16CAB" w:rsidTr="0080289D"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 Самостоятельная игровая 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10.10-10.25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 Подготовка к прогулке, пр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гулка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9.50-12.00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10.00-12.10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10.25-12.25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10.50-12.30</w:t>
            </w:r>
          </w:p>
        </w:tc>
      </w:tr>
      <w:tr w:rsidR="00C16CAB" w:rsidTr="0080289D">
        <w:trPr>
          <w:trHeight w:val="28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 Самостоятельная игровая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12.00-12.15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12.10-12.20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11. Подготовка к обеду, обед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12.15-12.45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12.10-12.20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12.25-12.55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12.30-13.00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12. Подготовка ко сну, дневной сон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12.45-15.00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12.50-15.00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12.55-15.00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13.00-15.00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 Совместная деятельность, постепенный подъём, оздоров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15.00-15.10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15.00-15.10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15.00-15.10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15.00-15.10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 Самостоятельная игровая деятельность, чтение художес</w:t>
            </w:r>
            <w:r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венной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15.10-15.40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15.10-15.40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15.10-15.50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15.10-15.50</w:t>
            </w:r>
          </w:p>
        </w:tc>
      </w:tr>
      <w:tr w:rsidR="00C16CAB" w:rsidTr="0080289D"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 Совместная деятельность (чтение художественной лит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ратуры)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15.40-15.50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15.40-15.55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15.50-16.10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15.50-16.10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16. Подготовка к уплотненному полднику с включением блюд ужина, ужин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15.50-16.10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15.55-16.15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16.10-16.30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16.10-16.30</w:t>
            </w:r>
          </w:p>
        </w:tc>
      </w:tr>
      <w:tr w:rsidR="00C16CAB" w:rsidTr="0080289D"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 Самостоятельная деятел</w:t>
            </w:r>
            <w:r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>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16.10-16.50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16.15-16.50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16.30-16.50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16.30-16.50</w:t>
            </w:r>
          </w:p>
        </w:tc>
      </w:tr>
      <w:tr w:rsidR="00C16CAB" w:rsidTr="0080289D"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 Совместная деятельность</w:t>
            </w:r>
          </w:p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(«рефлексия прожитого дня»)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16.50-17.00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16.50-17.00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16.50-17.00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16.50-17.00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 Подготовка к прогулке, пр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гулка, уход детей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17.00-19.00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17.00-19.00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</w:pPr>
            <w:r>
              <w:rPr>
                <w:bCs/>
                <w:color w:val="000000"/>
              </w:rPr>
              <w:t>17.00-19.00</w:t>
            </w:r>
          </w:p>
        </w:tc>
      </w:tr>
    </w:tbl>
    <w:p w:rsidR="00C16CAB" w:rsidRDefault="00C16CAB" w:rsidP="0080289D">
      <w:pPr>
        <w:pStyle w:val="210"/>
        <w:spacing w:line="240" w:lineRule="auto"/>
        <w:ind w:left="180"/>
        <w:jc w:val="both"/>
      </w:pPr>
    </w:p>
    <w:p w:rsidR="00C16CAB" w:rsidRPr="0080289D" w:rsidRDefault="00C16CAB" w:rsidP="0080289D">
      <w:pPr>
        <w:pStyle w:val="210"/>
        <w:spacing w:line="240" w:lineRule="auto"/>
        <w:ind w:left="180" w:firstLine="709"/>
        <w:jc w:val="center"/>
        <w:rPr>
          <w:b/>
          <w:bCs/>
          <w:color w:val="000000"/>
        </w:rPr>
      </w:pPr>
      <w:r w:rsidRPr="0080289D">
        <w:rPr>
          <w:b/>
          <w:bCs/>
          <w:color w:val="000000"/>
        </w:rPr>
        <w:t>Теплый период года</w:t>
      </w:r>
    </w:p>
    <w:tbl>
      <w:tblPr>
        <w:tblW w:w="10212" w:type="dxa"/>
        <w:tblInd w:w="-176" w:type="dxa"/>
        <w:tblLayout w:type="fixed"/>
        <w:tblCellMar>
          <w:left w:w="113" w:type="dxa"/>
        </w:tblCellMar>
        <w:tblLook w:val="0000"/>
      </w:tblPr>
      <w:tblGrid>
        <w:gridCol w:w="3550"/>
        <w:gridCol w:w="1701"/>
        <w:gridCol w:w="1559"/>
        <w:gridCol w:w="1559"/>
        <w:gridCol w:w="1843"/>
      </w:tblGrid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Default="00C16CAB" w:rsidP="00802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Default="00C16CAB" w:rsidP="00802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Default="00C16CAB" w:rsidP="00802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Default="00C16CAB" w:rsidP="00802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AB" w:rsidRPr="004D4A65" w:rsidRDefault="00C16CAB" w:rsidP="004D4A65">
            <w:pPr>
              <w:ind w:right="606"/>
              <w:jc w:val="center"/>
              <w:rPr>
                <w:b/>
                <w:bCs/>
                <w:color w:val="000000"/>
              </w:rPr>
            </w:pPr>
            <w:r w:rsidRPr="004D4A65">
              <w:rPr>
                <w:b/>
                <w:bCs/>
                <w:color w:val="000000"/>
              </w:rPr>
              <w:t>Подг</w:t>
            </w:r>
            <w:r w:rsidRPr="004D4A65">
              <w:rPr>
                <w:b/>
                <w:bCs/>
                <w:color w:val="000000"/>
              </w:rPr>
              <w:t>о</w:t>
            </w:r>
            <w:r w:rsidRPr="004D4A65">
              <w:rPr>
                <w:b/>
                <w:bCs/>
                <w:color w:val="000000"/>
              </w:rPr>
              <w:t>тов</w:t>
            </w:r>
            <w:r w:rsidRPr="004D4A65">
              <w:rPr>
                <w:b/>
                <w:bCs/>
                <w:color w:val="000000"/>
              </w:rPr>
              <w:t>и</w:t>
            </w:r>
            <w:r w:rsidRPr="004D4A65">
              <w:rPr>
                <w:b/>
                <w:bCs/>
                <w:color w:val="000000"/>
              </w:rPr>
              <w:t>тельная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Приём детей на улице, игр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вая деятельность, утренняя гимнастика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7.00-8.20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7.00-8.25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7.00-8.30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7.00-8.35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Подготовка к завтраку, г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гиенические процедуры, за</w:t>
            </w:r>
            <w:r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8.20-8.45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8.25-8.55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8.30-8.55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8.35-9.00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Совместная деятельность. Подготовка к прогулке. Пр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8.45-11.40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8.55-11.50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8.55-12.00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9.00-12.00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Непосредственная образов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тельная деятельность (на пр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гулке)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9.30-9.40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10.00-10.15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9.30-9.55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10.00-10.30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</w:p>
        </w:tc>
      </w:tr>
      <w:tr w:rsidR="00C16CAB" w:rsidTr="0080289D"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 Второй завтрак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9.40-9.50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9.40-9.50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9.40-9.50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9.40-9.50</w:t>
            </w:r>
          </w:p>
        </w:tc>
      </w:tr>
      <w:tr w:rsidR="00C16CAB" w:rsidTr="0080289D">
        <w:trPr>
          <w:trHeight w:val="28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 Возвращение с прогулки. Г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гиенические процедуры. Сам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стоятельная деятельность. По</w:t>
            </w:r>
            <w:r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готовка к обеду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11.40-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11.50-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12.00-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12.00-</w:t>
            </w:r>
          </w:p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12.25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7. Обед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12.10-12.40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12.15-12.45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12.20-12.50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12.25-12.55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8. Подготовка ко сну, дневной сон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12.40-15.00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12.45-15.00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12.50-15.00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12.55-15.00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 Постепенный подъём, озд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ровительные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15.00-15.10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15.00-15.10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15.00-15.10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15.00-15.10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 Самостоятельная игровая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15.10-15.45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15.10-15.55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15.10-16.10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15.10-16.10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11. Подготовка к уплотненному полднику с включением блюд ужину, ужин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15.45-16.05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15.55-16.15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16.10-16.30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16.10-16.30</w:t>
            </w:r>
          </w:p>
        </w:tc>
      </w:tr>
      <w:tr w:rsidR="00C16CAB" w:rsidTr="0080289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 Подготовка к прогулке, пр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гулка, уход детей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16.05-18.30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16.15-18.30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16.30-18.30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16.30-18.30</w:t>
            </w:r>
          </w:p>
        </w:tc>
      </w:tr>
      <w:tr w:rsidR="00C16CAB" w:rsidTr="0080289D"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 Уход детей домой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18.30-19.00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18.30-19.00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18.30-19.00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Default="00C16CAB" w:rsidP="0080289D">
            <w:pPr>
              <w:jc w:val="center"/>
              <w:rPr>
                <w:b/>
              </w:rPr>
            </w:pPr>
            <w:r>
              <w:rPr>
                <w:bCs/>
                <w:color w:val="000000"/>
              </w:rPr>
              <w:t>18.30-19.00</w:t>
            </w:r>
          </w:p>
        </w:tc>
      </w:tr>
    </w:tbl>
    <w:p w:rsidR="00C16CAB" w:rsidRDefault="00C16CAB" w:rsidP="004D4A65">
      <w:pPr>
        <w:rPr>
          <w:b/>
        </w:rPr>
      </w:pPr>
    </w:p>
    <w:p w:rsidR="00C16CAB" w:rsidRPr="004D4A65" w:rsidRDefault="00C16CAB" w:rsidP="004D4A65">
      <w:pPr>
        <w:rPr>
          <w:b/>
          <w:color w:val="000000"/>
          <w:sz w:val="28"/>
          <w:szCs w:val="28"/>
        </w:rPr>
      </w:pPr>
      <w:r w:rsidRPr="004D4A65">
        <w:rPr>
          <w:b/>
          <w:color w:val="000000"/>
          <w:sz w:val="28"/>
          <w:szCs w:val="28"/>
        </w:rPr>
        <w:t>3.4. М</w:t>
      </w:r>
      <w:r>
        <w:rPr>
          <w:b/>
          <w:color w:val="000000"/>
          <w:sz w:val="28"/>
          <w:szCs w:val="28"/>
        </w:rPr>
        <w:t>одель организации образовательного процесса</w:t>
      </w:r>
    </w:p>
    <w:p w:rsidR="00C16CAB" w:rsidRPr="00381C35" w:rsidRDefault="00C16CAB" w:rsidP="001B1F99">
      <w:pPr>
        <w:autoSpaceDE w:val="0"/>
        <w:autoSpaceDN w:val="0"/>
        <w:adjustRightInd w:val="0"/>
        <w:rPr>
          <w:b/>
          <w:i/>
        </w:rPr>
      </w:pPr>
    </w:p>
    <w:p w:rsidR="00C16CAB" w:rsidRDefault="00C16CAB" w:rsidP="004D4A65">
      <w:pPr>
        <w:ind w:right="-143"/>
        <w:contextualSpacing/>
        <w:rPr>
          <w:b/>
        </w:rPr>
      </w:pPr>
      <w:r w:rsidRPr="00381C35">
        <w:rPr>
          <w:b/>
        </w:rPr>
        <w:t>Особенности осуществления образовательного п</w:t>
      </w:r>
      <w:r>
        <w:rPr>
          <w:b/>
        </w:rPr>
        <w:t xml:space="preserve">роцесса в МДОУ «Детский сад № </w:t>
      </w:r>
      <w:r w:rsidRPr="00381C35">
        <w:rPr>
          <w:b/>
        </w:rPr>
        <w:t>1</w:t>
      </w:r>
      <w:r>
        <w:rPr>
          <w:b/>
        </w:rPr>
        <w:t>0</w:t>
      </w:r>
      <w:r w:rsidRPr="00381C35">
        <w:rPr>
          <w:b/>
        </w:rPr>
        <w:t>»</w:t>
      </w:r>
    </w:p>
    <w:p w:rsidR="00C16CAB" w:rsidRPr="00381C35" w:rsidRDefault="00C16CAB" w:rsidP="004D4A65">
      <w:pPr>
        <w:ind w:right="-143"/>
        <w:contextualSpacing/>
      </w:pPr>
      <w:r w:rsidRPr="00381C35">
        <w:t>Образовательный процесс в МДОУ предусматривает решение программных образовател</w:t>
      </w:r>
      <w:r w:rsidRPr="00381C35">
        <w:t>ь</w:t>
      </w:r>
      <w:r w:rsidRPr="00381C35">
        <w:t xml:space="preserve">ных задач и включает: </w:t>
      </w:r>
    </w:p>
    <w:p w:rsidR="00C16CAB" w:rsidRPr="00381C35" w:rsidRDefault="00C16CAB" w:rsidP="00183051">
      <w:pPr>
        <w:pStyle w:val="a5"/>
        <w:numPr>
          <w:ilvl w:val="0"/>
          <w:numId w:val="14"/>
        </w:numPr>
        <w:ind w:right="354"/>
        <w:jc w:val="both"/>
      </w:pPr>
      <w:r w:rsidRPr="00381C35">
        <w:rPr>
          <w:b/>
        </w:rPr>
        <w:lastRenderedPageBreak/>
        <w:t>Блок -  совместная образовательная деятельность взрослых и детей</w:t>
      </w:r>
      <w:r w:rsidRPr="00381C35">
        <w:t>;</w:t>
      </w:r>
    </w:p>
    <w:p w:rsidR="00C16CAB" w:rsidRPr="00381C35" w:rsidRDefault="00C16CAB" w:rsidP="00183051">
      <w:pPr>
        <w:pStyle w:val="a5"/>
        <w:numPr>
          <w:ilvl w:val="0"/>
          <w:numId w:val="14"/>
        </w:numPr>
        <w:ind w:right="354"/>
        <w:jc w:val="both"/>
      </w:pPr>
      <w:r w:rsidRPr="00381C35">
        <w:rPr>
          <w:b/>
        </w:rPr>
        <w:t>Блок -  самостоятельная деятельность детей</w:t>
      </w:r>
      <w:r w:rsidRPr="00381C35">
        <w:t>.</w:t>
      </w:r>
    </w:p>
    <w:p w:rsidR="00C16CAB" w:rsidRPr="00381C35" w:rsidRDefault="00C16CAB" w:rsidP="004D4A65">
      <w:pPr>
        <w:ind w:firstLine="709"/>
        <w:jc w:val="both"/>
        <w:rPr>
          <w:b/>
          <w:bCs/>
        </w:rPr>
      </w:pPr>
      <w:r w:rsidRPr="00381C35">
        <w:t xml:space="preserve">В первом блоке содержание организуется </w:t>
      </w:r>
      <w:r w:rsidRPr="00381C35">
        <w:rPr>
          <w:b/>
          <w:bCs/>
        </w:rPr>
        <w:t>комплексно - тематически,</w:t>
      </w:r>
      <w:r w:rsidRPr="00381C35">
        <w:t xml:space="preserve"> во втором – в соответствии </w:t>
      </w:r>
      <w:r w:rsidRPr="00381C35">
        <w:rPr>
          <w:b/>
          <w:bCs/>
        </w:rPr>
        <w:t>с традиционными видами детской деятельности.</w:t>
      </w:r>
    </w:p>
    <w:p w:rsidR="00C16CAB" w:rsidRPr="00381C35" w:rsidRDefault="00C16CAB" w:rsidP="001B1F99">
      <w:pPr>
        <w:ind w:right="354" w:firstLine="567"/>
        <w:jc w:val="both"/>
      </w:pPr>
      <w:r w:rsidRPr="00381C35">
        <w:t xml:space="preserve">Совместная образовательная деятельность детей и взрослых осуществляется как в ходе </w:t>
      </w:r>
      <w:r w:rsidRPr="00381C35">
        <w:rPr>
          <w:b/>
        </w:rPr>
        <w:t xml:space="preserve"> непосредственно образовательной деятельности</w:t>
      </w:r>
      <w:r w:rsidRPr="00381C35">
        <w:t xml:space="preserve">, так и </w:t>
      </w:r>
      <w:r w:rsidRPr="00381C35">
        <w:rPr>
          <w:b/>
        </w:rPr>
        <w:t>в ходе осуществл</w:t>
      </w:r>
      <w:r w:rsidRPr="00381C35">
        <w:rPr>
          <w:b/>
        </w:rPr>
        <w:t>е</w:t>
      </w:r>
      <w:r w:rsidRPr="00381C35">
        <w:rPr>
          <w:b/>
        </w:rPr>
        <w:t>ния режимных моментов</w:t>
      </w:r>
      <w:r w:rsidRPr="00381C35">
        <w:t xml:space="preserve"> и  предполагает  </w:t>
      </w:r>
      <w:r w:rsidRPr="00381C35">
        <w:rPr>
          <w:b/>
          <w:bCs/>
        </w:rPr>
        <w:t xml:space="preserve">индивидуальную, подгрупповую и групповую </w:t>
      </w:r>
      <w:r w:rsidRPr="00381C35">
        <w:t>формы организации.</w:t>
      </w:r>
    </w:p>
    <w:p w:rsidR="00C16CAB" w:rsidRPr="00381C35" w:rsidRDefault="00C16CAB" w:rsidP="001B1F99">
      <w:pPr>
        <w:ind w:right="354" w:firstLine="567"/>
        <w:jc w:val="both"/>
        <w:rPr>
          <w:b/>
        </w:rPr>
      </w:pPr>
      <w:r w:rsidRPr="00381C35">
        <w:rPr>
          <w:b/>
        </w:rPr>
        <w:t>Образовательный процесс ДОУ строится:</w:t>
      </w:r>
    </w:p>
    <w:p w:rsidR="00C16CAB" w:rsidRPr="00381C35" w:rsidRDefault="00C16CAB" w:rsidP="00183051">
      <w:pPr>
        <w:pStyle w:val="a5"/>
        <w:numPr>
          <w:ilvl w:val="0"/>
          <w:numId w:val="15"/>
        </w:numPr>
        <w:ind w:right="354"/>
        <w:jc w:val="both"/>
      </w:pPr>
      <w:r w:rsidRPr="00381C35">
        <w:t>на адекватных возрасту формах  работы с детьми максимальном развитии всех специфических видах деятельности и, в первую очередь. Игры как ведущего вида детской деятельности ребенка – дошкольника;</w:t>
      </w:r>
    </w:p>
    <w:p w:rsidR="00C16CAB" w:rsidRPr="00381C35" w:rsidRDefault="00C16CAB" w:rsidP="00183051">
      <w:pPr>
        <w:pStyle w:val="a5"/>
        <w:numPr>
          <w:ilvl w:val="0"/>
          <w:numId w:val="15"/>
        </w:numPr>
        <w:ind w:right="354"/>
        <w:jc w:val="both"/>
      </w:pPr>
      <w:r w:rsidRPr="00381C35">
        <w:t>на использовании современных личностно – ориентированных технол</w:t>
      </w:r>
      <w:r w:rsidRPr="00381C35">
        <w:t>о</w:t>
      </w:r>
      <w:r w:rsidRPr="00381C35">
        <w:t>гий, направленных на партнерство, сотрудничество педагогов и ребенка;</w:t>
      </w:r>
    </w:p>
    <w:p w:rsidR="00C16CAB" w:rsidRPr="00381C35" w:rsidRDefault="00C16CAB" w:rsidP="00183051">
      <w:pPr>
        <w:pStyle w:val="a5"/>
        <w:numPr>
          <w:ilvl w:val="0"/>
          <w:numId w:val="15"/>
        </w:numPr>
        <w:ind w:right="354"/>
        <w:jc w:val="both"/>
      </w:pPr>
      <w:r w:rsidRPr="00381C35">
        <w:t>на субъективной (партнерской, равноправной) позиции взрослого и ребе</w:t>
      </w:r>
      <w:r w:rsidRPr="00381C35">
        <w:t>н</w:t>
      </w:r>
      <w:r w:rsidRPr="00381C35">
        <w:t>ка;</w:t>
      </w:r>
    </w:p>
    <w:p w:rsidR="00C16CAB" w:rsidRPr="00381C35" w:rsidRDefault="00C16CAB" w:rsidP="00183051">
      <w:pPr>
        <w:pStyle w:val="a5"/>
        <w:numPr>
          <w:ilvl w:val="0"/>
          <w:numId w:val="15"/>
        </w:numPr>
        <w:ind w:right="354"/>
        <w:jc w:val="both"/>
      </w:pPr>
      <w:r w:rsidRPr="00381C35">
        <w:t>на основе диалогического, а не монологического общения взрослого с детьми;</w:t>
      </w:r>
    </w:p>
    <w:p w:rsidR="00C16CAB" w:rsidRPr="00381C35" w:rsidRDefault="00C16CAB" w:rsidP="00183051">
      <w:pPr>
        <w:pStyle w:val="a5"/>
        <w:numPr>
          <w:ilvl w:val="0"/>
          <w:numId w:val="15"/>
        </w:numPr>
        <w:ind w:right="354"/>
        <w:jc w:val="both"/>
      </w:pPr>
      <w:r w:rsidRPr="00381C35">
        <w:t>в продуктивном взаимодействии ребенка со взрослыми и сверстниками.</w:t>
      </w:r>
    </w:p>
    <w:p w:rsidR="00C16CAB" w:rsidRPr="00381C35" w:rsidRDefault="00C16CAB" w:rsidP="001B1F99">
      <w:pPr>
        <w:ind w:right="354" w:firstLine="567"/>
        <w:jc w:val="both"/>
        <w:rPr>
          <w:b/>
        </w:rPr>
      </w:pPr>
      <w:r w:rsidRPr="00381C35">
        <w:t>В основу положен комплексно – тематический принцип планирования – темы, актуальные для каждой возрастной группы, которые реализуются во всех образов</w:t>
      </w:r>
      <w:r w:rsidRPr="00381C35">
        <w:t>а</w:t>
      </w:r>
      <w:r w:rsidRPr="00381C35">
        <w:t>тельных областях.</w:t>
      </w:r>
      <w:r w:rsidRPr="00381C35">
        <w:rPr>
          <w:b/>
          <w:color w:val="FF0000"/>
        </w:rPr>
        <w:t xml:space="preserve"> </w:t>
      </w:r>
    </w:p>
    <w:p w:rsidR="00C16CAB" w:rsidRPr="00381C35" w:rsidRDefault="00C16CAB" w:rsidP="001B1F99">
      <w:pPr>
        <w:pStyle w:val="Textbody"/>
        <w:spacing w:before="2"/>
        <w:ind w:left="15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1C3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381C3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381C35">
        <w:rPr>
          <w:rFonts w:ascii="Times New Roman" w:hAnsi="Times New Roman" w:cs="Times New Roman"/>
          <w:b/>
          <w:sz w:val="24"/>
          <w:szCs w:val="24"/>
          <w:lang w:val="ru-RU"/>
        </w:rPr>
        <w:t>раз</w:t>
      </w:r>
      <w:r w:rsidRPr="00381C3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ов</w:t>
      </w:r>
      <w:r w:rsidRPr="00381C3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а</w:t>
      </w:r>
      <w:r w:rsidRPr="00381C35">
        <w:rPr>
          <w:rFonts w:ascii="Times New Roman" w:hAnsi="Times New Roman" w:cs="Times New Roman"/>
          <w:b/>
          <w:sz w:val="24"/>
          <w:szCs w:val="24"/>
          <w:lang w:val="ru-RU"/>
        </w:rPr>
        <w:t>тель</w:t>
      </w:r>
      <w:r w:rsidRPr="00381C3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381C35"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  <w:r w:rsidRPr="00381C35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381C35">
        <w:rPr>
          <w:rFonts w:ascii="Times New Roman" w:hAnsi="Times New Roman" w:cs="Times New Roman"/>
          <w:b/>
          <w:sz w:val="24"/>
          <w:szCs w:val="24"/>
          <w:lang w:val="ru-RU"/>
        </w:rPr>
        <w:t>де</w:t>
      </w:r>
      <w:r w:rsidRPr="00381C3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я</w:t>
      </w:r>
      <w:r w:rsidRPr="00381C35">
        <w:rPr>
          <w:rFonts w:ascii="Times New Roman" w:hAnsi="Times New Roman" w:cs="Times New Roman"/>
          <w:b/>
          <w:sz w:val="24"/>
          <w:szCs w:val="24"/>
          <w:lang w:val="ru-RU"/>
        </w:rPr>
        <w:t>тель</w:t>
      </w:r>
      <w:r w:rsidRPr="00381C3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381C3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381C35">
        <w:rPr>
          <w:rFonts w:ascii="Times New Roman" w:hAnsi="Times New Roman" w:cs="Times New Roman"/>
          <w:b/>
          <w:sz w:val="24"/>
          <w:szCs w:val="24"/>
          <w:lang w:val="ru-RU"/>
        </w:rPr>
        <w:t>сть</w:t>
      </w:r>
      <w:r w:rsidRPr="00381C35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381C35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381C35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381C35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381C3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е</w:t>
      </w:r>
      <w:r w:rsidRPr="00381C35">
        <w:rPr>
          <w:rFonts w:ascii="Times New Roman" w:hAnsi="Times New Roman" w:cs="Times New Roman"/>
          <w:b/>
          <w:sz w:val="24"/>
          <w:szCs w:val="24"/>
          <w:lang w:val="ru-RU"/>
        </w:rPr>
        <w:t>жимных</w:t>
      </w:r>
      <w:r w:rsidRPr="00381C35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381C3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м</w:t>
      </w:r>
      <w:r w:rsidRPr="00381C3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381C35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381C3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е</w:t>
      </w:r>
      <w:r w:rsidRPr="00381C35">
        <w:rPr>
          <w:rFonts w:ascii="Times New Roman" w:hAnsi="Times New Roman" w:cs="Times New Roman"/>
          <w:b/>
          <w:sz w:val="24"/>
          <w:szCs w:val="24"/>
          <w:lang w:val="ru-RU"/>
        </w:rPr>
        <w:t>нта</w:t>
      </w:r>
      <w:r w:rsidRPr="00381C35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х</w:t>
      </w:r>
      <w:r w:rsidRPr="00381C3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16CAB" w:rsidRPr="00381C35" w:rsidRDefault="00C16CAB" w:rsidP="001B1F99">
      <w:pPr>
        <w:pStyle w:val="Textbody"/>
        <w:spacing w:before="2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5"/>
        <w:gridCol w:w="6533"/>
      </w:tblGrid>
      <w:tr w:rsidR="00C16CAB" w:rsidRPr="00381C35" w:rsidTr="00B63A4C">
        <w:tc>
          <w:tcPr>
            <w:tcW w:w="3355" w:type="dxa"/>
          </w:tcPr>
          <w:p w:rsidR="00C16CAB" w:rsidRPr="00B63A4C" w:rsidRDefault="00C16CAB" w:rsidP="00710CDA">
            <w:pPr>
              <w:pStyle w:val="Textbody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Физичес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B63A4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B63A4C">
              <w:rPr>
                <w:rFonts w:ascii="Times New Roman" w:hAnsi="Times New Roman" w:cs="Times New Roman"/>
                <w:b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зв</w:t>
            </w:r>
            <w:r w:rsidRPr="00B63A4C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т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е</w:t>
            </w:r>
          </w:p>
        </w:tc>
        <w:tc>
          <w:tcPr>
            <w:tcW w:w="6534" w:type="dxa"/>
          </w:tcPr>
          <w:p w:rsidR="00C16CAB" w:rsidRPr="00B63A4C" w:rsidRDefault="00C16CAB" w:rsidP="00B63A4C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ексы </w:t>
            </w:r>
            <w:r w:rsidRPr="00B63A4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алива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B63A4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</w:t>
            </w:r>
            <w:r w:rsidRPr="00B63A4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B63A4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B63A4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63A4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63A4C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B63A4C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скание</w:t>
            </w:r>
            <w:r w:rsidRPr="00B63A4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B63A4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еды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уш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</w:t>
            </w:r>
            <w:r w:rsidRPr="00B63A4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дьба</w:t>
            </w:r>
            <w:r w:rsidRPr="00B63A4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ребристым</w:t>
            </w:r>
            <w:r w:rsidRPr="00B63A4C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B63A4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</w:t>
            </w:r>
            <w:r w:rsidRPr="00B63A4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нтрастные</w:t>
            </w:r>
            <w:r w:rsidRPr="00B63A4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(в летний период),</w:t>
            </w:r>
            <w:r w:rsidRPr="00B63A4C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63A4C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тика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B63A4C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игры</w:t>
            </w:r>
            <w:r w:rsidRPr="00B63A4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63A4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</w:p>
        </w:tc>
      </w:tr>
      <w:tr w:rsidR="00C16CAB" w:rsidRPr="00381C35" w:rsidTr="00B63A4C">
        <w:trPr>
          <w:trHeight w:val="487"/>
        </w:trPr>
        <w:tc>
          <w:tcPr>
            <w:tcW w:w="3355" w:type="dxa"/>
          </w:tcPr>
          <w:p w:rsidR="00C16CAB" w:rsidRPr="00B63A4C" w:rsidRDefault="00C16CAB" w:rsidP="00710CDA">
            <w:pPr>
              <w:pStyle w:val="Textbody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ци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но–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B63A4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кати</w:t>
            </w:r>
            <w:r w:rsidRPr="00B63A4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итие</w:t>
            </w:r>
          </w:p>
        </w:tc>
        <w:tc>
          <w:tcPr>
            <w:tcW w:w="6534" w:type="dxa"/>
          </w:tcPr>
          <w:p w:rsidR="00C16CAB" w:rsidRPr="00B63A4C" w:rsidRDefault="00C16CAB" w:rsidP="00B63A4C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B63A4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63A4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B63A4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едении</w:t>
            </w:r>
            <w:r w:rsidRPr="00B63A4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63A4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,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ерк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B63A4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63A4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B63A4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зв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63A4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B63A4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адания,</w:t>
            </w:r>
            <w:r w:rsidRPr="00B63A4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63A4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B63A4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живани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етей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</w:t>
            </w:r>
            <w:r w:rsidRPr="00B63A4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уб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63A4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ОД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B63A4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нструкций для </w:t>
            </w:r>
            <w:r w:rsidRPr="00B63A4C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B63A4C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Pr="00B63A4C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63A4C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раж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Pr="00B63A4C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B63A4C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ких </w:t>
            </w:r>
            <w:r w:rsidRPr="00B63A4C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63A4C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B63A4C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B63A4C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B63A4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</w:t>
            </w:r>
            <w:r w:rsidRPr="00B63A4C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B63A4C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дении</w:t>
            </w:r>
            <w:r w:rsidRPr="00B63A4C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жимных</w:t>
            </w:r>
            <w:r w:rsidRPr="00B63A4C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</w:p>
        </w:tc>
      </w:tr>
      <w:tr w:rsidR="00C16CAB" w:rsidRPr="00381C35" w:rsidTr="00B63A4C">
        <w:tc>
          <w:tcPr>
            <w:tcW w:w="3355" w:type="dxa"/>
          </w:tcPr>
          <w:p w:rsidR="00C16CAB" w:rsidRPr="00B63A4C" w:rsidRDefault="00C16CAB" w:rsidP="00710CDA">
            <w:pPr>
              <w:pStyle w:val="Textbody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</w:t>
            </w:r>
            <w:r w:rsidRPr="00B63A4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нават</w:t>
            </w:r>
            <w:r w:rsidRPr="00B63A4C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речев</w:t>
            </w:r>
            <w:r w:rsidRPr="00B63A4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итие</w:t>
            </w:r>
          </w:p>
        </w:tc>
        <w:tc>
          <w:tcPr>
            <w:tcW w:w="6534" w:type="dxa"/>
          </w:tcPr>
          <w:p w:rsidR="00C16CAB" w:rsidRPr="00B63A4C" w:rsidRDefault="00C16CAB" w:rsidP="00B63A4C">
            <w:pPr>
              <w:pStyle w:val="Textbody"/>
              <w:numPr>
                <w:ilvl w:val="0"/>
                <w:numId w:val="25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дание</w:t>
            </w:r>
            <w:r w:rsidRPr="00B63A4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63A4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B63A4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5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дные</w:t>
            </w:r>
            <w:r w:rsidRPr="00B63A4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</w:t>
            </w:r>
            <w:r w:rsidRPr="00B63A4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63A4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х,</w:t>
            </w:r>
            <w:r w:rsidRPr="00B63A4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B63A4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тии</w:t>
            </w:r>
            <w:r w:rsidRPr="00B63A4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тин ил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тфиль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5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B63A4C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B63A4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5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трудо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B63A4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ст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63A4C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ких </w:t>
            </w:r>
            <w:r w:rsidRPr="00B63A4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цед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р, </w:t>
            </w:r>
            <w:r w:rsidRPr="00B63A4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B63A4C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B63A4C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 </w:t>
            </w:r>
            <w:r w:rsidRPr="00B63A4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детей; </w:t>
            </w:r>
            <w:r w:rsidRPr="00B63A4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B63A4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ивания,</w:t>
            </w:r>
            <w:r w:rsidRPr="00B63A4C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63A4C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63A4C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B63A4C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B63A4C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:rsidR="00C16CAB" w:rsidRDefault="00C16CAB" w:rsidP="00B63A4C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16CAB" w:rsidRPr="00B63A4C" w:rsidRDefault="00C16CAB" w:rsidP="00B63A4C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16CAB" w:rsidRPr="00381C35" w:rsidTr="00B63A4C">
        <w:tc>
          <w:tcPr>
            <w:tcW w:w="3355" w:type="dxa"/>
          </w:tcPr>
          <w:p w:rsidR="00C16CAB" w:rsidRPr="00B63A4C" w:rsidRDefault="00C16CAB" w:rsidP="00710CDA">
            <w:pPr>
              <w:pStyle w:val="Textbody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Х</w:t>
            </w:r>
            <w:r w:rsidRPr="00B63A4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же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ст</w:t>
            </w:r>
            <w:r w:rsidRPr="00B63A4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но-э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r w:rsidRPr="00B63A4C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тическ</w:t>
            </w:r>
            <w:r w:rsidRPr="00B63A4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</w:t>
            </w:r>
            <w:r w:rsidRPr="00B63A4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</w:t>
            </w:r>
            <w:r w:rsidRPr="00B63A4C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</w:p>
        </w:tc>
        <w:tc>
          <w:tcPr>
            <w:tcW w:w="6534" w:type="dxa"/>
          </w:tcPr>
          <w:p w:rsidR="00C16CAB" w:rsidRPr="00B63A4C" w:rsidRDefault="00C16CAB" w:rsidP="00B63A4C">
            <w:pPr>
              <w:pStyle w:val="Textbody"/>
              <w:numPr>
                <w:ilvl w:val="0"/>
                <w:numId w:val="26"/>
              </w:numPr>
              <w:tabs>
                <w:tab w:val="left" w:pos="-108"/>
              </w:tabs>
              <w:spacing w:before="13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B63A4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уз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ыки</w:t>
            </w:r>
            <w:r w:rsidRPr="00B63A4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седн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63A4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B63A4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тей,</w:t>
            </w:r>
            <w:r w:rsidRPr="00B63A4C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е,</w:t>
            </w:r>
            <w:r w:rsidRPr="00B63A4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B63A4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</w:t>
            </w:r>
            <w:r w:rsidRPr="00B63A4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63A4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ке,</w:t>
            </w:r>
            <w:r w:rsidRPr="00B63A4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63A4C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B63A4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B63A4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63A4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едении</w:t>
            </w:r>
            <w:r w:rsidRPr="00B63A4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тренней</w:t>
            </w:r>
            <w:r w:rsidRPr="00B63A4C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</w:t>
            </w:r>
            <w:r w:rsidRPr="00B63A4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</w:p>
          <w:p w:rsidR="00C16CAB" w:rsidRPr="00B63A4C" w:rsidRDefault="00C16CAB" w:rsidP="00B63A4C">
            <w:pPr>
              <w:pStyle w:val="Textbody"/>
              <w:numPr>
                <w:ilvl w:val="0"/>
                <w:numId w:val="26"/>
              </w:numPr>
              <w:tabs>
                <w:tab w:val="left" w:pos="-108"/>
              </w:tabs>
              <w:spacing w:before="13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B63A4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r w:rsidRPr="00B63A4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B63A4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ным </w:t>
            </w:r>
            <w:r w:rsidRPr="00B63A4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кам </w:t>
            </w:r>
            <w:r w:rsidRPr="00B63A4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63A4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 </w:t>
            </w:r>
            <w:r w:rsidRPr="00B63A4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ре, </w:t>
            </w:r>
            <w:r w:rsidRPr="00B63A4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B63A4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рмле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 </w:t>
            </w:r>
            <w:r w:rsidRPr="00B63A4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63A4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ия,</w:t>
            </w:r>
            <w:r w:rsidRPr="00B63A4C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3A4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B63A4C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тоте</w:t>
            </w:r>
            <w:r w:rsidRPr="00B63A4C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уж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63A4C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63A4C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63A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63A4C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B63A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уш</w:t>
            </w:r>
            <w:r w:rsidRPr="00B63A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B63A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</w:p>
        </w:tc>
      </w:tr>
    </w:tbl>
    <w:p w:rsidR="00C16CAB" w:rsidRPr="00381C35" w:rsidRDefault="00C16CAB" w:rsidP="001B1F99">
      <w:pPr>
        <w:pStyle w:val="Textbody"/>
        <w:spacing w:before="2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6CAB" w:rsidRPr="00381C35" w:rsidRDefault="00C16CAB" w:rsidP="001B1F99">
      <w:pPr>
        <w:pStyle w:val="Textbody"/>
        <w:ind w:lef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C35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 включает:</w:t>
      </w:r>
    </w:p>
    <w:p w:rsidR="00C16CAB" w:rsidRPr="00381C35" w:rsidRDefault="00C16CAB" w:rsidP="00183051">
      <w:pPr>
        <w:pStyle w:val="Textbody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C35">
        <w:rPr>
          <w:rFonts w:ascii="Times New Roman" w:hAnsi="Times New Roman" w:cs="Times New Roman"/>
          <w:sz w:val="24"/>
          <w:szCs w:val="24"/>
          <w:lang w:val="ru-RU"/>
        </w:rPr>
        <w:t>свободное общение на разные темы;</w:t>
      </w:r>
    </w:p>
    <w:p w:rsidR="00C16CAB" w:rsidRPr="00381C35" w:rsidRDefault="00C16CAB" w:rsidP="00183051">
      <w:pPr>
        <w:pStyle w:val="Textbody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C35">
        <w:rPr>
          <w:rFonts w:ascii="Times New Roman" w:hAnsi="Times New Roman" w:cs="Times New Roman"/>
          <w:sz w:val="24"/>
          <w:szCs w:val="24"/>
          <w:lang w:val="ru-RU"/>
        </w:rPr>
        <w:t>моделирование ситуаций;</w:t>
      </w:r>
    </w:p>
    <w:p w:rsidR="00C16CAB" w:rsidRPr="00381C35" w:rsidRDefault="00C16CAB" w:rsidP="00183051">
      <w:pPr>
        <w:pStyle w:val="Textbody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C35">
        <w:rPr>
          <w:rFonts w:ascii="Times New Roman" w:hAnsi="Times New Roman" w:cs="Times New Roman"/>
          <w:sz w:val="24"/>
          <w:szCs w:val="24"/>
          <w:lang w:val="ru-RU"/>
        </w:rPr>
        <w:t>проведение специальных коммуникативных, сюжетно – ролевых, театрализованных, подвижных и интеллектуальных игр;</w:t>
      </w:r>
    </w:p>
    <w:p w:rsidR="00C16CAB" w:rsidRPr="00381C35" w:rsidRDefault="00C16CAB" w:rsidP="00183051">
      <w:pPr>
        <w:pStyle w:val="Textbody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C35">
        <w:rPr>
          <w:rFonts w:ascii="Times New Roman" w:hAnsi="Times New Roman" w:cs="Times New Roman"/>
          <w:sz w:val="24"/>
          <w:szCs w:val="24"/>
          <w:lang w:val="ru-RU"/>
        </w:rPr>
        <w:t>обогащение жизни детей активными формами совместной деятельности (игровой, познавательно – исследовательской, продуктивной);</w:t>
      </w:r>
    </w:p>
    <w:p w:rsidR="00C16CAB" w:rsidRPr="00381C35" w:rsidRDefault="00C16CAB" w:rsidP="00183051">
      <w:pPr>
        <w:pStyle w:val="Textbody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C35">
        <w:rPr>
          <w:rFonts w:ascii="Times New Roman" w:hAnsi="Times New Roman" w:cs="Times New Roman"/>
          <w:sz w:val="24"/>
          <w:szCs w:val="24"/>
          <w:lang w:val="ru-RU"/>
        </w:rPr>
        <w:t>изготовление и оформление продуктов детской деятельности (поделок, макетов, построек, игрушек, тематических альбомов, коллажей, газет);</w:t>
      </w:r>
    </w:p>
    <w:p w:rsidR="00C16CAB" w:rsidRPr="00381C35" w:rsidRDefault="00C16CAB" w:rsidP="00183051">
      <w:pPr>
        <w:pStyle w:val="Textbody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C35">
        <w:rPr>
          <w:rFonts w:ascii="Times New Roman" w:hAnsi="Times New Roman" w:cs="Times New Roman"/>
          <w:sz w:val="24"/>
          <w:szCs w:val="24"/>
          <w:lang w:val="ru-RU"/>
        </w:rPr>
        <w:t>активное вовлечение родителей в образовательный процесс ДОУ и другое</w:t>
      </w:r>
    </w:p>
    <w:p w:rsidR="00C16CAB" w:rsidRPr="00381C35" w:rsidRDefault="00C16CAB" w:rsidP="001B1F99">
      <w:pPr>
        <w:pStyle w:val="Textbody"/>
        <w:ind w:lef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CAB" w:rsidRPr="00381C35" w:rsidRDefault="00C16CAB" w:rsidP="001B1F99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C35">
        <w:rPr>
          <w:rFonts w:ascii="Times New Roman" w:hAnsi="Times New Roman" w:cs="Times New Roman"/>
          <w:sz w:val="24"/>
          <w:szCs w:val="24"/>
          <w:lang w:val="ru-RU"/>
        </w:rPr>
        <w:tab/>
        <w:t>Совместная интегративная деятельность педагогов с детьми в форме развивающих занятий включает различные виды детской деятельности: игру, восприятие, общение, продуктивную, двигательную, музыкально – художественную, познавательно – исследовательскую и др.</w:t>
      </w:r>
    </w:p>
    <w:p w:rsidR="00C16CAB" w:rsidRPr="00381C35" w:rsidRDefault="00C16CAB" w:rsidP="001B1F99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CAB" w:rsidRDefault="00C16CAB" w:rsidP="000C348D">
      <w:pPr>
        <w:tabs>
          <w:tab w:val="left" w:pos="2768"/>
        </w:tabs>
        <w:spacing w:after="120"/>
        <w:ind w:left="283"/>
        <w:jc w:val="center"/>
        <w:rPr>
          <w:b/>
        </w:rPr>
      </w:pPr>
    </w:p>
    <w:p w:rsidR="00C16CAB" w:rsidRPr="00381C35" w:rsidRDefault="00C16CAB" w:rsidP="000C348D">
      <w:pPr>
        <w:tabs>
          <w:tab w:val="left" w:pos="2768"/>
        </w:tabs>
        <w:spacing w:after="120"/>
        <w:ind w:left="283"/>
        <w:jc w:val="center"/>
        <w:rPr>
          <w:b/>
        </w:rPr>
      </w:pPr>
      <w:r w:rsidRPr="00381C35">
        <w:rPr>
          <w:b/>
        </w:rPr>
        <w:t xml:space="preserve">Модель реализации образовательной деятельности   </w:t>
      </w:r>
    </w:p>
    <w:p w:rsidR="00C16CAB" w:rsidRPr="00381C35" w:rsidRDefault="00C16CAB" w:rsidP="000C348D">
      <w:pPr>
        <w:tabs>
          <w:tab w:val="left" w:pos="2768"/>
        </w:tabs>
        <w:spacing w:after="120"/>
        <w:ind w:left="283"/>
        <w:jc w:val="center"/>
        <w:rPr>
          <w:b/>
        </w:rPr>
      </w:pPr>
      <w:r>
        <w:rPr>
          <w:b/>
        </w:rPr>
        <w:t xml:space="preserve">в МДОУ «Детский сад № </w:t>
      </w:r>
      <w:r w:rsidRPr="00381C35">
        <w:rPr>
          <w:b/>
        </w:rPr>
        <w:t>1</w:t>
      </w:r>
      <w:r>
        <w:rPr>
          <w:b/>
        </w:rPr>
        <w:t>0</w:t>
      </w:r>
      <w:r w:rsidRPr="00381C35">
        <w:rPr>
          <w:b/>
        </w:rPr>
        <w:t>» на день</w:t>
      </w:r>
    </w:p>
    <w:p w:rsidR="00C16CAB" w:rsidRPr="00381C35" w:rsidRDefault="00C16CAB" w:rsidP="000C348D">
      <w:pPr>
        <w:jc w:val="center"/>
        <w:rPr>
          <w:b/>
        </w:rPr>
      </w:pPr>
    </w:p>
    <w:p w:rsidR="00C16CAB" w:rsidRPr="00381C35" w:rsidRDefault="00C16CAB" w:rsidP="00710CDA">
      <w:pPr>
        <w:jc w:val="center"/>
        <w:rPr>
          <w:b/>
        </w:rPr>
      </w:pPr>
      <w:r w:rsidRPr="00381C35">
        <w:rPr>
          <w:b/>
        </w:rPr>
        <w:t>Младший дошкольный возраст</w:t>
      </w:r>
    </w:p>
    <w:tbl>
      <w:tblPr>
        <w:tblpPr w:leftFromText="180" w:rightFromText="180" w:vertAnchor="text" w:horzAnchor="margin" w:tblpY="1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68"/>
        <w:gridCol w:w="3260"/>
        <w:gridCol w:w="3969"/>
      </w:tblGrid>
      <w:tr w:rsidR="00C16CAB" w:rsidRPr="00381C35" w:rsidTr="000C348D">
        <w:tc>
          <w:tcPr>
            <w:tcW w:w="567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 xml:space="preserve">№ </w:t>
            </w:r>
          </w:p>
          <w:p w:rsidR="00C16CAB" w:rsidRPr="00381C35" w:rsidRDefault="00C16CAB" w:rsidP="000C348D">
            <w:pPr>
              <w:jc w:val="center"/>
              <w:rPr>
                <w:b/>
              </w:rPr>
            </w:pPr>
            <w:proofErr w:type="spellStart"/>
            <w:r w:rsidRPr="00381C35">
              <w:rPr>
                <w:b/>
              </w:rPr>
              <w:t>п</w:t>
            </w:r>
            <w:proofErr w:type="spellEnd"/>
            <w:r w:rsidRPr="00381C35">
              <w:rPr>
                <w:b/>
              </w:rPr>
              <w:t>/</w:t>
            </w:r>
            <w:proofErr w:type="spellStart"/>
            <w:r w:rsidRPr="00381C35">
              <w:rPr>
                <w:b/>
              </w:rPr>
              <w:t>п</w:t>
            </w:r>
            <w:proofErr w:type="spellEnd"/>
          </w:p>
        </w:tc>
        <w:tc>
          <w:tcPr>
            <w:tcW w:w="1668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Направл</w:t>
            </w:r>
            <w:r w:rsidRPr="00381C35">
              <w:rPr>
                <w:b/>
              </w:rPr>
              <w:t>е</w:t>
            </w:r>
            <w:r w:rsidRPr="00381C35">
              <w:rPr>
                <w:b/>
              </w:rPr>
              <w:t>ние развития ребенка</w:t>
            </w:r>
          </w:p>
        </w:tc>
        <w:tc>
          <w:tcPr>
            <w:tcW w:w="3260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1-я половина дня</w:t>
            </w:r>
          </w:p>
        </w:tc>
        <w:tc>
          <w:tcPr>
            <w:tcW w:w="3969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2-я половина дня</w:t>
            </w:r>
          </w:p>
        </w:tc>
      </w:tr>
      <w:tr w:rsidR="00C16CAB" w:rsidRPr="00381C35" w:rsidTr="000C348D">
        <w:tc>
          <w:tcPr>
            <w:tcW w:w="567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1.</w:t>
            </w:r>
          </w:p>
        </w:tc>
        <w:tc>
          <w:tcPr>
            <w:tcW w:w="1668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 xml:space="preserve">Физическое развитие </w:t>
            </w:r>
          </w:p>
        </w:tc>
        <w:tc>
          <w:tcPr>
            <w:tcW w:w="3260" w:type="dxa"/>
          </w:tcPr>
          <w:p w:rsidR="00C16CAB" w:rsidRPr="00381C35" w:rsidRDefault="00C16CAB" w:rsidP="000C348D">
            <w:r>
              <w:t>- П</w:t>
            </w:r>
            <w:r w:rsidRPr="00381C35">
              <w:t>рием детей на воздухе в теплое время года</w:t>
            </w:r>
          </w:p>
          <w:p w:rsidR="00C16CAB" w:rsidRPr="00381C35" w:rsidRDefault="00C16CAB" w:rsidP="000C348D">
            <w:r w:rsidRPr="00381C35">
              <w:t>- Утренняя гимнастика (по</w:t>
            </w:r>
            <w:r w:rsidRPr="00381C35">
              <w:t>д</w:t>
            </w:r>
            <w:r w:rsidRPr="00381C35">
              <w:t>вижные игры, игровые с</w:t>
            </w:r>
            <w:r w:rsidRPr="00381C35">
              <w:t>ю</w:t>
            </w:r>
            <w:r w:rsidRPr="00381C35">
              <w:t>жеты)</w:t>
            </w:r>
          </w:p>
          <w:p w:rsidR="00C16CAB" w:rsidRPr="00381C35" w:rsidRDefault="00C16CAB" w:rsidP="000C348D">
            <w:r w:rsidRPr="00381C35">
              <w:t>- Гигиенические процедуры (обширное умывание,  п</w:t>
            </w:r>
            <w:r w:rsidRPr="00381C35">
              <w:t>о</w:t>
            </w:r>
            <w:r w:rsidRPr="00381C35">
              <w:t>лоскание рта)</w:t>
            </w:r>
          </w:p>
          <w:p w:rsidR="00C16CAB" w:rsidRPr="00381C35" w:rsidRDefault="00C16CAB" w:rsidP="000C348D">
            <w:r w:rsidRPr="00381C35">
              <w:t>- Закаливание в повседне</w:t>
            </w:r>
            <w:r w:rsidRPr="00381C35">
              <w:t>в</w:t>
            </w:r>
            <w:r w:rsidRPr="00381C35">
              <w:t>ной жизни (облегченная одежда в группе, одежда по сезону на прогулке, возду</w:t>
            </w:r>
            <w:r w:rsidRPr="00381C35">
              <w:t>ш</w:t>
            </w:r>
            <w:r w:rsidRPr="00381C35">
              <w:t>ные ванны)</w:t>
            </w:r>
          </w:p>
          <w:p w:rsidR="00C16CAB" w:rsidRPr="00381C35" w:rsidRDefault="00C16CAB" w:rsidP="000C348D">
            <w:r w:rsidRPr="00381C35">
              <w:lastRenderedPageBreak/>
              <w:t>- Физкультминутки в РМ, СД, НОД</w:t>
            </w:r>
          </w:p>
          <w:p w:rsidR="00C16CAB" w:rsidRPr="00381C35" w:rsidRDefault="00C16CAB" w:rsidP="000C348D">
            <w:r w:rsidRPr="00381C35">
              <w:t>- Физкультура</w:t>
            </w:r>
          </w:p>
          <w:p w:rsidR="00C16CAB" w:rsidRPr="00381C35" w:rsidRDefault="00C16CAB" w:rsidP="000C348D">
            <w:r>
              <w:t xml:space="preserve"> - П</w:t>
            </w:r>
            <w:r w:rsidRPr="00381C35">
              <w:t>рогулка в двигательной активности</w:t>
            </w:r>
          </w:p>
          <w:p w:rsidR="00C16CAB" w:rsidRPr="00381C35" w:rsidRDefault="00C16CAB" w:rsidP="000C348D">
            <w:r>
              <w:t>- И</w:t>
            </w:r>
            <w:r w:rsidRPr="00381C35">
              <w:t>спользование разнообра</w:t>
            </w:r>
            <w:r w:rsidRPr="00381C35">
              <w:t>з</w:t>
            </w:r>
            <w:r w:rsidRPr="00381C35">
              <w:t>ных форм работы с детьми</w:t>
            </w:r>
          </w:p>
        </w:tc>
        <w:tc>
          <w:tcPr>
            <w:tcW w:w="3969" w:type="dxa"/>
          </w:tcPr>
          <w:p w:rsidR="00C16CAB" w:rsidRPr="00381C35" w:rsidRDefault="00C16CAB" w:rsidP="000C348D">
            <w:r w:rsidRPr="00381C35">
              <w:lastRenderedPageBreak/>
              <w:t>- Гимнастика после сна</w:t>
            </w:r>
          </w:p>
          <w:p w:rsidR="00C16CAB" w:rsidRPr="00381C35" w:rsidRDefault="00C16CAB" w:rsidP="000C348D">
            <w:r w:rsidRPr="00381C35">
              <w:t>- Закаливание ((воздушные ванны, ходьба босиком)</w:t>
            </w:r>
          </w:p>
          <w:p w:rsidR="00C16CAB" w:rsidRPr="00381C35" w:rsidRDefault="00C16CAB" w:rsidP="000C348D">
            <w:r w:rsidRPr="00381C35">
              <w:t>- Физкультурные досуги, игры и развлечения</w:t>
            </w:r>
          </w:p>
          <w:p w:rsidR="00C16CAB" w:rsidRPr="00381C35" w:rsidRDefault="00C16CAB" w:rsidP="000C348D">
            <w:r w:rsidRPr="00381C35">
              <w:t>- Самостоятельная двигательная деятельность</w:t>
            </w:r>
          </w:p>
          <w:p w:rsidR="00C16CAB" w:rsidRPr="00381C35" w:rsidRDefault="00C16CAB" w:rsidP="000C348D">
            <w:r w:rsidRPr="00381C35">
              <w:t>- Прогулка (индивидуальная работа по развитию движений)</w:t>
            </w:r>
          </w:p>
          <w:p w:rsidR="00C16CAB" w:rsidRPr="00381C35" w:rsidRDefault="00C16CAB" w:rsidP="000C348D"/>
        </w:tc>
      </w:tr>
      <w:tr w:rsidR="00C16CAB" w:rsidRPr="00381C35" w:rsidTr="000C348D">
        <w:trPr>
          <w:trHeight w:val="954"/>
        </w:trPr>
        <w:tc>
          <w:tcPr>
            <w:tcW w:w="567" w:type="dxa"/>
            <w:vMerge w:val="restart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lastRenderedPageBreak/>
              <w:t>2.</w:t>
            </w:r>
          </w:p>
        </w:tc>
        <w:tc>
          <w:tcPr>
            <w:tcW w:w="1668" w:type="dxa"/>
          </w:tcPr>
          <w:p w:rsidR="00C16CAB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Познав</w:t>
            </w:r>
            <w:r w:rsidRPr="00381C35">
              <w:rPr>
                <w:b/>
              </w:rPr>
              <w:t>а</w:t>
            </w:r>
            <w:r w:rsidRPr="00381C35">
              <w:rPr>
                <w:b/>
              </w:rPr>
              <w:t xml:space="preserve">тельное </w:t>
            </w:r>
          </w:p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развитие</w:t>
            </w:r>
          </w:p>
          <w:p w:rsidR="00C16CAB" w:rsidRPr="00381C35" w:rsidRDefault="00C16CAB" w:rsidP="000C348D">
            <w:pPr>
              <w:jc w:val="center"/>
              <w:rPr>
                <w:b/>
              </w:rPr>
            </w:pPr>
          </w:p>
          <w:p w:rsidR="00C16CAB" w:rsidRPr="00381C35" w:rsidRDefault="00C16CAB" w:rsidP="000C348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C16CAB" w:rsidRPr="00381C35" w:rsidRDefault="00C16CAB" w:rsidP="000C348D">
            <w:r w:rsidRPr="00381C35">
              <w:t>-  СД</w:t>
            </w:r>
          </w:p>
          <w:p w:rsidR="00C16CAB" w:rsidRPr="00381C35" w:rsidRDefault="00C16CAB" w:rsidP="000C348D">
            <w:r w:rsidRPr="00381C35">
              <w:t>- Дидактические игры</w:t>
            </w:r>
          </w:p>
          <w:p w:rsidR="00C16CAB" w:rsidRPr="00381C35" w:rsidRDefault="00C16CAB" w:rsidP="000C348D">
            <w:r w:rsidRPr="00381C35">
              <w:t>- Наблюдения</w:t>
            </w:r>
          </w:p>
          <w:p w:rsidR="00C16CAB" w:rsidRPr="00381C35" w:rsidRDefault="00C16CAB" w:rsidP="000C348D">
            <w:r w:rsidRPr="00381C35">
              <w:t>- Беседы</w:t>
            </w:r>
          </w:p>
          <w:p w:rsidR="00C16CAB" w:rsidRPr="00381C35" w:rsidRDefault="00C16CAB" w:rsidP="000C348D">
            <w:r w:rsidRPr="00381C35">
              <w:t>- Экскурсии по участку</w:t>
            </w:r>
          </w:p>
          <w:p w:rsidR="00C16CAB" w:rsidRPr="00381C35" w:rsidRDefault="00C16CAB" w:rsidP="000C348D">
            <w:r w:rsidRPr="00381C35">
              <w:t>- Исследовательская работа, опыты и экспериментиров</w:t>
            </w:r>
            <w:r w:rsidRPr="00381C35">
              <w:t>а</w:t>
            </w:r>
            <w:r w:rsidRPr="00381C35">
              <w:t>ние</w:t>
            </w:r>
          </w:p>
          <w:p w:rsidR="00C16CAB" w:rsidRPr="00381C35" w:rsidRDefault="00C16CAB" w:rsidP="000C348D">
            <w:r w:rsidRPr="00381C35">
              <w:t>- Проектирование</w:t>
            </w:r>
          </w:p>
          <w:p w:rsidR="00C16CAB" w:rsidRPr="00381C35" w:rsidRDefault="00C16CAB" w:rsidP="000C348D">
            <w:r>
              <w:t>-  И</w:t>
            </w:r>
            <w:r w:rsidRPr="00381C35">
              <w:t>спользование разноо</w:t>
            </w:r>
            <w:r w:rsidRPr="00381C35">
              <w:t>б</w:t>
            </w:r>
            <w:r w:rsidRPr="00381C35">
              <w:t>разных форм работы с дет</w:t>
            </w:r>
            <w:r w:rsidRPr="00381C35">
              <w:t>ь</w:t>
            </w:r>
            <w:r w:rsidRPr="00381C35">
              <w:t>ми</w:t>
            </w:r>
          </w:p>
        </w:tc>
        <w:tc>
          <w:tcPr>
            <w:tcW w:w="3969" w:type="dxa"/>
            <w:vMerge w:val="restart"/>
          </w:tcPr>
          <w:p w:rsidR="00C16CAB" w:rsidRPr="00381C35" w:rsidRDefault="00C16CAB" w:rsidP="000C348D">
            <w:r w:rsidRPr="00381C35">
              <w:t>- СД, игры</w:t>
            </w:r>
          </w:p>
          <w:p w:rsidR="00C16CAB" w:rsidRPr="00381C35" w:rsidRDefault="00C16CAB" w:rsidP="000C348D">
            <w:r w:rsidRPr="00381C35">
              <w:t>- Досуги</w:t>
            </w:r>
          </w:p>
          <w:p w:rsidR="00C16CAB" w:rsidRPr="00381C35" w:rsidRDefault="00C16CAB" w:rsidP="000C348D">
            <w:r w:rsidRPr="00381C35">
              <w:t>- Индивидуальная работа</w:t>
            </w:r>
          </w:p>
          <w:p w:rsidR="00C16CAB" w:rsidRPr="00381C35" w:rsidRDefault="00C16CAB" w:rsidP="000C348D"/>
          <w:p w:rsidR="00C16CAB" w:rsidRPr="00381C35" w:rsidRDefault="00C16CAB" w:rsidP="000C348D"/>
          <w:p w:rsidR="00C16CAB" w:rsidRPr="00381C35" w:rsidRDefault="00C16CAB" w:rsidP="000C348D"/>
        </w:tc>
      </w:tr>
      <w:tr w:rsidR="00C16CAB" w:rsidRPr="00381C35" w:rsidTr="000C348D">
        <w:trPr>
          <w:trHeight w:val="1283"/>
        </w:trPr>
        <w:tc>
          <w:tcPr>
            <w:tcW w:w="567" w:type="dxa"/>
            <w:vMerge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C16CAB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 xml:space="preserve">Речевое </w:t>
            </w:r>
          </w:p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развитие</w:t>
            </w:r>
          </w:p>
        </w:tc>
        <w:tc>
          <w:tcPr>
            <w:tcW w:w="3260" w:type="dxa"/>
            <w:vMerge/>
          </w:tcPr>
          <w:p w:rsidR="00C16CAB" w:rsidRPr="00381C35" w:rsidRDefault="00C16CAB" w:rsidP="000C348D"/>
        </w:tc>
        <w:tc>
          <w:tcPr>
            <w:tcW w:w="3969" w:type="dxa"/>
            <w:vMerge/>
          </w:tcPr>
          <w:p w:rsidR="00C16CAB" w:rsidRPr="00381C35" w:rsidRDefault="00C16CAB" w:rsidP="000C348D"/>
        </w:tc>
      </w:tr>
      <w:tr w:rsidR="00C16CAB" w:rsidRPr="00381C35" w:rsidTr="000C348D">
        <w:tc>
          <w:tcPr>
            <w:tcW w:w="567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3.</w:t>
            </w:r>
          </w:p>
        </w:tc>
        <w:tc>
          <w:tcPr>
            <w:tcW w:w="1668" w:type="dxa"/>
          </w:tcPr>
          <w:p w:rsidR="00C16CAB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Социально- коммуник</w:t>
            </w:r>
            <w:r w:rsidRPr="00381C35">
              <w:rPr>
                <w:b/>
              </w:rPr>
              <w:t>а</w:t>
            </w:r>
            <w:r w:rsidRPr="00381C35">
              <w:rPr>
                <w:b/>
              </w:rPr>
              <w:t xml:space="preserve">тивное </w:t>
            </w:r>
          </w:p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развитие</w:t>
            </w:r>
          </w:p>
        </w:tc>
        <w:tc>
          <w:tcPr>
            <w:tcW w:w="3260" w:type="dxa"/>
          </w:tcPr>
          <w:p w:rsidR="00C16CAB" w:rsidRPr="00381C35" w:rsidRDefault="00C16CAB" w:rsidP="000C348D">
            <w:r w:rsidRPr="00381C35">
              <w:t>- Утренний прием детей, и</w:t>
            </w:r>
            <w:r w:rsidRPr="00381C35">
              <w:t>н</w:t>
            </w:r>
            <w:r w:rsidRPr="00381C35">
              <w:t>дивидуальные и подгрупп</w:t>
            </w:r>
            <w:r w:rsidRPr="00381C35">
              <w:t>о</w:t>
            </w:r>
            <w:r w:rsidRPr="00381C35">
              <w:t>вые беседы</w:t>
            </w:r>
          </w:p>
          <w:p w:rsidR="00C16CAB" w:rsidRPr="00381C35" w:rsidRDefault="00C16CAB" w:rsidP="000C348D">
            <w:r w:rsidRPr="00381C35">
              <w:t>- Оценка эмоционального настроения группы с посл</w:t>
            </w:r>
            <w:r w:rsidRPr="00381C35">
              <w:t>е</w:t>
            </w:r>
            <w:r w:rsidRPr="00381C35">
              <w:t>дующей коррекцией плана работы</w:t>
            </w:r>
          </w:p>
          <w:p w:rsidR="00C16CAB" w:rsidRPr="00381C35" w:rsidRDefault="00C16CAB" w:rsidP="000C348D">
            <w:r w:rsidRPr="00381C35">
              <w:t>- Формирование навыков культуры еды</w:t>
            </w:r>
          </w:p>
          <w:p w:rsidR="00C16CAB" w:rsidRPr="00381C35" w:rsidRDefault="00C16CAB" w:rsidP="000C348D">
            <w:r w:rsidRPr="00381C35">
              <w:t>- Этика быта, трудовые п</w:t>
            </w:r>
            <w:r w:rsidRPr="00381C35">
              <w:t>о</w:t>
            </w:r>
            <w:r w:rsidRPr="00381C35">
              <w:t>ручения</w:t>
            </w:r>
          </w:p>
          <w:p w:rsidR="00C16CAB" w:rsidRPr="00381C35" w:rsidRDefault="00C16CAB" w:rsidP="000C348D">
            <w:r w:rsidRPr="00381C35">
              <w:t>-  Формирование навыков культуры общения</w:t>
            </w:r>
          </w:p>
          <w:p w:rsidR="00C16CAB" w:rsidRPr="00381C35" w:rsidRDefault="00C16CAB" w:rsidP="000C348D">
            <w:r w:rsidRPr="00381C35">
              <w:t>-Театрализованные игры</w:t>
            </w:r>
          </w:p>
          <w:p w:rsidR="00C16CAB" w:rsidRPr="00381C35" w:rsidRDefault="00C16CAB" w:rsidP="000C348D">
            <w:r w:rsidRPr="00381C35">
              <w:t>- Игровые ситуации</w:t>
            </w:r>
          </w:p>
          <w:p w:rsidR="00C16CAB" w:rsidRPr="00381C35" w:rsidRDefault="00C16CAB" w:rsidP="000C348D">
            <w:r w:rsidRPr="00381C35">
              <w:t>Сюжетно-ролевые игры</w:t>
            </w:r>
          </w:p>
        </w:tc>
        <w:tc>
          <w:tcPr>
            <w:tcW w:w="3969" w:type="dxa"/>
          </w:tcPr>
          <w:p w:rsidR="00C16CAB" w:rsidRPr="00381C35" w:rsidRDefault="00C16CAB" w:rsidP="000C348D">
            <w:r w:rsidRPr="00381C35">
              <w:t>- Индивидуальная работа</w:t>
            </w:r>
          </w:p>
          <w:p w:rsidR="00C16CAB" w:rsidRPr="00381C35" w:rsidRDefault="00C16CAB" w:rsidP="000C348D">
            <w:r w:rsidRPr="00381C35">
              <w:t>- Эстетика быта</w:t>
            </w:r>
          </w:p>
          <w:p w:rsidR="00C16CAB" w:rsidRPr="00381C35" w:rsidRDefault="00C16CAB" w:rsidP="000C348D">
            <w:r w:rsidRPr="00381C35">
              <w:t>- Трудовые поручения</w:t>
            </w:r>
          </w:p>
          <w:p w:rsidR="00C16CAB" w:rsidRPr="00381C35" w:rsidRDefault="00C16CAB" w:rsidP="000C348D">
            <w:r w:rsidRPr="00381C35">
              <w:t xml:space="preserve">- Игры с </w:t>
            </w:r>
            <w:proofErr w:type="spellStart"/>
            <w:r w:rsidRPr="00381C35">
              <w:t>ряжением</w:t>
            </w:r>
            <w:proofErr w:type="spellEnd"/>
          </w:p>
          <w:p w:rsidR="00C16CAB" w:rsidRPr="00381C35" w:rsidRDefault="00C16CAB" w:rsidP="000C348D">
            <w:r w:rsidRPr="00381C35">
              <w:t>- Работа в книжном уголке</w:t>
            </w:r>
          </w:p>
          <w:p w:rsidR="00C16CAB" w:rsidRPr="00381C35" w:rsidRDefault="00C16CAB" w:rsidP="000C348D">
            <w:r w:rsidRPr="00381C35">
              <w:t xml:space="preserve"> - Сюжетно-ролевые игры</w:t>
            </w:r>
          </w:p>
          <w:p w:rsidR="00C16CAB" w:rsidRPr="00381C35" w:rsidRDefault="00C16CAB" w:rsidP="000C348D"/>
          <w:p w:rsidR="00C16CAB" w:rsidRPr="00381C35" w:rsidRDefault="00C16CAB" w:rsidP="000C348D"/>
          <w:p w:rsidR="00C16CAB" w:rsidRPr="00381C35" w:rsidRDefault="00C16CAB" w:rsidP="000C348D"/>
        </w:tc>
      </w:tr>
      <w:tr w:rsidR="00C16CAB" w:rsidRPr="00381C35" w:rsidTr="000C348D">
        <w:trPr>
          <w:trHeight w:val="1413"/>
        </w:trPr>
        <w:tc>
          <w:tcPr>
            <w:tcW w:w="567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4.</w:t>
            </w:r>
          </w:p>
        </w:tc>
        <w:tc>
          <w:tcPr>
            <w:tcW w:w="1668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Художес</w:t>
            </w:r>
            <w:r w:rsidRPr="00381C35">
              <w:rPr>
                <w:b/>
              </w:rPr>
              <w:t>т</w:t>
            </w:r>
            <w:r w:rsidRPr="00381C35">
              <w:rPr>
                <w:b/>
              </w:rPr>
              <w:t>венно-эстетическое развитие</w:t>
            </w:r>
          </w:p>
        </w:tc>
        <w:tc>
          <w:tcPr>
            <w:tcW w:w="3260" w:type="dxa"/>
          </w:tcPr>
          <w:p w:rsidR="00C16CAB" w:rsidRPr="00381C35" w:rsidRDefault="00C16CAB" w:rsidP="000C348D">
            <w:r w:rsidRPr="00381C35">
              <w:t>- Занят</w:t>
            </w:r>
            <w:r>
              <w:t xml:space="preserve">ия по музыкальному воспитанию и </w:t>
            </w:r>
            <w:r w:rsidRPr="00381C35">
              <w:t>изобразител</w:t>
            </w:r>
            <w:r w:rsidRPr="00381C35">
              <w:t>ь</w:t>
            </w:r>
            <w:r w:rsidRPr="00381C35">
              <w:t>ной деятельности</w:t>
            </w:r>
          </w:p>
          <w:p w:rsidR="00C16CAB" w:rsidRPr="00381C35" w:rsidRDefault="00C16CAB" w:rsidP="000C348D">
            <w:r w:rsidRPr="00381C35">
              <w:t>- Эстетика быта</w:t>
            </w:r>
          </w:p>
          <w:p w:rsidR="00C16CAB" w:rsidRPr="00381C35" w:rsidRDefault="00C16CAB" w:rsidP="000C348D">
            <w:r>
              <w:t>- В</w:t>
            </w:r>
            <w:r w:rsidRPr="00381C35">
              <w:t>осприятие художестве</w:t>
            </w:r>
            <w:r w:rsidRPr="00381C35">
              <w:t>н</w:t>
            </w:r>
            <w:r w:rsidRPr="00381C35">
              <w:t>ной литературы и фольклора;</w:t>
            </w:r>
          </w:p>
          <w:p w:rsidR="00C16CAB" w:rsidRPr="00381C35" w:rsidRDefault="00C16CAB" w:rsidP="000C348D">
            <w:r w:rsidRPr="00381C35">
              <w:t>- Экскурсии в природу</w:t>
            </w:r>
          </w:p>
          <w:p w:rsidR="00C16CAB" w:rsidRPr="00381C35" w:rsidRDefault="00C16CAB" w:rsidP="000C348D">
            <w:pPr>
              <w:jc w:val="center"/>
            </w:pPr>
          </w:p>
        </w:tc>
        <w:tc>
          <w:tcPr>
            <w:tcW w:w="3969" w:type="dxa"/>
          </w:tcPr>
          <w:p w:rsidR="00C16CAB" w:rsidRPr="00381C35" w:rsidRDefault="00C16CAB" w:rsidP="000C348D">
            <w:r w:rsidRPr="00381C35">
              <w:t>- Музыкальные досуги</w:t>
            </w:r>
          </w:p>
          <w:p w:rsidR="00C16CAB" w:rsidRPr="00381C35" w:rsidRDefault="00C16CAB" w:rsidP="000C348D">
            <w:r w:rsidRPr="00381C35">
              <w:t xml:space="preserve">- Театрализованная деятельность </w:t>
            </w:r>
          </w:p>
          <w:p w:rsidR="00C16CAB" w:rsidRPr="00381C35" w:rsidRDefault="00C16CAB" w:rsidP="000C348D">
            <w:r w:rsidRPr="00381C35">
              <w:t>- Индивидуальная работа</w:t>
            </w:r>
          </w:p>
        </w:tc>
      </w:tr>
    </w:tbl>
    <w:p w:rsidR="00C16CAB" w:rsidRPr="00381C35" w:rsidRDefault="00C16CAB" w:rsidP="000C348D">
      <w:pPr>
        <w:jc w:val="center"/>
        <w:rPr>
          <w:b/>
        </w:rPr>
      </w:pPr>
    </w:p>
    <w:p w:rsidR="00C16CAB" w:rsidRPr="00381C35" w:rsidRDefault="00C16CAB" w:rsidP="000C348D">
      <w:pPr>
        <w:jc w:val="center"/>
        <w:rPr>
          <w:b/>
        </w:rPr>
      </w:pPr>
      <w:r w:rsidRPr="00381C35">
        <w:rPr>
          <w:b/>
        </w:rPr>
        <w:t>Старший  дошкольный возраст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3"/>
        <w:gridCol w:w="3260"/>
        <w:gridCol w:w="3969"/>
      </w:tblGrid>
      <w:tr w:rsidR="00C16CAB" w:rsidRPr="00381C35" w:rsidTr="000C348D">
        <w:tc>
          <w:tcPr>
            <w:tcW w:w="710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 xml:space="preserve">№ </w:t>
            </w:r>
          </w:p>
          <w:p w:rsidR="00C16CAB" w:rsidRPr="00381C35" w:rsidRDefault="00C16CAB" w:rsidP="000C348D">
            <w:pPr>
              <w:jc w:val="center"/>
              <w:rPr>
                <w:b/>
              </w:rPr>
            </w:pPr>
            <w:proofErr w:type="spellStart"/>
            <w:r w:rsidRPr="00381C35">
              <w:rPr>
                <w:b/>
              </w:rPr>
              <w:t>п</w:t>
            </w:r>
            <w:proofErr w:type="spellEnd"/>
            <w:r w:rsidRPr="00381C35">
              <w:rPr>
                <w:b/>
              </w:rPr>
              <w:t>/</w:t>
            </w:r>
            <w:proofErr w:type="spellStart"/>
            <w:r w:rsidRPr="00381C35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Направление развития р</w:t>
            </w:r>
            <w:r w:rsidRPr="00381C35">
              <w:rPr>
                <w:b/>
              </w:rPr>
              <w:t>е</w:t>
            </w:r>
            <w:r w:rsidRPr="00381C35">
              <w:rPr>
                <w:b/>
              </w:rPr>
              <w:t>бенка</w:t>
            </w:r>
          </w:p>
        </w:tc>
        <w:tc>
          <w:tcPr>
            <w:tcW w:w="3260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1-я половина дня</w:t>
            </w:r>
          </w:p>
        </w:tc>
        <w:tc>
          <w:tcPr>
            <w:tcW w:w="3969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2-я половина дня</w:t>
            </w:r>
          </w:p>
        </w:tc>
      </w:tr>
      <w:tr w:rsidR="00C16CAB" w:rsidRPr="00381C35" w:rsidTr="000C348D">
        <w:tc>
          <w:tcPr>
            <w:tcW w:w="710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1.</w:t>
            </w:r>
          </w:p>
        </w:tc>
        <w:tc>
          <w:tcPr>
            <w:tcW w:w="1843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 xml:space="preserve">Физическое развитие </w:t>
            </w:r>
          </w:p>
        </w:tc>
        <w:tc>
          <w:tcPr>
            <w:tcW w:w="3260" w:type="dxa"/>
          </w:tcPr>
          <w:p w:rsidR="00C16CAB" w:rsidRPr="00381C35" w:rsidRDefault="00C16CAB" w:rsidP="000C348D">
            <w:r w:rsidRPr="00381C35">
              <w:t>- Прием детей на воздухе в теплое время года</w:t>
            </w:r>
          </w:p>
          <w:p w:rsidR="00C16CAB" w:rsidRPr="00381C35" w:rsidRDefault="00C16CAB" w:rsidP="000C348D">
            <w:r w:rsidRPr="00381C35">
              <w:t>- Утренняя гимнастика (по</w:t>
            </w:r>
            <w:r w:rsidRPr="00381C35">
              <w:t>д</w:t>
            </w:r>
            <w:r w:rsidRPr="00381C35">
              <w:t>вижные игры, игровые с</w:t>
            </w:r>
            <w:r w:rsidRPr="00381C35">
              <w:t>ю</w:t>
            </w:r>
            <w:r w:rsidRPr="00381C35">
              <w:t>жеты)</w:t>
            </w:r>
          </w:p>
          <w:p w:rsidR="00C16CAB" w:rsidRPr="00381C35" w:rsidRDefault="00C16CAB" w:rsidP="000C348D">
            <w:r w:rsidRPr="00381C35">
              <w:lastRenderedPageBreak/>
              <w:t>- Гигиенические процедуры (обширное умывание,  п</w:t>
            </w:r>
            <w:r w:rsidRPr="00381C35">
              <w:t>о</w:t>
            </w:r>
            <w:r w:rsidRPr="00381C35">
              <w:t>лоскание рта)</w:t>
            </w:r>
          </w:p>
          <w:p w:rsidR="00C16CAB" w:rsidRPr="00381C35" w:rsidRDefault="00C16CAB" w:rsidP="000C348D">
            <w:r w:rsidRPr="00381C35">
              <w:t>- Закаливание в повседне</w:t>
            </w:r>
            <w:r w:rsidRPr="00381C35">
              <w:t>в</w:t>
            </w:r>
            <w:r w:rsidRPr="00381C35">
              <w:t>ной жизни (облегченная одежда в группе, одежда по сезону на прогулке, возду</w:t>
            </w:r>
            <w:r w:rsidRPr="00381C35">
              <w:t>ш</w:t>
            </w:r>
            <w:r w:rsidRPr="00381C35">
              <w:t>ные ванны)</w:t>
            </w:r>
          </w:p>
          <w:p w:rsidR="00C16CAB" w:rsidRPr="00381C35" w:rsidRDefault="00C16CAB" w:rsidP="000C348D">
            <w:r w:rsidRPr="00381C35">
              <w:t xml:space="preserve">- Физкультминутки  </w:t>
            </w:r>
          </w:p>
          <w:p w:rsidR="00C16CAB" w:rsidRPr="00381C35" w:rsidRDefault="00C16CAB" w:rsidP="000C348D">
            <w:r>
              <w:t>- Ф</w:t>
            </w:r>
            <w:r w:rsidRPr="00381C35">
              <w:t>изкультурные занятия</w:t>
            </w:r>
          </w:p>
          <w:p w:rsidR="00C16CAB" w:rsidRPr="00381C35" w:rsidRDefault="00C16CAB" w:rsidP="000C348D">
            <w:r>
              <w:t xml:space="preserve"> - П</w:t>
            </w:r>
            <w:r w:rsidRPr="00381C35">
              <w:t>рогулка в двигательной активности</w:t>
            </w:r>
          </w:p>
          <w:p w:rsidR="00C16CAB" w:rsidRPr="00381C35" w:rsidRDefault="00C16CAB" w:rsidP="000C348D">
            <w:r>
              <w:t>- И</w:t>
            </w:r>
            <w:r w:rsidRPr="00381C35">
              <w:t>спользование разнообра</w:t>
            </w:r>
            <w:r w:rsidRPr="00381C35">
              <w:t>з</w:t>
            </w:r>
            <w:r w:rsidRPr="00381C35">
              <w:t>ных форм работы с детьми</w:t>
            </w:r>
          </w:p>
        </w:tc>
        <w:tc>
          <w:tcPr>
            <w:tcW w:w="3969" w:type="dxa"/>
          </w:tcPr>
          <w:p w:rsidR="00C16CAB" w:rsidRPr="00381C35" w:rsidRDefault="00C16CAB" w:rsidP="000C348D">
            <w:r w:rsidRPr="00381C35">
              <w:lastRenderedPageBreak/>
              <w:t>- Гимнастика после сна</w:t>
            </w:r>
          </w:p>
          <w:p w:rsidR="00C16CAB" w:rsidRPr="00381C35" w:rsidRDefault="00C16CAB" w:rsidP="000C348D">
            <w:r w:rsidRPr="00381C35">
              <w:t>- Закаливание ((воздушные ванны, ходьба босиком)</w:t>
            </w:r>
          </w:p>
          <w:p w:rsidR="00C16CAB" w:rsidRPr="00381C35" w:rsidRDefault="00C16CAB" w:rsidP="000C348D">
            <w:r w:rsidRPr="00381C35">
              <w:t>- Физкультурные досуги, игры и развлечения</w:t>
            </w:r>
          </w:p>
          <w:p w:rsidR="00C16CAB" w:rsidRPr="00381C35" w:rsidRDefault="00C16CAB" w:rsidP="000C348D">
            <w:r w:rsidRPr="00381C35">
              <w:lastRenderedPageBreak/>
              <w:t>- Самостоятельная двигательная деятельность</w:t>
            </w:r>
          </w:p>
          <w:p w:rsidR="00C16CAB" w:rsidRPr="00381C35" w:rsidRDefault="00C16CAB" w:rsidP="000C348D">
            <w:r w:rsidRPr="00381C35">
              <w:t>- Прогулка (индивидуальная работа по развитию движений)</w:t>
            </w:r>
          </w:p>
          <w:p w:rsidR="00C16CAB" w:rsidRPr="00381C35" w:rsidRDefault="00C16CAB" w:rsidP="000C348D"/>
        </w:tc>
      </w:tr>
      <w:tr w:rsidR="00C16CAB" w:rsidRPr="00381C35" w:rsidTr="000C348D">
        <w:trPr>
          <w:trHeight w:val="750"/>
        </w:trPr>
        <w:tc>
          <w:tcPr>
            <w:tcW w:w="710" w:type="dxa"/>
            <w:vMerge w:val="restart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lastRenderedPageBreak/>
              <w:t>2.</w:t>
            </w:r>
          </w:p>
        </w:tc>
        <w:tc>
          <w:tcPr>
            <w:tcW w:w="1843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Познавател</w:t>
            </w:r>
            <w:r w:rsidRPr="00381C35">
              <w:rPr>
                <w:b/>
              </w:rPr>
              <w:t>ь</w:t>
            </w:r>
            <w:r w:rsidRPr="00381C35">
              <w:rPr>
                <w:b/>
              </w:rPr>
              <w:t>ное  развитие</w:t>
            </w:r>
          </w:p>
          <w:p w:rsidR="00C16CAB" w:rsidRPr="00381C35" w:rsidRDefault="00C16CAB" w:rsidP="000C348D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C16CAB" w:rsidRPr="00381C35" w:rsidRDefault="00C16CAB" w:rsidP="000C348D">
            <w:r w:rsidRPr="00381C35">
              <w:t>- Дидактические игры</w:t>
            </w:r>
          </w:p>
          <w:p w:rsidR="00C16CAB" w:rsidRPr="00381C35" w:rsidRDefault="00C16CAB" w:rsidP="000C348D">
            <w:r w:rsidRPr="00381C35">
              <w:t>- Наблюдения</w:t>
            </w:r>
          </w:p>
          <w:p w:rsidR="00C16CAB" w:rsidRPr="00381C35" w:rsidRDefault="00C16CAB" w:rsidP="000C348D">
            <w:r w:rsidRPr="00381C35">
              <w:t>- Беседы</w:t>
            </w:r>
          </w:p>
          <w:p w:rsidR="00C16CAB" w:rsidRPr="00381C35" w:rsidRDefault="00C16CAB" w:rsidP="000C348D">
            <w:r w:rsidRPr="00381C35">
              <w:t>- Экскурсии по участку</w:t>
            </w:r>
          </w:p>
          <w:p w:rsidR="00C16CAB" w:rsidRPr="00381C35" w:rsidRDefault="00C16CAB" w:rsidP="000C348D">
            <w:r w:rsidRPr="00381C35">
              <w:t>- Исследовательская работа, опыты и экспериментиров</w:t>
            </w:r>
            <w:r w:rsidRPr="00381C35">
              <w:t>а</w:t>
            </w:r>
            <w:r w:rsidRPr="00381C35">
              <w:t>ние</w:t>
            </w:r>
          </w:p>
          <w:p w:rsidR="00C16CAB" w:rsidRPr="00381C35" w:rsidRDefault="00C16CAB" w:rsidP="000C348D">
            <w:r w:rsidRPr="00381C35">
              <w:t>Игры с речевым сопрово</w:t>
            </w:r>
            <w:r w:rsidRPr="00381C35">
              <w:t>ж</w:t>
            </w:r>
            <w:r w:rsidRPr="00381C35">
              <w:t>дением</w:t>
            </w:r>
          </w:p>
        </w:tc>
        <w:tc>
          <w:tcPr>
            <w:tcW w:w="3969" w:type="dxa"/>
            <w:vMerge w:val="restart"/>
          </w:tcPr>
          <w:p w:rsidR="00C16CAB" w:rsidRPr="00381C35" w:rsidRDefault="00C16CAB" w:rsidP="000C348D">
            <w:r w:rsidRPr="00381C35">
              <w:t>- Развивающие игры</w:t>
            </w:r>
          </w:p>
          <w:p w:rsidR="00C16CAB" w:rsidRPr="00381C35" w:rsidRDefault="00C16CAB" w:rsidP="000C348D">
            <w:r w:rsidRPr="00381C35">
              <w:t>- Интеллектуальные досуги</w:t>
            </w:r>
          </w:p>
          <w:p w:rsidR="00C16CAB" w:rsidRPr="00381C35" w:rsidRDefault="00C16CAB" w:rsidP="000C348D">
            <w:r w:rsidRPr="00381C35">
              <w:t>- Занятия по интересам</w:t>
            </w:r>
          </w:p>
          <w:p w:rsidR="00C16CAB" w:rsidRPr="00381C35" w:rsidRDefault="00C16CAB" w:rsidP="000C348D">
            <w:r w:rsidRPr="00381C35">
              <w:t>- Индивидуальная работа</w:t>
            </w:r>
          </w:p>
        </w:tc>
      </w:tr>
      <w:tr w:rsidR="00C16CAB" w:rsidRPr="00381C35" w:rsidTr="000C348D">
        <w:trPr>
          <w:trHeight w:val="900"/>
        </w:trPr>
        <w:tc>
          <w:tcPr>
            <w:tcW w:w="710" w:type="dxa"/>
            <w:vMerge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16CAB" w:rsidRDefault="00C16CAB" w:rsidP="000C348D">
            <w:pPr>
              <w:ind w:firstLine="34"/>
              <w:jc w:val="center"/>
              <w:rPr>
                <w:b/>
              </w:rPr>
            </w:pPr>
            <w:r w:rsidRPr="00381C35">
              <w:rPr>
                <w:b/>
              </w:rPr>
              <w:t xml:space="preserve">Речевое </w:t>
            </w:r>
          </w:p>
          <w:p w:rsidR="00C16CAB" w:rsidRPr="00381C35" w:rsidRDefault="00C16CAB" w:rsidP="000C348D">
            <w:pPr>
              <w:ind w:firstLine="34"/>
              <w:jc w:val="center"/>
              <w:rPr>
                <w:b/>
              </w:rPr>
            </w:pPr>
            <w:r w:rsidRPr="00381C35">
              <w:rPr>
                <w:b/>
              </w:rPr>
              <w:t>развитие</w:t>
            </w:r>
          </w:p>
        </w:tc>
        <w:tc>
          <w:tcPr>
            <w:tcW w:w="3260" w:type="dxa"/>
            <w:vMerge/>
          </w:tcPr>
          <w:p w:rsidR="00C16CAB" w:rsidRPr="00381C35" w:rsidRDefault="00C16CAB" w:rsidP="000C348D"/>
        </w:tc>
        <w:tc>
          <w:tcPr>
            <w:tcW w:w="3969" w:type="dxa"/>
            <w:vMerge/>
          </w:tcPr>
          <w:p w:rsidR="00C16CAB" w:rsidRPr="00381C35" w:rsidRDefault="00C16CAB" w:rsidP="000C348D"/>
        </w:tc>
      </w:tr>
      <w:tr w:rsidR="00C16CAB" w:rsidRPr="00381C35" w:rsidTr="000C348D">
        <w:tc>
          <w:tcPr>
            <w:tcW w:w="710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3.</w:t>
            </w:r>
          </w:p>
        </w:tc>
        <w:tc>
          <w:tcPr>
            <w:tcW w:w="1843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Социально -  коммуник</w:t>
            </w:r>
            <w:r w:rsidRPr="00381C35">
              <w:rPr>
                <w:b/>
              </w:rPr>
              <w:t>а</w:t>
            </w:r>
            <w:r w:rsidRPr="00381C35">
              <w:rPr>
                <w:b/>
              </w:rPr>
              <w:t>тивное</w:t>
            </w:r>
          </w:p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развитие</w:t>
            </w:r>
          </w:p>
        </w:tc>
        <w:tc>
          <w:tcPr>
            <w:tcW w:w="3260" w:type="dxa"/>
          </w:tcPr>
          <w:p w:rsidR="00C16CAB" w:rsidRPr="00381C35" w:rsidRDefault="00C16CAB" w:rsidP="000C348D">
            <w:r w:rsidRPr="00381C35">
              <w:t>- Утренний прием детей, и</w:t>
            </w:r>
            <w:r w:rsidRPr="00381C35">
              <w:t>н</w:t>
            </w:r>
            <w:r w:rsidRPr="00381C35">
              <w:t>дивидуальные и подгрупп</w:t>
            </w:r>
            <w:r w:rsidRPr="00381C35">
              <w:t>о</w:t>
            </w:r>
            <w:r w:rsidRPr="00381C35">
              <w:t>вые беседы</w:t>
            </w:r>
          </w:p>
          <w:p w:rsidR="00C16CAB" w:rsidRPr="00381C35" w:rsidRDefault="00C16CAB" w:rsidP="000C348D">
            <w:r w:rsidRPr="00381C35">
              <w:t>- Оценка эмоционального настроения группы с посл</w:t>
            </w:r>
            <w:r w:rsidRPr="00381C35">
              <w:t>е</w:t>
            </w:r>
            <w:r w:rsidRPr="00381C35">
              <w:t>дующей коррекцией плана работы</w:t>
            </w:r>
          </w:p>
          <w:p w:rsidR="00C16CAB" w:rsidRPr="00381C35" w:rsidRDefault="00C16CAB" w:rsidP="000C348D">
            <w:r w:rsidRPr="00381C35">
              <w:t>- Формирование навыков культуры еды</w:t>
            </w:r>
          </w:p>
          <w:p w:rsidR="00C16CAB" w:rsidRPr="00381C35" w:rsidRDefault="00C16CAB" w:rsidP="000C348D">
            <w:r w:rsidRPr="00381C35">
              <w:t>- Этика быта, трудовые п</w:t>
            </w:r>
            <w:r w:rsidRPr="00381C35">
              <w:t>о</w:t>
            </w:r>
            <w:r w:rsidRPr="00381C35">
              <w:t>ручения</w:t>
            </w:r>
          </w:p>
          <w:p w:rsidR="00C16CAB" w:rsidRPr="00381C35" w:rsidRDefault="00C16CAB" w:rsidP="000C348D">
            <w:r w:rsidRPr="00381C35">
              <w:t>-  Формирование навыков культуры общения</w:t>
            </w:r>
          </w:p>
          <w:p w:rsidR="00C16CAB" w:rsidRPr="00381C35" w:rsidRDefault="00C16CAB" w:rsidP="000C348D">
            <w:r w:rsidRPr="00381C35">
              <w:t>- Дежурство по столовой, в природном уголке, помощь в подготовке к занятиям</w:t>
            </w:r>
          </w:p>
          <w:p w:rsidR="00C16CAB" w:rsidRPr="00381C35" w:rsidRDefault="00C16CAB" w:rsidP="000C348D">
            <w:r w:rsidRPr="00381C35">
              <w:t>-Театрализованные игры</w:t>
            </w:r>
          </w:p>
          <w:p w:rsidR="00C16CAB" w:rsidRPr="00381C35" w:rsidRDefault="00C16CAB" w:rsidP="000C348D">
            <w:r w:rsidRPr="00381C35">
              <w:t>Сюжетно-ролевые игры</w:t>
            </w:r>
          </w:p>
          <w:p w:rsidR="00C16CAB" w:rsidRPr="00381C35" w:rsidRDefault="00C16CAB" w:rsidP="000C348D">
            <w:r w:rsidRPr="00381C35">
              <w:t>- Использование разнообра</w:t>
            </w:r>
            <w:r w:rsidRPr="00381C35">
              <w:t>з</w:t>
            </w:r>
            <w:r w:rsidRPr="00381C35">
              <w:t>ных форм работы с детьми</w:t>
            </w:r>
          </w:p>
        </w:tc>
        <w:tc>
          <w:tcPr>
            <w:tcW w:w="3969" w:type="dxa"/>
          </w:tcPr>
          <w:p w:rsidR="00C16CAB" w:rsidRPr="00381C35" w:rsidRDefault="00C16CAB" w:rsidP="000C348D">
            <w:r w:rsidRPr="00381C35">
              <w:t>- Индивидуальная работа</w:t>
            </w:r>
          </w:p>
          <w:p w:rsidR="00C16CAB" w:rsidRPr="00381C35" w:rsidRDefault="00C16CAB" w:rsidP="000C348D">
            <w:r w:rsidRPr="00381C35">
              <w:t>- Воспитание в процессе хозяйс</w:t>
            </w:r>
            <w:r w:rsidRPr="00381C35">
              <w:t>т</w:t>
            </w:r>
            <w:r w:rsidRPr="00381C35">
              <w:t>венно-бытового труда и труда в природе</w:t>
            </w:r>
          </w:p>
          <w:p w:rsidR="00C16CAB" w:rsidRPr="00381C35" w:rsidRDefault="00C16CAB" w:rsidP="000C348D">
            <w:r w:rsidRPr="00381C35">
              <w:t>- Эстетика быта</w:t>
            </w:r>
          </w:p>
          <w:p w:rsidR="00C16CAB" w:rsidRPr="00381C35" w:rsidRDefault="00C16CAB" w:rsidP="000C348D">
            <w:r w:rsidRPr="00381C35">
              <w:t>- Тематические досуги в игровой  форме</w:t>
            </w:r>
          </w:p>
          <w:p w:rsidR="00C16CAB" w:rsidRPr="00381C35" w:rsidRDefault="00C16CAB" w:rsidP="000C348D">
            <w:r w:rsidRPr="00381C35">
              <w:t>- Работа в книжном уголке</w:t>
            </w:r>
          </w:p>
          <w:p w:rsidR="00C16CAB" w:rsidRPr="00381C35" w:rsidRDefault="00C16CAB" w:rsidP="000C348D">
            <w:r w:rsidRPr="00381C35">
              <w:t xml:space="preserve"> - Сюжетно-ролевые игры</w:t>
            </w:r>
          </w:p>
          <w:p w:rsidR="00C16CAB" w:rsidRPr="00381C35" w:rsidRDefault="00C16CAB" w:rsidP="000C348D"/>
          <w:p w:rsidR="00C16CAB" w:rsidRPr="00381C35" w:rsidRDefault="00C16CAB" w:rsidP="000C348D"/>
          <w:p w:rsidR="00C16CAB" w:rsidRPr="00381C35" w:rsidRDefault="00C16CAB" w:rsidP="000C348D"/>
          <w:p w:rsidR="00C16CAB" w:rsidRPr="00381C35" w:rsidRDefault="00C16CAB" w:rsidP="000C348D"/>
        </w:tc>
      </w:tr>
      <w:tr w:rsidR="00C16CAB" w:rsidRPr="00381C35" w:rsidTr="000C348D">
        <w:tc>
          <w:tcPr>
            <w:tcW w:w="710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4.</w:t>
            </w:r>
          </w:p>
        </w:tc>
        <w:tc>
          <w:tcPr>
            <w:tcW w:w="1843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Художестве</w:t>
            </w:r>
            <w:r w:rsidRPr="00381C35">
              <w:rPr>
                <w:b/>
              </w:rPr>
              <w:t>н</w:t>
            </w:r>
            <w:r w:rsidRPr="00381C35">
              <w:rPr>
                <w:b/>
              </w:rPr>
              <w:t>но-эстетическое развитие</w:t>
            </w:r>
          </w:p>
        </w:tc>
        <w:tc>
          <w:tcPr>
            <w:tcW w:w="3260" w:type="dxa"/>
          </w:tcPr>
          <w:p w:rsidR="00C16CAB" w:rsidRPr="00381C35" w:rsidRDefault="00C16CAB" w:rsidP="000C348D">
            <w:r w:rsidRPr="00381C35">
              <w:t>- Эстетика быта</w:t>
            </w:r>
          </w:p>
          <w:p w:rsidR="00C16CAB" w:rsidRPr="00381C35" w:rsidRDefault="00C16CAB" w:rsidP="000C348D">
            <w:r w:rsidRPr="00381C35">
              <w:t>- Экскурсии в природу, в библиотеку, музей города.</w:t>
            </w:r>
          </w:p>
          <w:p w:rsidR="00C16CAB" w:rsidRPr="00381C35" w:rsidRDefault="00C16CAB" w:rsidP="000C348D">
            <w:r w:rsidRPr="00381C35">
              <w:t>- Участие в городских, ра</w:t>
            </w:r>
            <w:r w:rsidRPr="00381C35">
              <w:t>й</w:t>
            </w:r>
            <w:r w:rsidRPr="00381C35">
              <w:t>онных мероприятиях по т</w:t>
            </w:r>
            <w:r w:rsidRPr="00381C35">
              <w:t>е</w:t>
            </w:r>
            <w:r w:rsidRPr="00381C35">
              <w:t>атрализации, концертах, конкурсах детских рисунков, поделок</w:t>
            </w:r>
          </w:p>
          <w:p w:rsidR="00C16CAB" w:rsidRPr="00381C35" w:rsidRDefault="00C16CAB" w:rsidP="000C348D">
            <w:r>
              <w:t xml:space="preserve">- </w:t>
            </w:r>
            <w:r w:rsidRPr="00381C35">
              <w:t>Детский дизайн</w:t>
            </w:r>
          </w:p>
        </w:tc>
        <w:tc>
          <w:tcPr>
            <w:tcW w:w="3969" w:type="dxa"/>
          </w:tcPr>
          <w:p w:rsidR="00C16CAB" w:rsidRPr="00381C35" w:rsidRDefault="00C16CAB" w:rsidP="000C348D">
            <w:r w:rsidRPr="00381C35">
              <w:t>- Занятия в изостудии</w:t>
            </w:r>
          </w:p>
          <w:p w:rsidR="00C16CAB" w:rsidRPr="00381C35" w:rsidRDefault="00C16CAB" w:rsidP="000C348D">
            <w:r w:rsidRPr="00381C35">
              <w:t>- Музыкальные досуги</w:t>
            </w:r>
          </w:p>
          <w:p w:rsidR="00C16CAB" w:rsidRPr="00381C35" w:rsidRDefault="00C16CAB" w:rsidP="000C348D">
            <w:r w:rsidRPr="00381C35">
              <w:t xml:space="preserve">- Театрализованная деятельность </w:t>
            </w:r>
          </w:p>
          <w:p w:rsidR="00C16CAB" w:rsidRPr="00381C35" w:rsidRDefault="00C16CAB" w:rsidP="000C348D">
            <w:r w:rsidRPr="00381C35">
              <w:t>- Индивидуальная работа</w:t>
            </w:r>
          </w:p>
        </w:tc>
      </w:tr>
    </w:tbl>
    <w:p w:rsidR="00C16CAB" w:rsidRPr="00381C35" w:rsidRDefault="00C16CAB" w:rsidP="000C348D">
      <w:pPr>
        <w:ind w:right="354" w:firstLine="567"/>
        <w:jc w:val="both"/>
      </w:pPr>
    </w:p>
    <w:p w:rsidR="00C16CAB" w:rsidRDefault="00C16CAB" w:rsidP="000C348D">
      <w:pPr>
        <w:spacing w:line="240" w:lineRule="atLeast"/>
        <w:ind w:right="354" w:firstLine="567"/>
        <w:jc w:val="center"/>
        <w:rPr>
          <w:b/>
        </w:rPr>
      </w:pPr>
    </w:p>
    <w:p w:rsidR="00C16CAB" w:rsidRDefault="00C16CAB" w:rsidP="000C348D">
      <w:pPr>
        <w:spacing w:line="240" w:lineRule="atLeast"/>
        <w:ind w:right="354" w:firstLine="567"/>
        <w:jc w:val="center"/>
        <w:rPr>
          <w:b/>
        </w:rPr>
      </w:pPr>
    </w:p>
    <w:p w:rsidR="00C16CAB" w:rsidRDefault="00C16CAB" w:rsidP="000C348D">
      <w:pPr>
        <w:spacing w:line="240" w:lineRule="atLeast"/>
        <w:ind w:right="354" w:firstLine="567"/>
        <w:jc w:val="center"/>
        <w:rPr>
          <w:b/>
        </w:rPr>
      </w:pPr>
    </w:p>
    <w:p w:rsidR="00C16CAB" w:rsidRDefault="00C16CAB" w:rsidP="000C348D">
      <w:pPr>
        <w:spacing w:line="240" w:lineRule="atLeast"/>
        <w:ind w:right="354" w:firstLine="567"/>
        <w:jc w:val="center"/>
        <w:rPr>
          <w:b/>
        </w:rPr>
      </w:pPr>
    </w:p>
    <w:p w:rsidR="00C16CAB" w:rsidRPr="00A92113" w:rsidRDefault="00C16CAB" w:rsidP="000C348D">
      <w:pPr>
        <w:spacing w:line="240" w:lineRule="atLeast"/>
        <w:ind w:right="354" w:firstLine="567"/>
        <w:jc w:val="center"/>
        <w:rPr>
          <w:b/>
        </w:rPr>
      </w:pPr>
      <w:r w:rsidRPr="00A92113">
        <w:rPr>
          <w:b/>
        </w:rPr>
        <w:t>Модель реализации позиции взрослого как включенного партнера</w:t>
      </w:r>
    </w:p>
    <w:p w:rsidR="00C16CAB" w:rsidRPr="00A92113" w:rsidRDefault="00C16CAB" w:rsidP="000C348D">
      <w:pPr>
        <w:spacing w:line="240" w:lineRule="atLeast"/>
        <w:ind w:right="354"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9"/>
        <w:gridCol w:w="4791"/>
      </w:tblGrid>
      <w:tr w:rsidR="00C16CAB" w:rsidRPr="00A92113" w:rsidTr="00B63A4C">
        <w:trPr>
          <w:trHeight w:val="383"/>
        </w:trPr>
        <w:tc>
          <w:tcPr>
            <w:tcW w:w="7393" w:type="dxa"/>
          </w:tcPr>
          <w:p w:rsidR="00C16CAB" w:rsidRPr="00B63A4C" w:rsidRDefault="00C16CAB" w:rsidP="00710CDA">
            <w:pPr>
              <w:spacing w:line="240" w:lineRule="atLeast"/>
              <w:ind w:right="352"/>
              <w:jc w:val="center"/>
              <w:rPr>
                <w:b/>
              </w:rPr>
            </w:pPr>
            <w:r w:rsidRPr="00B63A4C">
              <w:rPr>
                <w:b/>
              </w:rPr>
              <w:t>"партнер-модель"</w:t>
            </w:r>
          </w:p>
          <w:p w:rsidR="00C16CAB" w:rsidRPr="00B63A4C" w:rsidRDefault="00C16CAB" w:rsidP="00B63A4C">
            <w:pPr>
              <w:spacing w:line="240" w:lineRule="atLeast"/>
              <w:ind w:right="352"/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C16CAB" w:rsidRPr="00B63A4C" w:rsidRDefault="00C16CAB" w:rsidP="00710CDA">
            <w:pPr>
              <w:spacing w:line="240" w:lineRule="atLeast"/>
              <w:ind w:right="352"/>
              <w:jc w:val="center"/>
              <w:rPr>
                <w:b/>
              </w:rPr>
            </w:pPr>
            <w:r w:rsidRPr="00B63A4C">
              <w:rPr>
                <w:b/>
              </w:rPr>
              <w:t>"партнер-сотрудник"</w:t>
            </w:r>
          </w:p>
          <w:p w:rsidR="00C16CAB" w:rsidRPr="00B63A4C" w:rsidRDefault="00C16CAB" w:rsidP="00B63A4C">
            <w:pPr>
              <w:spacing w:line="240" w:lineRule="atLeast"/>
              <w:ind w:right="352"/>
              <w:jc w:val="center"/>
              <w:rPr>
                <w:b/>
              </w:rPr>
            </w:pPr>
          </w:p>
        </w:tc>
      </w:tr>
      <w:tr w:rsidR="00C16CAB" w:rsidRPr="00A92113" w:rsidTr="00B63A4C">
        <w:trPr>
          <w:trHeight w:val="1241"/>
        </w:trPr>
        <w:tc>
          <w:tcPr>
            <w:tcW w:w="7393" w:type="dxa"/>
          </w:tcPr>
          <w:p w:rsidR="00C16CAB" w:rsidRPr="00A92113" w:rsidRDefault="00C16CAB" w:rsidP="00B63A4C">
            <w:pPr>
              <w:spacing w:line="240" w:lineRule="atLeast"/>
              <w:ind w:left="720" w:right="352"/>
            </w:pPr>
            <w:r w:rsidRPr="00A92113">
              <w:t>Педагог ставит для себя цель</w:t>
            </w:r>
          </w:p>
          <w:p w:rsidR="00C16CAB" w:rsidRPr="00A92113" w:rsidRDefault="00C16CAB" w:rsidP="00B63A4C">
            <w:pPr>
              <w:spacing w:line="240" w:lineRule="atLeast"/>
              <w:ind w:left="720" w:right="352"/>
            </w:pPr>
            <w:r w:rsidRPr="00A92113">
              <w:t xml:space="preserve"> и начинать действовать,</w:t>
            </w:r>
            <w:r w:rsidRPr="00A92113">
              <w:br/>
              <w:t>предоставляя детям возможность подключиться к этой деятельн</w:t>
            </w:r>
            <w:r w:rsidRPr="00A92113">
              <w:t>о</w:t>
            </w:r>
            <w:r w:rsidRPr="00A92113">
              <w:t xml:space="preserve">сти </w:t>
            </w:r>
          </w:p>
          <w:p w:rsidR="00C16CAB" w:rsidRPr="00A92113" w:rsidRDefault="00C16CAB" w:rsidP="00B63A4C">
            <w:pPr>
              <w:spacing w:line="240" w:lineRule="atLeast"/>
              <w:ind w:right="352"/>
              <w:jc w:val="center"/>
            </w:pPr>
          </w:p>
        </w:tc>
        <w:tc>
          <w:tcPr>
            <w:tcW w:w="7393" w:type="dxa"/>
          </w:tcPr>
          <w:p w:rsidR="00C16CAB" w:rsidRPr="00A92113" w:rsidRDefault="00C16CAB" w:rsidP="00B63A4C">
            <w:pPr>
              <w:spacing w:line="240" w:lineRule="atLeast"/>
              <w:ind w:left="720" w:right="352"/>
            </w:pPr>
            <w:r w:rsidRPr="00A92113">
              <w:t>Педагог предлагает детям цель: «Давайте сделаем…». Подобный подход также оставляет для детей возможность выбора. Взрослый участвует в реализации поста</w:t>
            </w:r>
            <w:r w:rsidRPr="00A92113">
              <w:t>в</w:t>
            </w:r>
            <w:r w:rsidRPr="00A92113">
              <w:t>ленной цели наравне с детьми, как более опытный и компетен</w:t>
            </w:r>
            <w:r w:rsidRPr="00A92113">
              <w:t>т</w:t>
            </w:r>
            <w:r w:rsidRPr="00A92113">
              <w:t>ный партнер</w:t>
            </w:r>
          </w:p>
          <w:p w:rsidR="00C16CAB" w:rsidRPr="00A92113" w:rsidRDefault="00C16CAB" w:rsidP="00B63A4C">
            <w:pPr>
              <w:spacing w:line="240" w:lineRule="atLeast"/>
              <w:ind w:right="352"/>
              <w:jc w:val="center"/>
            </w:pPr>
          </w:p>
        </w:tc>
      </w:tr>
    </w:tbl>
    <w:p w:rsidR="00C16CAB" w:rsidRPr="00A92113" w:rsidRDefault="00C16CAB" w:rsidP="000C348D">
      <w:pPr>
        <w:spacing w:line="240" w:lineRule="atLeast"/>
        <w:ind w:right="354" w:firstLine="567"/>
        <w:jc w:val="center"/>
        <w:rPr>
          <w:b/>
        </w:rPr>
      </w:pPr>
    </w:p>
    <w:p w:rsidR="00C16CAB" w:rsidRDefault="00C16CAB" w:rsidP="000C348D">
      <w:pPr>
        <w:spacing w:line="240" w:lineRule="atLeast"/>
        <w:ind w:right="354" w:firstLine="567"/>
        <w:jc w:val="both"/>
        <w:rPr>
          <w:b/>
          <w:bCs/>
          <w:i/>
          <w:u w:val="single"/>
        </w:rPr>
      </w:pP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/>
          <w:bCs/>
          <w:i/>
        </w:rPr>
      </w:pPr>
      <w:r w:rsidRPr="00A92113">
        <w:rPr>
          <w:b/>
          <w:bCs/>
          <w:i/>
          <w:u w:val="single"/>
        </w:rPr>
        <w:t>Непрерывная образовательная деятельность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-</w:t>
      </w:r>
      <w:r w:rsidRPr="00A92113">
        <w:rPr>
          <w:bCs/>
        </w:rPr>
        <w:tab/>
      </w:r>
      <w:r w:rsidRPr="00A92113">
        <w:rPr>
          <w:b/>
          <w:bCs/>
        </w:rPr>
        <w:t>игры:</w:t>
      </w:r>
    </w:p>
    <w:p w:rsidR="00C16CAB" w:rsidRPr="00A92113" w:rsidRDefault="00C16CAB" w:rsidP="00781BDD">
      <w:pPr>
        <w:pStyle w:val="a5"/>
        <w:numPr>
          <w:ilvl w:val="0"/>
          <w:numId w:val="44"/>
        </w:num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 xml:space="preserve">дидактические, </w:t>
      </w:r>
    </w:p>
    <w:p w:rsidR="00C16CAB" w:rsidRPr="00A92113" w:rsidRDefault="00C16CAB" w:rsidP="00781BDD">
      <w:pPr>
        <w:pStyle w:val="a5"/>
        <w:numPr>
          <w:ilvl w:val="0"/>
          <w:numId w:val="44"/>
        </w:num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 xml:space="preserve">дидактические с элементами движения, </w:t>
      </w:r>
    </w:p>
    <w:p w:rsidR="00C16CAB" w:rsidRPr="00A92113" w:rsidRDefault="00C16CAB" w:rsidP="00781BDD">
      <w:pPr>
        <w:pStyle w:val="a5"/>
        <w:numPr>
          <w:ilvl w:val="0"/>
          <w:numId w:val="44"/>
        </w:num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развивающие игры,</w:t>
      </w:r>
    </w:p>
    <w:p w:rsidR="00C16CAB" w:rsidRPr="00A92113" w:rsidRDefault="00C16CAB" w:rsidP="00781BDD">
      <w:pPr>
        <w:pStyle w:val="a5"/>
        <w:numPr>
          <w:ilvl w:val="0"/>
          <w:numId w:val="44"/>
        </w:num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 xml:space="preserve">сюжетно-ролевые, </w:t>
      </w:r>
    </w:p>
    <w:p w:rsidR="00C16CAB" w:rsidRPr="00A92113" w:rsidRDefault="00C16CAB" w:rsidP="00781BDD">
      <w:pPr>
        <w:pStyle w:val="a5"/>
        <w:numPr>
          <w:ilvl w:val="0"/>
          <w:numId w:val="44"/>
        </w:num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 xml:space="preserve">подвижные, </w:t>
      </w:r>
    </w:p>
    <w:p w:rsidR="00C16CAB" w:rsidRPr="00A92113" w:rsidRDefault="00C16CAB" w:rsidP="00781BDD">
      <w:pPr>
        <w:pStyle w:val="a5"/>
        <w:numPr>
          <w:ilvl w:val="0"/>
          <w:numId w:val="44"/>
        </w:num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 xml:space="preserve">психологические, </w:t>
      </w:r>
    </w:p>
    <w:p w:rsidR="00C16CAB" w:rsidRPr="00A92113" w:rsidRDefault="00C16CAB" w:rsidP="00781BDD">
      <w:pPr>
        <w:pStyle w:val="a5"/>
        <w:numPr>
          <w:ilvl w:val="0"/>
          <w:numId w:val="44"/>
        </w:num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 xml:space="preserve">музыкальные, </w:t>
      </w:r>
    </w:p>
    <w:p w:rsidR="00C16CAB" w:rsidRPr="00A92113" w:rsidRDefault="00C16CAB" w:rsidP="00781BDD">
      <w:pPr>
        <w:pStyle w:val="a5"/>
        <w:numPr>
          <w:ilvl w:val="0"/>
          <w:numId w:val="44"/>
        </w:num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 xml:space="preserve">хороводные, </w:t>
      </w:r>
    </w:p>
    <w:p w:rsidR="00C16CAB" w:rsidRPr="00A92113" w:rsidRDefault="00C16CAB" w:rsidP="00781BDD">
      <w:pPr>
        <w:pStyle w:val="a5"/>
        <w:numPr>
          <w:ilvl w:val="0"/>
          <w:numId w:val="44"/>
        </w:num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 xml:space="preserve">театрализованные, </w:t>
      </w:r>
    </w:p>
    <w:p w:rsidR="00C16CAB" w:rsidRPr="00A92113" w:rsidRDefault="00C16CAB" w:rsidP="00781BDD">
      <w:pPr>
        <w:pStyle w:val="a5"/>
        <w:numPr>
          <w:ilvl w:val="0"/>
          <w:numId w:val="44"/>
        </w:num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 xml:space="preserve">игры-драматизации, </w:t>
      </w:r>
    </w:p>
    <w:p w:rsidR="00C16CAB" w:rsidRPr="00A92113" w:rsidRDefault="00C16CAB" w:rsidP="00781BDD">
      <w:pPr>
        <w:pStyle w:val="a5"/>
        <w:numPr>
          <w:ilvl w:val="0"/>
          <w:numId w:val="44"/>
        </w:num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 xml:space="preserve">режиссёрские,  </w:t>
      </w:r>
    </w:p>
    <w:p w:rsidR="00C16CAB" w:rsidRPr="00A92113" w:rsidRDefault="00C16CAB" w:rsidP="00781BDD">
      <w:pPr>
        <w:pStyle w:val="a5"/>
        <w:numPr>
          <w:ilvl w:val="0"/>
          <w:numId w:val="44"/>
        </w:num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подвижные игры имитационного характера;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 xml:space="preserve"> 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-</w:t>
      </w:r>
      <w:r w:rsidRPr="00A92113">
        <w:rPr>
          <w:b/>
          <w:bCs/>
        </w:rPr>
        <w:tab/>
        <w:t>чтение и обсуждение</w:t>
      </w:r>
      <w:r w:rsidRPr="00A92113">
        <w:rPr>
          <w:bCs/>
        </w:rPr>
        <w:t xml:space="preserve"> программных произведений разных жанров, чтение, ра</w:t>
      </w:r>
      <w:r w:rsidRPr="00A92113">
        <w:rPr>
          <w:bCs/>
        </w:rPr>
        <w:t>с</w:t>
      </w:r>
      <w:r w:rsidRPr="00A92113">
        <w:rPr>
          <w:bCs/>
        </w:rPr>
        <w:t>сматривание и обсуждение познавательных и художественных книг, детских иллюс</w:t>
      </w:r>
      <w:r w:rsidRPr="00A92113">
        <w:rPr>
          <w:bCs/>
        </w:rPr>
        <w:t>т</w:t>
      </w:r>
      <w:r w:rsidRPr="00A92113">
        <w:rPr>
          <w:bCs/>
        </w:rPr>
        <w:t>рированных энциклопедий;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-</w:t>
      </w:r>
      <w:r w:rsidRPr="00A92113">
        <w:rPr>
          <w:bCs/>
        </w:rPr>
        <w:tab/>
      </w:r>
      <w:r w:rsidRPr="00A92113">
        <w:rPr>
          <w:b/>
          <w:bCs/>
        </w:rPr>
        <w:t>создание ситуаций</w:t>
      </w:r>
      <w:r w:rsidRPr="00A92113">
        <w:rPr>
          <w:bCs/>
        </w:rPr>
        <w:t xml:space="preserve"> педагогических, морального выбора; беседы социально-нравственного содержания, специальные рассказы педагога детям об интересных фа</w:t>
      </w:r>
      <w:r w:rsidRPr="00A92113">
        <w:rPr>
          <w:bCs/>
        </w:rPr>
        <w:t>к</w:t>
      </w:r>
      <w:r w:rsidRPr="00A92113">
        <w:rPr>
          <w:bCs/>
        </w:rPr>
        <w:t>тах и событиях, о выходе из трудных житейских ситуаций, ситуативные разговоры с детьми;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-</w:t>
      </w:r>
      <w:r w:rsidRPr="00A92113">
        <w:rPr>
          <w:bCs/>
        </w:rPr>
        <w:tab/>
      </w:r>
      <w:r w:rsidRPr="00A92113">
        <w:rPr>
          <w:b/>
          <w:bCs/>
        </w:rPr>
        <w:t>наблюдения</w:t>
      </w:r>
      <w:r w:rsidRPr="00A92113">
        <w:rPr>
          <w:bCs/>
        </w:rPr>
        <w:t xml:space="preserve"> за трудом взрослых, за живой и неживой природой, за сезонными изменениями в природе;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/>
          <w:bCs/>
        </w:rPr>
        <w:t>-</w:t>
      </w:r>
      <w:r w:rsidRPr="00A92113">
        <w:rPr>
          <w:b/>
          <w:bCs/>
        </w:rPr>
        <w:tab/>
        <w:t>изготовление</w:t>
      </w:r>
      <w:r w:rsidRPr="00A92113">
        <w:rPr>
          <w:bCs/>
        </w:rPr>
        <w:t xml:space="preserve"> предметов для игр, познавательно-исследовательской деятельн</w:t>
      </w:r>
      <w:r w:rsidRPr="00A92113">
        <w:rPr>
          <w:bCs/>
        </w:rPr>
        <w:t>о</w:t>
      </w:r>
      <w:r w:rsidRPr="00A92113">
        <w:rPr>
          <w:bCs/>
        </w:rPr>
        <w:t>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-</w:t>
      </w:r>
      <w:r w:rsidRPr="00A92113">
        <w:rPr>
          <w:bCs/>
        </w:rPr>
        <w:tab/>
      </w:r>
      <w:r w:rsidRPr="00A92113">
        <w:rPr>
          <w:b/>
          <w:bCs/>
        </w:rPr>
        <w:t>проектная деятельность</w:t>
      </w:r>
      <w:r w:rsidRPr="00A92113">
        <w:rPr>
          <w:bCs/>
        </w:rPr>
        <w:t>, познавательно-исследовательская деятельность, эк</w:t>
      </w:r>
      <w:r w:rsidRPr="00A92113">
        <w:rPr>
          <w:bCs/>
        </w:rPr>
        <w:t>с</w:t>
      </w:r>
      <w:r w:rsidRPr="00A92113">
        <w:rPr>
          <w:bCs/>
        </w:rPr>
        <w:t>периментирование, конструирование;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-</w:t>
      </w:r>
      <w:r w:rsidRPr="00A92113">
        <w:rPr>
          <w:b/>
          <w:bCs/>
        </w:rPr>
        <w:tab/>
        <w:t>оформление выставок</w:t>
      </w:r>
      <w:r w:rsidRPr="00A92113">
        <w:rPr>
          <w:bCs/>
        </w:rPr>
        <w:t xml:space="preserve">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lastRenderedPageBreak/>
        <w:t>-</w:t>
      </w:r>
      <w:r w:rsidRPr="00A92113">
        <w:rPr>
          <w:b/>
          <w:bCs/>
        </w:rPr>
        <w:tab/>
        <w:t>викторины, сочинение</w:t>
      </w:r>
      <w:r w:rsidRPr="00A92113">
        <w:rPr>
          <w:bCs/>
        </w:rPr>
        <w:t xml:space="preserve"> загадок;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-</w:t>
      </w:r>
      <w:r w:rsidRPr="00A92113">
        <w:rPr>
          <w:bCs/>
        </w:rPr>
        <w:tab/>
      </w:r>
      <w:proofErr w:type="spellStart"/>
      <w:r w:rsidRPr="00A92113">
        <w:rPr>
          <w:b/>
          <w:bCs/>
        </w:rPr>
        <w:t>инсценирование</w:t>
      </w:r>
      <w:proofErr w:type="spellEnd"/>
      <w:r w:rsidRPr="00A92113">
        <w:rPr>
          <w:b/>
          <w:bCs/>
        </w:rPr>
        <w:t xml:space="preserve"> и драматизация</w:t>
      </w:r>
      <w:r w:rsidRPr="00A92113">
        <w:rPr>
          <w:bCs/>
        </w:rPr>
        <w:t xml:space="preserve"> отрывков из сказок, разучивание стихотв</w:t>
      </w:r>
      <w:r w:rsidRPr="00A92113">
        <w:rPr>
          <w:bCs/>
        </w:rPr>
        <w:t>о</w:t>
      </w:r>
      <w:r w:rsidRPr="00A92113">
        <w:rPr>
          <w:bCs/>
        </w:rPr>
        <w:t>рений, развитие артистических способностей в подвижных играх имитационного х</w:t>
      </w:r>
      <w:r w:rsidRPr="00A92113">
        <w:rPr>
          <w:bCs/>
        </w:rPr>
        <w:t>а</w:t>
      </w:r>
      <w:r w:rsidRPr="00A92113">
        <w:rPr>
          <w:bCs/>
        </w:rPr>
        <w:t>рактера;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-</w:t>
      </w:r>
      <w:r w:rsidRPr="00A92113">
        <w:rPr>
          <w:b/>
          <w:bCs/>
        </w:rPr>
        <w:tab/>
        <w:t>рассматривание и обсуждение</w:t>
      </w:r>
      <w:r w:rsidRPr="00A92113">
        <w:rPr>
          <w:bCs/>
        </w:rPr>
        <w:t xml:space="preserve"> предметных и сюжетных картинок, иллюстр</w:t>
      </w:r>
      <w:r w:rsidRPr="00A92113">
        <w:rPr>
          <w:bCs/>
        </w:rPr>
        <w:t>а</w:t>
      </w:r>
      <w:r w:rsidRPr="00A92113">
        <w:rPr>
          <w:bCs/>
        </w:rPr>
        <w:t xml:space="preserve">ций к знакомым сказкам и </w:t>
      </w:r>
      <w:proofErr w:type="spellStart"/>
      <w:r w:rsidRPr="00A92113">
        <w:rPr>
          <w:bCs/>
        </w:rPr>
        <w:t>потешкам</w:t>
      </w:r>
      <w:proofErr w:type="spellEnd"/>
      <w:r w:rsidRPr="00A92113">
        <w:rPr>
          <w:bCs/>
        </w:rPr>
        <w:t>, игрушек, эстетически привлекательных предм</w:t>
      </w:r>
      <w:r w:rsidRPr="00A92113">
        <w:rPr>
          <w:bCs/>
        </w:rPr>
        <w:t>е</w:t>
      </w:r>
      <w:r w:rsidRPr="00A92113">
        <w:rPr>
          <w:bCs/>
        </w:rPr>
        <w:t>тов (деревьев, цветов, предметов быта и др.), произведений искусства (народного, д</w:t>
      </w:r>
      <w:r w:rsidRPr="00A92113">
        <w:rPr>
          <w:bCs/>
        </w:rPr>
        <w:t>е</w:t>
      </w:r>
      <w:r w:rsidRPr="00A92113">
        <w:rPr>
          <w:bCs/>
        </w:rPr>
        <w:t>коративно-прикладного, изобразительного, книжной графики и пр.), обсуждение средств выразительности;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-</w:t>
      </w:r>
      <w:r w:rsidRPr="00A92113">
        <w:rPr>
          <w:bCs/>
        </w:rPr>
        <w:tab/>
      </w:r>
      <w:r w:rsidRPr="00A92113">
        <w:rPr>
          <w:b/>
          <w:bCs/>
        </w:rPr>
        <w:t>продуктивная деятельность</w:t>
      </w:r>
      <w:r w:rsidRPr="00A92113">
        <w:rPr>
          <w:bCs/>
        </w:rPr>
        <w:t xml:space="preserve"> (рисование, лепка, аппликация, художественный труд) по замыслу, на темы народных </w:t>
      </w:r>
      <w:proofErr w:type="spellStart"/>
      <w:r w:rsidRPr="00A92113">
        <w:rPr>
          <w:bCs/>
        </w:rPr>
        <w:t>потешек</w:t>
      </w:r>
      <w:proofErr w:type="spellEnd"/>
      <w:r w:rsidRPr="00A92113">
        <w:rPr>
          <w:bCs/>
        </w:rPr>
        <w:t>, по мотивам знакомых стихов и сказок, под музыку, на тему прочитанного или просмотренного произведения; рисование и</w:t>
      </w:r>
      <w:r w:rsidRPr="00A92113">
        <w:rPr>
          <w:bCs/>
        </w:rPr>
        <w:t>л</w:t>
      </w:r>
      <w:r w:rsidRPr="00A92113">
        <w:rPr>
          <w:bCs/>
        </w:rPr>
        <w:t>люстраций к художественным произведениям; рисование, лепка сказочных животных; творческие задания, рисование, иллюстраций к прослушанным музыкальным произв</w:t>
      </w:r>
      <w:r w:rsidRPr="00A92113">
        <w:rPr>
          <w:bCs/>
        </w:rPr>
        <w:t>е</w:t>
      </w:r>
      <w:r w:rsidRPr="00A92113">
        <w:rPr>
          <w:bCs/>
        </w:rPr>
        <w:t>дениям;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-</w:t>
      </w:r>
      <w:r w:rsidRPr="00A92113">
        <w:rPr>
          <w:b/>
          <w:bCs/>
        </w:rPr>
        <w:tab/>
        <w:t>слушание и обсуждение</w:t>
      </w:r>
      <w:r w:rsidRPr="00A92113">
        <w:rPr>
          <w:bCs/>
        </w:rPr>
        <w:t xml:space="preserve"> народной, классической, детской </w:t>
      </w:r>
      <w:r w:rsidRPr="00A92113">
        <w:rPr>
          <w:b/>
          <w:bCs/>
        </w:rPr>
        <w:t>музыки</w:t>
      </w:r>
      <w:r w:rsidRPr="00A92113">
        <w:rPr>
          <w:bCs/>
        </w:rPr>
        <w:t>, дидактич</w:t>
      </w:r>
      <w:r w:rsidRPr="00A92113">
        <w:rPr>
          <w:bCs/>
        </w:rPr>
        <w:t>е</w:t>
      </w:r>
      <w:r w:rsidRPr="00A92113">
        <w:rPr>
          <w:bCs/>
        </w:rPr>
        <w:t>ские игры, связанные с восприятием музыки;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-</w:t>
      </w:r>
      <w:r w:rsidRPr="00A92113">
        <w:rPr>
          <w:bCs/>
        </w:rPr>
        <w:tab/>
      </w:r>
      <w:proofErr w:type="spellStart"/>
      <w:r w:rsidRPr="00A92113">
        <w:rPr>
          <w:b/>
          <w:bCs/>
        </w:rPr>
        <w:t>подыгрывание</w:t>
      </w:r>
      <w:proofErr w:type="spellEnd"/>
      <w:r w:rsidRPr="00A92113">
        <w:rPr>
          <w:bCs/>
        </w:rPr>
        <w:t xml:space="preserve"> на музыкальных инструментах, оркестр детских музыкальных инструментов;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-</w:t>
      </w:r>
      <w:r w:rsidRPr="00A92113">
        <w:rPr>
          <w:bCs/>
        </w:rPr>
        <w:tab/>
      </w:r>
      <w:r w:rsidRPr="00A92113">
        <w:rPr>
          <w:b/>
          <w:bCs/>
        </w:rPr>
        <w:t>пение,</w:t>
      </w:r>
      <w:r w:rsidRPr="00A92113">
        <w:rPr>
          <w:bCs/>
        </w:rPr>
        <w:t xml:space="preserve"> совместное пение, упражнения на развитие голосового аппарата, арт</w:t>
      </w:r>
      <w:r w:rsidRPr="00A92113">
        <w:rPr>
          <w:bCs/>
        </w:rPr>
        <w:t>и</w:t>
      </w:r>
      <w:r w:rsidRPr="00A92113">
        <w:rPr>
          <w:bCs/>
        </w:rPr>
        <w:t>куляции, певческого голоса, беседы по содержанию песни (ответы на вопросы), драм</w:t>
      </w:r>
      <w:r w:rsidRPr="00A92113">
        <w:rPr>
          <w:bCs/>
        </w:rPr>
        <w:t>а</w:t>
      </w:r>
      <w:r w:rsidRPr="00A92113">
        <w:rPr>
          <w:bCs/>
        </w:rPr>
        <w:t>тизация песен;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-</w:t>
      </w:r>
      <w:r w:rsidRPr="00A92113">
        <w:rPr>
          <w:bCs/>
        </w:rPr>
        <w:tab/>
      </w:r>
      <w:r w:rsidRPr="00A92113">
        <w:rPr>
          <w:b/>
          <w:bCs/>
        </w:rPr>
        <w:t>танцы,</w:t>
      </w:r>
      <w:r w:rsidRPr="00A92113">
        <w:rPr>
          <w:bCs/>
        </w:rPr>
        <w:t xml:space="preserve"> показ взрослым танцевальных и плясовых движений, совместные де</w:t>
      </w:r>
      <w:r w:rsidRPr="00A92113">
        <w:rPr>
          <w:bCs/>
        </w:rPr>
        <w:t>й</w:t>
      </w:r>
      <w:r w:rsidRPr="00A92113">
        <w:rPr>
          <w:bCs/>
        </w:rPr>
        <w:t>ствия детей, совместное составление плясок под народные мелодии, хороводы;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Cs/>
        </w:rPr>
      </w:pPr>
      <w:r w:rsidRPr="00A92113">
        <w:rPr>
          <w:bCs/>
        </w:rPr>
        <w:t>-</w:t>
      </w:r>
      <w:r w:rsidRPr="00A92113">
        <w:rPr>
          <w:bCs/>
        </w:rPr>
        <w:tab/>
      </w:r>
      <w:r w:rsidRPr="00A92113">
        <w:rPr>
          <w:b/>
          <w:bCs/>
        </w:rPr>
        <w:t>занятия по физическому воспитанию</w:t>
      </w:r>
      <w:r w:rsidRPr="00A92113">
        <w:rPr>
          <w:bCs/>
        </w:rPr>
        <w:t>, игровая, сюжетная, тематическая (с о</w:t>
      </w:r>
      <w:r w:rsidRPr="00A92113">
        <w:rPr>
          <w:bCs/>
        </w:rPr>
        <w:t>д</w:t>
      </w:r>
      <w:r w:rsidRPr="00A92113">
        <w:rPr>
          <w:bCs/>
        </w:rPr>
        <w:t>ним видом физических упражнений), комплексная (с элементами развития речи, мат</w:t>
      </w:r>
      <w:r w:rsidRPr="00A92113">
        <w:rPr>
          <w:bCs/>
        </w:rPr>
        <w:t>е</w:t>
      </w:r>
      <w:r w:rsidRPr="00A92113">
        <w:rPr>
          <w:bCs/>
        </w:rPr>
        <w:t>матики, конструирования), контрольно-диагностическая, учебно-тренирующего хара</w:t>
      </w:r>
      <w:r w:rsidRPr="00A92113">
        <w:rPr>
          <w:bCs/>
        </w:rPr>
        <w:t>к</w:t>
      </w:r>
      <w:r w:rsidRPr="00A92113">
        <w:rPr>
          <w:bCs/>
        </w:rPr>
        <w:t xml:space="preserve">тера, </w:t>
      </w:r>
      <w:proofErr w:type="spellStart"/>
      <w:r w:rsidRPr="00A92113">
        <w:rPr>
          <w:bCs/>
        </w:rPr>
        <w:t>физкульминутки</w:t>
      </w:r>
      <w:proofErr w:type="spellEnd"/>
      <w:r w:rsidRPr="00A92113">
        <w:rPr>
          <w:bCs/>
        </w:rPr>
        <w:t xml:space="preserve">; игры и упражнения под тексты стихотворений, </w:t>
      </w:r>
      <w:proofErr w:type="spellStart"/>
      <w:r w:rsidRPr="00A92113">
        <w:rPr>
          <w:bCs/>
        </w:rPr>
        <w:t>потешек</w:t>
      </w:r>
      <w:proofErr w:type="spellEnd"/>
      <w:r w:rsidRPr="00A92113">
        <w:rPr>
          <w:bCs/>
        </w:rPr>
        <w:t>, н</w:t>
      </w:r>
      <w:r w:rsidRPr="00A92113">
        <w:rPr>
          <w:bCs/>
        </w:rPr>
        <w:t>а</w:t>
      </w:r>
      <w:r w:rsidRPr="00A92113">
        <w:rPr>
          <w:bCs/>
        </w:rPr>
        <w:t>родных песенок, авторских стихотворений, считалок; ритмическая гимнастика, игры и упражнения под музыку, игровые беседы с элементами движений;</w:t>
      </w:r>
    </w:p>
    <w:p w:rsidR="00C16CAB" w:rsidRPr="00A92113" w:rsidRDefault="00C16CAB" w:rsidP="000C348D">
      <w:pPr>
        <w:spacing w:line="240" w:lineRule="atLeast"/>
        <w:ind w:right="354" w:firstLine="567"/>
        <w:jc w:val="both"/>
        <w:rPr>
          <w:b/>
          <w:bCs/>
        </w:rPr>
      </w:pPr>
      <w:r w:rsidRPr="00A92113">
        <w:rPr>
          <w:b/>
          <w:bCs/>
        </w:rPr>
        <w:t>Мероприятия групповые, межгрупповые.</w:t>
      </w:r>
    </w:p>
    <w:p w:rsidR="00C16CAB" w:rsidRPr="00A92113" w:rsidRDefault="00C16CAB" w:rsidP="00183051">
      <w:pPr>
        <w:pStyle w:val="a5"/>
        <w:numPr>
          <w:ilvl w:val="0"/>
          <w:numId w:val="45"/>
        </w:numPr>
        <w:spacing w:line="240" w:lineRule="atLeast"/>
        <w:ind w:right="354"/>
        <w:jc w:val="both"/>
        <w:rPr>
          <w:bCs/>
        </w:rPr>
      </w:pPr>
      <w:r w:rsidRPr="00A92113">
        <w:rPr>
          <w:bCs/>
        </w:rPr>
        <w:t>Прогулки, экскурсии</w:t>
      </w:r>
    </w:p>
    <w:p w:rsidR="00C16CAB" w:rsidRPr="00A92113" w:rsidRDefault="00C16CAB" w:rsidP="00183051">
      <w:pPr>
        <w:pStyle w:val="a5"/>
        <w:numPr>
          <w:ilvl w:val="0"/>
          <w:numId w:val="45"/>
        </w:numPr>
        <w:spacing w:line="240" w:lineRule="atLeast"/>
        <w:ind w:right="354"/>
        <w:jc w:val="both"/>
        <w:rPr>
          <w:bCs/>
        </w:rPr>
      </w:pPr>
      <w:r w:rsidRPr="00A92113">
        <w:rPr>
          <w:bCs/>
        </w:rPr>
        <w:t xml:space="preserve">Физкультурные досуги  </w:t>
      </w:r>
    </w:p>
    <w:p w:rsidR="00C16CAB" w:rsidRPr="00A92113" w:rsidRDefault="00C16CAB" w:rsidP="00183051">
      <w:pPr>
        <w:pStyle w:val="a5"/>
        <w:numPr>
          <w:ilvl w:val="0"/>
          <w:numId w:val="45"/>
        </w:numPr>
        <w:spacing w:line="240" w:lineRule="atLeast"/>
        <w:ind w:right="354"/>
        <w:jc w:val="both"/>
        <w:rPr>
          <w:bCs/>
        </w:rPr>
      </w:pPr>
      <w:r w:rsidRPr="00A92113">
        <w:rPr>
          <w:bCs/>
        </w:rPr>
        <w:t xml:space="preserve">Музыкальные досуги  </w:t>
      </w:r>
    </w:p>
    <w:p w:rsidR="00C16CAB" w:rsidRPr="00A92113" w:rsidRDefault="00C16CAB" w:rsidP="00183051">
      <w:pPr>
        <w:pStyle w:val="a5"/>
        <w:numPr>
          <w:ilvl w:val="0"/>
          <w:numId w:val="45"/>
        </w:numPr>
        <w:spacing w:line="240" w:lineRule="atLeast"/>
        <w:ind w:right="354"/>
        <w:jc w:val="both"/>
        <w:rPr>
          <w:bCs/>
        </w:rPr>
      </w:pPr>
      <w:r w:rsidRPr="00A92113">
        <w:rPr>
          <w:bCs/>
        </w:rPr>
        <w:t xml:space="preserve">Спортивные праздники  </w:t>
      </w:r>
    </w:p>
    <w:p w:rsidR="00C16CAB" w:rsidRPr="00A92113" w:rsidRDefault="00C16CAB" w:rsidP="00183051">
      <w:pPr>
        <w:pStyle w:val="a5"/>
        <w:numPr>
          <w:ilvl w:val="0"/>
          <w:numId w:val="45"/>
        </w:numPr>
        <w:spacing w:line="240" w:lineRule="atLeast"/>
        <w:ind w:right="354"/>
        <w:jc w:val="both"/>
        <w:rPr>
          <w:bCs/>
        </w:rPr>
      </w:pPr>
      <w:r w:rsidRPr="00A92113">
        <w:rPr>
          <w:bCs/>
        </w:rPr>
        <w:t>Соревнования</w:t>
      </w:r>
    </w:p>
    <w:p w:rsidR="00C16CAB" w:rsidRPr="00A92113" w:rsidRDefault="00C16CAB" w:rsidP="00183051">
      <w:pPr>
        <w:pStyle w:val="a5"/>
        <w:numPr>
          <w:ilvl w:val="0"/>
          <w:numId w:val="45"/>
        </w:numPr>
        <w:spacing w:line="240" w:lineRule="atLeast"/>
        <w:ind w:right="354"/>
        <w:jc w:val="both"/>
        <w:rPr>
          <w:bCs/>
        </w:rPr>
      </w:pPr>
      <w:r w:rsidRPr="00A92113">
        <w:rPr>
          <w:bCs/>
        </w:rPr>
        <w:t>Тематические досуги</w:t>
      </w:r>
    </w:p>
    <w:p w:rsidR="00C16CAB" w:rsidRPr="00A92113" w:rsidRDefault="00C16CAB" w:rsidP="00183051">
      <w:pPr>
        <w:pStyle w:val="a5"/>
        <w:numPr>
          <w:ilvl w:val="0"/>
          <w:numId w:val="45"/>
        </w:numPr>
        <w:spacing w:line="240" w:lineRule="atLeast"/>
        <w:ind w:right="354"/>
        <w:jc w:val="both"/>
        <w:rPr>
          <w:bCs/>
        </w:rPr>
      </w:pPr>
      <w:r w:rsidRPr="00A92113">
        <w:rPr>
          <w:bCs/>
        </w:rPr>
        <w:t>Праздники</w:t>
      </w:r>
    </w:p>
    <w:p w:rsidR="00C16CAB" w:rsidRPr="00A92113" w:rsidRDefault="00C16CAB" w:rsidP="00183051">
      <w:pPr>
        <w:pStyle w:val="a5"/>
        <w:numPr>
          <w:ilvl w:val="0"/>
          <w:numId w:val="45"/>
        </w:numPr>
        <w:spacing w:line="240" w:lineRule="atLeast"/>
        <w:ind w:right="354"/>
        <w:jc w:val="both"/>
        <w:rPr>
          <w:bCs/>
        </w:rPr>
      </w:pPr>
      <w:r w:rsidRPr="00A92113">
        <w:rPr>
          <w:bCs/>
        </w:rPr>
        <w:t>Театрализованные представления</w:t>
      </w:r>
    </w:p>
    <w:p w:rsidR="00C16CAB" w:rsidRPr="00A92113" w:rsidRDefault="00C16CAB" w:rsidP="00183051">
      <w:pPr>
        <w:pStyle w:val="a5"/>
        <w:numPr>
          <w:ilvl w:val="0"/>
          <w:numId w:val="45"/>
        </w:numPr>
        <w:spacing w:line="240" w:lineRule="atLeast"/>
        <w:ind w:right="354"/>
        <w:jc w:val="both"/>
        <w:rPr>
          <w:bCs/>
        </w:rPr>
      </w:pPr>
      <w:r w:rsidRPr="00A92113">
        <w:rPr>
          <w:bCs/>
        </w:rPr>
        <w:t>Смотры и конкурсы</w:t>
      </w:r>
    </w:p>
    <w:p w:rsidR="00C16CAB" w:rsidRPr="00CC18BF" w:rsidRDefault="00C16CAB" w:rsidP="00710CDA">
      <w:pPr>
        <w:ind w:right="354"/>
        <w:jc w:val="center"/>
        <w:rPr>
          <w:b/>
          <w:bCs/>
        </w:rPr>
      </w:pPr>
      <w:r w:rsidRPr="00CC18BF">
        <w:rPr>
          <w:b/>
          <w:bCs/>
        </w:rPr>
        <w:t>Модель организации непрерывной образовательной деятельности</w:t>
      </w:r>
    </w:p>
    <w:p w:rsidR="00C16CAB" w:rsidRPr="000C348D" w:rsidRDefault="00C16CAB" w:rsidP="00710CDA">
      <w:pPr>
        <w:pStyle w:val="a5"/>
        <w:ind w:left="1287" w:right="354"/>
        <w:jc w:val="center"/>
        <w:rPr>
          <w:b/>
          <w:bCs/>
        </w:rPr>
      </w:pPr>
      <w:r w:rsidRPr="000C348D">
        <w:rPr>
          <w:b/>
          <w:bCs/>
        </w:rPr>
        <w:t>(взрослый «партнер-сотрудник»)</w:t>
      </w:r>
    </w:p>
    <w:tbl>
      <w:tblPr>
        <w:tblW w:w="0" w:type="auto"/>
        <w:jc w:val="center"/>
        <w:tblInd w:w="-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0"/>
        <w:gridCol w:w="4938"/>
      </w:tblGrid>
      <w:tr w:rsidR="00C16CAB" w:rsidRPr="00A92113" w:rsidTr="00B63A4C">
        <w:trPr>
          <w:jc w:val="center"/>
        </w:trPr>
        <w:tc>
          <w:tcPr>
            <w:tcW w:w="4940" w:type="dxa"/>
          </w:tcPr>
          <w:p w:rsidR="00C16CAB" w:rsidRPr="00B63A4C" w:rsidRDefault="00C16CAB" w:rsidP="00B63A4C">
            <w:pPr>
              <w:ind w:right="354"/>
              <w:jc w:val="center"/>
              <w:rPr>
                <w:b/>
                <w:bCs/>
              </w:rPr>
            </w:pPr>
            <w:r w:rsidRPr="00B63A4C">
              <w:rPr>
                <w:b/>
                <w:bCs/>
              </w:rPr>
              <w:t>Деятельность педагога</w:t>
            </w:r>
          </w:p>
        </w:tc>
        <w:tc>
          <w:tcPr>
            <w:tcW w:w="4938" w:type="dxa"/>
          </w:tcPr>
          <w:p w:rsidR="00C16CAB" w:rsidRPr="00B63A4C" w:rsidRDefault="00C16CAB" w:rsidP="00B63A4C">
            <w:pPr>
              <w:spacing w:before="240"/>
              <w:ind w:right="354"/>
              <w:jc w:val="center"/>
              <w:rPr>
                <w:b/>
                <w:bCs/>
              </w:rPr>
            </w:pPr>
            <w:r w:rsidRPr="00B63A4C">
              <w:rPr>
                <w:b/>
                <w:bCs/>
              </w:rPr>
              <w:t>Деятельность ребенка</w:t>
            </w:r>
          </w:p>
        </w:tc>
      </w:tr>
      <w:tr w:rsidR="00C16CAB" w:rsidRPr="00A92113" w:rsidTr="00B63A4C">
        <w:trPr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AB" w:rsidRPr="00B63A4C" w:rsidRDefault="00C16CAB" w:rsidP="00B63A4C">
            <w:pPr>
              <w:pStyle w:val="a9"/>
              <w:spacing w:after="0" w:line="240" w:lineRule="atLeast"/>
              <w:jc w:val="center"/>
            </w:pPr>
            <w:r w:rsidRPr="00B63A4C">
              <w:rPr>
                <w:bCs/>
                <w:kern w:val="24"/>
                <w:sz w:val="22"/>
                <w:szCs w:val="22"/>
              </w:rPr>
              <w:t>Создание проблемной ситуации.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AB" w:rsidRPr="00B63A4C" w:rsidRDefault="00C16CAB" w:rsidP="00B63A4C">
            <w:pPr>
              <w:pStyle w:val="a9"/>
              <w:spacing w:after="0" w:line="240" w:lineRule="atLeast"/>
              <w:jc w:val="center"/>
            </w:pPr>
            <w:r w:rsidRPr="00B63A4C">
              <w:rPr>
                <w:bCs/>
                <w:kern w:val="24"/>
                <w:sz w:val="22"/>
                <w:szCs w:val="22"/>
              </w:rPr>
              <w:t>Возникновение состояния «ХОЧУ».</w:t>
            </w:r>
          </w:p>
        </w:tc>
      </w:tr>
      <w:tr w:rsidR="00C16CAB" w:rsidRPr="00A92113" w:rsidTr="00B63A4C">
        <w:trPr>
          <w:jc w:val="center"/>
        </w:trPr>
        <w:tc>
          <w:tcPr>
            <w:tcW w:w="9878" w:type="dxa"/>
            <w:gridSpan w:val="2"/>
          </w:tcPr>
          <w:p w:rsidR="00C16CAB" w:rsidRPr="00B63A4C" w:rsidRDefault="00C16CAB" w:rsidP="00B63A4C">
            <w:pPr>
              <w:spacing w:line="240" w:lineRule="atLeast"/>
              <w:ind w:right="354"/>
              <w:jc w:val="center"/>
              <w:rPr>
                <w:bCs/>
              </w:rPr>
            </w:pPr>
            <w:r w:rsidRPr="00B63A4C">
              <w:rPr>
                <w:bCs/>
              </w:rPr>
              <w:t>Совместное определение проблем, выдвижение гипотез по их решению, обсуждение и составление плана деятельности.</w:t>
            </w:r>
          </w:p>
        </w:tc>
      </w:tr>
      <w:tr w:rsidR="00C16CAB" w:rsidRPr="00A92113" w:rsidTr="00B63A4C">
        <w:trPr>
          <w:trHeight w:val="356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AB" w:rsidRPr="00B63A4C" w:rsidRDefault="00C16CAB" w:rsidP="00B63A4C">
            <w:pPr>
              <w:pStyle w:val="a9"/>
              <w:spacing w:after="0" w:line="240" w:lineRule="atLeast"/>
              <w:jc w:val="center"/>
            </w:pPr>
            <w:r w:rsidRPr="00B63A4C">
              <w:rPr>
                <w:bCs/>
                <w:kern w:val="24"/>
                <w:sz w:val="22"/>
                <w:szCs w:val="22"/>
              </w:rPr>
              <w:t>Координация самостоятельного поиска.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AB" w:rsidRPr="00B63A4C" w:rsidRDefault="00C16CAB" w:rsidP="00B63A4C">
            <w:pPr>
              <w:pStyle w:val="a9"/>
              <w:spacing w:after="0" w:line="240" w:lineRule="atLeast"/>
              <w:jc w:val="center"/>
            </w:pPr>
            <w:r w:rsidRPr="00B63A4C">
              <w:rPr>
                <w:bCs/>
                <w:kern w:val="24"/>
                <w:sz w:val="22"/>
                <w:szCs w:val="22"/>
              </w:rPr>
              <w:t>Самостоятельный поиск.</w:t>
            </w:r>
          </w:p>
        </w:tc>
      </w:tr>
      <w:tr w:rsidR="00C16CAB" w:rsidRPr="00A92113" w:rsidTr="00B63A4C">
        <w:trPr>
          <w:jc w:val="center"/>
        </w:trPr>
        <w:tc>
          <w:tcPr>
            <w:tcW w:w="9878" w:type="dxa"/>
            <w:gridSpan w:val="2"/>
          </w:tcPr>
          <w:p w:rsidR="00C16CAB" w:rsidRPr="00B63A4C" w:rsidRDefault="00C16CAB" w:rsidP="00B63A4C">
            <w:pPr>
              <w:spacing w:line="240" w:lineRule="atLeast"/>
              <w:ind w:right="354"/>
              <w:jc w:val="center"/>
              <w:rPr>
                <w:bCs/>
              </w:rPr>
            </w:pPr>
            <w:r w:rsidRPr="00B63A4C">
              <w:rPr>
                <w:bCs/>
              </w:rPr>
              <w:t>Совместное обсуждение итогов, выдвижение новых проблем.</w:t>
            </w:r>
          </w:p>
        </w:tc>
      </w:tr>
      <w:tr w:rsidR="00C16CAB" w:rsidRPr="00A92113" w:rsidTr="00B63A4C">
        <w:trPr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AB" w:rsidRPr="00B63A4C" w:rsidRDefault="00C16CAB" w:rsidP="00B63A4C">
            <w:pPr>
              <w:pStyle w:val="a9"/>
              <w:spacing w:after="0" w:line="240" w:lineRule="atLeast"/>
              <w:jc w:val="center"/>
            </w:pPr>
            <w:r w:rsidRPr="00B63A4C">
              <w:rPr>
                <w:bCs/>
                <w:kern w:val="24"/>
                <w:sz w:val="22"/>
                <w:szCs w:val="22"/>
              </w:rPr>
              <w:t>Определение новых целей.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AB" w:rsidRPr="00B63A4C" w:rsidRDefault="00C16CAB" w:rsidP="00B63A4C">
            <w:pPr>
              <w:pStyle w:val="a9"/>
              <w:spacing w:after="0" w:line="240" w:lineRule="atLeast"/>
              <w:jc w:val="center"/>
            </w:pPr>
            <w:r w:rsidRPr="00B63A4C">
              <w:rPr>
                <w:bCs/>
                <w:kern w:val="24"/>
                <w:sz w:val="22"/>
                <w:szCs w:val="22"/>
              </w:rPr>
              <w:t>Возникновение интереса к предстоящей новой деятельности.</w:t>
            </w:r>
          </w:p>
        </w:tc>
      </w:tr>
      <w:tr w:rsidR="00C16CAB" w:rsidRPr="00A92113" w:rsidTr="00B63A4C">
        <w:trPr>
          <w:jc w:val="center"/>
        </w:trPr>
        <w:tc>
          <w:tcPr>
            <w:tcW w:w="9878" w:type="dxa"/>
            <w:gridSpan w:val="2"/>
          </w:tcPr>
          <w:p w:rsidR="00C16CAB" w:rsidRPr="00B63A4C" w:rsidRDefault="00C16CAB" w:rsidP="00B63A4C">
            <w:pPr>
              <w:spacing w:line="240" w:lineRule="atLeast"/>
              <w:ind w:right="354"/>
              <w:jc w:val="center"/>
              <w:rPr>
                <w:bCs/>
              </w:rPr>
            </w:pPr>
            <w:r w:rsidRPr="00B63A4C">
              <w:rPr>
                <w:bCs/>
              </w:rPr>
              <w:t xml:space="preserve">Взаимодействие, сотрудничество, сотворчество </w:t>
            </w:r>
          </w:p>
        </w:tc>
      </w:tr>
    </w:tbl>
    <w:p w:rsidR="00C16CAB" w:rsidRPr="000C348D" w:rsidRDefault="00C16CAB" w:rsidP="00CC18BF">
      <w:pPr>
        <w:pStyle w:val="a5"/>
        <w:ind w:left="1287"/>
        <w:rPr>
          <w:b/>
        </w:rPr>
      </w:pPr>
    </w:p>
    <w:p w:rsidR="00C16CAB" w:rsidRPr="00CC18BF" w:rsidRDefault="00C16CAB" w:rsidP="00CC18BF">
      <w:pPr>
        <w:spacing w:line="240" w:lineRule="atLeast"/>
        <w:ind w:right="354"/>
        <w:jc w:val="both"/>
        <w:rPr>
          <w:bCs/>
          <w:i/>
          <w:u w:val="single"/>
        </w:rPr>
      </w:pPr>
      <w:r w:rsidRPr="00CC18BF">
        <w:rPr>
          <w:b/>
          <w:bCs/>
          <w:i/>
          <w:u w:val="single"/>
        </w:rPr>
        <w:lastRenderedPageBreak/>
        <w:t>Образовательная деятельность при проведении режимных моментов</w:t>
      </w:r>
    </w:p>
    <w:p w:rsidR="00C16CAB" w:rsidRDefault="00C16CAB" w:rsidP="00CC18BF">
      <w:pPr>
        <w:spacing w:line="240" w:lineRule="atLeast"/>
        <w:ind w:right="354"/>
        <w:jc w:val="both"/>
        <w:rPr>
          <w:b/>
          <w:bCs/>
          <w:i/>
        </w:rPr>
      </w:pPr>
      <w:r w:rsidRPr="00CC18BF">
        <w:rPr>
          <w:b/>
          <w:bCs/>
          <w:i/>
        </w:rPr>
        <w:t>Социально-коммуникативное развитие:</w:t>
      </w:r>
    </w:p>
    <w:p w:rsidR="00C16CAB" w:rsidRDefault="00C16CAB" w:rsidP="00710CDA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CC18BF">
        <w:rPr>
          <w:bCs/>
        </w:rPr>
        <w:t>ситуативные беседы при проведении режимных моментов, подчеркивание их пользы;</w:t>
      </w:r>
    </w:p>
    <w:p w:rsidR="00C16CAB" w:rsidRDefault="00C16CAB" w:rsidP="00710CDA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CC18BF">
        <w:rPr>
          <w:bCs/>
        </w:rPr>
        <w:t>развитие трудовых навыков через поручения и задания, дежурства, навыки сам</w:t>
      </w:r>
      <w:r w:rsidRPr="00CC18BF">
        <w:rPr>
          <w:bCs/>
        </w:rPr>
        <w:t>о</w:t>
      </w:r>
      <w:r w:rsidRPr="00CC18BF">
        <w:rPr>
          <w:bCs/>
        </w:rPr>
        <w:t>обслуживания;</w:t>
      </w:r>
    </w:p>
    <w:p w:rsidR="00C16CAB" w:rsidRDefault="00C16CAB" w:rsidP="00710CDA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CC18BF">
        <w:rPr>
          <w:bCs/>
        </w:rPr>
        <w:t>помощь взрослым, участие детей в расстановке и уборке инвентаря и оборудов</w:t>
      </w:r>
      <w:r w:rsidRPr="00CC18BF">
        <w:rPr>
          <w:bCs/>
        </w:rPr>
        <w:t>а</w:t>
      </w:r>
      <w:r w:rsidRPr="00CC18BF">
        <w:rPr>
          <w:bCs/>
        </w:rPr>
        <w:t>ния для совместной деятельности, в построении конструкций для подвижных игр и у</w:t>
      </w:r>
      <w:r w:rsidRPr="00CC18BF">
        <w:rPr>
          <w:bCs/>
        </w:rPr>
        <w:t>п</w:t>
      </w:r>
      <w:r w:rsidRPr="00CC18BF">
        <w:rPr>
          <w:bCs/>
        </w:rPr>
        <w:t>ражнений (из мягких блоков, спортивного оборудования);</w:t>
      </w:r>
    </w:p>
    <w:p w:rsidR="00C16CAB" w:rsidRDefault="00C16CAB" w:rsidP="00710CDA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CC18BF">
        <w:rPr>
          <w:bCs/>
        </w:rPr>
        <w:t>формирование навыков безопасного поведения при проведении режимных м</w:t>
      </w:r>
      <w:r w:rsidRPr="00CC18BF">
        <w:rPr>
          <w:bCs/>
        </w:rPr>
        <w:t>о</w:t>
      </w:r>
      <w:r w:rsidRPr="00CC18BF">
        <w:rPr>
          <w:bCs/>
        </w:rPr>
        <w:t>ментов.</w:t>
      </w:r>
    </w:p>
    <w:p w:rsidR="00C16CAB" w:rsidRDefault="00C16CAB" w:rsidP="00710CDA">
      <w:pPr>
        <w:ind w:firstLine="709"/>
        <w:jc w:val="both"/>
        <w:rPr>
          <w:b/>
          <w:bCs/>
          <w:i/>
        </w:rPr>
      </w:pPr>
      <w:r w:rsidRPr="00CC18BF">
        <w:rPr>
          <w:b/>
          <w:bCs/>
          <w:i/>
        </w:rPr>
        <w:t>Познавательное развитие:</w:t>
      </w:r>
    </w:p>
    <w:p w:rsidR="00C16CAB" w:rsidRDefault="00C16CAB" w:rsidP="00710CDA">
      <w:pPr>
        <w:ind w:firstLine="709"/>
        <w:jc w:val="both"/>
        <w:rPr>
          <w:bCs/>
        </w:rPr>
      </w:pPr>
      <w:r w:rsidRPr="00CC18BF">
        <w:rPr>
          <w:bCs/>
        </w:rPr>
        <w:t>- создание развивающей среды, способствующей удовлетворению потребности д</w:t>
      </w:r>
      <w:r w:rsidRPr="00CC18BF">
        <w:rPr>
          <w:bCs/>
        </w:rPr>
        <w:t>е</w:t>
      </w:r>
      <w:r w:rsidRPr="00CC18BF">
        <w:rPr>
          <w:bCs/>
        </w:rPr>
        <w:t>тей в познавательной активности;</w:t>
      </w:r>
    </w:p>
    <w:p w:rsidR="00C16CAB" w:rsidRDefault="00C16CAB" w:rsidP="00710CDA">
      <w:pPr>
        <w:ind w:firstLine="709"/>
        <w:jc w:val="both"/>
        <w:rPr>
          <w:bCs/>
        </w:rPr>
      </w:pPr>
      <w:r w:rsidRPr="00CC18BF">
        <w:rPr>
          <w:bCs/>
        </w:rPr>
        <w:t>- игры познавательной направленности;</w:t>
      </w:r>
    </w:p>
    <w:p w:rsidR="00C16CAB" w:rsidRDefault="00C16CAB" w:rsidP="00710CDA">
      <w:pPr>
        <w:ind w:firstLine="709"/>
        <w:jc w:val="both"/>
        <w:rPr>
          <w:bCs/>
        </w:rPr>
      </w:pPr>
      <w:r w:rsidRPr="00CC18BF">
        <w:rPr>
          <w:bCs/>
        </w:rPr>
        <w:t>- дидактические игры;</w:t>
      </w:r>
    </w:p>
    <w:p w:rsidR="00C16CAB" w:rsidRDefault="00C16CAB" w:rsidP="00710CDA">
      <w:pPr>
        <w:ind w:firstLine="709"/>
        <w:jc w:val="both"/>
        <w:rPr>
          <w:bCs/>
        </w:rPr>
      </w:pPr>
      <w:r w:rsidRPr="00CC18BF">
        <w:rPr>
          <w:bCs/>
        </w:rPr>
        <w:t>- познавательные беседы;</w:t>
      </w:r>
    </w:p>
    <w:p w:rsidR="00C16CAB" w:rsidRDefault="00C16CAB" w:rsidP="00710CDA">
      <w:pPr>
        <w:ind w:firstLine="709"/>
        <w:jc w:val="both"/>
        <w:rPr>
          <w:bCs/>
        </w:rPr>
      </w:pPr>
      <w:r w:rsidRPr="00CC18BF">
        <w:rPr>
          <w:bCs/>
        </w:rPr>
        <w:t>- работа в уголке природы, наблюдения, познавательно-исследовательская деятел</w:t>
      </w:r>
      <w:r w:rsidRPr="00CC18BF">
        <w:rPr>
          <w:bCs/>
        </w:rPr>
        <w:t>ь</w:t>
      </w:r>
      <w:r w:rsidRPr="00CC18BF">
        <w:rPr>
          <w:bCs/>
        </w:rPr>
        <w:t>ность, экспериментирование</w:t>
      </w:r>
      <w:r>
        <w:rPr>
          <w:bCs/>
        </w:rPr>
        <w:t>.</w:t>
      </w:r>
    </w:p>
    <w:p w:rsidR="00C16CAB" w:rsidRDefault="00C16CAB" w:rsidP="00710CDA">
      <w:pPr>
        <w:ind w:firstLine="709"/>
        <w:jc w:val="both"/>
        <w:rPr>
          <w:b/>
          <w:bCs/>
          <w:i/>
        </w:rPr>
      </w:pPr>
      <w:r w:rsidRPr="00CC18BF">
        <w:rPr>
          <w:b/>
          <w:bCs/>
          <w:i/>
        </w:rPr>
        <w:t>Речевое развитие:</w:t>
      </w:r>
    </w:p>
    <w:p w:rsidR="00C16CAB" w:rsidRDefault="00C16CAB" w:rsidP="00710CDA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CC18BF">
        <w:rPr>
          <w:bCs/>
        </w:rPr>
        <w:t>создание речевой развивающей среды;</w:t>
      </w:r>
    </w:p>
    <w:p w:rsidR="00C16CAB" w:rsidRDefault="00C16CAB" w:rsidP="00710CDA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CC18BF">
        <w:rPr>
          <w:bCs/>
        </w:rPr>
        <w:t>свободные диалоги с детьми в играх, наблюдениях, при восприятии картин, и</w:t>
      </w:r>
      <w:r w:rsidRPr="00CC18BF">
        <w:rPr>
          <w:bCs/>
        </w:rPr>
        <w:t>л</w:t>
      </w:r>
      <w:r w:rsidRPr="00CC18BF">
        <w:rPr>
          <w:bCs/>
        </w:rPr>
        <w:t>люстраций,  художественной литературы;</w:t>
      </w:r>
    </w:p>
    <w:p w:rsidR="00C16CAB" w:rsidRDefault="00C16CAB" w:rsidP="00710CDA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CC18BF">
        <w:rPr>
          <w:bCs/>
        </w:rPr>
        <w:t>ситуативные разговоры с детьми;</w:t>
      </w:r>
    </w:p>
    <w:p w:rsidR="00C16CAB" w:rsidRDefault="00C16CAB" w:rsidP="00710CDA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CC18BF">
        <w:rPr>
          <w:bCs/>
        </w:rPr>
        <w:t>называние трудовых действий и гигиенических процедур, поощрение речевой а</w:t>
      </w:r>
      <w:r w:rsidRPr="00CC18BF">
        <w:rPr>
          <w:bCs/>
        </w:rPr>
        <w:t>к</w:t>
      </w:r>
      <w:r w:rsidRPr="00CC18BF">
        <w:rPr>
          <w:bCs/>
        </w:rPr>
        <w:t>тивности детей;</w:t>
      </w:r>
    </w:p>
    <w:p w:rsidR="00C16CAB" w:rsidRDefault="00C16CAB" w:rsidP="00710CDA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CC18BF">
        <w:rPr>
          <w:bCs/>
        </w:rPr>
        <w:t>обсуждения (пользы закаливания, непосредственной образовательной деятельн</w:t>
      </w:r>
      <w:r w:rsidRPr="00CC18BF">
        <w:rPr>
          <w:bCs/>
        </w:rPr>
        <w:t>о</w:t>
      </w:r>
      <w:r w:rsidRPr="00CC18BF">
        <w:rPr>
          <w:bCs/>
        </w:rPr>
        <w:t>сти по физическому развитию, гигиенических процедур)</w:t>
      </w:r>
      <w:r>
        <w:rPr>
          <w:bCs/>
        </w:rPr>
        <w:t>.</w:t>
      </w:r>
    </w:p>
    <w:p w:rsidR="00C16CAB" w:rsidRDefault="00C16CAB" w:rsidP="00710CDA">
      <w:pPr>
        <w:ind w:firstLine="709"/>
        <w:jc w:val="both"/>
        <w:rPr>
          <w:b/>
          <w:bCs/>
          <w:i/>
        </w:rPr>
      </w:pPr>
      <w:r w:rsidRPr="00CC18BF">
        <w:rPr>
          <w:b/>
          <w:bCs/>
          <w:i/>
        </w:rPr>
        <w:t>Художественно-эстетическое развитие:</w:t>
      </w:r>
    </w:p>
    <w:p w:rsidR="00C16CAB" w:rsidRDefault="00C16CAB" w:rsidP="00710CDA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CC18BF">
        <w:rPr>
          <w:bCs/>
        </w:rPr>
        <w:t xml:space="preserve">использование музыки в повседневной жизни детей, в игре, в </w:t>
      </w:r>
      <w:proofErr w:type="spellStart"/>
      <w:r w:rsidRPr="00CC18BF">
        <w:rPr>
          <w:bCs/>
        </w:rPr>
        <w:t>досуговой</w:t>
      </w:r>
      <w:proofErr w:type="spellEnd"/>
      <w:r w:rsidRPr="00CC18BF">
        <w:rPr>
          <w:bCs/>
        </w:rPr>
        <w:t xml:space="preserve"> деятел</w:t>
      </w:r>
      <w:r w:rsidRPr="00CC18BF">
        <w:rPr>
          <w:bCs/>
        </w:rPr>
        <w:t>ь</w:t>
      </w:r>
      <w:r w:rsidRPr="00CC18BF">
        <w:rPr>
          <w:bCs/>
        </w:rPr>
        <w:t>ности, на прогулке, в изобразительной деятельности, при проведении утренней гимнаст</w:t>
      </w:r>
      <w:r w:rsidRPr="00CC18BF">
        <w:rPr>
          <w:bCs/>
        </w:rPr>
        <w:t>и</w:t>
      </w:r>
      <w:r w:rsidRPr="00CC18BF">
        <w:rPr>
          <w:bCs/>
        </w:rPr>
        <w:t>ки, привлечение внимания детей к разнообразным звукам в окружающем мире, к офор</w:t>
      </w:r>
      <w:r w:rsidRPr="00CC18BF">
        <w:rPr>
          <w:bCs/>
        </w:rPr>
        <w:t>м</w:t>
      </w:r>
      <w:r w:rsidRPr="00CC18BF">
        <w:rPr>
          <w:bCs/>
        </w:rPr>
        <w:t>лению помещения, привлекательности оборудования, красоте и чистоте окружающих п</w:t>
      </w:r>
      <w:r w:rsidRPr="00CC18BF">
        <w:rPr>
          <w:bCs/>
        </w:rPr>
        <w:t>о</w:t>
      </w:r>
      <w:r w:rsidRPr="00CC18BF">
        <w:rPr>
          <w:bCs/>
        </w:rPr>
        <w:t>мещений, предметов, игрушек.</w:t>
      </w:r>
    </w:p>
    <w:p w:rsidR="00C16CAB" w:rsidRDefault="00C16CAB" w:rsidP="00710CDA">
      <w:pPr>
        <w:ind w:firstLine="709"/>
        <w:jc w:val="both"/>
        <w:rPr>
          <w:b/>
          <w:bCs/>
          <w:i/>
        </w:rPr>
      </w:pPr>
      <w:r w:rsidRPr="00CC18BF">
        <w:rPr>
          <w:b/>
          <w:bCs/>
          <w:i/>
        </w:rPr>
        <w:t>Физическое развитие:</w:t>
      </w:r>
    </w:p>
    <w:p w:rsidR="00C16CAB" w:rsidRDefault="00C16CAB" w:rsidP="00710CDA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CC18BF">
        <w:rPr>
          <w:bCs/>
        </w:rPr>
        <w:t>комплексы закаливающих процедур (оздоровительные прогулки, мытье рук пр</w:t>
      </w:r>
      <w:r w:rsidRPr="00CC18BF">
        <w:rPr>
          <w:bCs/>
        </w:rPr>
        <w:t>о</w:t>
      </w:r>
      <w:r w:rsidRPr="00CC18BF">
        <w:rPr>
          <w:bCs/>
        </w:rPr>
        <w:t>хладной водой перед каждым приемом пищи, полоскание рта и горла после еды, возду</w:t>
      </w:r>
      <w:r w:rsidRPr="00CC18BF">
        <w:rPr>
          <w:bCs/>
        </w:rPr>
        <w:t>ш</w:t>
      </w:r>
      <w:r w:rsidRPr="00CC18BF">
        <w:rPr>
          <w:bCs/>
        </w:rPr>
        <w:t>ные ванны (в летний период), ходьба босиком по ребристым дорожкам после сна);</w:t>
      </w:r>
    </w:p>
    <w:p w:rsidR="00C16CAB" w:rsidRDefault="00C16CAB" w:rsidP="00710CDA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CC18BF">
        <w:rPr>
          <w:bCs/>
        </w:rPr>
        <w:t>утренняя  гимнастика;</w:t>
      </w:r>
    </w:p>
    <w:p w:rsidR="00C16CAB" w:rsidRDefault="00C16CAB" w:rsidP="00710CDA">
      <w:pPr>
        <w:ind w:firstLine="709"/>
        <w:jc w:val="both"/>
        <w:rPr>
          <w:bCs/>
        </w:rPr>
      </w:pPr>
      <w:r w:rsidRPr="00CC18BF">
        <w:rPr>
          <w:bCs/>
        </w:rPr>
        <w:t>-  гимнастика после сна;</w:t>
      </w:r>
    </w:p>
    <w:p w:rsidR="00C16CAB" w:rsidRPr="00CC18BF" w:rsidRDefault="00C16CAB" w:rsidP="00710CDA">
      <w:pPr>
        <w:ind w:firstLine="709"/>
        <w:jc w:val="both"/>
        <w:rPr>
          <w:bCs/>
        </w:rPr>
      </w:pPr>
      <w:r w:rsidRPr="00CC18BF">
        <w:rPr>
          <w:bCs/>
        </w:rPr>
        <w:t>- дыхательная гимнастика.</w:t>
      </w:r>
    </w:p>
    <w:p w:rsidR="00C16CAB" w:rsidRPr="000C348D" w:rsidRDefault="00C16CAB" w:rsidP="00CC18BF">
      <w:pPr>
        <w:pStyle w:val="a5"/>
        <w:spacing w:line="240" w:lineRule="atLeast"/>
        <w:ind w:left="1287" w:right="354"/>
        <w:jc w:val="both"/>
        <w:rPr>
          <w:bCs/>
        </w:rPr>
      </w:pPr>
    </w:p>
    <w:p w:rsidR="00C16CAB" w:rsidRPr="000C348D" w:rsidRDefault="00C16CAB" w:rsidP="00710CDA">
      <w:pPr>
        <w:pStyle w:val="a5"/>
        <w:spacing w:line="240" w:lineRule="atLeast"/>
        <w:ind w:left="1287" w:right="354"/>
        <w:jc w:val="center"/>
        <w:rPr>
          <w:b/>
          <w:bCs/>
          <w:i/>
          <w:u w:val="single"/>
        </w:rPr>
      </w:pPr>
      <w:r w:rsidRPr="000C348D">
        <w:rPr>
          <w:b/>
          <w:bCs/>
          <w:i/>
          <w:u w:val="single"/>
        </w:rPr>
        <w:t>Самостоятельная деятельность детей</w:t>
      </w:r>
    </w:p>
    <w:p w:rsidR="00C16CAB" w:rsidRPr="00CC18BF" w:rsidRDefault="00C16CAB" w:rsidP="00CC18BF">
      <w:pPr>
        <w:spacing w:line="240" w:lineRule="atLeast"/>
        <w:ind w:right="352" w:firstLine="709"/>
        <w:jc w:val="both"/>
        <w:rPr>
          <w:bCs/>
        </w:rPr>
      </w:pPr>
      <w:r w:rsidRPr="00CC18BF">
        <w:rPr>
          <w:b/>
          <w:bCs/>
          <w:i/>
        </w:rPr>
        <w:t>Социально-коммуникативное развитие:</w:t>
      </w:r>
      <w:r w:rsidRPr="00CC18BF">
        <w:rPr>
          <w:bCs/>
        </w:rPr>
        <w:t xml:space="preserve"> индивидуальные игры, совместные игры, все виды самостоятельной деятельности, предполагающие общение со сверстн</w:t>
      </w:r>
      <w:r w:rsidRPr="00CC18BF">
        <w:rPr>
          <w:bCs/>
        </w:rPr>
        <w:t>и</w:t>
      </w:r>
      <w:r w:rsidRPr="00CC18BF">
        <w:rPr>
          <w:bCs/>
        </w:rPr>
        <w:t>ками.</w:t>
      </w:r>
    </w:p>
    <w:p w:rsidR="00C16CAB" w:rsidRPr="00CC18BF" w:rsidRDefault="00C16CAB" w:rsidP="00CC18BF">
      <w:pPr>
        <w:spacing w:line="240" w:lineRule="atLeast"/>
        <w:ind w:right="352" w:firstLine="709"/>
        <w:jc w:val="both"/>
        <w:rPr>
          <w:bCs/>
        </w:rPr>
      </w:pPr>
      <w:r w:rsidRPr="00CC18BF">
        <w:rPr>
          <w:b/>
          <w:bCs/>
          <w:i/>
        </w:rPr>
        <w:t>Познавательное развитие:</w:t>
      </w:r>
      <w:r w:rsidRPr="00CC18BF">
        <w:rPr>
          <w:bCs/>
        </w:rPr>
        <w:t xml:space="preserve"> сюжетно-ролевые игры, рассматривание книг и картинок; самостоятельное раскрашивание раскрасок, развивающие, настольно-печатные игры, </w:t>
      </w:r>
      <w:proofErr w:type="spellStart"/>
      <w:r w:rsidRPr="00CC18BF">
        <w:rPr>
          <w:bCs/>
        </w:rPr>
        <w:t>автодидактические</w:t>
      </w:r>
      <w:proofErr w:type="spellEnd"/>
      <w:r w:rsidRPr="00CC18BF">
        <w:rPr>
          <w:bCs/>
        </w:rPr>
        <w:t xml:space="preserve"> игры (развивающие </w:t>
      </w:r>
      <w:proofErr w:type="spellStart"/>
      <w:r w:rsidRPr="00CC18BF">
        <w:rPr>
          <w:bCs/>
        </w:rPr>
        <w:t>пазлы</w:t>
      </w:r>
      <w:proofErr w:type="spellEnd"/>
      <w:r w:rsidRPr="00CC18BF">
        <w:rPr>
          <w:bCs/>
        </w:rPr>
        <w:t>, рамки-вкладыши, па</w:t>
      </w:r>
      <w:r w:rsidRPr="00CC18BF">
        <w:rPr>
          <w:bCs/>
        </w:rPr>
        <w:t>р</w:t>
      </w:r>
      <w:r w:rsidRPr="00CC18BF">
        <w:rPr>
          <w:bCs/>
        </w:rPr>
        <w:t>ные картинки).</w:t>
      </w:r>
    </w:p>
    <w:p w:rsidR="00C16CAB" w:rsidRPr="00CC18BF" w:rsidRDefault="00C16CAB" w:rsidP="00CC18BF">
      <w:pPr>
        <w:spacing w:line="240" w:lineRule="atLeast"/>
        <w:ind w:right="352" w:firstLine="709"/>
        <w:jc w:val="both"/>
        <w:rPr>
          <w:bCs/>
        </w:rPr>
      </w:pPr>
      <w:r w:rsidRPr="00CC18BF">
        <w:rPr>
          <w:b/>
          <w:bCs/>
          <w:i/>
        </w:rPr>
        <w:t xml:space="preserve">Речевое развитие: </w:t>
      </w:r>
      <w:r w:rsidRPr="00CC18BF">
        <w:rPr>
          <w:bCs/>
        </w:rPr>
        <w:t>самостоятельное чтение детьми коротких стихотворений (подготовительная группа), самостоятельные игры по мотивам художественных пр</w:t>
      </w:r>
      <w:r w:rsidRPr="00CC18BF">
        <w:rPr>
          <w:bCs/>
        </w:rPr>
        <w:t>о</w:t>
      </w:r>
      <w:r w:rsidRPr="00CC18BF">
        <w:rPr>
          <w:bCs/>
        </w:rPr>
        <w:lastRenderedPageBreak/>
        <w:t>изведений, самостоятельная работа в уголке книги, в уголке театра, рассматривание книг и картинок; самостоятельное раскрашивание раскрасок.</w:t>
      </w:r>
    </w:p>
    <w:p w:rsidR="00C16CAB" w:rsidRPr="00CC18BF" w:rsidRDefault="00C16CAB" w:rsidP="00CC18BF">
      <w:pPr>
        <w:spacing w:line="240" w:lineRule="atLeast"/>
        <w:ind w:right="352" w:firstLine="709"/>
        <w:jc w:val="both"/>
        <w:rPr>
          <w:bCs/>
        </w:rPr>
      </w:pPr>
      <w:r w:rsidRPr="00CC18BF">
        <w:rPr>
          <w:b/>
          <w:bCs/>
          <w:i/>
        </w:rPr>
        <w:t>Художественно-эстетическое развитие:</w:t>
      </w:r>
      <w:r w:rsidRPr="00CC18BF">
        <w:rPr>
          <w:bCs/>
        </w:rPr>
        <w:t xml:space="preserve"> предоставление детям возможности самостоятельно рисовать, лепить, конструировать (преимущественно во второй пол</w:t>
      </w:r>
      <w:r w:rsidRPr="00CC18BF">
        <w:rPr>
          <w:bCs/>
        </w:rPr>
        <w:t>о</w:t>
      </w:r>
      <w:r w:rsidRPr="00CC18BF">
        <w:rPr>
          <w:bCs/>
        </w:rPr>
        <w:t>вине дня), рассматривать репродукции картин, иллюстраций, музицировать (пение, танцы), играть на детских музыкальных инструментах (бубен, барабан, колокольчик и других), слушать музыку.</w:t>
      </w:r>
    </w:p>
    <w:p w:rsidR="00C16CAB" w:rsidRPr="00CC18BF" w:rsidRDefault="00C16CAB" w:rsidP="00CC18BF">
      <w:pPr>
        <w:spacing w:line="240" w:lineRule="atLeast"/>
        <w:ind w:right="352" w:firstLine="709"/>
        <w:jc w:val="both"/>
        <w:rPr>
          <w:bCs/>
        </w:rPr>
      </w:pPr>
      <w:r w:rsidRPr="00CC18BF">
        <w:rPr>
          <w:b/>
          <w:bCs/>
          <w:i/>
        </w:rPr>
        <w:t>Физическое развитие</w:t>
      </w:r>
      <w:r w:rsidRPr="00CC18BF">
        <w:rPr>
          <w:bCs/>
        </w:rPr>
        <w:t>: самостоятельные подвижные игры, игры на свежем во</w:t>
      </w:r>
      <w:r w:rsidRPr="00CC18BF">
        <w:rPr>
          <w:bCs/>
        </w:rPr>
        <w:t>з</w:t>
      </w:r>
      <w:r w:rsidRPr="00CC18BF">
        <w:rPr>
          <w:bCs/>
        </w:rPr>
        <w:t>духе, спортивные игры и упражнения (катание на санках, лыжах, велосипеде и др.).</w:t>
      </w:r>
    </w:p>
    <w:p w:rsidR="00C16CAB" w:rsidRPr="00A92113" w:rsidRDefault="00C16CAB" w:rsidP="00CC18BF">
      <w:pPr>
        <w:spacing w:line="240" w:lineRule="atLeast"/>
        <w:ind w:right="352" w:firstLine="709"/>
        <w:jc w:val="both"/>
      </w:pPr>
      <w:r w:rsidRPr="00CC18BF">
        <w:rPr>
          <w:b/>
          <w:i/>
        </w:rPr>
        <w:t>Ведущей для развития дошкольников является самостоятельная деятел</w:t>
      </w:r>
      <w:r w:rsidRPr="00CC18BF">
        <w:rPr>
          <w:b/>
          <w:i/>
        </w:rPr>
        <w:t>ь</w:t>
      </w:r>
      <w:r w:rsidRPr="00CC18BF">
        <w:rPr>
          <w:b/>
          <w:i/>
        </w:rPr>
        <w:t>ность детей, поддерживаемая педагогами, максимальное стимулирование проя</w:t>
      </w:r>
      <w:r w:rsidRPr="00CC18BF">
        <w:rPr>
          <w:b/>
          <w:i/>
        </w:rPr>
        <w:t>в</w:t>
      </w:r>
      <w:r w:rsidRPr="00CC18BF">
        <w:rPr>
          <w:b/>
          <w:i/>
        </w:rPr>
        <w:t>ления инициативы и активности самим ребёнком</w:t>
      </w:r>
      <w:r w:rsidRPr="00A92113">
        <w:t xml:space="preserve">. </w:t>
      </w:r>
    </w:p>
    <w:p w:rsidR="00C16CAB" w:rsidRPr="00A92113" w:rsidRDefault="00C16CAB" w:rsidP="00CC18BF">
      <w:pPr>
        <w:spacing w:line="240" w:lineRule="atLeast"/>
        <w:ind w:right="352" w:firstLine="709"/>
        <w:jc w:val="both"/>
      </w:pPr>
      <w:r w:rsidRPr="00A92113">
        <w:t xml:space="preserve"> При организации образовательной деятельности необходимо обеспечить еди</w:t>
      </w:r>
      <w:r w:rsidRPr="00A92113">
        <w:t>н</w:t>
      </w:r>
      <w:r w:rsidRPr="00A92113">
        <w:t>ство воспитательных, развивающих, обучающих целей и задач, при этом следует р</w:t>
      </w:r>
      <w:r w:rsidRPr="00A92113">
        <w:t>е</w:t>
      </w:r>
      <w:r w:rsidRPr="00A92113">
        <w:t>шать поставленные цели и задачи, избегая перегрузки детей, на необходимом и дост</w:t>
      </w:r>
      <w:r w:rsidRPr="00A92113">
        <w:t>а</w:t>
      </w:r>
      <w:r w:rsidRPr="00A92113">
        <w:t xml:space="preserve">точном материале, максимально приближаясь к разумному «минимуму». Построение образовательного процесса на </w:t>
      </w:r>
      <w:r w:rsidRPr="00CC18BF">
        <w:rPr>
          <w:b/>
          <w:bCs/>
        </w:rPr>
        <w:t>комплексно-тематическом принципе</w:t>
      </w:r>
      <w:r w:rsidRPr="00A92113">
        <w:t xml:space="preserve"> с учетом </w:t>
      </w:r>
      <w:r w:rsidRPr="00CC18BF">
        <w:rPr>
          <w:b/>
        </w:rPr>
        <w:t>инт</w:t>
      </w:r>
      <w:r w:rsidRPr="00CC18BF">
        <w:rPr>
          <w:b/>
        </w:rPr>
        <w:t>е</w:t>
      </w:r>
      <w:r w:rsidRPr="00CC18BF">
        <w:rPr>
          <w:b/>
        </w:rPr>
        <w:t>грации образовательных областей</w:t>
      </w:r>
      <w:r w:rsidRPr="00A92113">
        <w:t xml:space="preserve"> дает возможность достичь этой цели.</w:t>
      </w:r>
    </w:p>
    <w:p w:rsidR="00C16CAB" w:rsidRPr="00A92113" w:rsidRDefault="00C16CAB" w:rsidP="00CC18BF">
      <w:pPr>
        <w:spacing w:line="240" w:lineRule="atLeast"/>
        <w:ind w:right="352" w:firstLine="709"/>
        <w:jc w:val="both"/>
      </w:pPr>
      <w:r w:rsidRPr="00A92113">
        <w:t>Построение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воспитанников появляются многочисленные возможности для практики, экспериментирования, развития основных навыков, понятийного мы</w:t>
      </w:r>
      <w:r w:rsidRPr="00A92113">
        <w:t>ш</w:t>
      </w:r>
      <w:r w:rsidRPr="00A92113">
        <w:t>ления. Одной теме следует уделять не менее одной недели. Тема отражается в подборе материалов, находящихся в группе и в центрах развития.</w:t>
      </w:r>
    </w:p>
    <w:p w:rsidR="00C16CAB" w:rsidRPr="00A92113" w:rsidRDefault="00C16CAB" w:rsidP="00CC18BF">
      <w:pPr>
        <w:spacing w:line="240" w:lineRule="atLeast"/>
        <w:ind w:right="352" w:firstLine="709"/>
        <w:jc w:val="both"/>
      </w:pPr>
      <w:r w:rsidRPr="00CC18BF">
        <w:rPr>
          <w:b/>
          <w:bCs/>
        </w:rPr>
        <w:t>Тематический принцип</w:t>
      </w:r>
      <w:r w:rsidRPr="00A92113">
        <w:t xml:space="preserve"> построения образовательного процесса позволяет ле</w:t>
      </w:r>
      <w:r w:rsidRPr="00A92113">
        <w:t>г</w:t>
      </w:r>
      <w:r w:rsidRPr="00A92113">
        <w:t>ко вводить региональные и культурные компоненты.</w:t>
      </w:r>
    </w:p>
    <w:p w:rsidR="00C16CAB" w:rsidRPr="00A92113" w:rsidRDefault="00C16CAB" w:rsidP="00CC18BF">
      <w:pPr>
        <w:spacing w:line="240" w:lineRule="atLeast"/>
        <w:ind w:right="352" w:firstLine="709"/>
        <w:jc w:val="both"/>
      </w:pPr>
      <w:r w:rsidRPr="00A92113">
        <w:t>Введение похожих тем в различных возрастных группах обеспечивает достиж</w:t>
      </w:r>
      <w:r w:rsidRPr="00A92113">
        <w:t>е</w:t>
      </w:r>
      <w:r w:rsidRPr="00A92113">
        <w:t>ние единства образовательных целей и преемственности в детском развитии на прот</w:t>
      </w:r>
      <w:r w:rsidRPr="00A92113">
        <w:t>я</w:t>
      </w:r>
      <w:r w:rsidRPr="00A92113">
        <w:t>жении всего дошкольного возраста, органичное развитие детей в соответствии с их индивидуальными возможностями.</w:t>
      </w:r>
    </w:p>
    <w:p w:rsidR="00C16CAB" w:rsidRPr="00CC18BF" w:rsidRDefault="00C16CAB" w:rsidP="00CC18BF">
      <w:pPr>
        <w:spacing w:line="240" w:lineRule="atLeast"/>
        <w:ind w:right="352" w:firstLine="709"/>
        <w:jc w:val="both"/>
        <w:rPr>
          <w:color w:val="FF0000"/>
        </w:rPr>
      </w:pPr>
      <w:r w:rsidRPr="00A92113">
        <w:t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</w:t>
      </w:r>
      <w:r>
        <w:t>рода/страны; времени года и др.</w:t>
      </w:r>
    </w:p>
    <w:p w:rsidR="00C16CAB" w:rsidRPr="000C348D" w:rsidRDefault="00C16CAB" w:rsidP="00DB353A">
      <w:pPr>
        <w:ind w:right="354"/>
        <w:jc w:val="both"/>
        <w:rPr>
          <w:color w:val="FF0000"/>
        </w:rPr>
      </w:pPr>
    </w:p>
    <w:p w:rsidR="00C16CAB" w:rsidRPr="00A92113" w:rsidRDefault="00C16CAB" w:rsidP="00710CDA">
      <w:pPr>
        <w:ind w:right="354"/>
        <w:rPr>
          <w:b/>
        </w:rPr>
      </w:pPr>
      <w:r w:rsidRPr="00A92113">
        <w:rPr>
          <w:b/>
        </w:rPr>
        <w:t xml:space="preserve">3.5. </w:t>
      </w:r>
      <w:r>
        <w:rPr>
          <w:b/>
        </w:rPr>
        <w:t>Учебный план</w:t>
      </w:r>
    </w:p>
    <w:p w:rsidR="00C16CAB" w:rsidRPr="00A92113" w:rsidRDefault="00C16CAB" w:rsidP="00DB353A">
      <w:pPr>
        <w:ind w:right="354" w:firstLine="567"/>
        <w:jc w:val="both"/>
      </w:pPr>
      <w:r w:rsidRPr="00A92113">
        <w:t>Расписание образовательной деятельности, проводимой педагогами с детьми, при работе по пятидневной неделе, разработано в соответствии с максимальной допу</w:t>
      </w:r>
      <w:r w:rsidRPr="00A92113">
        <w:t>с</w:t>
      </w:r>
      <w:r w:rsidRPr="00A92113">
        <w:t>тимым объемом образовательной нагрузки для разных возрастных групп.</w:t>
      </w:r>
    </w:p>
    <w:p w:rsidR="00C16CAB" w:rsidRDefault="00C16CAB" w:rsidP="00857AB1">
      <w:pPr>
        <w:ind w:right="354" w:firstLine="567"/>
        <w:jc w:val="both"/>
      </w:pPr>
      <w:r w:rsidRPr="00A92113">
        <w:t>Для детей раннего возраста от 1,5 до 3 лет длительность непрерывной образов</w:t>
      </w:r>
      <w:r w:rsidRPr="00A92113">
        <w:t>а</w:t>
      </w:r>
      <w:r w:rsidRPr="00A92113">
        <w:t>тельной деятельности не должна превышать 10 мин. Допускается осуществлять обр</w:t>
      </w:r>
      <w:r w:rsidRPr="00A92113">
        <w:t>а</w:t>
      </w:r>
      <w:r w:rsidRPr="00A92113">
        <w:t>зовательную деятельность в первую и во вторую половину дня (по 8-10 минут). Д</w:t>
      </w:r>
      <w:r w:rsidRPr="00A92113">
        <w:t>о</w:t>
      </w:r>
      <w:r w:rsidRPr="00A92113">
        <w:t>пускается осуществлять образовательную деятельность на игровой площадке во время прогулки.</w:t>
      </w:r>
    </w:p>
    <w:p w:rsidR="00C16CAB" w:rsidRDefault="00C16CAB" w:rsidP="00857AB1">
      <w:pPr>
        <w:ind w:right="354" w:firstLine="567"/>
        <w:jc w:val="both"/>
      </w:pPr>
      <w:r w:rsidRPr="00A92113"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</w:t>
      </w:r>
      <w:r w:rsidRPr="00A92113">
        <w:t>е</w:t>
      </w:r>
      <w:r w:rsidRPr="00A92113">
        <w:t>тей от 5 до 6-ти лет - не более 25 минут, а для детей от 6-ти до 7-ми лет - не более 30 минут.</w:t>
      </w:r>
    </w:p>
    <w:p w:rsidR="00C16CAB" w:rsidRDefault="00C16CAB" w:rsidP="00857AB1">
      <w:pPr>
        <w:ind w:right="354" w:firstLine="567"/>
        <w:jc w:val="both"/>
      </w:pPr>
      <w:r>
        <w:t>М</w:t>
      </w:r>
      <w:r w:rsidRPr="00A92113">
        <w:t>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</w:t>
      </w:r>
      <w:r w:rsidRPr="00A92113">
        <w:t>е</w:t>
      </w:r>
      <w:r w:rsidRPr="00A92113">
        <w:t>ни, отведенного на непрерывную образовательную деятельность, проводят физкул</w:t>
      </w:r>
      <w:r w:rsidRPr="00A92113">
        <w:t>ь</w:t>
      </w:r>
      <w:r w:rsidRPr="00A92113">
        <w:t>турные минутки. Перерывы между периодами непрерывной образовательной деятел</w:t>
      </w:r>
      <w:r w:rsidRPr="00A92113">
        <w:t>ь</w:t>
      </w:r>
      <w:r w:rsidRPr="00A92113">
        <w:t>ности - не менее 10 минут.</w:t>
      </w:r>
    </w:p>
    <w:p w:rsidR="00C16CAB" w:rsidRDefault="00C16CAB" w:rsidP="00857AB1">
      <w:pPr>
        <w:ind w:right="354" w:firstLine="567"/>
        <w:jc w:val="both"/>
      </w:pPr>
      <w:r w:rsidRPr="00A92113">
        <w:lastRenderedPageBreak/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</w:t>
      </w:r>
      <w:r w:rsidRPr="00A92113">
        <w:t>а</w:t>
      </w:r>
      <w:r w:rsidRPr="00A92113">
        <w:t>тельной деятельности статического характера проводятся физкультурные минутки.</w:t>
      </w:r>
    </w:p>
    <w:p w:rsidR="00C16CAB" w:rsidRPr="00DB353A" w:rsidRDefault="00C16CAB" w:rsidP="00857AB1">
      <w:pPr>
        <w:ind w:right="354" w:firstLine="567"/>
        <w:jc w:val="both"/>
        <w:rPr>
          <w:color w:val="FF0000"/>
        </w:rPr>
      </w:pPr>
      <w:r w:rsidRPr="00A92113">
        <w:t>Образовательную деятельность, требующую повышенной познавательной акти</w:t>
      </w:r>
      <w:r w:rsidRPr="00A92113">
        <w:t>в</w:t>
      </w:r>
      <w:r w:rsidRPr="00A92113">
        <w:t xml:space="preserve">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  </w:t>
      </w:r>
    </w:p>
    <w:p w:rsidR="00C16CAB" w:rsidRPr="00A92113" w:rsidRDefault="00C16CAB" w:rsidP="00857AB1">
      <w:pPr>
        <w:shd w:val="clear" w:color="auto" w:fill="FFFFFF"/>
        <w:ind w:firstLine="709"/>
      </w:pPr>
    </w:p>
    <w:p w:rsidR="00C16CAB" w:rsidRDefault="00C16CAB" w:rsidP="000C348D">
      <w:pPr>
        <w:jc w:val="center"/>
        <w:rPr>
          <w:bCs/>
        </w:rPr>
      </w:pPr>
    </w:p>
    <w:p w:rsidR="00C16CAB" w:rsidRDefault="00C16CAB" w:rsidP="000C348D">
      <w:pPr>
        <w:jc w:val="center"/>
        <w:rPr>
          <w:bCs/>
        </w:rPr>
      </w:pPr>
      <w:r w:rsidRPr="00A92113">
        <w:rPr>
          <w:b/>
        </w:rPr>
        <w:t>Максимально допустимый объем недельной</w:t>
      </w:r>
      <w:r w:rsidRPr="00381C35">
        <w:rPr>
          <w:bCs/>
        </w:rPr>
        <w:t xml:space="preserve"> </w:t>
      </w:r>
    </w:p>
    <w:p w:rsidR="00C16CAB" w:rsidRDefault="00C16CAB" w:rsidP="001B1F99">
      <w:pPr>
        <w:jc w:val="center"/>
        <w:rPr>
          <w:bCs/>
        </w:rPr>
      </w:pPr>
    </w:p>
    <w:p w:rsidR="00C16CAB" w:rsidRPr="00381C35" w:rsidRDefault="00C16CAB" w:rsidP="001B1F99">
      <w:pPr>
        <w:jc w:val="center"/>
        <w:rPr>
          <w:b/>
        </w:rPr>
      </w:pPr>
      <w:r w:rsidRPr="00381C35">
        <w:rPr>
          <w:b/>
        </w:rPr>
        <w:t>Максимально допустимый объем недельной образовательной нагрузки</w:t>
      </w:r>
    </w:p>
    <w:p w:rsidR="00C16CAB" w:rsidRPr="00381C35" w:rsidRDefault="00C16CAB" w:rsidP="001B1F99">
      <w:pPr>
        <w:jc w:val="center"/>
      </w:pPr>
    </w:p>
    <w:tbl>
      <w:tblPr>
        <w:tblpPr w:leftFromText="180" w:rightFromText="180" w:vertAnchor="text" w:horzAnchor="margin" w:tblpXSpec="center" w:tblpY="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530"/>
        <w:gridCol w:w="1560"/>
        <w:gridCol w:w="1701"/>
        <w:gridCol w:w="1559"/>
        <w:gridCol w:w="1134"/>
      </w:tblGrid>
      <w:tr w:rsidR="00C16CAB" w:rsidRPr="00381C35" w:rsidTr="000C348D">
        <w:tc>
          <w:tcPr>
            <w:tcW w:w="1980" w:type="dxa"/>
            <w:tcBorders>
              <w:tl2br w:val="single" w:sz="4" w:space="0" w:color="auto"/>
            </w:tcBorders>
          </w:tcPr>
          <w:p w:rsidR="00C16CAB" w:rsidRPr="00381C35" w:rsidRDefault="00C16CAB" w:rsidP="000C348D">
            <w:pPr>
              <w:jc w:val="right"/>
              <w:rPr>
                <w:b/>
              </w:rPr>
            </w:pPr>
            <w:r w:rsidRPr="00381C35">
              <w:rPr>
                <w:b/>
              </w:rPr>
              <w:t xml:space="preserve">           Возраст       детей</w:t>
            </w:r>
          </w:p>
          <w:p w:rsidR="00C16CAB" w:rsidRPr="00381C35" w:rsidRDefault="00C16CAB" w:rsidP="000C348D">
            <w:pPr>
              <w:jc w:val="center"/>
              <w:rPr>
                <w:b/>
              </w:rPr>
            </w:pPr>
          </w:p>
          <w:p w:rsidR="00C16CAB" w:rsidRPr="00381C35" w:rsidRDefault="00C16CAB" w:rsidP="000C348D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 xml:space="preserve">2 – 3 </w:t>
            </w:r>
          </w:p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года</w:t>
            </w:r>
          </w:p>
        </w:tc>
        <w:tc>
          <w:tcPr>
            <w:tcW w:w="1560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3 – 4</w:t>
            </w:r>
          </w:p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 xml:space="preserve"> года</w:t>
            </w:r>
          </w:p>
        </w:tc>
        <w:tc>
          <w:tcPr>
            <w:tcW w:w="1701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 xml:space="preserve">4 – 5 </w:t>
            </w:r>
          </w:p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лет</w:t>
            </w:r>
          </w:p>
        </w:tc>
        <w:tc>
          <w:tcPr>
            <w:tcW w:w="1559" w:type="dxa"/>
          </w:tcPr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 xml:space="preserve">5 – 6 </w:t>
            </w:r>
          </w:p>
          <w:p w:rsidR="00C16CAB" w:rsidRPr="00381C35" w:rsidRDefault="00C16CAB" w:rsidP="000C348D">
            <w:pPr>
              <w:jc w:val="center"/>
              <w:rPr>
                <w:b/>
              </w:rPr>
            </w:pPr>
            <w:r w:rsidRPr="00381C35">
              <w:rPr>
                <w:b/>
              </w:rPr>
              <w:t>лет</w:t>
            </w:r>
          </w:p>
        </w:tc>
        <w:tc>
          <w:tcPr>
            <w:tcW w:w="1134" w:type="dxa"/>
          </w:tcPr>
          <w:p w:rsidR="00C16CAB" w:rsidRPr="00381C35" w:rsidRDefault="00C16CAB" w:rsidP="000C348D">
            <w:pPr>
              <w:rPr>
                <w:b/>
              </w:rPr>
            </w:pPr>
            <w:r w:rsidRPr="00381C35">
              <w:rPr>
                <w:b/>
              </w:rPr>
              <w:t xml:space="preserve">    6-7 лет</w:t>
            </w:r>
          </w:p>
        </w:tc>
      </w:tr>
      <w:tr w:rsidR="00C16CAB" w:rsidRPr="00381C35" w:rsidTr="000C348D">
        <w:tc>
          <w:tcPr>
            <w:tcW w:w="1980" w:type="dxa"/>
            <w:vAlign w:val="center"/>
          </w:tcPr>
          <w:p w:rsidR="00C16CAB" w:rsidRDefault="00C16CAB" w:rsidP="000C348D">
            <w:pPr>
              <w:jc w:val="center"/>
            </w:pPr>
            <w:r w:rsidRPr="00381C35">
              <w:t xml:space="preserve">Длительность условного </w:t>
            </w:r>
          </w:p>
          <w:p w:rsidR="00C16CAB" w:rsidRPr="00381C35" w:rsidRDefault="00C16CAB" w:rsidP="000C348D">
            <w:pPr>
              <w:jc w:val="center"/>
            </w:pPr>
            <w:r w:rsidRPr="00381C35">
              <w:t>учебного часа</w:t>
            </w:r>
          </w:p>
        </w:tc>
        <w:tc>
          <w:tcPr>
            <w:tcW w:w="1530" w:type="dxa"/>
            <w:vAlign w:val="center"/>
          </w:tcPr>
          <w:p w:rsidR="00C16CAB" w:rsidRPr="00381C35" w:rsidRDefault="00C16CAB" w:rsidP="000C348D">
            <w:pPr>
              <w:jc w:val="center"/>
            </w:pPr>
            <w:r w:rsidRPr="00381C35">
              <w:t>8-10мин</w:t>
            </w:r>
          </w:p>
        </w:tc>
        <w:tc>
          <w:tcPr>
            <w:tcW w:w="1560" w:type="dxa"/>
            <w:vAlign w:val="center"/>
          </w:tcPr>
          <w:p w:rsidR="00C16CAB" w:rsidRPr="00381C35" w:rsidRDefault="00C16CAB" w:rsidP="000C348D">
            <w:pPr>
              <w:jc w:val="center"/>
            </w:pPr>
            <w:r w:rsidRPr="00381C35">
              <w:t>15 мин</w:t>
            </w:r>
          </w:p>
        </w:tc>
        <w:tc>
          <w:tcPr>
            <w:tcW w:w="1701" w:type="dxa"/>
            <w:vAlign w:val="center"/>
          </w:tcPr>
          <w:p w:rsidR="00C16CAB" w:rsidRPr="00381C35" w:rsidRDefault="00C16CAB" w:rsidP="000C348D">
            <w:pPr>
              <w:jc w:val="center"/>
            </w:pPr>
            <w:r w:rsidRPr="00381C35">
              <w:t>20 мин</w:t>
            </w:r>
          </w:p>
        </w:tc>
        <w:tc>
          <w:tcPr>
            <w:tcW w:w="1559" w:type="dxa"/>
            <w:vAlign w:val="center"/>
          </w:tcPr>
          <w:p w:rsidR="00C16CAB" w:rsidRPr="00381C35" w:rsidRDefault="00C16CAB" w:rsidP="000C348D">
            <w:pPr>
              <w:jc w:val="center"/>
            </w:pPr>
            <w:r w:rsidRPr="00381C35">
              <w:t>25 мин</w:t>
            </w:r>
          </w:p>
        </w:tc>
        <w:tc>
          <w:tcPr>
            <w:tcW w:w="1134" w:type="dxa"/>
            <w:vAlign w:val="center"/>
          </w:tcPr>
          <w:p w:rsidR="00C16CAB" w:rsidRPr="00381C35" w:rsidRDefault="00C16CAB" w:rsidP="000C348D">
            <w:pPr>
              <w:jc w:val="center"/>
            </w:pPr>
            <w:r w:rsidRPr="00381C35">
              <w:t>30 мин</w:t>
            </w:r>
          </w:p>
        </w:tc>
      </w:tr>
      <w:tr w:rsidR="00C16CAB" w:rsidRPr="00381C35" w:rsidTr="000C348D">
        <w:tc>
          <w:tcPr>
            <w:tcW w:w="1980" w:type="dxa"/>
            <w:vAlign w:val="center"/>
          </w:tcPr>
          <w:p w:rsidR="00C16CAB" w:rsidRDefault="00C16CAB" w:rsidP="000C348D">
            <w:pPr>
              <w:jc w:val="center"/>
            </w:pPr>
            <w:r w:rsidRPr="00381C35">
              <w:t xml:space="preserve">Количество </w:t>
            </w:r>
          </w:p>
          <w:p w:rsidR="00C16CAB" w:rsidRPr="00381C35" w:rsidRDefault="00C16CAB" w:rsidP="000C348D">
            <w:pPr>
              <w:jc w:val="center"/>
            </w:pPr>
            <w:r w:rsidRPr="00381C35">
              <w:t>условных уче</w:t>
            </w:r>
            <w:r w:rsidRPr="00381C35">
              <w:t>б</w:t>
            </w:r>
            <w:r w:rsidRPr="00381C35">
              <w:t>ных часов в н</w:t>
            </w:r>
            <w:r w:rsidRPr="00381C35">
              <w:t>е</w:t>
            </w:r>
            <w:r w:rsidRPr="00381C35">
              <w:t>делю</w:t>
            </w:r>
          </w:p>
        </w:tc>
        <w:tc>
          <w:tcPr>
            <w:tcW w:w="1530" w:type="dxa"/>
            <w:vAlign w:val="center"/>
          </w:tcPr>
          <w:p w:rsidR="00C16CAB" w:rsidRPr="00381C35" w:rsidRDefault="00C16CAB" w:rsidP="000C348D">
            <w:pPr>
              <w:jc w:val="center"/>
            </w:pPr>
            <w:r w:rsidRPr="00381C35">
              <w:t>1 ч. 40 мин</w:t>
            </w:r>
          </w:p>
        </w:tc>
        <w:tc>
          <w:tcPr>
            <w:tcW w:w="1560" w:type="dxa"/>
            <w:vAlign w:val="center"/>
          </w:tcPr>
          <w:p w:rsidR="00C16CAB" w:rsidRPr="00381C35" w:rsidRDefault="00C16CAB" w:rsidP="000C348D">
            <w:pPr>
              <w:jc w:val="center"/>
            </w:pPr>
            <w:r w:rsidRPr="00381C35">
              <w:t>2 ч. 25 мин</w:t>
            </w:r>
          </w:p>
        </w:tc>
        <w:tc>
          <w:tcPr>
            <w:tcW w:w="1701" w:type="dxa"/>
            <w:vAlign w:val="center"/>
          </w:tcPr>
          <w:p w:rsidR="00C16CAB" w:rsidRPr="00381C35" w:rsidRDefault="00C16CAB" w:rsidP="000C348D">
            <w:pPr>
              <w:jc w:val="center"/>
            </w:pPr>
            <w:r w:rsidRPr="00381C35">
              <w:t>4 ч.</w:t>
            </w:r>
          </w:p>
        </w:tc>
        <w:tc>
          <w:tcPr>
            <w:tcW w:w="1559" w:type="dxa"/>
            <w:vAlign w:val="center"/>
          </w:tcPr>
          <w:p w:rsidR="00C16CAB" w:rsidRPr="00381C35" w:rsidRDefault="00C16CAB" w:rsidP="000C348D">
            <w:pPr>
              <w:jc w:val="center"/>
            </w:pPr>
            <w:r w:rsidRPr="00381C35">
              <w:t>6 ч. 25 мин</w:t>
            </w:r>
          </w:p>
        </w:tc>
        <w:tc>
          <w:tcPr>
            <w:tcW w:w="1134" w:type="dxa"/>
            <w:vAlign w:val="center"/>
          </w:tcPr>
          <w:p w:rsidR="00C16CAB" w:rsidRDefault="00C16CAB" w:rsidP="000C348D">
            <w:pPr>
              <w:jc w:val="center"/>
            </w:pPr>
            <w:r w:rsidRPr="00381C35">
              <w:t xml:space="preserve">7ч. </w:t>
            </w:r>
          </w:p>
          <w:p w:rsidR="00C16CAB" w:rsidRPr="00381C35" w:rsidRDefault="00C16CAB" w:rsidP="000C348D">
            <w:pPr>
              <w:jc w:val="center"/>
            </w:pPr>
            <w:r w:rsidRPr="00381C35">
              <w:t>30</w:t>
            </w:r>
            <w:r>
              <w:t xml:space="preserve"> </w:t>
            </w:r>
            <w:r w:rsidRPr="00381C35">
              <w:t>мин</w:t>
            </w:r>
          </w:p>
        </w:tc>
      </w:tr>
    </w:tbl>
    <w:p w:rsidR="00C16CAB" w:rsidRDefault="00C16CAB" w:rsidP="000C348D">
      <w:pPr>
        <w:jc w:val="center"/>
        <w:rPr>
          <w:b/>
        </w:rPr>
      </w:pPr>
    </w:p>
    <w:p w:rsidR="00C16CAB" w:rsidRPr="00D87FA3" w:rsidRDefault="00C16CAB" w:rsidP="000C348D">
      <w:pPr>
        <w:jc w:val="center"/>
        <w:rPr>
          <w:b/>
        </w:rPr>
      </w:pPr>
      <w:r w:rsidRPr="00D87FA3">
        <w:rPr>
          <w:b/>
        </w:rPr>
        <w:t>Уче</w:t>
      </w:r>
      <w:r>
        <w:rPr>
          <w:b/>
        </w:rPr>
        <w:t xml:space="preserve">бный план МДОУ «Детский сад № </w:t>
      </w:r>
      <w:r w:rsidRPr="00D87FA3">
        <w:rPr>
          <w:b/>
        </w:rPr>
        <w:t>1</w:t>
      </w:r>
      <w:r>
        <w:rPr>
          <w:b/>
        </w:rPr>
        <w:t>0»</w:t>
      </w:r>
    </w:p>
    <w:p w:rsidR="00C16CAB" w:rsidRPr="00A92113" w:rsidRDefault="00C16CAB" w:rsidP="000C348D">
      <w:pPr>
        <w:spacing w:line="274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       </w:t>
      </w:r>
    </w:p>
    <w:p w:rsidR="00C16CAB" w:rsidRPr="00BE6A38" w:rsidRDefault="00C16CAB" w:rsidP="000C348D">
      <w:pPr>
        <w:spacing w:line="274" w:lineRule="atLeast"/>
        <w:jc w:val="center"/>
        <w:textAlignment w:val="baseline"/>
        <w:rPr>
          <w:b/>
          <w:bdr w:val="none" w:sz="0" w:space="0" w:color="auto" w:frame="1"/>
        </w:rPr>
      </w:pPr>
      <w:r w:rsidRPr="00BE6A38">
        <w:rPr>
          <w:b/>
          <w:bdr w:val="none" w:sz="0" w:space="0" w:color="auto" w:frame="1"/>
        </w:rPr>
        <w:t>Основные виды организованной образовательной деятельности</w:t>
      </w:r>
    </w:p>
    <w:p w:rsidR="00C16CAB" w:rsidRPr="00A92113" w:rsidRDefault="00C16CAB" w:rsidP="000C348D">
      <w:pPr>
        <w:spacing w:line="274" w:lineRule="atLeast"/>
        <w:jc w:val="center"/>
        <w:textAlignment w:val="baseline"/>
      </w:pPr>
      <w:r w:rsidRPr="00A92113">
        <w:rPr>
          <w:b/>
          <w:bCs/>
        </w:rPr>
        <w:t xml:space="preserve"> 1 младшая группа</w:t>
      </w:r>
    </w:p>
    <w:tbl>
      <w:tblPr>
        <w:tblpPr w:leftFromText="180" w:rightFromText="180" w:vertAnchor="text" w:tblpY="1"/>
        <w:tblOverlap w:val="never"/>
        <w:tblW w:w="941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3"/>
        <w:gridCol w:w="2968"/>
        <w:gridCol w:w="3046"/>
        <w:gridCol w:w="1373"/>
      </w:tblGrid>
      <w:tr w:rsidR="00C16CAB" w:rsidRPr="00A92113" w:rsidTr="000C348D">
        <w:tc>
          <w:tcPr>
            <w:tcW w:w="1942" w:type="dxa"/>
          </w:tcPr>
          <w:p w:rsidR="00C16CAB" w:rsidRPr="00857AB1" w:rsidRDefault="00C16CAB" w:rsidP="000C348D">
            <w:pPr>
              <w:ind w:left="112"/>
              <w:jc w:val="center"/>
              <w:textAlignment w:val="baseline"/>
              <w:rPr>
                <w:b/>
                <w:iCs/>
              </w:rPr>
            </w:pPr>
            <w:r w:rsidRPr="00857AB1">
              <w:rPr>
                <w:b/>
                <w:iCs/>
              </w:rPr>
              <w:t>Образовательная область</w:t>
            </w:r>
          </w:p>
        </w:tc>
        <w:tc>
          <w:tcPr>
            <w:tcW w:w="30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Default="00C16CAB" w:rsidP="000C348D">
            <w:pPr>
              <w:jc w:val="center"/>
              <w:textAlignment w:val="baseline"/>
              <w:rPr>
                <w:b/>
                <w:iCs/>
              </w:rPr>
            </w:pPr>
            <w:r w:rsidRPr="00857AB1">
              <w:rPr>
                <w:b/>
                <w:iCs/>
              </w:rPr>
              <w:t>Приоритетные виды</w:t>
            </w:r>
          </w:p>
          <w:p w:rsidR="00C16CAB" w:rsidRPr="00857AB1" w:rsidRDefault="00C16CAB" w:rsidP="000C348D">
            <w:pPr>
              <w:jc w:val="center"/>
              <w:textAlignment w:val="baseline"/>
              <w:rPr>
                <w:b/>
              </w:rPr>
            </w:pPr>
            <w:r w:rsidRPr="00857AB1">
              <w:rPr>
                <w:b/>
                <w:iCs/>
              </w:rPr>
              <w:t xml:space="preserve"> детской деятельности</w:t>
            </w:r>
          </w:p>
        </w:tc>
        <w:tc>
          <w:tcPr>
            <w:tcW w:w="3140" w:type="dxa"/>
            <w:vAlign w:val="center"/>
          </w:tcPr>
          <w:p w:rsidR="00C16CAB" w:rsidRPr="00857AB1" w:rsidRDefault="00C16CAB" w:rsidP="000C348D">
            <w:pPr>
              <w:jc w:val="center"/>
              <w:textAlignment w:val="baseline"/>
              <w:rPr>
                <w:b/>
              </w:rPr>
            </w:pPr>
            <w:r w:rsidRPr="00857AB1">
              <w:rPr>
                <w:b/>
              </w:rPr>
              <w:t xml:space="preserve">Занятия </w:t>
            </w:r>
          </w:p>
        </w:tc>
        <w:tc>
          <w:tcPr>
            <w:tcW w:w="12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857AB1" w:rsidRDefault="00C16CAB" w:rsidP="000C348D">
            <w:pPr>
              <w:jc w:val="center"/>
              <w:textAlignment w:val="baseline"/>
              <w:rPr>
                <w:b/>
              </w:rPr>
            </w:pPr>
            <w:r w:rsidRPr="00857AB1">
              <w:rPr>
                <w:b/>
                <w:bdr w:val="none" w:sz="0" w:space="0" w:color="auto" w:frame="1"/>
              </w:rPr>
              <w:t>Количество в неделю</w:t>
            </w:r>
          </w:p>
        </w:tc>
      </w:tr>
      <w:tr w:rsidR="00C16CAB" w:rsidRPr="00A92113" w:rsidTr="000C348D">
        <w:tc>
          <w:tcPr>
            <w:tcW w:w="1942" w:type="dxa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Познавательное развитие</w:t>
            </w:r>
          </w:p>
        </w:tc>
        <w:tc>
          <w:tcPr>
            <w:tcW w:w="30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Default="00C16CAB" w:rsidP="00857AB1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92113">
              <w:rPr>
                <w:bdr w:val="none" w:sz="0" w:space="0" w:color="auto" w:frame="1"/>
              </w:rPr>
              <w:t xml:space="preserve">Познавательно-исследовательская, </w:t>
            </w:r>
          </w:p>
          <w:p w:rsidR="00C16CAB" w:rsidRPr="00A92113" w:rsidRDefault="00C16CAB" w:rsidP="00857AB1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92113">
              <w:rPr>
                <w:bdr w:val="none" w:sz="0" w:space="0" w:color="auto" w:frame="1"/>
              </w:rPr>
              <w:t>конструктивная</w:t>
            </w:r>
          </w:p>
        </w:tc>
        <w:tc>
          <w:tcPr>
            <w:tcW w:w="3140" w:type="dxa"/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proofErr w:type="spellStart"/>
            <w:r w:rsidRPr="00A92113">
              <w:t>Сенсорика</w:t>
            </w:r>
            <w:proofErr w:type="spellEnd"/>
            <w:r w:rsidRPr="00A92113">
              <w:t>,</w:t>
            </w:r>
          </w:p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t>Ознакомление с окружа</w:t>
            </w:r>
            <w:r w:rsidRPr="00A92113">
              <w:t>ю</w:t>
            </w:r>
            <w:r w:rsidRPr="00A92113">
              <w:t>щим миром</w:t>
            </w:r>
          </w:p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t>Конструирование</w:t>
            </w:r>
          </w:p>
        </w:tc>
        <w:tc>
          <w:tcPr>
            <w:tcW w:w="12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</w:pPr>
          </w:p>
        </w:tc>
      </w:tr>
      <w:tr w:rsidR="00C16CAB" w:rsidRPr="00A92113" w:rsidTr="000C348D">
        <w:trPr>
          <w:trHeight w:val="444"/>
        </w:trPr>
        <w:tc>
          <w:tcPr>
            <w:tcW w:w="1942" w:type="dxa"/>
            <w:vMerge w:val="restart"/>
          </w:tcPr>
          <w:p w:rsidR="00C16CAB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 xml:space="preserve">Речевое </w:t>
            </w:r>
          </w:p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развитие</w:t>
            </w:r>
          </w:p>
        </w:tc>
        <w:tc>
          <w:tcPr>
            <w:tcW w:w="30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Коммуникативная</w:t>
            </w:r>
          </w:p>
        </w:tc>
        <w:tc>
          <w:tcPr>
            <w:tcW w:w="3140" w:type="dxa"/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t>Развитие речи</w:t>
            </w:r>
          </w:p>
        </w:tc>
        <w:tc>
          <w:tcPr>
            <w:tcW w:w="12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</w:pPr>
          </w:p>
        </w:tc>
      </w:tr>
      <w:tr w:rsidR="00C16CAB" w:rsidRPr="00A92113" w:rsidTr="000C348D">
        <w:trPr>
          <w:trHeight w:val="263"/>
        </w:trPr>
        <w:tc>
          <w:tcPr>
            <w:tcW w:w="1942" w:type="dxa"/>
            <w:vMerge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30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Default="00C16CAB" w:rsidP="00857AB1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Восприятие художестве</w:t>
            </w:r>
            <w:r w:rsidRPr="00A92113">
              <w:rPr>
                <w:bCs/>
              </w:rPr>
              <w:t>н</w:t>
            </w:r>
            <w:r w:rsidRPr="00A92113">
              <w:rPr>
                <w:bCs/>
              </w:rPr>
              <w:t xml:space="preserve">ной литературы и </w:t>
            </w:r>
          </w:p>
          <w:p w:rsidR="00C16CAB" w:rsidRPr="00A92113" w:rsidRDefault="00C16CAB" w:rsidP="00857AB1">
            <w:pPr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Cs/>
              </w:rPr>
              <w:t>фольклора</w:t>
            </w:r>
          </w:p>
        </w:tc>
        <w:tc>
          <w:tcPr>
            <w:tcW w:w="3140" w:type="dxa"/>
            <w:vAlign w:val="center"/>
          </w:tcPr>
          <w:p w:rsidR="00C16CAB" w:rsidRDefault="00C16CAB" w:rsidP="00857AB1">
            <w:pPr>
              <w:jc w:val="center"/>
              <w:textAlignment w:val="baseline"/>
              <w:rPr>
                <w:bCs/>
              </w:rPr>
            </w:pPr>
            <w:r w:rsidRPr="00A92113">
              <w:t xml:space="preserve">Чтение </w:t>
            </w:r>
            <w:r w:rsidRPr="00A92113">
              <w:rPr>
                <w:bCs/>
              </w:rPr>
              <w:t>художественной</w:t>
            </w:r>
          </w:p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 xml:space="preserve"> литературы</w:t>
            </w:r>
          </w:p>
        </w:tc>
        <w:tc>
          <w:tcPr>
            <w:tcW w:w="12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</w:tc>
      </w:tr>
      <w:tr w:rsidR="00C16CAB" w:rsidRPr="00A92113" w:rsidTr="000C348D">
        <w:trPr>
          <w:trHeight w:val="881"/>
        </w:trPr>
        <w:tc>
          <w:tcPr>
            <w:tcW w:w="1942" w:type="dxa"/>
            <w:vMerge w:val="restart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Художественно-эстетическое развитие</w:t>
            </w:r>
          </w:p>
        </w:tc>
        <w:tc>
          <w:tcPr>
            <w:tcW w:w="30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Default="00C16CAB" w:rsidP="00857AB1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 xml:space="preserve">Изобразительная </w:t>
            </w:r>
          </w:p>
          <w:p w:rsidR="00C16CAB" w:rsidRPr="00A92113" w:rsidRDefault="00C16CAB" w:rsidP="00857AB1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деятельность</w:t>
            </w:r>
          </w:p>
          <w:p w:rsidR="00C16CAB" w:rsidRDefault="00C16CAB" w:rsidP="00857AB1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Восприятие художестве</w:t>
            </w:r>
            <w:r w:rsidRPr="00A92113">
              <w:rPr>
                <w:bCs/>
              </w:rPr>
              <w:t>н</w:t>
            </w:r>
            <w:r w:rsidRPr="00A92113">
              <w:rPr>
                <w:bCs/>
              </w:rPr>
              <w:t xml:space="preserve">ной литературы и </w:t>
            </w:r>
          </w:p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фольклора</w:t>
            </w:r>
          </w:p>
        </w:tc>
        <w:tc>
          <w:tcPr>
            <w:tcW w:w="3140" w:type="dxa"/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Рисование</w:t>
            </w:r>
          </w:p>
          <w:p w:rsidR="00C16CAB" w:rsidRPr="00A92113" w:rsidRDefault="00C16CAB" w:rsidP="00857AB1">
            <w:pPr>
              <w:jc w:val="center"/>
            </w:pPr>
            <w:r w:rsidRPr="00A92113">
              <w:rPr>
                <w:bCs/>
              </w:rPr>
              <w:t>Лепка</w:t>
            </w:r>
          </w:p>
        </w:tc>
        <w:tc>
          <w:tcPr>
            <w:tcW w:w="12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1</w:t>
            </w:r>
          </w:p>
        </w:tc>
      </w:tr>
      <w:tr w:rsidR="00C16CAB" w:rsidRPr="00A92113" w:rsidTr="000C348D">
        <w:tc>
          <w:tcPr>
            <w:tcW w:w="1942" w:type="dxa"/>
            <w:vMerge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30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Музыкальная</w:t>
            </w:r>
          </w:p>
        </w:tc>
        <w:tc>
          <w:tcPr>
            <w:tcW w:w="3140" w:type="dxa"/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t>Музыка</w:t>
            </w:r>
          </w:p>
        </w:tc>
        <w:tc>
          <w:tcPr>
            <w:tcW w:w="12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2</w:t>
            </w:r>
          </w:p>
        </w:tc>
      </w:tr>
      <w:tr w:rsidR="00C16CAB" w:rsidRPr="00A92113" w:rsidTr="000C348D">
        <w:tc>
          <w:tcPr>
            <w:tcW w:w="1942" w:type="dxa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Физическое ра</w:t>
            </w:r>
            <w:r w:rsidRPr="00A92113">
              <w:rPr>
                <w:b/>
                <w:bCs/>
              </w:rPr>
              <w:t>з</w:t>
            </w:r>
            <w:r w:rsidRPr="00A92113">
              <w:rPr>
                <w:b/>
                <w:bCs/>
              </w:rPr>
              <w:t>витие</w:t>
            </w:r>
          </w:p>
        </w:tc>
        <w:tc>
          <w:tcPr>
            <w:tcW w:w="30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Двигательная</w:t>
            </w:r>
          </w:p>
        </w:tc>
        <w:tc>
          <w:tcPr>
            <w:tcW w:w="3140" w:type="dxa"/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t>Физкультура</w:t>
            </w:r>
          </w:p>
        </w:tc>
        <w:tc>
          <w:tcPr>
            <w:tcW w:w="12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3</w:t>
            </w:r>
          </w:p>
        </w:tc>
      </w:tr>
      <w:tr w:rsidR="00C16CAB" w:rsidRPr="00A92113" w:rsidTr="000C348D">
        <w:tc>
          <w:tcPr>
            <w:tcW w:w="8119" w:type="dxa"/>
            <w:gridSpan w:val="3"/>
          </w:tcPr>
          <w:p w:rsidR="00C16CAB" w:rsidRPr="00A92113" w:rsidRDefault="00C16CAB" w:rsidP="000C348D">
            <w:pPr>
              <w:ind w:left="112"/>
              <w:textAlignment w:val="baseline"/>
              <w:rPr>
                <w:bdr w:val="none" w:sz="0" w:space="0" w:color="auto" w:frame="1"/>
              </w:rPr>
            </w:pPr>
            <w:r w:rsidRPr="00A92113">
              <w:rPr>
                <w:b/>
                <w:bCs/>
              </w:rPr>
              <w:t>Общее количество </w:t>
            </w:r>
            <w:r w:rsidRPr="00A92113">
              <w:rPr>
                <w:bdr w:val="none" w:sz="0" w:space="0" w:color="auto" w:frame="1"/>
              </w:rPr>
              <w:t xml:space="preserve">(по действующему </w:t>
            </w:r>
            <w:proofErr w:type="spellStart"/>
            <w:r w:rsidRPr="00A92113">
              <w:rPr>
                <w:bdr w:val="none" w:sz="0" w:space="0" w:color="auto" w:frame="1"/>
              </w:rPr>
              <w:t>СанПиН</w:t>
            </w:r>
            <w:proofErr w:type="spellEnd"/>
            <w:r w:rsidRPr="00A92113">
              <w:rPr>
                <w:bdr w:val="none" w:sz="0" w:space="0" w:color="auto" w:frame="1"/>
              </w:rPr>
              <w:t xml:space="preserve"> 2.4.1.3049-13  для детей 1,5 </w:t>
            </w:r>
            <w:r w:rsidRPr="00A92113">
              <w:rPr>
                <w:bdr w:val="none" w:sz="0" w:space="0" w:color="auto" w:frame="1"/>
              </w:rPr>
              <w:lastRenderedPageBreak/>
              <w:t>– 3 лет не более 10 занятий в неделю продолжительностью не более 8 – 10  минут)</w:t>
            </w:r>
          </w:p>
          <w:p w:rsidR="00C16CAB" w:rsidRPr="00A92113" w:rsidRDefault="00C16CAB" w:rsidP="000C348D">
            <w:pPr>
              <w:ind w:left="112"/>
              <w:textAlignment w:val="baseline"/>
            </w:pPr>
            <w:r w:rsidRPr="00A92113">
              <w:rPr>
                <w:b/>
                <w:bCs/>
              </w:rPr>
              <w:t>Общее время ООД в неделю – 1ч</w:t>
            </w:r>
            <w:r>
              <w:rPr>
                <w:b/>
                <w:bCs/>
              </w:rPr>
              <w:t xml:space="preserve"> </w:t>
            </w:r>
            <w:r w:rsidRPr="00A92113">
              <w:rPr>
                <w:b/>
                <w:bCs/>
              </w:rPr>
              <w:t>30мин</w:t>
            </w:r>
          </w:p>
        </w:tc>
        <w:tc>
          <w:tcPr>
            <w:tcW w:w="12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/>
                <w:bCs/>
              </w:rPr>
              <w:lastRenderedPageBreak/>
              <w:t>10</w:t>
            </w:r>
          </w:p>
        </w:tc>
      </w:tr>
    </w:tbl>
    <w:p w:rsidR="00C16CAB" w:rsidRPr="00A92113" w:rsidRDefault="00C16CAB" w:rsidP="000C348D">
      <w:pPr>
        <w:spacing w:line="274" w:lineRule="atLeast"/>
        <w:textAlignment w:val="baseline"/>
        <w:rPr>
          <w:b/>
          <w:bCs/>
        </w:rPr>
      </w:pPr>
    </w:p>
    <w:p w:rsidR="00C16CAB" w:rsidRPr="00A92113" w:rsidRDefault="00C16CAB" w:rsidP="00857AB1">
      <w:pPr>
        <w:jc w:val="center"/>
        <w:textAlignment w:val="baseline"/>
        <w:rPr>
          <w:b/>
          <w:bCs/>
        </w:rPr>
      </w:pPr>
      <w:r w:rsidRPr="00A92113">
        <w:rPr>
          <w:b/>
          <w:bCs/>
        </w:rPr>
        <w:t>Вторая  младшая группа (3-4 года)</w:t>
      </w:r>
    </w:p>
    <w:tbl>
      <w:tblPr>
        <w:tblW w:w="946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3"/>
        <w:gridCol w:w="3222"/>
        <w:gridCol w:w="2669"/>
        <w:gridCol w:w="1554"/>
      </w:tblGrid>
      <w:tr w:rsidR="00C16CAB" w:rsidRPr="00857AB1" w:rsidTr="00857AB1">
        <w:tc>
          <w:tcPr>
            <w:tcW w:w="2023" w:type="dxa"/>
            <w:vAlign w:val="center"/>
          </w:tcPr>
          <w:p w:rsidR="00C16CAB" w:rsidRPr="00857AB1" w:rsidRDefault="00C16CAB" w:rsidP="00857AB1">
            <w:pPr>
              <w:ind w:left="112"/>
              <w:jc w:val="center"/>
              <w:textAlignment w:val="baseline"/>
              <w:rPr>
                <w:b/>
                <w:iCs/>
              </w:rPr>
            </w:pPr>
            <w:r w:rsidRPr="00857AB1">
              <w:rPr>
                <w:b/>
                <w:iCs/>
              </w:rPr>
              <w:t>Образовательная область</w:t>
            </w:r>
          </w:p>
        </w:tc>
        <w:tc>
          <w:tcPr>
            <w:tcW w:w="32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857AB1" w:rsidRDefault="00C16CAB" w:rsidP="00857AB1">
            <w:pPr>
              <w:jc w:val="center"/>
              <w:textAlignment w:val="baseline"/>
              <w:rPr>
                <w:b/>
              </w:rPr>
            </w:pPr>
            <w:r w:rsidRPr="00857AB1">
              <w:rPr>
                <w:b/>
                <w:iCs/>
              </w:rPr>
              <w:t>Приоритетные виды де</w:t>
            </w:r>
            <w:r w:rsidRPr="00857AB1">
              <w:rPr>
                <w:b/>
                <w:iCs/>
              </w:rPr>
              <w:t>т</w:t>
            </w:r>
            <w:r w:rsidRPr="00857AB1">
              <w:rPr>
                <w:b/>
                <w:iCs/>
              </w:rPr>
              <w:t>ской деятельности</w:t>
            </w:r>
          </w:p>
        </w:tc>
        <w:tc>
          <w:tcPr>
            <w:tcW w:w="2669" w:type="dxa"/>
            <w:vAlign w:val="center"/>
          </w:tcPr>
          <w:p w:rsidR="00C16CAB" w:rsidRPr="00857AB1" w:rsidRDefault="00C16CAB" w:rsidP="00857AB1">
            <w:pPr>
              <w:ind w:left="142"/>
              <w:jc w:val="center"/>
              <w:textAlignment w:val="baseline"/>
              <w:rPr>
                <w:b/>
              </w:rPr>
            </w:pPr>
            <w:r w:rsidRPr="00857AB1">
              <w:rPr>
                <w:b/>
              </w:rPr>
              <w:t>Занятия</w:t>
            </w:r>
          </w:p>
        </w:tc>
        <w:tc>
          <w:tcPr>
            <w:tcW w:w="15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857AB1" w:rsidRDefault="00C16CAB" w:rsidP="00857AB1">
            <w:pPr>
              <w:jc w:val="center"/>
              <w:textAlignment w:val="baseline"/>
              <w:rPr>
                <w:b/>
              </w:rPr>
            </w:pPr>
            <w:r w:rsidRPr="00857AB1">
              <w:rPr>
                <w:b/>
                <w:bdr w:val="none" w:sz="0" w:space="0" w:color="auto" w:frame="1"/>
              </w:rPr>
              <w:t>Количество в неделю</w:t>
            </w:r>
          </w:p>
        </w:tc>
      </w:tr>
      <w:tr w:rsidR="00C16CAB" w:rsidRPr="00A92113" w:rsidTr="00857AB1">
        <w:tc>
          <w:tcPr>
            <w:tcW w:w="2023" w:type="dxa"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Познавательное развитие</w:t>
            </w:r>
          </w:p>
        </w:tc>
        <w:tc>
          <w:tcPr>
            <w:tcW w:w="32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92113">
              <w:rPr>
                <w:bdr w:val="none" w:sz="0" w:space="0" w:color="auto" w:frame="1"/>
              </w:rPr>
              <w:t>Познавательно-исследовательская, констру</w:t>
            </w:r>
            <w:r w:rsidRPr="00A92113">
              <w:rPr>
                <w:bdr w:val="none" w:sz="0" w:space="0" w:color="auto" w:frame="1"/>
              </w:rPr>
              <w:t>к</w:t>
            </w:r>
            <w:r w:rsidRPr="00A92113">
              <w:rPr>
                <w:bdr w:val="none" w:sz="0" w:space="0" w:color="auto" w:frame="1"/>
              </w:rPr>
              <w:t>тивная</w:t>
            </w:r>
          </w:p>
        </w:tc>
        <w:tc>
          <w:tcPr>
            <w:tcW w:w="2669" w:type="dxa"/>
            <w:vAlign w:val="center"/>
          </w:tcPr>
          <w:p w:rsidR="00C16CAB" w:rsidRDefault="00C16CAB" w:rsidP="00857AB1">
            <w:pPr>
              <w:ind w:left="142"/>
              <w:jc w:val="center"/>
              <w:textAlignment w:val="baseline"/>
            </w:pPr>
            <w:r w:rsidRPr="00A92113">
              <w:t xml:space="preserve">Развитие элементарных математических </w:t>
            </w:r>
          </w:p>
          <w:p w:rsidR="00C16CAB" w:rsidRDefault="00C16CAB" w:rsidP="00857AB1">
            <w:pPr>
              <w:ind w:left="142"/>
              <w:jc w:val="center"/>
              <w:textAlignment w:val="baseline"/>
            </w:pPr>
            <w:r w:rsidRPr="00A92113">
              <w:t xml:space="preserve">представлений, 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ознакомление с окр</w:t>
            </w:r>
            <w:r w:rsidRPr="00A92113">
              <w:t>у</w:t>
            </w:r>
            <w:r w:rsidRPr="00A92113">
              <w:t>жающим миром,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конструирование</w:t>
            </w:r>
          </w:p>
        </w:tc>
        <w:tc>
          <w:tcPr>
            <w:tcW w:w="15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</w:pPr>
          </w:p>
        </w:tc>
      </w:tr>
      <w:tr w:rsidR="00C16CAB" w:rsidRPr="00A92113" w:rsidTr="00857AB1">
        <w:trPr>
          <w:trHeight w:val="787"/>
        </w:trPr>
        <w:tc>
          <w:tcPr>
            <w:tcW w:w="2023" w:type="dxa"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Речевое развитие</w:t>
            </w:r>
          </w:p>
        </w:tc>
        <w:tc>
          <w:tcPr>
            <w:tcW w:w="32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Коммуникативная,</w:t>
            </w:r>
          </w:p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Восприятие художественной литературы и фольклора</w:t>
            </w:r>
          </w:p>
        </w:tc>
        <w:tc>
          <w:tcPr>
            <w:tcW w:w="2669" w:type="dxa"/>
            <w:vAlign w:val="center"/>
          </w:tcPr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Развитие речи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 xml:space="preserve">Чтение </w:t>
            </w:r>
            <w:r w:rsidRPr="00A92113">
              <w:rPr>
                <w:bCs/>
              </w:rPr>
              <w:t>художественной литературы</w:t>
            </w:r>
          </w:p>
        </w:tc>
        <w:tc>
          <w:tcPr>
            <w:tcW w:w="15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</w:pPr>
          </w:p>
        </w:tc>
      </w:tr>
      <w:tr w:rsidR="00C16CAB" w:rsidRPr="00A92113" w:rsidTr="00857AB1">
        <w:tc>
          <w:tcPr>
            <w:tcW w:w="2023" w:type="dxa"/>
            <w:vMerge w:val="restart"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Художественно-эстетическое развитие</w:t>
            </w:r>
          </w:p>
        </w:tc>
        <w:tc>
          <w:tcPr>
            <w:tcW w:w="32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Default="00C16CAB" w:rsidP="00857AB1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 xml:space="preserve">Изобразительная </w:t>
            </w:r>
          </w:p>
          <w:p w:rsidR="00C16CAB" w:rsidRPr="00A92113" w:rsidRDefault="00C16CAB" w:rsidP="00857AB1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деятельность</w:t>
            </w:r>
          </w:p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Восприятие художественной литературы и фольклора</w:t>
            </w:r>
          </w:p>
        </w:tc>
        <w:tc>
          <w:tcPr>
            <w:tcW w:w="2669" w:type="dxa"/>
            <w:vAlign w:val="center"/>
          </w:tcPr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rPr>
                <w:bCs/>
              </w:rPr>
              <w:t>Рисование</w:t>
            </w:r>
          </w:p>
          <w:p w:rsidR="00C16CAB" w:rsidRPr="00A92113" w:rsidRDefault="00C16CAB" w:rsidP="00857AB1">
            <w:pPr>
              <w:ind w:left="142"/>
              <w:jc w:val="center"/>
              <w:rPr>
                <w:bCs/>
              </w:rPr>
            </w:pPr>
            <w:r w:rsidRPr="00A92113">
              <w:rPr>
                <w:bCs/>
              </w:rPr>
              <w:t>Лепка</w:t>
            </w:r>
          </w:p>
          <w:p w:rsidR="00C16CAB" w:rsidRPr="00A92113" w:rsidRDefault="00C16CAB" w:rsidP="00857AB1">
            <w:pPr>
              <w:ind w:left="142"/>
              <w:jc w:val="center"/>
              <w:rPr>
                <w:bCs/>
              </w:rPr>
            </w:pPr>
            <w:r w:rsidRPr="00A92113">
              <w:rPr>
                <w:bCs/>
              </w:rPr>
              <w:t>Аппликация</w:t>
            </w:r>
          </w:p>
        </w:tc>
        <w:tc>
          <w:tcPr>
            <w:tcW w:w="15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1</w:t>
            </w:r>
          </w:p>
        </w:tc>
      </w:tr>
      <w:tr w:rsidR="00C16CAB" w:rsidRPr="00A92113" w:rsidTr="00857AB1">
        <w:tc>
          <w:tcPr>
            <w:tcW w:w="2023" w:type="dxa"/>
            <w:vMerge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32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Музыкальная</w:t>
            </w:r>
          </w:p>
        </w:tc>
        <w:tc>
          <w:tcPr>
            <w:tcW w:w="2669" w:type="dxa"/>
            <w:vAlign w:val="center"/>
          </w:tcPr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Музыка</w:t>
            </w:r>
          </w:p>
        </w:tc>
        <w:tc>
          <w:tcPr>
            <w:tcW w:w="15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2</w:t>
            </w:r>
          </w:p>
        </w:tc>
      </w:tr>
      <w:tr w:rsidR="00C16CAB" w:rsidRPr="00A92113" w:rsidTr="00857AB1">
        <w:tc>
          <w:tcPr>
            <w:tcW w:w="2023" w:type="dxa"/>
          </w:tcPr>
          <w:p w:rsidR="00C16CAB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Физическое</w:t>
            </w:r>
          </w:p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 xml:space="preserve"> развитие</w:t>
            </w:r>
          </w:p>
        </w:tc>
        <w:tc>
          <w:tcPr>
            <w:tcW w:w="32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Двигательная</w:t>
            </w:r>
          </w:p>
        </w:tc>
        <w:tc>
          <w:tcPr>
            <w:tcW w:w="2669" w:type="dxa"/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t>Физкультура</w:t>
            </w:r>
          </w:p>
        </w:tc>
        <w:tc>
          <w:tcPr>
            <w:tcW w:w="15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3</w:t>
            </w:r>
          </w:p>
        </w:tc>
      </w:tr>
      <w:tr w:rsidR="00C16CAB" w:rsidRPr="00A92113" w:rsidTr="00857AB1">
        <w:tc>
          <w:tcPr>
            <w:tcW w:w="5245" w:type="dxa"/>
            <w:gridSpan w:val="2"/>
          </w:tcPr>
          <w:p w:rsidR="00C16CAB" w:rsidRPr="00BE6A38" w:rsidRDefault="00C16CAB" w:rsidP="000C348D">
            <w:pPr>
              <w:textAlignment w:val="baseline"/>
              <w:rPr>
                <w:b/>
                <w:bCs/>
              </w:rPr>
            </w:pPr>
            <w:r w:rsidRPr="00BE6A38">
              <w:rPr>
                <w:b/>
                <w:bCs/>
              </w:rPr>
              <w:t>Физкультурно-оздоровительная работа в р</w:t>
            </w:r>
            <w:r w:rsidRPr="00BE6A38">
              <w:rPr>
                <w:b/>
                <w:bCs/>
              </w:rPr>
              <w:t>е</w:t>
            </w:r>
            <w:r w:rsidRPr="00BE6A38">
              <w:rPr>
                <w:b/>
                <w:bCs/>
              </w:rPr>
              <w:t>жиме дня</w:t>
            </w:r>
          </w:p>
        </w:tc>
        <w:tc>
          <w:tcPr>
            <w:tcW w:w="2669" w:type="dxa"/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t>Бассейн</w:t>
            </w:r>
          </w:p>
        </w:tc>
        <w:tc>
          <w:tcPr>
            <w:tcW w:w="15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</w:tc>
      </w:tr>
      <w:tr w:rsidR="00C16CAB" w:rsidRPr="00A92113" w:rsidTr="00857AB1">
        <w:tc>
          <w:tcPr>
            <w:tcW w:w="7914" w:type="dxa"/>
            <w:gridSpan w:val="3"/>
          </w:tcPr>
          <w:p w:rsidR="00C16CAB" w:rsidRPr="00A92113" w:rsidRDefault="00C16CAB" w:rsidP="000C348D">
            <w:pPr>
              <w:textAlignment w:val="baseline"/>
              <w:rPr>
                <w:bdr w:val="none" w:sz="0" w:space="0" w:color="auto" w:frame="1"/>
              </w:rPr>
            </w:pPr>
            <w:r w:rsidRPr="00A92113">
              <w:rPr>
                <w:b/>
                <w:bCs/>
              </w:rPr>
              <w:t>Общее количество </w:t>
            </w:r>
            <w:r w:rsidRPr="00A92113">
              <w:rPr>
                <w:bdr w:val="none" w:sz="0" w:space="0" w:color="auto" w:frame="1"/>
              </w:rPr>
              <w:t xml:space="preserve">(по действующему </w:t>
            </w:r>
            <w:proofErr w:type="spellStart"/>
            <w:r w:rsidRPr="00A92113">
              <w:rPr>
                <w:bdr w:val="none" w:sz="0" w:space="0" w:color="auto" w:frame="1"/>
              </w:rPr>
              <w:t>СанПиН</w:t>
            </w:r>
            <w:proofErr w:type="spellEnd"/>
            <w:r w:rsidRPr="00A92113">
              <w:rPr>
                <w:bdr w:val="none" w:sz="0" w:space="0" w:color="auto" w:frame="1"/>
              </w:rPr>
              <w:t xml:space="preserve"> 2.4.1.3049-13  для детей 3-4 лет не более 11 занятий в неделю продолжительностью не более 15  минут)</w:t>
            </w:r>
          </w:p>
          <w:p w:rsidR="00C16CAB" w:rsidRPr="00A92113" w:rsidRDefault="00C16CAB" w:rsidP="000C348D">
            <w:pPr>
              <w:textAlignment w:val="baseline"/>
            </w:pPr>
            <w:r w:rsidRPr="00A92113">
              <w:rPr>
                <w:b/>
                <w:bCs/>
              </w:rPr>
              <w:t>Общее время ООД в неделю – 2ч45мин</w:t>
            </w:r>
          </w:p>
        </w:tc>
        <w:tc>
          <w:tcPr>
            <w:tcW w:w="15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/>
                <w:bCs/>
              </w:rPr>
              <w:t>10+ 1 Б</w:t>
            </w:r>
          </w:p>
        </w:tc>
      </w:tr>
    </w:tbl>
    <w:p w:rsidR="00C16CAB" w:rsidRPr="00A92113" w:rsidRDefault="00C16CAB" w:rsidP="000C348D">
      <w:pPr>
        <w:spacing w:line="274" w:lineRule="atLeast"/>
        <w:jc w:val="center"/>
        <w:textAlignment w:val="baseline"/>
        <w:rPr>
          <w:sz w:val="28"/>
        </w:rPr>
      </w:pPr>
    </w:p>
    <w:p w:rsidR="00C16CAB" w:rsidRPr="00A92113" w:rsidRDefault="00C16CAB" w:rsidP="000C348D">
      <w:pPr>
        <w:spacing w:line="274" w:lineRule="atLeast"/>
        <w:jc w:val="center"/>
        <w:textAlignment w:val="baseline"/>
        <w:rPr>
          <w:b/>
          <w:bCs/>
        </w:rPr>
      </w:pPr>
      <w:r w:rsidRPr="00A92113">
        <w:rPr>
          <w:b/>
          <w:bCs/>
        </w:rPr>
        <w:t>Средняя  группа (4-5 лет)</w:t>
      </w:r>
    </w:p>
    <w:tbl>
      <w:tblPr>
        <w:tblW w:w="946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4"/>
        <w:gridCol w:w="3221"/>
        <w:gridCol w:w="2669"/>
        <w:gridCol w:w="1554"/>
      </w:tblGrid>
      <w:tr w:rsidR="00C16CAB" w:rsidRPr="00857AB1" w:rsidTr="000C348D">
        <w:tc>
          <w:tcPr>
            <w:tcW w:w="1956" w:type="dxa"/>
            <w:vAlign w:val="center"/>
          </w:tcPr>
          <w:p w:rsidR="00C16CAB" w:rsidRPr="00857AB1" w:rsidRDefault="00C16CAB" w:rsidP="00857AB1">
            <w:pPr>
              <w:ind w:left="112"/>
              <w:jc w:val="center"/>
              <w:textAlignment w:val="baseline"/>
              <w:rPr>
                <w:b/>
                <w:iCs/>
              </w:rPr>
            </w:pPr>
            <w:r w:rsidRPr="00857AB1">
              <w:rPr>
                <w:b/>
                <w:iCs/>
              </w:rPr>
              <w:t>Образовательная область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857AB1" w:rsidRDefault="00C16CAB" w:rsidP="00857AB1">
            <w:pPr>
              <w:jc w:val="center"/>
              <w:textAlignment w:val="baseline"/>
              <w:rPr>
                <w:b/>
              </w:rPr>
            </w:pPr>
            <w:r w:rsidRPr="00857AB1">
              <w:rPr>
                <w:b/>
                <w:iCs/>
              </w:rPr>
              <w:t>Приоритетные виды де</w:t>
            </w:r>
            <w:r w:rsidRPr="00857AB1">
              <w:rPr>
                <w:b/>
                <w:iCs/>
              </w:rPr>
              <w:t>т</w:t>
            </w:r>
            <w:r w:rsidRPr="00857AB1">
              <w:rPr>
                <w:b/>
                <w:iCs/>
              </w:rPr>
              <w:t>ской деятельности</w:t>
            </w:r>
          </w:p>
        </w:tc>
        <w:tc>
          <w:tcPr>
            <w:tcW w:w="2693" w:type="dxa"/>
            <w:vAlign w:val="center"/>
          </w:tcPr>
          <w:p w:rsidR="00C16CAB" w:rsidRPr="00857AB1" w:rsidRDefault="00C16CAB" w:rsidP="00857AB1">
            <w:pPr>
              <w:ind w:left="142"/>
              <w:jc w:val="center"/>
              <w:textAlignment w:val="baseline"/>
              <w:rPr>
                <w:b/>
              </w:rPr>
            </w:pPr>
            <w:r w:rsidRPr="00857AB1">
              <w:rPr>
                <w:b/>
              </w:rPr>
              <w:t>Занятия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857AB1" w:rsidRDefault="00C16CAB" w:rsidP="00857AB1">
            <w:pPr>
              <w:jc w:val="center"/>
              <w:textAlignment w:val="baseline"/>
              <w:rPr>
                <w:b/>
              </w:rPr>
            </w:pPr>
            <w:r w:rsidRPr="00857AB1">
              <w:rPr>
                <w:b/>
                <w:bdr w:val="none" w:sz="0" w:space="0" w:color="auto" w:frame="1"/>
              </w:rPr>
              <w:t>Количество в неделю</w:t>
            </w:r>
          </w:p>
        </w:tc>
      </w:tr>
      <w:tr w:rsidR="00C16CAB" w:rsidRPr="00A92113" w:rsidTr="000C348D">
        <w:tc>
          <w:tcPr>
            <w:tcW w:w="1956" w:type="dxa"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Default="00C16CAB" w:rsidP="00857AB1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92113">
              <w:rPr>
                <w:bdr w:val="none" w:sz="0" w:space="0" w:color="auto" w:frame="1"/>
              </w:rPr>
              <w:t xml:space="preserve">Познавательно-исследовательская, </w:t>
            </w:r>
          </w:p>
          <w:p w:rsidR="00C16CAB" w:rsidRPr="00A92113" w:rsidRDefault="00C16CAB" w:rsidP="00857AB1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92113">
              <w:rPr>
                <w:bdr w:val="none" w:sz="0" w:space="0" w:color="auto" w:frame="1"/>
              </w:rPr>
              <w:t>конструктивная</w:t>
            </w:r>
          </w:p>
        </w:tc>
        <w:tc>
          <w:tcPr>
            <w:tcW w:w="2693" w:type="dxa"/>
            <w:vAlign w:val="center"/>
          </w:tcPr>
          <w:p w:rsidR="00C16CAB" w:rsidRDefault="00C16CAB" w:rsidP="00857AB1">
            <w:pPr>
              <w:ind w:left="142"/>
              <w:jc w:val="center"/>
              <w:textAlignment w:val="baseline"/>
            </w:pPr>
            <w:r w:rsidRPr="00A92113">
              <w:t xml:space="preserve">Развитие элементарных математических </w:t>
            </w:r>
          </w:p>
          <w:p w:rsidR="00C16CAB" w:rsidRDefault="00C16CAB" w:rsidP="00857AB1">
            <w:pPr>
              <w:ind w:left="142"/>
              <w:jc w:val="center"/>
              <w:textAlignment w:val="baseline"/>
            </w:pPr>
            <w:r w:rsidRPr="00A92113">
              <w:t xml:space="preserve">представлений, 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ознакомление с окр</w:t>
            </w:r>
            <w:r w:rsidRPr="00A92113">
              <w:t>у</w:t>
            </w:r>
            <w:r w:rsidRPr="00A92113">
              <w:t>жающим миром,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конструирование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DB353A" w:rsidRDefault="00C16CAB" w:rsidP="000C348D">
            <w:pPr>
              <w:ind w:left="238" w:hanging="238"/>
              <w:jc w:val="center"/>
              <w:textAlignment w:val="baseline"/>
              <w:rPr>
                <w:bCs/>
              </w:rPr>
            </w:pPr>
            <w:r w:rsidRPr="00DB353A">
              <w:rPr>
                <w:bCs/>
              </w:rPr>
              <w:t>1</w:t>
            </w:r>
          </w:p>
          <w:p w:rsidR="00C16CAB" w:rsidRPr="00DB353A" w:rsidRDefault="00C16CAB" w:rsidP="000C348D">
            <w:pPr>
              <w:ind w:left="238" w:hanging="238"/>
              <w:jc w:val="center"/>
              <w:textAlignment w:val="baseline"/>
              <w:rPr>
                <w:bCs/>
              </w:rPr>
            </w:pPr>
            <w:r w:rsidRPr="00DB353A">
              <w:rPr>
                <w:bCs/>
              </w:rPr>
              <w:t>1</w:t>
            </w:r>
          </w:p>
          <w:p w:rsidR="00C16CAB" w:rsidRPr="00A92113" w:rsidRDefault="00C16CAB" w:rsidP="000C348D">
            <w:pPr>
              <w:ind w:left="238" w:hanging="238"/>
              <w:jc w:val="center"/>
              <w:textAlignment w:val="baseline"/>
              <w:rPr>
                <w:b/>
              </w:rPr>
            </w:pPr>
            <w:r w:rsidRPr="00DB353A">
              <w:rPr>
                <w:bCs/>
              </w:rPr>
              <w:t>0,5</w:t>
            </w:r>
          </w:p>
        </w:tc>
      </w:tr>
      <w:tr w:rsidR="00C16CAB" w:rsidRPr="00A92113" w:rsidTr="000C348D">
        <w:trPr>
          <w:trHeight w:val="787"/>
        </w:trPr>
        <w:tc>
          <w:tcPr>
            <w:tcW w:w="1956" w:type="dxa"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Речевое развитие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Коммуникативная,</w:t>
            </w:r>
          </w:p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Восприятие художественной литературы и фольклора</w:t>
            </w:r>
          </w:p>
        </w:tc>
        <w:tc>
          <w:tcPr>
            <w:tcW w:w="2693" w:type="dxa"/>
            <w:vAlign w:val="center"/>
          </w:tcPr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Развитие речи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 xml:space="preserve">Чтение </w:t>
            </w:r>
            <w:r w:rsidRPr="00A92113">
              <w:rPr>
                <w:bCs/>
              </w:rPr>
              <w:t>художественной литературы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</w:pPr>
          </w:p>
        </w:tc>
      </w:tr>
      <w:tr w:rsidR="00C16CAB" w:rsidRPr="00A92113" w:rsidTr="000C348D">
        <w:tc>
          <w:tcPr>
            <w:tcW w:w="1956" w:type="dxa"/>
            <w:vMerge w:val="restart"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Default="00C16CAB" w:rsidP="00857AB1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 xml:space="preserve">Изобразительная </w:t>
            </w:r>
          </w:p>
          <w:p w:rsidR="00C16CAB" w:rsidRPr="00A92113" w:rsidRDefault="00C16CAB" w:rsidP="00857AB1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деятельность</w:t>
            </w:r>
          </w:p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Восприятие художественной литературы и фольклора</w:t>
            </w:r>
          </w:p>
        </w:tc>
        <w:tc>
          <w:tcPr>
            <w:tcW w:w="2693" w:type="dxa"/>
            <w:vAlign w:val="center"/>
          </w:tcPr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rPr>
                <w:bCs/>
              </w:rPr>
              <w:t>Рисование</w:t>
            </w:r>
          </w:p>
          <w:p w:rsidR="00C16CAB" w:rsidRPr="00A92113" w:rsidRDefault="00C16CAB" w:rsidP="00857AB1">
            <w:pPr>
              <w:ind w:left="142"/>
              <w:jc w:val="center"/>
              <w:rPr>
                <w:bCs/>
              </w:rPr>
            </w:pPr>
            <w:r w:rsidRPr="00A92113">
              <w:rPr>
                <w:bCs/>
              </w:rPr>
              <w:t>Лепка</w:t>
            </w:r>
          </w:p>
          <w:p w:rsidR="00C16CAB" w:rsidRPr="00A92113" w:rsidRDefault="00C16CAB" w:rsidP="00857AB1">
            <w:pPr>
              <w:ind w:left="142"/>
              <w:jc w:val="center"/>
              <w:rPr>
                <w:bCs/>
              </w:rPr>
            </w:pPr>
            <w:r w:rsidRPr="00A92113">
              <w:rPr>
                <w:bCs/>
              </w:rPr>
              <w:t>Аппликация</w:t>
            </w:r>
          </w:p>
          <w:p w:rsidR="00C16CAB" w:rsidRPr="00A92113" w:rsidRDefault="00C16CAB" w:rsidP="00857AB1">
            <w:pPr>
              <w:ind w:left="142"/>
              <w:jc w:val="center"/>
              <w:rPr>
                <w:bCs/>
              </w:rPr>
            </w:pPr>
            <w:r w:rsidRPr="00A92113">
              <w:rPr>
                <w:bCs/>
              </w:rPr>
              <w:t>Художественный труд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0,5</w:t>
            </w:r>
          </w:p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0,5</w:t>
            </w:r>
          </w:p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0,5</w:t>
            </w:r>
          </w:p>
        </w:tc>
      </w:tr>
      <w:tr w:rsidR="00C16CAB" w:rsidRPr="00A92113" w:rsidTr="000C348D">
        <w:tc>
          <w:tcPr>
            <w:tcW w:w="1956" w:type="dxa"/>
            <w:vMerge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Музыкальная</w:t>
            </w:r>
          </w:p>
        </w:tc>
        <w:tc>
          <w:tcPr>
            <w:tcW w:w="2693" w:type="dxa"/>
            <w:vAlign w:val="center"/>
          </w:tcPr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Музыка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2</w:t>
            </w:r>
          </w:p>
        </w:tc>
      </w:tr>
      <w:tr w:rsidR="00C16CAB" w:rsidRPr="00A92113" w:rsidTr="000C348D">
        <w:tc>
          <w:tcPr>
            <w:tcW w:w="1956" w:type="dxa"/>
          </w:tcPr>
          <w:p w:rsidR="00C16CAB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 xml:space="preserve">Физическое </w:t>
            </w:r>
          </w:p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lastRenderedPageBreak/>
              <w:t>развитие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lastRenderedPageBreak/>
              <w:t>Двигательная</w:t>
            </w:r>
          </w:p>
        </w:tc>
        <w:tc>
          <w:tcPr>
            <w:tcW w:w="2693" w:type="dxa"/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t>Физкультура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3</w:t>
            </w:r>
          </w:p>
        </w:tc>
      </w:tr>
      <w:tr w:rsidR="00C16CAB" w:rsidRPr="00A92113" w:rsidTr="000C348D">
        <w:tc>
          <w:tcPr>
            <w:tcW w:w="5215" w:type="dxa"/>
            <w:gridSpan w:val="2"/>
          </w:tcPr>
          <w:p w:rsidR="00C16CAB" w:rsidRDefault="00C16CAB" w:rsidP="000C348D">
            <w:pPr>
              <w:textAlignment w:val="baseline"/>
              <w:rPr>
                <w:b/>
                <w:bCs/>
              </w:rPr>
            </w:pPr>
            <w:r w:rsidRPr="00BE6A38">
              <w:rPr>
                <w:b/>
                <w:bCs/>
              </w:rPr>
              <w:lastRenderedPageBreak/>
              <w:t>Физкультурно-оздоровительная работа</w:t>
            </w:r>
          </w:p>
          <w:p w:rsidR="00C16CAB" w:rsidRPr="00BE6A38" w:rsidRDefault="00C16CAB" w:rsidP="000C348D">
            <w:pPr>
              <w:textAlignment w:val="baseline"/>
              <w:rPr>
                <w:b/>
                <w:bCs/>
              </w:rPr>
            </w:pPr>
            <w:r w:rsidRPr="00BE6A38">
              <w:rPr>
                <w:b/>
                <w:bCs/>
              </w:rPr>
              <w:t xml:space="preserve"> в режиме дня</w:t>
            </w:r>
          </w:p>
        </w:tc>
        <w:tc>
          <w:tcPr>
            <w:tcW w:w="2693" w:type="dxa"/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t>Бассейн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</w:tc>
      </w:tr>
      <w:tr w:rsidR="00C16CAB" w:rsidRPr="00A92113" w:rsidTr="000C348D">
        <w:tc>
          <w:tcPr>
            <w:tcW w:w="7908" w:type="dxa"/>
            <w:gridSpan w:val="3"/>
          </w:tcPr>
          <w:p w:rsidR="00C16CAB" w:rsidRPr="00A92113" w:rsidRDefault="00C16CAB" w:rsidP="000C348D">
            <w:pPr>
              <w:textAlignment w:val="baseline"/>
              <w:rPr>
                <w:bdr w:val="none" w:sz="0" w:space="0" w:color="auto" w:frame="1"/>
              </w:rPr>
            </w:pPr>
            <w:r w:rsidRPr="00A92113">
              <w:rPr>
                <w:b/>
                <w:bCs/>
              </w:rPr>
              <w:t>Общее количество </w:t>
            </w:r>
            <w:r w:rsidRPr="00A92113">
              <w:rPr>
                <w:bdr w:val="none" w:sz="0" w:space="0" w:color="auto" w:frame="1"/>
              </w:rPr>
              <w:t xml:space="preserve">(по действующему </w:t>
            </w:r>
            <w:proofErr w:type="spellStart"/>
            <w:r w:rsidRPr="00A92113">
              <w:rPr>
                <w:bdr w:val="none" w:sz="0" w:space="0" w:color="auto" w:frame="1"/>
              </w:rPr>
              <w:t>СанПиН</w:t>
            </w:r>
            <w:proofErr w:type="spellEnd"/>
            <w:r w:rsidRPr="00A92113">
              <w:rPr>
                <w:bdr w:val="none" w:sz="0" w:space="0" w:color="auto" w:frame="1"/>
              </w:rPr>
              <w:t xml:space="preserve"> 2.4.1.3049-13  для детей 4-5 лет не более 10 занятий в неделю продолжительностью не более 20  минут)</w:t>
            </w:r>
          </w:p>
          <w:p w:rsidR="00C16CAB" w:rsidRPr="00A92113" w:rsidRDefault="00C16CAB" w:rsidP="000C348D">
            <w:pPr>
              <w:textAlignment w:val="baseline"/>
            </w:pPr>
            <w:r w:rsidRPr="00A92113">
              <w:rPr>
                <w:b/>
                <w:bCs/>
              </w:rPr>
              <w:t>Общее время ООД в неделю – 4ч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/>
                <w:bCs/>
              </w:rPr>
              <w:t>10 +1 Б</w:t>
            </w:r>
          </w:p>
        </w:tc>
      </w:tr>
    </w:tbl>
    <w:p w:rsidR="00C16CAB" w:rsidRPr="00A92113" w:rsidRDefault="00C16CAB" w:rsidP="000C348D">
      <w:pPr>
        <w:spacing w:line="274" w:lineRule="atLeast"/>
        <w:textAlignment w:val="baseline"/>
        <w:rPr>
          <w:bdr w:val="none" w:sz="0" w:space="0" w:color="auto" w:frame="1"/>
        </w:rPr>
      </w:pPr>
    </w:p>
    <w:p w:rsidR="00C16CAB" w:rsidRPr="00D87FA3" w:rsidRDefault="00C16CAB" w:rsidP="000C348D">
      <w:pPr>
        <w:spacing w:line="274" w:lineRule="atLeast"/>
        <w:jc w:val="center"/>
        <w:textAlignment w:val="baseline"/>
        <w:rPr>
          <w:b/>
          <w:bCs/>
        </w:rPr>
      </w:pPr>
      <w:r w:rsidRPr="00A92113">
        <w:rPr>
          <w:b/>
          <w:bCs/>
        </w:rPr>
        <w:t>Старшая группа (5-6 лет)</w:t>
      </w:r>
    </w:p>
    <w:tbl>
      <w:tblPr>
        <w:tblW w:w="946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4"/>
        <w:gridCol w:w="3221"/>
        <w:gridCol w:w="2669"/>
        <w:gridCol w:w="1554"/>
      </w:tblGrid>
      <w:tr w:rsidR="00C16CAB" w:rsidRPr="00857AB1" w:rsidTr="000C348D">
        <w:tc>
          <w:tcPr>
            <w:tcW w:w="1956" w:type="dxa"/>
            <w:vAlign w:val="center"/>
          </w:tcPr>
          <w:p w:rsidR="00C16CAB" w:rsidRPr="00857AB1" w:rsidRDefault="00C16CAB" w:rsidP="00857AB1">
            <w:pPr>
              <w:ind w:left="112"/>
              <w:jc w:val="center"/>
              <w:textAlignment w:val="baseline"/>
              <w:rPr>
                <w:b/>
                <w:iCs/>
              </w:rPr>
            </w:pPr>
            <w:r w:rsidRPr="00857AB1">
              <w:rPr>
                <w:b/>
                <w:iCs/>
              </w:rPr>
              <w:t>Образовательная область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857AB1" w:rsidRDefault="00C16CAB" w:rsidP="00857AB1">
            <w:pPr>
              <w:jc w:val="center"/>
              <w:textAlignment w:val="baseline"/>
              <w:rPr>
                <w:b/>
              </w:rPr>
            </w:pPr>
            <w:r w:rsidRPr="00857AB1">
              <w:rPr>
                <w:b/>
                <w:iCs/>
              </w:rPr>
              <w:t>Приоритетные виды де</w:t>
            </w:r>
            <w:r w:rsidRPr="00857AB1">
              <w:rPr>
                <w:b/>
                <w:iCs/>
              </w:rPr>
              <w:t>т</w:t>
            </w:r>
            <w:r w:rsidRPr="00857AB1">
              <w:rPr>
                <w:b/>
                <w:iCs/>
              </w:rPr>
              <w:t>ской деятельности</w:t>
            </w:r>
          </w:p>
        </w:tc>
        <w:tc>
          <w:tcPr>
            <w:tcW w:w="2693" w:type="dxa"/>
            <w:vAlign w:val="center"/>
          </w:tcPr>
          <w:p w:rsidR="00C16CAB" w:rsidRPr="00857AB1" w:rsidRDefault="00C16CAB" w:rsidP="00857AB1">
            <w:pPr>
              <w:ind w:left="142"/>
              <w:jc w:val="center"/>
              <w:textAlignment w:val="baseline"/>
              <w:rPr>
                <w:b/>
              </w:rPr>
            </w:pPr>
            <w:r w:rsidRPr="00857AB1">
              <w:rPr>
                <w:b/>
              </w:rPr>
              <w:t>Занятия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857AB1" w:rsidRDefault="00C16CAB" w:rsidP="00857AB1">
            <w:pPr>
              <w:jc w:val="center"/>
              <w:textAlignment w:val="baseline"/>
              <w:rPr>
                <w:b/>
              </w:rPr>
            </w:pPr>
            <w:r w:rsidRPr="00857AB1">
              <w:rPr>
                <w:b/>
                <w:bdr w:val="none" w:sz="0" w:space="0" w:color="auto" w:frame="1"/>
              </w:rPr>
              <w:t>Количество в неделю</w:t>
            </w:r>
          </w:p>
        </w:tc>
      </w:tr>
      <w:tr w:rsidR="00C16CAB" w:rsidRPr="00A92113" w:rsidTr="000C348D">
        <w:tc>
          <w:tcPr>
            <w:tcW w:w="1956" w:type="dxa"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textAlignment w:val="baseline"/>
              <w:rPr>
                <w:bdr w:val="none" w:sz="0" w:space="0" w:color="auto" w:frame="1"/>
              </w:rPr>
            </w:pPr>
            <w:r w:rsidRPr="00A92113">
              <w:rPr>
                <w:bdr w:val="none" w:sz="0" w:space="0" w:color="auto" w:frame="1"/>
              </w:rPr>
              <w:t>Познавательно-исследовательская, констру</w:t>
            </w:r>
            <w:r w:rsidRPr="00A92113">
              <w:rPr>
                <w:bdr w:val="none" w:sz="0" w:space="0" w:color="auto" w:frame="1"/>
              </w:rPr>
              <w:t>к</w:t>
            </w:r>
            <w:r w:rsidRPr="00A92113">
              <w:rPr>
                <w:bdr w:val="none" w:sz="0" w:space="0" w:color="auto" w:frame="1"/>
              </w:rPr>
              <w:t>тивная</w:t>
            </w:r>
          </w:p>
        </w:tc>
        <w:tc>
          <w:tcPr>
            <w:tcW w:w="2693" w:type="dxa"/>
            <w:vAlign w:val="center"/>
          </w:tcPr>
          <w:p w:rsidR="00C16CAB" w:rsidRDefault="00C16CAB" w:rsidP="00857AB1">
            <w:pPr>
              <w:ind w:left="142"/>
              <w:jc w:val="center"/>
              <w:textAlignment w:val="baseline"/>
            </w:pPr>
            <w:r w:rsidRPr="00A92113">
              <w:t xml:space="preserve">Развитие элементарных математических 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представлений,</w:t>
            </w:r>
          </w:p>
          <w:p w:rsidR="00C16CAB" w:rsidRDefault="00C16CAB" w:rsidP="00857AB1">
            <w:pPr>
              <w:ind w:left="142"/>
              <w:jc w:val="center"/>
              <w:textAlignment w:val="baseline"/>
            </w:pPr>
            <w:r w:rsidRPr="00A92113">
              <w:t xml:space="preserve">ознакомление  с 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окружающим миром,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конструирование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  <w:rPr>
                <w:rStyle w:val="10"/>
              </w:rPr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0,5</w:t>
            </w:r>
          </w:p>
        </w:tc>
      </w:tr>
      <w:tr w:rsidR="00C16CAB" w:rsidRPr="00A92113" w:rsidTr="000C348D">
        <w:trPr>
          <w:trHeight w:val="787"/>
        </w:trPr>
        <w:tc>
          <w:tcPr>
            <w:tcW w:w="1956" w:type="dxa"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Речевое развитие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textAlignment w:val="baseline"/>
            </w:pPr>
            <w:r w:rsidRPr="00A92113">
              <w:rPr>
                <w:bCs/>
              </w:rPr>
              <w:t>Коммуникативная,</w:t>
            </w:r>
          </w:p>
          <w:p w:rsidR="00C16CAB" w:rsidRPr="00A92113" w:rsidRDefault="00C16CAB" w:rsidP="000C348D">
            <w:pPr>
              <w:textAlignment w:val="baseline"/>
            </w:pPr>
            <w:r w:rsidRPr="00A92113">
              <w:rPr>
                <w:bCs/>
              </w:rPr>
              <w:t>Восприятие художественной литературы и фольклора</w:t>
            </w:r>
          </w:p>
        </w:tc>
        <w:tc>
          <w:tcPr>
            <w:tcW w:w="2693" w:type="dxa"/>
            <w:vAlign w:val="center"/>
          </w:tcPr>
          <w:p w:rsidR="00C16CAB" w:rsidRDefault="00C16CAB" w:rsidP="00857AB1">
            <w:pPr>
              <w:ind w:left="142"/>
              <w:jc w:val="center"/>
              <w:textAlignment w:val="baseline"/>
            </w:pPr>
            <w:r w:rsidRPr="00A92113">
              <w:t xml:space="preserve">Развитие речи, 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Грамота,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 xml:space="preserve">Чтение </w:t>
            </w:r>
            <w:r w:rsidRPr="00A92113">
              <w:rPr>
                <w:bCs/>
              </w:rPr>
              <w:t>художественной литературы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</w:pPr>
          </w:p>
        </w:tc>
      </w:tr>
      <w:tr w:rsidR="00C16CAB" w:rsidRPr="00A92113" w:rsidTr="000C348D">
        <w:tc>
          <w:tcPr>
            <w:tcW w:w="1956" w:type="dxa"/>
            <w:vMerge w:val="restart"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textAlignment w:val="baseline"/>
              <w:rPr>
                <w:bCs/>
              </w:rPr>
            </w:pPr>
            <w:r w:rsidRPr="00A92113">
              <w:rPr>
                <w:bCs/>
              </w:rPr>
              <w:t>Изобразительная деятел</w:t>
            </w:r>
            <w:r w:rsidRPr="00A92113">
              <w:rPr>
                <w:bCs/>
              </w:rPr>
              <w:t>ь</w:t>
            </w:r>
            <w:r w:rsidRPr="00A92113">
              <w:rPr>
                <w:bCs/>
              </w:rPr>
              <w:t>ность</w:t>
            </w:r>
          </w:p>
          <w:p w:rsidR="00C16CAB" w:rsidRPr="00A92113" w:rsidRDefault="00C16CAB" w:rsidP="000C348D">
            <w:pPr>
              <w:textAlignment w:val="baseline"/>
            </w:pPr>
            <w:r w:rsidRPr="00A92113">
              <w:rPr>
                <w:bCs/>
              </w:rPr>
              <w:t>Восприятие художественной литературы и фольклора</w:t>
            </w:r>
          </w:p>
        </w:tc>
        <w:tc>
          <w:tcPr>
            <w:tcW w:w="2693" w:type="dxa"/>
            <w:vAlign w:val="center"/>
          </w:tcPr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rPr>
                <w:bCs/>
              </w:rPr>
              <w:t>Рисование</w:t>
            </w:r>
          </w:p>
          <w:p w:rsidR="00C16CAB" w:rsidRPr="00A92113" w:rsidRDefault="00C16CAB" w:rsidP="00857AB1">
            <w:pPr>
              <w:ind w:left="142"/>
              <w:jc w:val="center"/>
              <w:rPr>
                <w:bCs/>
              </w:rPr>
            </w:pPr>
            <w:r w:rsidRPr="00A92113">
              <w:rPr>
                <w:bCs/>
              </w:rPr>
              <w:t>Лепка</w:t>
            </w:r>
          </w:p>
          <w:p w:rsidR="00C16CAB" w:rsidRPr="00A92113" w:rsidRDefault="00C16CAB" w:rsidP="00857AB1">
            <w:pPr>
              <w:ind w:left="142"/>
              <w:jc w:val="center"/>
              <w:rPr>
                <w:bCs/>
              </w:rPr>
            </w:pPr>
            <w:r w:rsidRPr="00A92113">
              <w:rPr>
                <w:bCs/>
              </w:rPr>
              <w:t>Аппликация</w:t>
            </w:r>
          </w:p>
          <w:p w:rsidR="00C16CAB" w:rsidRPr="00A92113" w:rsidRDefault="00C16CAB" w:rsidP="00857AB1">
            <w:pPr>
              <w:ind w:left="142"/>
              <w:jc w:val="center"/>
              <w:rPr>
                <w:bCs/>
              </w:rPr>
            </w:pPr>
            <w:r w:rsidRPr="00A92113">
              <w:rPr>
                <w:bCs/>
              </w:rPr>
              <w:t>Художественный труд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2</w:t>
            </w:r>
          </w:p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0,5</w:t>
            </w:r>
          </w:p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0,5</w:t>
            </w:r>
          </w:p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0,5</w:t>
            </w:r>
          </w:p>
          <w:p w:rsidR="00C16CAB" w:rsidRPr="00A92113" w:rsidRDefault="00C16CAB" w:rsidP="000C348D">
            <w:pPr>
              <w:jc w:val="center"/>
              <w:textAlignment w:val="baseline"/>
            </w:pPr>
          </w:p>
        </w:tc>
      </w:tr>
      <w:tr w:rsidR="00C16CAB" w:rsidRPr="00A92113" w:rsidTr="000C348D">
        <w:tc>
          <w:tcPr>
            <w:tcW w:w="1956" w:type="dxa"/>
            <w:vMerge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textAlignment w:val="baseline"/>
            </w:pPr>
            <w:r w:rsidRPr="00A92113">
              <w:rPr>
                <w:bCs/>
              </w:rPr>
              <w:t>Музыкальная</w:t>
            </w:r>
          </w:p>
        </w:tc>
        <w:tc>
          <w:tcPr>
            <w:tcW w:w="2693" w:type="dxa"/>
            <w:vAlign w:val="center"/>
          </w:tcPr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Музыка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2</w:t>
            </w:r>
          </w:p>
        </w:tc>
      </w:tr>
      <w:tr w:rsidR="00C16CAB" w:rsidRPr="00A92113" w:rsidTr="000C348D">
        <w:trPr>
          <w:trHeight w:val="552"/>
        </w:trPr>
        <w:tc>
          <w:tcPr>
            <w:tcW w:w="1956" w:type="dxa"/>
          </w:tcPr>
          <w:p w:rsidR="00C16CAB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Физическое</w:t>
            </w:r>
          </w:p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 xml:space="preserve"> развитие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textAlignment w:val="baseline"/>
            </w:pPr>
            <w:r w:rsidRPr="00A92113">
              <w:rPr>
                <w:bCs/>
              </w:rPr>
              <w:t xml:space="preserve">Двигательная </w:t>
            </w:r>
          </w:p>
        </w:tc>
        <w:tc>
          <w:tcPr>
            <w:tcW w:w="2693" w:type="dxa"/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t>Физкультура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3</w:t>
            </w:r>
          </w:p>
        </w:tc>
      </w:tr>
      <w:tr w:rsidR="00C16CAB" w:rsidRPr="00A92113" w:rsidTr="000C348D">
        <w:tc>
          <w:tcPr>
            <w:tcW w:w="5215" w:type="dxa"/>
            <w:gridSpan w:val="2"/>
          </w:tcPr>
          <w:p w:rsidR="00C16CAB" w:rsidRPr="00BE6A38" w:rsidRDefault="00C16CAB" w:rsidP="000C348D">
            <w:pPr>
              <w:textAlignment w:val="baseline"/>
              <w:rPr>
                <w:b/>
                <w:bCs/>
              </w:rPr>
            </w:pPr>
            <w:r w:rsidRPr="00BE6A38">
              <w:rPr>
                <w:b/>
                <w:bCs/>
              </w:rPr>
              <w:t>Физкультурно-оздоровительная работа в р</w:t>
            </w:r>
            <w:r w:rsidRPr="00BE6A38">
              <w:rPr>
                <w:b/>
                <w:bCs/>
              </w:rPr>
              <w:t>е</w:t>
            </w:r>
            <w:r w:rsidRPr="00BE6A38">
              <w:rPr>
                <w:b/>
                <w:bCs/>
              </w:rPr>
              <w:t>жиме дня</w:t>
            </w:r>
          </w:p>
        </w:tc>
        <w:tc>
          <w:tcPr>
            <w:tcW w:w="2693" w:type="dxa"/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t>Бассейн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</w:tc>
      </w:tr>
      <w:tr w:rsidR="00C16CAB" w:rsidRPr="00A92113" w:rsidTr="000C348D">
        <w:tc>
          <w:tcPr>
            <w:tcW w:w="7908" w:type="dxa"/>
            <w:gridSpan w:val="3"/>
            <w:vAlign w:val="center"/>
          </w:tcPr>
          <w:p w:rsidR="00C16CAB" w:rsidRPr="00A92113" w:rsidRDefault="00C16CAB" w:rsidP="000C348D">
            <w:pPr>
              <w:textAlignment w:val="baseline"/>
              <w:rPr>
                <w:bdr w:val="none" w:sz="0" w:space="0" w:color="auto" w:frame="1"/>
              </w:rPr>
            </w:pPr>
            <w:r w:rsidRPr="00A92113">
              <w:rPr>
                <w:b/>
                <w:bCs/>
              </w:rPr>
              <w:t>Общее количество </w:t>
            </w:r>
            <w:r w:rsidRPr="00A92113">
              <w:rPr>
                <w:bdr w:val="none" w:sz="0" w:space="0" w:color="auto" w:frame="1"/>
              </w:rPr>
              <w:t xml:space="preserve">(по действующему </w:t>
            </w:r>
            <w:proofErr w:type="spellStart"/>
            <w:r w:rsidRPr="00A92113">
              <w:rPr>
                <w:bdr w:val="none" w:sz="0" w:space="0" w:color="auto" w:frame="1"/>
              </w:rPr>
              <w:t>СанПиН</w:t>
            </w:r>
            <w:proofErr w:type="spellEnd"/>
            <w:r w:rsidRPr="00A92113">
              <w:rPr>
                <w:bdr w:val="none" w:sz="0" w:space="0" w:color="auto" w:frame="1"/>
              </w:rPr>
              <w:t xml:space="preserve"> 2.4.1.3049-13  для детей 5-6 лет не более 15 занятий в неделю продолжительностью не более 25  минут)</w:t>
            </w:r>
          </w:p>
          <w:p w:rsidR="00C16CAB" w:rsidRPr="00A92113" w:rsidRDefault="00C16CAB" w:rsidP="000C348D">
            <w:pPr>
              <w:textAlignment w:val="baseline"/>
            </w:pPr>
            <w:r w:rsidRPr="00A92113">
              <w:rPr>
                <w:b/>
                <w:bCs/>
              </w:rPr>
              <w:t>Общее время ООД в неделю – 6ч25мин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/>
                <w:bCs/>
              </w:rPr>
              <w:t>13 +1Б</w:t>
            </w:r>
          </w:p>
        </w:tc>
      </w:tr>
    </w:tbl>
    <w:p w:rsidR="00C16CAB" w:rsidRPr="00A92113" w:rsidRDefault="00C16CAB" w:rsidP="000C348D">
      <w:pPr>
        <w:spacing w:line="274" w:lineRule="atLeast"/>
        <w:textAlignment w:val="baseline"/>
        <w:rPr>
          <w:bdr w:val="none" w:sz="0" w:space="0" w:color="auto" w:frame="1"/>
        </w:rPr>
      </w:pPr>
    </w:p>
    <w:p w:rsidR="00C16CAB" w:rsidRPr="00A92113" w:rsidRDefault="00C16CAB" w:rsidP="000C348D">
      <w:pPr>
        <w:spacing w:line="274" w:lineRule="atLeast"/>
        <w:jc w:val="center"/>
        <w:textAlignment w:val="baseline"/>
        <w:rPr>
          <w:b/>
          <w:bCs/>
        </w:rPr>
      </w:pPr>
      <w:r w:rsidRPr="00A92113">
        <w:rPr>
          <w:b/>
          <w:bCs/>
        </w:rPr>
        <w:t>Подготовительная к школе группа (6-7 лет)</w:t>
      </w:r>
    </w:p>
    <w:tbl>
      <w:tblPr>
        <w:tblW w:w="9609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3"/>
        <w:gridCol w:w="3224"/>
        <w:gridCol w:w="2534"/>
        <w:gridCol w:w="1828"/>
      </w:tblGrid>
      <w:tr w:rsidR="00C16CAB" w:rsidRPr="00857AB1" w:rsidTr="000C348D">
        <w:tc>
          <w:tcPr>
            <w:tcW w:w="1956" w:type="dxa"/>
            <w:vAlign w:val="center"/>
          </w:tcPr>
          <w:p w:rsidR="00C16CAB" w:rsidRPr="00857AB1" w:rsidRDefault="00C16CAB" w:rsidP="00857AB1">
            <w:pPr>
              <w:ind w:left="112"/>
              <w:jc w:val="center"/>
              <w:textAlignment w:val="baseline"/>
              <w:rPr>
                <w:b/>
                <w:iCs/>
              </w:rPr>
            </w:pPr>
            <w:r w:rsidRPr="00857AB1">
              <w:rPr>
                <w:b/>
                <w:iCs/>
              </w:rPr>
              <w:t>Образовательная область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Default="00C16CAB" w:rsidP="00857AB1">
            <w:pPr>
              <w:jc w:val="center"/>
              <w:textAlignment w:val="baseline"/>
              <w:rPr>
                <w:b/>
                <w:iCs/>
              </w:rPr>
            </w:pPr>
            <w:r w:rsidRPr="00857AB1">
              <w:rPr>
                <w:b/>
                <w:iCs/>
              </w:rPr>
              <w:t xml:space="preserve">Приоритетные виды </w:t>
            </w:r>
          </w:p>
          <w:p w:rsidR="00C16CAB" w:rsidRPr="00857AB1" w:rsidRDefault="00C16CAB" w:rsidP="00857AB1">
            <w:pPr>
              <w:jc w:val="center"/>
              <w:textAlignment w:val="baseline"/>
              <w:rPr>
                <w:b/>
              </w:rPr>
            </w:pPr>
            <w:r w:rsidRPr="00857AB1">
              <w:rPr>
                <w:b/>
                <w:iCs/>
              </w:rPr>
              <w:t>детской деятельности</w:t>
            </w:r>
          </w:p>
        </w:tc>
        <w:tc>
          <w:tcPr>
            <w:tcW w:w="2552" w:type="dxa"/>
            <w:vAlign w:val="center"/>
          </w:tcPr>
          <w:p w:rsidR="00C16CAB" w:rsidRPr="00857AB1" w:rsidRDefault="00C16CAB" w:rsidP="00857AB1">
            <w:pPr>
              <w:ind w:left="142"/>
              <w:jc w:val="center"/>
              <w:textAlignment w:val="baseline"/>
              <w:rPr>
                <w:b/>
              </w:rPr>
            </w:pPr>
            <w:r w:rsidRPr="00857AB1">
              <w:rPr>
                <w:b/>
              </w:rPr>
              <w:t>Занятия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857AB1" w:rsidRDefault="00C16CAB" w:rsidP="00857AB1">
            <w:pPr>
              <w:jc w:val="center"/>
              <w:textAlignment w:val="baseline"/>
              <w:rPr>
                <w:b/>
              </w:rPr>
            </w:pPr>
            <w:r w:rsidRPr="00857AB1">
              <w:rPr>
                <w:b/>
                <w:bdr w:val="none" w:sz="0" w:space="0" w:color="auto" w:frame="1"/>
              </w:rPr>
              <w:t>Количество в неделю</w:t>
            </w:r>
          </w:p>
        </w:tc>
      </w:tr>
      <w:tr w:rsidR="00C16CAB" w:rsidRPr="00A92113" w:rsidTr="000C348D">
        <w:tc>
          <w:tcPr>
            <w:tcW w:w="1956" w:type="dxa"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Default="00C16CAB" w:rsidP="00857AB1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92113">
              <w:rPr>
                <w:bdr w:val="none" w:sz="0" w:space="0" w:color="auto" w:frame="1"/>
              </w:rPr>
              <w:t xml:space="preserve">Познавательно-исследовательская, </w:t>
            </w:r>
          </w:p>
          <w:p w:rsidR="00C16CAB" w:rsidRPr="00A92113" w:rsidRDefault="00C16CAB" w:rsidP="00857AB1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92113">
              <w:rPr>
                <w:bdr w:val="none" w:sz="0" w:space="0" w:color="auto" w:frame="1"/>
              </w:rPr>
              <w:t>конструктивная</w:t>
            </w:r>
          </w:p>
        </w:tc>
        <w:tc>
          <w:tcPr>
            <w:tcW w:w="2552" w:type="dxa"/>
            <w:vAlign w:val="center"/>
          </w:tcPr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Развитие элемента</w:t>
            </w:r>
            <w:r w:rsidRPr="00A92113">
              <w:t>р</w:t>
            </w:r>
            <w:r w:rsidRPr="00A92113">
              <w:t>ных математических представлений,</w:t>
            </w:r>
          </w:p>
          <w:p w:rsidR="00C16CAB" w:rsidRDefault="00C16CAB" w:rsidP="00857AB1">
            <w:pPr>
              <w:ind w:left="142"/>
              <w:jc w:val="center"/>
              <w:textAlignment w:val="baseline"/>
            </w:pPr>
            <w:r w:rsidRPr="00A92113">
              <w:t>ознакомление  с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 xml:space="preserve"> окружающим миром,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конструирование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2</w:t>
            </w:r>
          </w:p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0,5</w:t>
            </w:r>
          </w:p>
        </w:tc>
      </w:tr>
      <w:tr w:rsidR="00C16CAB" w:rsidRPr="00A92113" w:rsidTr="000C348D">
        <w:trPr>
          <w:trHeight w:val="787"/>
        </w:trPr>
        <w:tc>
          <w:tcPr>
            <w:tcW w:w="1956" w:type="dxa"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Речевое развитие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Коммуникативная,</w:t>
            </w:r>
          </w:p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vAlign w:val="center"/>
          </w:tcPr>
          <w:p w:rsidR="00C16CAB" w:rsidRDefault="00C16CAB" w:rsidP="00857AB1">
            <w:pPr>
              <w:ind w:left="142"/>
              <w:jc w:val="center"/>
              <w:textAlignment w:val="baseline"/>
            </w:pPr>
            <w:r w:rsidRPr="00A92113">
              <w:t xml:space="preserve">Развитие речи, 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Грамота,</w:t>
            </w:r>
          </w:p>
          <w:p w:rsidR="00C16CAB" w:rsidRDefault="00C16CAB" w:rsidP="00857AB1">
            <w:pPr>
              <w:ind w:left="142"/>
              <w:jc w:val="center"/>
              <w:textAlignment w:val="baseline"/>
            </w:pPr>
            <w:r w:rsidRPr="00A92113">
              <w:t xml:space="preserve">Чтение </w:t>
            </w:r>
          </w:p>
          <w:p w:rsidR="00C16CAB" w:rsidRDefault="00C16CAB" w:rsidP="00857AB1">
            <w:pPr>
              <w:ind w:left="142"/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 xml:space="preserve">художественной </w:t>
            </w:r>
          </w:p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rPr>
                <w:bCs/>
              </w:rPr>
              <w:t>литературы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  <w:p w:rsidR="00C16CAB" w:rsidRPr="00A92113" w:rsidRDefault="00C16CAB" w:rsidP="000C348D">
            <w:pPr>
              <w:jc w:val="center"/>
              <w:textAlignment w:val="baseline"/>
            </w:pPr>
          </w:p>
        </w:tc>
      </w:tr>
      <w:tr w:rsidR="00C16CAB" w:rsidRPr="00A92113" w:rsidTr="000C348D">
        <w:tc>
          <w:tcPr>
            <w:tcW w:w="1956" w:type="dxa"/>
            <w:vMerge w:val="restart"/>
            <w:vAlign w:val="center"/>
          </w:tcPr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lastRenderedPageBreak/>
              <w:t>Художественно-эстетическое развитие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Изобразительная деятел</w:t>
            </w:r>
            <w:r w:rsidRPr="00A92113">
              <w:rPr>
                <w:bCs/>
              </w:rPr>
              <w:t>ь</w:t>
            </w:r>
            <w:r w:rsidRPr="00A92113">
              <w:rPr>
                <w:bCs/>
              </w:rPr>
              <w:t>ность</w:t>
            </w:r>
          </w:p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vAlign w:val="center"/>
          </w:tcPr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rPr>
                <w:bCs/>
              </w:rPr>
              <w:t>Рисование</w:t>
            </w:r>
          </w:p>
          <w:p w:rsidR="00C16CAB" w:rsidRPr="00A92113" w:rsidRDefault="00C16CAB" w:rsidP="00857AB1">
            <w:pPr>
              <w:ind w:left="142"/>
              <w:jc w:val="center"/>
              <w:rPr>
                <w:bCs/>
              </w:rPr>
            </w:pPr>
            <w:r w:rsidRPr="00A92113">
              <w:rPr>
                <w:bCs/>
              </w:rPr>
              <w:t>Лепка</w:t>
            </w:r>
          </w:p>
          <w:p w:rsidR="00C16CAB" w:rsidRPr="00A92113" w:rsidRDefault="00C16CAB" w:rsidP="00857AB1">
            <w:pPr>
              <w:ind w:left="142"/>
              <w:jc w:val="center"/>
              <w:rPr>
                <w:bCs/>
              </w:rPr>
            </w:pPr>
            <w:r w:rsidRPr="00A92113">
              <w:rPr>
                <w:bCs/>
              </w:rPr>
              <w:t>Аппликация</w:t>
            </w:r>
          </w:p>
          <w:p w:rsidR="00C16CAB" w:rsidRPr="00A92113" w:rsidRDefault="00C16CAB" w:rsidP="00857AB1">
            <w:pPr>
              <w:ind w:left="142"/>
              <w:jc w:val="center"/>
              <w:rPr>
                <w:bCs/>
              </w:rPr>
            </w:pPr>
            <w:r w:rsidRPr="00A92113">
              <w:rPr>
                <w:bCs/>
              </w:rPr>
              <w:t>Художественный труд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2</w:t>
            </w:r>
          </w:p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0,5</w:t>
            </w:r>
          </w:p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0,5</w:t>
            </w:r>
          </w:p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0,5</w:t>
            </w:r>
          </w:p>
        </w:tc>
      </w:tr>
      <w:tr w:rsidR="00C16CAB" w:rsidRPr="00A92113" w:rsidTr="000C348D">
        <w:tc>
          <w:tcPr>
            <w:tcW w:w="1956" w:type="dxa"/>
            <w:vMerge/>
            <w:vAlign w:val="center"/>
          </w:tcPr>
          <w:p w:rsidR="00C16CAB" w:rsidRPr="00A92113" w:rsidRDefault="00C16CAB" w:rsidP="000C348D">
            <w:pPr>
              <w:ind w:left="112"/>
              <w:textAlignment w:val="baseline"/>
              <w:rPr>
                <w:b/>
                <w:bCs/>
              </w:rPr>
            </w:pP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Музыкальная</w:t>
            </w:r>
          </w:p>
        </w:tc>
        <w:tc>
          <w:tcPr>
            <w:tcW w:w="2552" w:type="dxa"/>
            <w:vAlign w:val="center"/>
          </w:tcPr>
          <w:p w:rsidR="00C16CAB" w:rsidRPr="00A92113" w:rsidRDefault="00C16CAB" w:rsidP="00857AB1">
            <w:pPr>
              <w:ind w:left="142"/>
              <w:jc w:val="center"/>
              <w:textAlignment w:val="baseline"/>
            </w:pPr>
            <w:r w:rsidRPr="00A92113">
              <w:t>Музыка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2</w:t>
            </w:r>
          </w:p>
        </w:tc>
      </w:tr>
      <w:tr w:rsidR="00C16CAB" w:rsidRPr="00A92113" w:rsidTr="000C348D">
        <w:tc>
          <w:tcPr>
            <w:tcW w:w="1956" w:type="dxa"/>
          </w:tcPr>
          <w:p w:rsidR="00C16CAB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 xml:space="preserve">Физическое </w:t>
            </w:r>
          </w:p>
          <w:p w:rsidR="00C16CAB" w:rsidRPr="00A92113" w:rsidRDefault="00C16CAB" w:rsidP="00857AB1">
            <w:pPr>
              <w:ind w:left="112"/>
              <w:jc w:val="center"/>
              <w:textAlignment w:val="baseline"/>
              <w:rPr>
                <w:b/>
                <w:bCs/>
              </w:rPr>
            </w:pPr>
            <w:r w:rsidRPr="00A92113">
              <w:rPr>
                <w:b/>
                <w:bCs/>
              </w:rPr>
              <w:t>развитие</w:t>
            </w:r>
          </w:p>
        </w:tc>
        <w:tc>
          <w:tcPr>
            <w:tcW w:w="3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rPr>
                <w:bCs/>
              </w:rPr>
              <w:t>Двигательная</w:t>
            </w:r>
          </w:p>
        </w:tc>
        <w:tc>
          <w:tcPr>
            <w:tcW w:w="2552" w:type="dxa"/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t>Физкультура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Cs/>
              </w:rPr>
              <w:t>3</w:t>
            </w:r>
          </w:p>
        </w:tc>
      </w:tr>
      <w:tr w:rsidR="00C16CAB" w:rsidRPr="00A92113" w:rsidTr="000C348D">
        <w:tc>
          <w:tcPr>
            <w:tcW w:w="5215" w:type="dxa"/>
            <w:gridSpan w:val="2"/>
          </w:tcPr>
          <w:p w:rsidR="00C16CAB" w:rsidRDefault="00C16CAB" w:rsidP="000C348D">
            <w:pPr>
              <w:textAlignment w:val="baseline"/>
              <w:rPr>
                <w:b/>
                <w:bCs/>
              </w:rPr>
            </w:pPr>
            <w:r w:rsidRPr="00BE6A38">
              <w:rPr>
                <w:b/>
                <w:bCs/>
              </w:rPr>
              <w:t xml:space="preserve">Физкультурно-оздоровительная работа в </w:t>
            </w:r>
          </w:p>
          <w:p w:rsidR="00C16CAB" w:rsidRPr="00BE6A38" w:rsidRDefault="00C16CAB" w:rsidP="000C348D">
            <w:pPr>
              <w:textAlignment w:val="baseline"/>
              <w:rPr>
                <w:b/>
                <w:bCs/>
              </w:rPr>
            </w:pPr>
            <w:r w:rsidRPr="00BE6A38">
              <w:rPr>
                <w:b/>
                <w:bCs/>
              </w:rPr>
              <w:t>режиме дня</w:t>
            </w:r>
          </w:p>
        </w:tc>
        <w:tc>
          <w:tcPr>
            <w:tcW w:w="2552" w:type="dxa"/>
            <w:vAlign w:val="center"/>
          </w:tcPr>
          <w:p w:rsidR="00C16CAB" w:rsidRPr="00A92113" w:rsidRDefault="00C16CAB" w:rsidP="00857AB1">
            <w:pPr>
              <w:jc w:val="center"/>
              <w:textAlignment w:val="baseline"/>
            </w:pPr>
            <w:r w:rsidRPr="00A92113">
              <w:t>Бассейн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  <w:rPr>
                <w:bCs/>
              </w:rPr>
            </w:pPr>
            <w:r w:rsidRPr="00A92113">
              <w:rPr>
                <w:bCs/>
              </w:rPr>
              <w:t>1</w:t>
            </w:r>
          </w:p>
        </w:tc>
      </w:tr>
      <w:tr w:rsidR="00C16CAB" w:rsidRPr="00A92113" w:rsidTr="000C348D">
        <w:tc>
          <w:tcPr>
            <w:tcW w:w="7767" w:type="dxa"/>
            <w:gridSpan w:val="3"/>
            <w:vAlign w:val="center"/>
          </w:tcPr>
          <w:p w:rsidR="00C16CAB" w:rsidRPr="00A92113" w:rsidRDefault="00C16CAB" w:rsidP="000C348D">
            <w:pPr>
              <w:textAlignment w:val="baseline"/>
              <w:rPr>
                <w:bdr w:val="none" w:sz="0" w:space="0" w:color="auto" w:frame="1"/>
              </w:rPr>
            </w:pPr>
            <w:r w:rsidRPr="00A92113">
              <w:rPr>
                <w:b/>
                <w:bCs/>
              </w:rPr>
              <w:t>Общее количество </w:t>
            </w:r>
            <w:r w:rsidRPr="00A92113">
              <w:rPr>
                <w:bdr w:val="none" w:sz="0" w:space="0" w:color="auto" w:frame="1"/>
              </w:rPr>
              <w:t xml:space="preserve">(по действующему </w:t>
            </w:r>
            <w:proofErr w:type="spellStart"/>
            <w:r w:rsidRPr="00A92113">
              <w:rPr>
                <w:bdr w:val="none" w:sz="0" w:space="0" w:color="auto" w:frame="1"/>
              </w:rPr>
              <w:t>СанПиН</w:t>
            </w:r>
            <w:proofErr w:type="spellEnd"/>
            <w:r w:rsidRPr="00A92113">
              <w:rPr>
                <w:bdr w:val="none" w:sz="0" w:space="0" w:color="auto" w:frame="1"/>
              </w:rPr>
              <w:t xml:space="preserve"> 2.4.1.3049-13  для детей 6-7 лет не более 14 занятий в неделю продолжительностью не более 30  м</w:t>
            </w:r>
            <w:r w:rsidRPr="00A92113">
              <w:rPr>
                <w:bdr w:val="none" w:sz="0" w:space="0" w:color="auto" w:frame="1"/>
              </w:rPr>
              <w:t>и</w:t>
            </w:r>
            <w:r w:rsidRPr="00A92113">
              <w:rPr>
                <w:bdr w:val="none" w:sz="0" w:space="0" w:color="auto" w:frame="1"/>
              </w:rPr>
              <w:t>нут и 3 занятий продолжительностью не более 20 минут)</w:t>
            </w:r>
          </w:p>
          <w:p w:rsidR="00C16CAB" w:rsidRPr="00A92113" w:rsidRDefault="00C16CAB" w:rsidP="000C348D">
            <w:pPr>
              <w:textAlignment w:val="baseline"/>
            </w:pPr>
            <w:r w:rsidRPr="00A92113">
              <w:rPr>
                <w:b/>
                <w:bCs/>
              </w:rPr>
              <w:t>Общее время ООД в неделю – 8ч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6CAB" w:rsidRPr="00A92113" w:rsidRDefault="00C16CAB" w:rsidP="000C348D">
            <w:pPr>
              <w:jc w:val="center"/>
              <w:textAlignment w:val="baseline"/>
            </w:pPr>
            <w:r w:rsidRPr="00A92113">
              <w:rPr>
                <w:b/>
                <w:bCs/>
              </w:rPr>
              <w:t>14 +1Б</w:t>
            </w:r>
          </w:p>
        </w:tc>
      </w:tr>
    </w:tbl>
    <w:p w:rsidR="00C16CAB" w:rsidRDefault="00C16CAB" w:rsidP="00DB353A">
      <w:pPr>
        <w:keepNext/>
        <w:shd w:val="clear" w:color="auto" w:fill="FFFFFF"/>
        <w:ind w:right="425"/>
        <w:outlineLvl w:val="3"/>
        <w:rPr>
          <w:b/>
          <w:bCs/>
          <w:spacing w:val="5"/>
        </w:rPr>
      </w:pPr>
    </w:p>
    <w:p w:rsidR="00C16CAB" w:rsidRDefault="00C16CAB" w:rsidP="000C348D">
      <w:pPr>
        <w:keepNext/>
        <w:shd w:val="clear" w:color="auto" w:fill="FFFFFF"/>
        <w:ind w:right="425"/>
        <w:jc w:val="center"/>
        <w:outlineLvl w:val="3"/>
        <w:rPr>
          <w:b/>
          <w:bCs/>
          <w:spacing w:val="5"/>
        </w:rPr>
      </w:pPr>
    </w:p>
    <w:p w:rsidR="00C16CAB" w:rsidRDefault="00C16CAB" w:rsidP="000C348D">
      <w:pPr>
        <w:keepNext/>
        <w:shd w:val="clear" w:color="auto" w:fill="FFFFFF"/>
        <w:ind w:right="425"/>
        <w:jc w:val="center"/>
        <w:outlineLvl w:val="3"/>
        <w:rPr>
          <w:b/>
          <w:bCs/>
          <w:spacing w:val="5"/>
        </w:rPr>
      </w:pPr>
    </w:p>
    <w:p w:rsidR="00C16CAB" w:rsidRPr="00F52732" w:rsidRDefault="00C16CAB" w:rsidP="00F52732">
      <w:pPr>
        <w:pStyle w:val="a5"/>
        <w:keepNext/>
        <w:numPr>
          <w:ilvl w:val="1"/>
          <w:numId w:val="11"/>
        </w:numPr>
        <w:shd w:val="clear" w:color="auto" w:fill="FFFFFF"/>
        <w:ind w:right="425"/>
        <w:outlineLvl w:val="3"/>
        <w:rPr>
          <w:b/>
          <w:bCs/>
          <w:spacing w:val="5"/>
          <w:sz w:val="28"/>
          <w:szCs w:val="28"/>
        </w:rPr>
      </w:pPr>
      <w:r w:rsidRPr="00F52732">
        <w:rPr>
          <w:b/>
          <w:bCs/>
          <w:spacing w:val="5"/>
          <w:sz w:val="28"/>
          <w:szCs w:val="28"/>
        </w:rPr>
        <w:t>Система физкультурно-оздоровительной работы</w:t>
      </w:r>
    </w:p>
    <w:p w:rsidR="00C16CAB" w:rsidRDefault="00C16CAB" w:rsidP="000C348D">
      <w:pPr>
        <w:spacing w:line="240" w:lineRule="atLeast"/>
        <w:rPr>
          <w:b/>
          <w:i/>
        </w:rPr>
      </w:pPr>
      <w:r w:rsidRPr="00A92113">
        <w:rPr>
          <w:b/>
          <w:i/>
        </w:rPr>
        <w:t>В детском саду созданы условия для двигательной активности и оздоровления детей:</w:t>
      </w:r>
    </w:p>
    <w:p w:rsidR="00C16CAB" w:rsidRPr="00F1476F" w:rsidRDefault="00C16CAB" w:rsidP="00183051">
      <w:pPr>
        <w:pStyle w:val="a5"/>
        <w:numPr>
          <w:ilvl w:val="0"/>
          <w:numId w:val="49"/>
        </w:numPr>
        <w:spacing w:line="240" w:lineRule="atLeast"/>
        <w:rPr>
          <w:b/>
          <w:i/>
        </w:rPr>
      </w:pPr>
      <w:r w:rsidRPr="00A92113">
        <w:t>гибкий режим;</w:t>
      </w:r>
    </w:p>
    <w:p w:rsidR="00C16CAB" w:rsidRPr="00F1476F" w:rsidRDefault="00C16CAB" w:rsidP="00183051">
      <w:pPr>
        <w:pStyle w:val="a5"/>
        <w:numPr>
          <w:ilvl w:val="0"/>
          <w:numId w:val="49"/>
        </w:numPr>
        <w:spacing w:line="240" w:lineRule="atLeast"/>
        <w:rPr>
          <w:b/>
          <w:i/>
        </w:rPr>
      </w:pPr>
      <w:r w:rsidRPr="00A92113">
        <w:t>разнообразное оборудование в группах детского сад</w:t>
      </w:r>
      <w:r>
        <w:t>а, в том числе  нетрадицио</w:t>
      </w:r>
      <w:r>
        <w:t>н</w:t>
      </w:r>
      <w:r>
        <w:t>ное</w:t>
      </w:r>
      <w:r w:rsidRPr="00A92113">
        <w:t>;</w:t>
      </w:r>
    </w:p>
    <w:p w:rsidR="00C16CAB" w:rsidRPr="00F1476F" w:rsidRDefault="00C16CAB" w:rsidP="00183051">
      <w:pPr>
        <w:pStyle w:val="a5"/>
        <w:numPr>
          <w:ilvl w:val="0"/>
          <w:numId w:val="49"/>
        </w:numPr>
        <w:spacing w:line="240" w:lineRule="atLeast"/>
        <w:rPr>
          <w:b/>
          <w:i/>
        </w:rPr>
      </w:pPr>
      <w:r w:rsidRPr="00A92113">
        <w:t>наличие спортивных центров в группах;</w:t>
      </w:r>
    </w:p>
    <w:p w:rsidR="00C16CAB" w:rsidRPr="00F1476F" w:rsidRDefault="00C16CAB" w:rsidP="00183051">
      <w:pPr>
        <w:pStyle w:val="a5"/>
        <w:numPr>
          <w:ilvl w:val="0"/>
          <w:numId w:val="49"/>
        </w:numPr>
        <w:spacing w:line="240" w:lineRule="atLeast"/>
        <w:rPr>
          <w:b/>
          <w:i/>
        </w:rPr>
      </w:pPr>
      <w:r w:rsidRPr="00A92113">
        <w:t xml:space="preserve"> отработка оптимальных режимов организации жизни детей с учетом основного и дополнительного образования;</w:t>
      </w:r>
    </w:p>
    <w:p w:rsidR="00C16CAB" w:rsidRPr="00F1476F" w:rsidRDefault="00C16CAB" w:rsidP="00183051">
      <w:pPr>
        <w:pStyle w:val="a5"/>
        <w:numPr>
          <w:ilvl w:val="0"/>
          <w:numId w:val="49"/>
        </w:numPr>
        <w:spacing w:line="240" w:lineRule="atLeast"/>
        <w:rPr>
          <w:b/>
          <w:i/>
        </w:rPr>
      </w:pPr>
      <w:r w:rsidRPr="00A92113">
        <w:t>чередование занятий с целью снижения утомляемости;</w:t>
      </w:r>
    </w:p>
    <w:p w:rsidR="00C16CAB" w:rsidRPr="00F1476F" w:rsidRDefault="00C16CAB" w:rsidP="00183051">
      <w:pPr>
        <w:pStyle w:val="a5"/>
        <w:numPr>
          <w:ilvl w:val="0"/>
          <w:numId w:val="49"/>
        </w:numPr>
        <w:spacing w:line="240" w:lineRule="atLeast"/>
        <w:rPr>
          <w:b/>
          <w:i/>
        </w:rPr>
      </w:pPr>
      <w:r w:rsidRPr="00A92113">
        <w:t>правильный подбор и проведение подвижных игр в течении дня;</w:t>
      </w:r>
    </w:p>
    <w:p w:rsidR="00C16CAB" w:rsidRPr="00F1476F" w:rsidRDefault="00C16CAB" w:rsidP="00183051">
      <w:pPr>
        <w:pStyle w:val="a5"/>
        <w:numPr>
          <w:ilvl w:val="0"/>
          <w:numId w:val="49"/>
        </w:numPr>
        <w:spacing w:line="240" w:lineRule="atLeast"/>
        <w:rPr>
          <w:b/>
          <w:i/>
        </w:rPr>
      </w:pPr>
      <w:r w:rsidRPr="00A92113">
        <w:t>индивидуальный режим пробуждения после дневного сна;</w:t>
      </w:r>
    </w:p>
    <w:p w:rsidR="00C16CAB" w:rsidRPr="00F1476F" w:rsidRDefault="00C16CAB" w:rsidP="00183051">
      <w:pPr>
        <w:pStyle w:val="a5"/>
        <w:numPr>
          <w:ilvl w:val="0"/>
          <w:numId w:val="49"/>
        </w:numPr>
        <w:spacing w:line="240" w:lineRule="atLeast"/>
        <w:rPr>
          <w:b/>
          <w:i/>
        </w:rPr>
      </w:pPr>
      <w:r w:rsidRPr="00A92113">
        <w:t xml:space="preserve"> преобладание положительных эмоций во всех видах двигательной активности и ежедневном распорядке дня; </w:t>
      </w:r>
    </w:p>
    <w:p w:rsidR="00C16CAB" w:rsidRPr="00F1476F" w:rsidRDefault="00C16CAB" w:rsidP="00183051">
      <w:pPr>
        <w:pStyle w:val="a5"/>
        <w:numPr>
          <w:ilvl w:val="0"/>
          <w:numId w:val="49"/>
        </w:numPr>
        <w:spacing w:line="240" w:lineRule="atLeast"/>
        <w:rPr>
          <w:b/>
          <w:i/>
        </w:rPr>
      </w:pPr>
      <w:r w:rsidRPr="00A92113">
        <w:t xml:space="preserve">организация </w:t>
      </w:r>
      <w:proofErr w:type="spellStart"/>
      <w:r w:rsidRPr="00A92113">
        <w:t>здоровьесберегающей</w:t>
      </w:r>
      <w:proofErr w:type="spellEnd"/>
      <w:r w:rsidRPr="00A92113">
        <w:t xml:space="preserve"> среды в ДОУ,</w:t>
      </w:r>
    </w:p>
    <w:p w:rsidR="00C16CAB" w:rsidRPr="00F1476F" w:rsidRDefault="00C16CAB" w:rsidP="00183051">
      <w:pPr>
        <w:pStyle w:val="a5"/>
        <w:numPr>
          <w:ilvl w:val="0"/>
          <w:numId w:val="49"/>
        </w:numPr>
        <w:spacing w:line="240" w:lineRule="atLeast"/>
        <w:rPr>
          <w:b/>
          <w:i/>
        </w:rPr>
      </w:pPr>
      <w:r w:rsidRPr="00A92113">
        <w:t>пропаганда здорового образа жизни и методов оздоровления в коллективе детей, родителей, сотрудников.</w:t>
      </w:r>
    </w:p>
    <w:p w:rsidR="00C16CAB" w:rsidRDefault="00C16CAB" w:rsidP="00DB353A">
      <w:pPr>
        <w:jc w:val="center"/>
        <w:rPr>
          <w:b/>
          <w:bCs/>
          <w:i/>
          <w:color w:val="000000"/>
        </w:rPr>
      </w:pPr>
    </w:p>
    <w:p w:rsidR="00C16CAB" w:rsidRDefault="00C16CAB" w:rsidP="00DB353A">
      <w:pPr>
        <w:jc w:val="center"/>
        <w:rPr>
          <w:b/>
          <w:color w:val="000000"/>
        </w:rPr>
      </w:pPr>
      <w:r>
        <w:rPr>
          <w:b/>
          <w:bCs/>
          <w:i/>
          <w:color w:val="000000"/>
        </w:rPr>
        <w:t xml:space="preserve">Система </w:t>
      </w:r>
      <w:proofErr w:type="spellStart"/>
      <w:r>
        <w:rPr>
          <w:b/>
          <w:bCs/>
          <w:i/>
          <w:color w:val="000000"/>
        </w:rPr>
        <w:t>физкультурно</w:t>
      </w:r>
      <w:proofErr w:type="spellEnd"/>
      <w:r>
        <w:rPr>
          <w:b/>
          <w:bCs/>
          <w:i/>
          <w:color w:val="000000"/>
        </w:rPr>
        <w:t xml:space="preserve"> - оздоровительной работы в ДОУ</w:t>
      </w:r>
    </w:p>
    <w:tbl>
      <w:tblPr>
        <w:tblW w:w="10325" w:type="dxa"/>
        <w:tblInd w:w="-220" w:type="dxa"/>
        <w:tblLayout w:type="fixed"/>
        <w:tblLook w:val="0000"/>
      </w:tblPr>
      <w:tblGrid>
        <w:gridCol w:w="4222"/>
        <w:gridCol w:w="3194"/>
        <w:gridCol w:w="917"/>
        <w:gridCol w:w="1992"/>
      </w:tblGrid>
      <w:tr w:rsidR="00C16CAB" w:rsidTr="008875E5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Группа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ри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ди</w:t>
            </w:r>
            <w:r>
              <w:rPr>
                <w:b/>
                <w:color w:val="000000"/>
              </w:rPr>
              <w:t>ч</w:t>
            </w:r>
            <w:r>
              <w:rPr>
                <w:b/>
                <w:color w:val="000000"/>
              </w:rPr>
              <w:t>ность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</w:tr>
      <w:tr w:rsidR="00C16CAB" w:rsidTr="008875E5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F1476F" w:rsidRDefault="00C16CAB" w:rsidP="004C1667">
            <w:pPr>
              <w:jc w:val="center"/>
              <w:rPr>
                <w:b/>
                <w:color w:val="000000"/>
              </w:rPr>
            </w:pPr>
            <w:r w:rsidRPr="00F1476F">
              <w:rPr>
                <w:b/>
                <w:i/>
                <w:color w:val="000000"/>
              </w:rPr>
              <w:t>Мониторинг эффективности фи</w:t>
            </w:r>
            <w:r w:rsidRPr="00F1476F">
              <w:rPr>
                <w:b/>
                <w:i/>
                <w:color w:val="000000"/>
              </w:rPr>
              <w:t>з</w:t>
            </w:r>
            <w:r w:rsidRPr="00F1476F">
              <w:rPr>
                <w:b/>
                <w:i/>
                <w:color w:val="000000"/>
              </w:rPr>
              <w:t>культурно-оздоровительной работы в ДОУ:</w:t>
            </w: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диагностика уровней физического развития;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анализ заболеваемости;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обследование </w:t>
            </w:r>
            <w:proofErr w:type="spellStart"/>
            <w:r>
              <w:rPr>
                <w:color w:val="000000"/>
              </w:rPr>
              <w:t>психоэмоционального</w:t>
            </w:r>
            <w:proofErr w:type="spellEnd"/>
            <w:r>
              <w:rPr>
                <w:color w:val="000000"/>
              </w:rPr>
              <w:t xml:space="preserve"> состояния детей.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 группы 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подготовительная группа, по результатам ПМПК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тябрь, май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сячно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март-апрель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инструктор фи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культуры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proofErr w:type="spellStart"/>
            <w:r>
              <w:rPr>
                <w:color w:val="000000"/>
              </w:rPr>
              <w:t>мед.сестра</w:t>
            </w:r>
            <w:proofErr w:type="spellEnd"/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i/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</w:tr>
      <w:tr w:rsidR="00C16CAB" w:rsidTr="008875E5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F1476F" w:rsidRDefault="00C16CAB" w:rsidP="004C1667">
            <w:pPr>
              <w:jc w:val="center"/>
              <w:rPr>
                <w:b/>
                <w:color w:val="000000"/>
              </w:rPr>
            </w:pPr>
            <w:r w:rsidRPr="00F1476F">
              <w:rPr>
                <w:b/>
                <w:i/>
                <w:color w:val="000000"/>
              </w:rPr>
              <w:lastRenderedPageBreak/>
              <w:t>Двигательная активность:</w:t>
            </w: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прием детей на улице;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утренняя гимнастика;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физкультурные занятия в зале;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физкультурные занятия на улице;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музыкальные занятия;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подвижные игры;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динамические паузы в организова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деятельности;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гимнастика после дневного сна;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физкультурные досуги, забавы, игры;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пешие походы;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спортивные праздники;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каникулы;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спортивные упражнения (лыжи,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мокат, санки);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индивидуальная работа по развитию движений</w:t>
            </w:r>
          </w:p>
          <w:p w:rsidR="00C16CAB" w:rsidRDefault="00C16CAB" w:rsidP="004C1667">
            <w:pPr>
              <w:rPr>
                <w:color w:val="00000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дошкольный возраст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дошкольный возраст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дошкольный возраст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ЛОП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дый день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делю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нед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лю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делю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дый день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дый день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дый день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сячно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тально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раза в год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дый день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дый день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инструктор фи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культуры</w:t>
            </w: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инструктор фи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культуры,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питатели</w:t>
            </w: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воспитатели, инструктор фи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культуры,</w:t>
            </w:r>
          </w:p>
          <w:p w:rsidR="00C16CAB" w:rsidRDefault="00C16CAB" w:rsidP="004C1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муз.рук-тель</w:t>
            </w:r>
            <w:proofErr w:type="spellEnd"/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воспитатели,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структор фи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культуры,</w:t>
            </w:r>
          </w:p>
          <w:p w:rsidR="00C16CAB" w:rsidRDefault="00C16CAB" w:rsidP="004C1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муз.рук-тель</w:t>
            </w:r>
            <w:proofErr w:type="spellEnd"/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i/>
                <w:color w:val="000000"/>
              </w:rPr>
            </w:pPr>
            <w:r>
              <w:rPr>
                <w:color w:val="000000"/>
              </w:rPr>
              <w:t>воспитатели,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структор фи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культуры</w:t>
            </w:r>
          </w:p>
        </w:tc>
      </w:tr>
      <w:tr w:rsidR="00C16CAB" w:rsidTr="008875E5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F1476F" w:rsidRDefault="00C16CAB" w:rsidP="004C1667">
            <w:pPr>
              <w:jc w:val="center"/>
              <w:rPr>
                <w:b/>
                <w:color w:val="000000"/>
              </w:rPr>
            </w:pPr>
            <w:r w:rsidRPr="00F1476F">
              <w:rPr>
                <w:b/>
                <w:i/>
                <w:color w:val="000000"/>
              </w:rPr>
              <w:lastRenderedPageBreak/>
              <w:t>Профилактические мероприятия:</w:t>
            </w: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курс приема </w:t>
            </w:r>
            <w:proofErr w:type="spellStart"/>
            <w:r>
              <w:rPr>
                <w:color w:val="000000"/>
              </w:rPr>
              <w:t>адаптогенов</w:t>
            </w:r>
            <w:proofErr w:type="spellEnd"/>
            <w:r>
              <w:rPr>
                <w:color w:val="000000"/>
              </w:rPr>
              <w:t>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- использование </w:t>
            </w:r>
            <w:proofErr w:type="spellStart"/>
            <w:r>
              <w:rPr>
                <w:color w:val="000000"/>
              </w:rPr>
              <w:t>фитотерапии</w:t>
            </w:r>
            <w:proofErr w:type="spellEnd"/>
            <w:r>
              <w:rPr>
                <w:color w:val="000000"/>
              </w:rPr>
              <w:t>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С-витаминизация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блюда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профилактика нарушений осанки, плоскостопия;</w:t>
            </w: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профилактика простудных заболев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</w:t>
            </w:r>
            <w:proofErr w:type="spellStart"/>
            <w:r>
              <w:rPr>
                <w:color w:val="000000"/>
              </w:rPr>
              <w:t>оксолиновая</w:t>
            </w:r>
            <w:proofErr w:type="spellEnd"/>
            <w:r>
              <w:rPr>
                <w:color w:val="000000"/>
              </w:rPr>
              <w:t xml:space="preserve"> мазь);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обучение точечному массажу;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упражнения по охране зрения;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кислородный коктейль;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дыхательная гимнастика;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профилактика </w:t>
            </w:r>
            <w:proofErr w:type="spellStart"/>
            <w:r>
              <w:rPr>
                <w:color w:val="000000"/>
              </w:rPr>
              <w:t>йод-дифицитных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стояний;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аэроионотерапия;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- использование </w:t>
            </w:r>
            <w:proofErr w:type="spellStart"/>
            <w:r>
              <w:rPr>
                <w:color w:val="000000"/>
              </w:rPr>
              <w:t>натуротерапии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сячно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сячно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сячно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сяц)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врач, медсестра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врач, медсестра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врач, старшая медсестра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старшая медс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стра, воспитат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</w:t>
            </w: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врач, медсестра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rPr>
                <w:i/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C16CAB" w:rsidTr="008875E5">
        <w:trPr>
          <w:trHeight w:val="699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Закаливание</w:t>
            </w: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утренний прием детей на свежем воздухе;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облегченная форма одежды;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ходьба босиком в спальне до и после сна;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проветривание через фрамуги;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воздушные ванны;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обширное умывание;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полоскание рта противовоспалител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 травами;</w:t>
            </w:r>
          </w:p>
          <w:p w:rsidR="00C16CAB" w:rsidRDefault="00C16CAB" w:rsidP="004C1667">
            <w:pPr>
              <w:rPr>
                <w:color w:val="000000"/>
              </w:rPr>
            </w:pP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- обливание водой в душевой (летний оздоровительный период)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дошкольный возраст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 группы 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 группы 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 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воспитатели, ст.медсестра</w:t>
            </w:r>
          </w:p>
          <w:p w:rsidR="00C16CAB" w:rsidRDefault="00C16CAB" w:rsidP="004C1667">
            <w:pPr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C16CAB" w:rsidTr="008875E5">
        <w:trPr>
          <w:trHeight w:val="573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rPr>
                <w:color w:val="000000"/>
              </w:rPr>
            </w:pPr>
            <w:r>
              <w:rPr>
                <w:i/>
                <w:color w:val="000000"/>
              </w:rPr>
              <w:t>Организация вторых завтраков</w:t>
            </w:r>
          </w:p>
          <w:p w:rsidR="00C16CAB" w:rsidRDefault="00C16CAB" w:rsidP="004C1667">
            <w:pPr>
              <w:rPr>
                <w:color w:val="000000"/>
              </w:rPr>
            </w:pPr>
            <w:r>
              <w:rPr>
                <w:color w:val="000000"/>
              </w:rPr>
              <w:t>Соки натуральные, фрукты.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napToGrid w:val="0"/>
              <w:jc w:val="center"/>
              <w:rPr>
                <w:color w:val="000000"/>
              </w:rPr>
            </w:pPr>
          </w:p>
          <w:p w:rsidR="00C16CAB" w:rsidRDefault="00C16CAB" w:rsidP="004C1667">
            <w:pPr>
              <w:jc w:val="center"/>
              <w:rPr>
                <w:b/>
              </w:rPr>
            </w:pPr>
            <w:r>
              <w:rPr>
                <w:color w:val="000000"/>
              </w:rPr>
              <w:t>Медсестра по питанию</w:t>
            </w:r>
          </w:p>
        </w:tc>
      </w:tr>
    </w:tbl>
    <w:p w:rsidR="00C16CAB" w:rsidRPr="00A92113" w:rsidRDefault="00C16CAB" w:rsidP="000C348D">
      <w:pPr>
        <w:spacing w:line="240" w:lineRule="atLeast"/>
      </w:pPr>
    </w:p>
    <w:p w:rsidR="00C16CAB" w:rsidRPr="00F1476F" w:rsidRDefault="00C16CAB" w:rsidP="00F1476F">
      <w:pPr>
        <w:spacing w:line="240" w:lineRule="atLeast"/>
        <w:rPr>
          <w:b/>
        </w:rPr>
      </w:pPr>
      <w:r w:rsidRPr="00F1476F">
        <w:rPr>
          <w:b/>
        </w:rPr>
        <w:t>Б) вариативная часть</w:t>
      </w:r>
    </w:p>
    <w:p w:rsidR="00C16CAB" w:rsidRDefault="00C16CAB" w:rsidP="00F1476F">
      <w:pPr>
        <w:ind w:firstLine="708"/>
        <w:jc w:val="center"/>
        <w:rPr>
          <w:color w:val="000000"/>
        </w:rPr>
      </w:pPr>
      <w:r>
        <w:rPr>
          <w:b/>
          <w:bCs/>
          <w:iCs/>
          <w:color w:val="000000"/>
        </w:rPr>
        <w:t>Оздоровительное, профилактическое направление</w:t>
      </w:r>
    </w:p>
    <w:p w:rsidR="00C16CAB" w:rsidRDefault="00C16CAB" w:rsidP="00F1476F">
      <w:pPr>
        <w:ind w:firstLine="709"/>
        <w:jc w:val="both"/>
        <w:rPr>
          <w:color w:val="000000"/>
        </w:rPr>
      </w:pPr>
      <w:r>
        <w:rPr>
          <w:color w:val="000000"/>
        </w:rPr>
        <w:t>Оздоровительная работа в детском саду осуществляется через всю деятельность. С одной стороны – это непосредственно профилактические, реабилитационные, оздоров</w:t>
      </w:r>
      <w:r>
        <w:rPr>
          <w:color w:val="000000"/>
        </w:rPr>
        <w:t>и</w:t>
      </w:r>
      <w:r>
        <w:rPr>
          <w:color w:val="000000"/>
        </w:rPr>
        <w:t>тельные мероприятия, осуществляемые медицинскими работниками под руководством ЯГМА и врача – педиатра.</w:t>
      </w:r>
    </w:p>
    <w:p w:rsidR="00C16CAB" w:rsidRDefault="00C16CAB" w:rsidP="00F1476F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 другой – оздоровительная, профилактическая, реабилитационная работа реализ</w:t>
      </w:r>
      <w:r>
        <w:rPr>
          <w:color w:val="000000"/>
        </w:rPr>
        <w:t>у</w:t>
      </w:r>
      <w:r>
        <w:rPr>
          <w:color w:val="000000"/>
        </w:rPr>
        <w:t xml:space="preserve">ется в структуре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деятельности через интеграцию с во</w:t>
      </w:r>
      <w:r>
        <w:rPr>
          <w:color w:val="000000"/>
        </w:rPr>
        <w:t>с</w:t>
      </w:r>
      <w:r>
        <w:rPr>
          <w:color w:val="000000"/>
        </w:rPr>
        <w:t>питательно-образовательным процессом, физкультурно-оздоровительной и коррекционно-развивающей работой.</w:t>
      </w:r>
    </w:p>
    <w:p w:rsidR="00C16CAB" w:rsidRDefault="00C16CAB" w:rsidP="00F1476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Интеграция деятельности в ДОУ обеспечивается и при сотрудничестве с медици</w:t>
      </w:r>
      <w:r>
        <w:rPr>
          <w:color w:val="000000"/>
        </w:rPr>
        <w:t>н</w:t>
      </w:r>
      <w:r>
        <w:rPr>
          <w:color w:val="000000"/>
        </w:rPr>
        <w:t>скими работниками учреждения, которые осуществляют профилактическую и реабилит</w:t>
      </w:r>
      <w:r>
        <w:rPr>
          <w:color w:val="000000"/>
        </w:rPr>
        <w:t>а</w:t>
      </w:r>
      <w:r>
        <w:rPr>
          <w:color w:val="000000"/>
        </w:rPr>
        <w:t>ционную деятельность.</w:t>
      </w:r>
    </w:p>
    <w:p w:rsidR="00C16CAB" w:rsidRPr="00F1476F" w:rsidRDefault="00C16CAB" w:rsidP="00F1476F">
      <w:pPr>
        <w:ind w:firstLine="709"/>
        <w:jc w:val="both"/>
        <w:rPr>
          <w:b/>
          <w:color w:val="FF0000"/>
        </w:rPr>
      </w:pPr>
      <w:r>
        <w:rPr>
          <w:color w:val="000000"/>
        </w:rPr>
        <w:t xml:space="preserve">  План оздоровительной, профилактической работы составляется ежегодно на учебный год. Все мероприятия по срокам проведения и их количество согласовываются с кафедрой педиатрии ФПДО ЯГМА и утверждаются заведующей ДОУ. Данный план явл</w:t>
      </w:r>
      <w:r>
        <w:rPr>
          <w:color w:val="000000"/>
        </w:rPr>
        <w:t>я</w:t>
      </w:r>
      <w:r>
        <w:rPr>
          <w:color w:val="000000"/>
        </w:rPr>
        <w:t xml:space="preserve">ется неотъемлемой частью комплексного плана учреждения на учебный год </w:t>
      </w:r>
      <w:r w:rsidRPr="005D7749">
        <w:rPr>
          <w:b/>
        </w:rPr>
        <w:t>(Приложение № 9).</w:t>
      </w:r>
    </w:p>
    <w:p w:rsidR="00C16CAB" w:rsidRPr="005D7749" w:rsidRDefault="00C16CAB" w:rsidP="00F1476F">
      <w:pPr>
        <w:ind w:firstLine="709"/>
        <w:jc w:val="both"/>
      </w:pPr>
      <w:r>
        <w:rPr>
          <w:b/>
          <w:color w:val="000000"/>
        </w:rPr>
        <w:t>Индивидуальные занятия с детьми в зале ЛФК</w:t>
      </w:r>
      <w:r>
        <w:rPr>
          <w:color w:val="000000"/>
        </w:rPr>
        <w:t xml:space="preserve"> проводит  воспитатель - специ</w:t>
      </w:r>
      <w:r>
        <w:rPr>
          <w:color w:val="000000"/>
        </w:rPr>
        <w:t>а</w:t>
      </w:r>
      <w:r>
        <w:rPr>
          <w:color w:val="000000"/>
        </w:rPr>
        <w:t>лист по профилактической и реабилитационной работе  в соответствии с планом оздор</w:t>
      </w:r>
      <w:r>
        <w:rPr>
          <w:color w:val="000000"/>
        </w:rPr>
        <w:t>о</w:t>
      </w:r>
      <w:r>
        <w:rPr>
          <w:color w:val="000000"/>
        </w:rPr>
        <w:t xml:space="preserve">вительной работы. Нами разработаны программы профилактической работы с детьми, имеющими диагнозы: ПВУС, бронхиальная астма </w:t>
      </w:r>
      <w:r w:rsidRPr="005D7749">
        <w:rPr>
          <w:b/>
        </w:rPr>
        <w:t>(Приложение № 10, Приложение №11).</w:t>
      </w:r>
    </w:p>
    <w:p w:rsidR="00C16CAB" w:rsidRPr="00857AB1" w:rsidRDefault="00C16CAB" w:rsidP="00857AB1">
      <w:pPr>
        <w:rPr>
          <w:b/>
          <w:sz w:val="28"/>
          <w:szCs w:val="28"/>
        </w:rPr>
      </w:pPr>
      <w:r w:rsidRPr="00857AB1">
        <w:rPr>
          <w:b/>
          <w:sz w:val="28"/>
          <w:szCs w:val="28"/>
        </w:rPr>
        <w:t xml:space="preserve">3.7. </w:t>
      </w:r>
      <w:r w:rsidR="00F52732">
        <w:rPr>
          <w:b/>
          <w:sz w:val="28"/>
          <w:szCs w:val="28"/>
        </w:rPr>
        <w:t>Организация развивающей предметно-пространственной среды</w:t>
      </w:r>
    </w:p>
    <w:p w:rsidR="00C16CAB" w:rsidRDefault="00C16CAB" w:rsidP="00857AB1">
      <w:pPr>
        <w:ind w:firstLine="709"/>
        <w:jc w:val="both"/>
      </w:pPr>
      <w:r w:rsidRPr="00A92113">
        <w:t>Развивающая предметно-пространственная среда в ДОУ строится с учетом особе</w:t>
      </w:r>
      <w:r w:rsidRPr="00A92113">
        <w:t>н</w:t>
      </w:r>
      <w:r w:rsidRPr="00A92113">
        <w:t>ностей детей дошкольного возраста, охраны и укрепления здоровья воспитанников.</w:t>
      </w:r>
    </w:p>
    <w:p w:rsidR="00C16CAB" w:rsidRDefault="00C16CAB" w:rsidP="00857AB1">
      <w:pPr>
        <w:ind w:firstLine="709"/>
        <w:jc w:val="both"/>
      </w:pPr>
      <w:r w:rsidRPr="00A92113">
        <w:t>Развивающая предметно-пространственная среда обеспечивает возможность общ</w:t>
      </w:r>
      <w:r w:rsidRPr="00A92113">
        <w:t>е</w:t>
      </w:r>
      <w:r w:rsidRPr="00A92113">
        <w:t>ния и совместной деятельности детей и педагогов, двигательной активности детей, а та</w:t>
      </w:r>
      <w:r w:rsidRPr="00A92113">
        <w:t>к</w:t>
      </w:r>
      <w:r w:rsidRPr="00A92113">
        <w:t>же возможности для уединения.</w:t>
      </w:r>
    </w:p>
    <w:p w:rsidR="00C16CAB" w:rsidRPr="00A92113" w:rsidRDefault="00C16CAB" w:rsidP="00857AB1">
      <w:pPr>
        <w:ind w:firstLine="709"/>
        <w:jc w:val="both"/>
      </w:pPr>
      <w:r w:rsidRPr="00A92113">
        <w:t>Согласно ФГОС дошкольного образования развивающая предметно-пространственная среда организуется с учетом принципов:</w:t>
      </w:r>
    </w:p>
    <w:p w:rsidR="00C16CAB" w:rsidRPr="00F1476F" w:rsidRDefault="00C16CAB" w:rsidP="00183051">
      <w:pPr>
        <w:pStyle w:val="a5"/>
        <w:numPr>
          <w:ilvl w:val="0"/>
          <w:numId w:val="47"/>
        </w:numPr>
        <w:ind w:right="-143"/>
        <w:jc w:val="both"/>
        <w:rPr>
          <w:i/>
        </w:rPr>
      </w:pPr>
      <w:r w:rsidRPr="00F1476F">
        <w:rPr>
          <w:i/>
        </w:rPr>
        <w:t xml:space="preserve">содержательной насыщенности  </w:t>
      </w:r>
    </w:p>
    <w:p w:rsidR="00C16CAB" w:rsidRPr="00F1476F" w:rsidRDefault="00C16CAB" w:rsidP="00183051">
      <w:pPr>
        <w:pStyle w:val="a5"/>
        <w:numPr>
          <w:ilvl w:val="0"/>
          <w:numId w:val="47"/>
        </w:numPr>
        <w:ind w:right="-143"/>
        <w:jc w:val="both"/>
        <w:rPr>
          <w:i/>
        </w:rPr>
      </w:pPr>
      <w:proofErr w:type="spellStart"/>
      <w:r w:rsidRPr="00F1476F">
        <w:rPr>
          <w:i/>
        </w:rPr>
        <w:t>трансформируемости</w:t>
      </w:r>
      <w:proofErr w:type="spellEnd"/>
      <w:r w:rsidRPr="00F1476F">
        <w:rPr>
          <w:i/>
        </w:rPr>
        <w:t xml:space="preserve"> </w:t>
      </w:r>
    </w:p>
    <w:p w:rsidR="00C16CAB" w:rsidRPr="00F1476F" w:rsidRDefault="00C16CAB" w:rsidP="00183051">
      <w:pPr>
        <w:pStyle w:val="a5"/>
        <w:numPr>
          <w:ilvl w:val="0"/>
          <w:numId w:val="47"/>
        </w:numPr>
        <w:ind w:right="-143"/>
        <w:jc w:val="both"/>
        <w:rPr>
          <w:i/>
        </w:rPr>
      </w:pPr>
      <w:proofErr w:type="spellStart"/>
      <w:r w:rsidRPr="00F1476F">
        <w:rPr>
          <w:i/>
        </w:rPr>
        <w:t>полифункциональности</w:t>
      </w:r>
      <w:proofErr w:type="spellEnd"/>
      <w:r w:rsidRPr="00F1476F">
        <w:rPr>
          <w:i/>
        </w:rPr>
        <w:t xml:space="preserve"> </w:t>
      </w:r>
    </w:p>
    <w:p w:rsidR="00C16CAB" w:rsidRPr="00F1476F" w:rsidRDefault="00C16CAB" w:rsidP="00183051">
      <w:pPr>
        <w:pStyle w:val="a5"/>
        <w:numPr>
          <w:ilvl w:val="0"/>
          <w:numId w:val="47"/>
        </w:numPr>
        <w:ind w:right="-143"/>
        <w:jc w:val="both"/>
        <w:rPr>
          <w:i/>
        </w:rPr>
      </w:pPr>
      <w:r w:rsidRPr="00F1476F">
        <w:rPr>
          <w:i/>
        </w:rPr>
        <w:t xml:space="preserve">вариативности </w:t>
      </w:r>
    </w:p>
    <w:p w:rsidR="00C16CAB" w:rsidRPr="00F1476F" w:rsidRDefault="00C16CAB" w:rsidP="00183051">
      <w:pPr>
        <w:pStyle w:val="a5"/>
        <w:numPr>
          <w:ilvl w:val="0"/>
          <w:numId w:val="47"/>
        </w:numPr>
        <w:ind w:right="-143"/>
        <w:jc w:val="both"/>
        <w:rPr>
          <w:i/>
        </w:rPr>
      </w:pPr>
      <w:r w:rsidRPr="00F1476F">
        <w:rPr>
          <w:i/>
        </w:rPr>
        <w:t xml:space="preserve">доступности  </w:t>
      </w:r>
    </w:p>
    <w:p w:rsidR="00C16CAB" w:rsidRPr="00F1476F" w:rsidRDefault="00C16CAB" w:rsidP="00183051">
      <w:pPr>
        <w:pStyle w:val="a5"/>
        <w:numPr>
          <w:ilvl w:val="0"/>
          <w:numId w:val="47"/>
        </w:numPr>
        <w:ind w:right="-143"/>
        <w:jc w:val="both"/>
        <w:rPr>
          <w:i/>
        </w:rPr>
      </w:pPr>
      <w:r w:rsidRPr="00F1476F">
        <w:rPr>
          <w:i/>
        </w:rPr>
        <w:t xml:space="preserve">безопасности </w:t>
      </w:r>
    </w:p>
    <w:p w:rsidR="00C16CAB" w:rsidRPr="003735B1" w:rsidRDefault="00C16CAB" w:rsidP="003735B1">
      <w:pPr>
        <w:ind w:right="-143"/>
        <w:jc w:val="both"/>
        <w:rPr>
          <w:b/>
        </w:rPr>
      </w:pPr>
      <w:r w:rsidRPr="00A92113">
        <w:t>Развивающая предметно-пространственная среда в группе организуется таким образом, чтобы обеспечивать:</w:t>
      </w:r>
    </w:p>
    <w:p w:rsidR="00C16CAB" w:rsidRPr="00A92113" w:rsidRDefault="00C16CAB" w:rsidP="00183051">
      <w:pPr>
        <w:pStyle w:val="a5"/>
        <w:numPr>
          <w:ilvl w:val="0"/>
          <w:numId w:val="46"/>
        </w:numPr>
        <w:ind w:right="-143"/>
        <w:jc w:val="both"/>
      </w:pPr>
      <w:r w:rsidRPr="00A92113">
        <w:t>игровую, познавательную, исследовательскую и творческую активность всех во</w:t>
      </w:r>
      <w:r w:rsidRPr="00A92113">
        <w:t>с</w:t>
      </w:r>
      <w:r w:rsidRPr="00A92113">
        <w:t>питанников, экспериментирование с доступными детям материалами;</w:t>
      </w:r>
    </w:p>
    <w:p w:rsidR="00C16CAB" w:rsidRPr="00A92113" w:rsidRDefault="00C16CAB" w:rsidP="00183051">
      <w:pPr>
        <w:pStyle w:val="a5"/>
        <w:numPr>
          <w:ilvl w:val="0"/>
          <w:numId w:val="46"/>
        </w:numPr>
        <w:ind w:right="-143"/>
        <w:jc w:val="both"/>
      </w:pPr>
      <w:r w:rsidRPr="00A92113">
        <w:t>двигательную активность, в том числе развитие крупной и мелкой моторики.</w:t>
      </w:r>
    </w:p>
    <w:p w:rsidR="00C16CAB" w:rsidRPr="00A92113" w:rsidRDefault="00C16CAB" w:rsidP="00183051">
      <w:pPr>
        <w:pStyle w:val="a5"/>
        <w:numPr>
          <w:ilvl w:val="0"/>
          <w:numId w:val="46"/>
        </w:numPr>
        <w:ind w:right="-143"/>
        <w:jc w:val="both"/>
      </w:pPr>
      <w:r w:rsidRPr="00A92113">
        <w:t>эмоциональное благополучие детей во взаимодействии с предметно-пространственным окружением;</w:t>
      </w:r>
    </w:p>
    <w:p w:rsidR="00C16CAB" w:rsidRPr="00A92113" w:rsidRDefault="00C16CAB" w:rsidP="00183051">
      <w:pPr>
        <w:pStyle w:val="a5"/>
        <w:numPr>
          <w:ilvl w:val="0"/>
          <w:numId w:val="46"/>
        </w:numPr>
        <w:ind w:right="-143"/>
        <w:jc w:val="both"/>
      </w:pPr>
      <w:r w:rsidRPr="00A92113">
        <w:t>возможность самовыражения детей.</w:t>
      </w:r>
    </w:p>
    <w:p w:rsidR="00C16CAB" w:rsidRPr="00D87FA3" w:rsidRDefault="00C16CAB" w:rsidP="000C348D">
      <w:pPr>
        <w:ind w:right="-143" w:firstLine="567"/>
        <w:jc w:val="both"/>
        <w:rPr>
          <w:color w:val="FF0000"/>
        </w:rPr>
      </w:pPr>
      <w:r w:rsidRPr="00A92113">
        <w:t>Определяя наполняемость развивающей предметно-пространственной среды, следует помнить и о концептуальной целостности образовательного процесса. Компоненты разв</w:t>
      </w:r>
      <w:r w:rsidRPr="00A92113">
        <w:t>и</w:t>
      </w:r>
      <w:r w:rsidRPr="00A92113">
        <w:t>вающей предметно-пространственная среда должны обеспечить развитие детей по пяти о</w:t>
      </w:r>
      <w:r w:rsidRPr="00A92113">
        <w:t>б</w:t>
      </w:r>
      <w:r w:rsidRPr="00A92113">
        <w:t>разовательным областям.</w:t>
      </w:r>
      <w:r w:rsidRPr="00A92113">
        <w:rPr>
          <w:color w:val="FF0000"/>
        </w:rPr>
        <w:t xml:space="preserve"> </w:t>
      </w:r>
    </w:p>
    <w:tbl>
      <w:tblPr>
        <w:tblW w:w="0" w:type="auto"/>
        <w:jc w:val="center"/>
        <w:tblInd w:w="-1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33"/>
        <w:gridCol w:w="7350"/>
      </w:tblGrid>
      <w:tr w:rsidR="00C16CAB" w:rsidRPr="00A92113" w:rsidTr="00F1476F">
        <w:trPr>
          <w:trHeight w:val="318"/>
          <w:jc w:val="center"/>
        </w:trPr>
        <w:tc>
          <w:tcPr>
            <w:tcW w:w="2532" w:type="dxa"/>
          </w:tcPr>
          <w:p w:rsidR="00C16CAB" w:rsidRPr="00A92113" w:rsidRDefault="00C16CAB" w:rsidP="000C348D">
            <w:pPr>
              <w:autoSpaceDE w:val="0"/>
              <w:autoSpaceDN w:val="0"/>
              <w:adjustRightInd w:val="0"/>
              <w:contextualSpacing/>
              <w:jc w:val="center"/>
            </w:pPr>
            <w:r w:rsidRPr="00A92113">
              <w:rPr>
                <w:b/>
                <w:bCs/>
                <w:color w:val="000000"/>
              </w:rPr>
              <w:t>Центр</w:t>
            </w:r>
          </w:p>
        </w:tc>
        <w:tc>
          <w:tcPr>
            <w:tcW w:w="7350" w:type="dxa"/>
          </w:tcPr>
          <w:p w:rsidR="00C16CAB" w:rsidRPr="00A92113" w:rsidRDefault="00C16CAB" w:rsidP="000C348D">
            <w:pPr>
              <w:autoSpaceDE w:val="0"/>
              <w:autoSpaceDN w:val="0"/>
              <w:adjustRightInd w:val="0"/>
              <w:contextualSpacing/>
              <w:jc w:val="center"/>
            </w:pPr>
            <w:r w:rsidRPr="00A92113">
              <w:rPr>
                <w:b/>
                <w:bCs/>
                <w:color w:val="000000"/>
              </w:rPr>
              <w:t>Помещения и их оснащения</w:t>
            </w:r>
          </w:p>
        </w:tc>
      </w:tr>
      <w:tr w:rsidR="00C16CAB" w:rsidRPr="00A92113" w:rsidTr="00F1476F">
        <w:trPr>
          <w:trHeight w:val="840"/>
          <w:jc w:val="center"/>
        </w:trPr>
        <w:tc>
          <w:tcPr>
            <w:tcW w:w="2532" w:type="dxa"/>
          </w:tcPr>
          <w:p w:rsidR="00C16CAB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«Центр книги»</w:t>
            </w:r>
            <w:r w:rsidRPr="00A92113">
              <w:rPr>
                <w:bCs/>
                <w:iCs/>
              </w:rPr>
              <w:t xml:space="preserve"> 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A92113">
              <w:rPr>
                <w:bCs/>
                <w:iCs/>
              </w:rPr>
              <w:t>(центр художественной литературы и фолькл</w:t>
            </w:r>
            <w:r w:rsidRPr="00A92113">
              <w:rPr>
                <w:bCs/>
                <w:iCs/>
              </w:rPr>
              <w:t>о</w:t>
            </w:r>
            <w:r w:rsidRPr="00A92113">
              <w:rPr>
                <w:bCs/>
                <w:iCs/>
              </w:rPr>
              <w:t>ра, центр грамотности и письма)</w:t>
            </w:r>
          </w:p>
        </w:tc>
        <w:tc>
          <w:tcPr>
            <w:tcW w:w="7350" w:type="dxa"/>
          </w:tcPr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</w:pPr>
            <w:r w:rsidRPr="00A92113">
              <w:t>Работа в литературном центре в большой степени построена на с</w:t>
            </w:r>
            <w:r w:rsidRPr="00A92113">
              <w:t>о</w:t>
            </w:r>
            <w:r w:rsidRPr="00A92113">
              <w:t>вместной деятельности. Материалы, которые группируются здесь, призваны побуждать совместные разговоры, обсуждения, что и поч</w:t>
            </w:r>
            <w:r w:rsidRPr="00A92113">
              <w:t>е</w:t>
            </w:r>
            <w:r w:rsidRPr="00A92113">
              <w:t>му представляет интерес, делиться друг с другом первым опытом на пути к освоению грамотности, рассказывать друг другу свои истории.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i/>
              </w:rPr>
            </w:pPr>
            <w:r w:rsidRPr="00A92113">
              <w:rPr>
                <w:i/>
              </w:rPr>
              <w:t xml:space="preserve">Влияние на развитие. </w:t>
            </w:r>
            <w:r w:rsidRPr="00A92113">
              <w:t>Материалы центра, а также применяемые пед</w:t>
            </w:r>
            <w:r w:rsidRPr="00A92113">
              <w:t>а</w:t>
            </w:r>
            <w:r w:rsidRPr="00A92113">
              <w:t>гогами технологии призваны способствовать: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680" w:hanging="340"/>
            </w:pPr>
            <w:r w:rsidRPr="00A92113">
              <w:t>• чтению и рассматриванию книг, открыток, фотографий</w:t>
            </w:r>
            <w:r>
              <w:t>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680" w:hanging="340"/>
            </w:pPr>
            <w:r w:rsidRPr="00A92113">
              <w:t>• развитию диалогической и связной речи</w:t>
            </w:r>
            <w:r>
              <w:t>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680" w:hanging="340"/>
            </w:pPr>
            <w:r w:rsidRPr="00A92113">
              <w:lastRenderedPageBreak/>
              <w:t>• обогащению словаря и пониманию смысла слов, словообразов</w:t>
            </w:r>
            <w:r w:rsidRPr="00A92113">
              <w:t>а</w:t>
            </w:r>
            <w:r w:rsidRPr="00A92113">
              <w:t>ния</w:t>
            </w:r>
            <w:r>
              <w:t>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680" w:hanging="340"/>
            </w:pPr>
            <w:r w:rsidRPr="00A92113">
              <w:t>• развитию звуковой культуры речи</w:t>
            </w:r>
            <w:r>
              <w:t>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680" w:hanging="340"/>
            </w:pPr>
            <w:r w:rsidRPr="00A92113">
              <w:t>• развитию опыта слухового восприятия речи, слушания литер</w:t>
            </w:r>
            <w:r w:rsidRPr="00A92113">
              <w:t>а</w:t>
            </w:r>
            <w:r w:rsidRPr="00A92113">
              <w:t>турных текстов в устном виде и в звукозаписи</w:t>
            </w:r>
            <w:r>
              <w:t>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680" w:hanging="340"/>
            </w:pPr>
            <w:r w:rsidRPr="00A92113">
              <w:t>• развитию интереса к грамотности и письму, ненасильственной подготовке к школьному обучению</w:t>
            </w:r>
            <w:r>
              <w:t>.</w:t>
            </w:r>
          </w:p>
        </w:tc>
      </w:tr>
      <w:tr w:rsidR="00C16CAB" w:rsidRPr="00A92113" w:rsidTr="00857AB1">
        <w:trPr>
          <w:trHeight w:val="886"/>
          <w:jc w:val="center"/>
        </w:trPr>
        <w:tc>
          <w:tcPr>
            <w:tcW w:w="2532" w:type="dxa"/>
          </w:tcPr>
          <w:p w:rsidR="00C16CAB" w:rsidRPr="00A92113" w:rsidRDefault="00C16CAB" w:rsidP="00857AB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>
              <w:rPr>
                <w:b/>
                <w:bCs/>
                <w:iCs/>
              </w:rPr>
              <w:lastRenderedPageBreak/>
              <w:t>«</w:t>
            </w:r>
            <w:r w:rsidRPr="00A92113">
              <w:rPr>
                <w:b/>
                <w:bCs/>
                <w:iCs/>
              </w:rPr>
              <w:t>Уголок семьи</w:t>
            </w:r>
            <w:r>
              <w:rPr>
                <w:b/>
                <w:bCs/>
                <w:iCs/>
              </w:rPr>
              <w:t xml:space="preserve">» </w:t>
            </w:r>
            <w:r w:rsidRPr="00A92113">
              <w:rPr>
                <w:bCs/>
                <w:iCs/>
              </w:rPr>
              <w:t>(Центр сюжетно-ролевой игры)</w:t>
            </w:r>
          </w:p>
        </w:tc>
        <w:tc>
          <w:tcPr>
            <w:tcW w:w="7350" w:type="dxa"/>
          </w:tcPr>
          <w:p w:rsidR="00C16CAB" w:rsidRPr="00A92113" w:rsidRDefault="00C16CAB" w:rsidP="000C348D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567"/>
              <w:jc w:val="both"/>
            </w:pPr>
            <w:r w:rsidRPr="00A92113">
              <w:rPr>
                <w:bCs/>
                <w:i/>
                <w:iCs/>
              </w:rPr>
              <w:t>Влияние на развитие.</w:t>
            </w:r>
            <w:r w:rsidRPr="00A92113">
              <w:rPr>
                <w:bCs/>
                <w:iCs/>
              </w:rPr>
              <w:t xml:space="preserve"> </w:t>
            </w:r>
            <w:r w:rsidRPr="00A92113">
              <w:t>Непосредственно в творческой драматиз</w:t>
            </w:r>
            <w:r w:rsidRPr="00A92113">
              <w:t>а</w:t>
            </w:r>
            <w:r w:rsidRPr="00A92113">
              <w:t>ции, в развитии сюжетно-ролевых игр осуществляются такие виды действий, которые:</w:t>
            </w:r>
          </w:p>
          <w:p w:rsidR="00C16CAB" w:rsidRPr="00A92113" w:rsidRDefault="00C16CAB" w:rsidP="000C348D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развивают активную и пассивную речь;</w:t>
            </w:r>
          </w:p>
          <w:p w:rsidR="00C16CAB" w:rsidRPr="00A92113" w:rsidRDefault="00C16CAB" w:rsidP="000C348D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помогают детям разобраться во взаимоотношениях людей и осв</w:t>
            </w:r>
            <w:r w:rsidRPr="00A92113">
              <w:t>о</w:t>
            </w:r>
            <w:r w:rsidRPr="00A92113">
              <w:t>ить модели поведения;</w:t>
            </w:r>
          </w:p>
          <w:p w:rsidR="00C16CAB" w:rsidRPr="00A92113" w:rsidRDefault="00C16CAB" w:rsidP="000C348D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способствуют развитию всех пяти чувств;</w:t>
            </w:r>
          </w:p>
          <w:p w:rsidR="00C16CAB" w:rsidRPr="00A92113" w:rsidRDefault="00C16CAB" w:rsidP="000C348D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увязывают между собой различные представления;</w:t>
            </w:r>
          </w:p>
          <w:p w:rsidR="00C16CAB" w:rsidRPr="00A92113" w:rsidRDefault="00C16CAB" w:rsidP="000C348D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учат решению проблем;</w:t>
            </w:r>
          </w:p>
          <w:p w:rsidR="00C16CAB" w:rsidRPr="00A92113" w:rsidRDefault="00C16CAB" w:rsidP="000C348D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 xml:space="preserve">• стимулируют творческое начало, </w:t>
            </w:r>
            <w:proofErr w:type="spellStart"/>
            <w:r w:rsidRPr="00A92113">
              <w:t>креативность</w:t>
            </w:r>
            <w:proofErr w:type="spellEnd"/>
            <w:r w:rsidRPr="00A92113">
              <w:t>;</w:t>
            </w:r>
          </w:p>
          <w:p w:rsidR="00C16CAB" w:rsidRPr="00A92113" w:rsidRDefault="00C16CAB" w:rsidP="000C348D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развивают самооценку и самоуважение;</w:t>
            </w:r>
          </w:p>
          <w:p w:rsidR="00C16CAB" w:rsidRPr="00A92113" w:rsidRDefault="00C16CAB" w:rsidP="000C348D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учат способам выражения эмоций и чувств;</w:t>
            </w:r>
          </w:p>
          <w:p w:rsidR="00C16CAB" w:rsidRPr="00A92113" w:rsidRDefault="00C16CAB" w:rsidP="000C348D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развивают общую и тонкую моторику.</w:t>
            </w:r>
          </w:p>
        </w:tc>
      </w:tr>
      <w:tr w:rsidR="00C16CAB" w:rsidRPr="00A92113" w:rsidTr="00F1476F">
        <w:trPr>
          <w:trHeight w:val="410"/>
          <w:jc w:val="center"/>
        </w:trPr>
        <w:tc>
          <w:tcPr>
            <w:tcW w:w="2532" w:type="dxa"/>
          </w:tcPr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</w:rPr>
            </w:pPr>
            <w:r>
              <w:rPr>
                <w:b/>
                <w:bCs/>
                <w:iCs/>
              </w:rPr>
              <w:t>«</w:t>
            </w:r>
            <w:r w:rsidRPr="00A92113">
              <w:rPr>
                <w:b/>
                <w:bCs/>
                <w:iCs/>
              </w:rPr>
              <w:t>Уголок творчества</w:t>
            </w:r>
            <w:r>
              <w:rPr>
                <w:b/>
                <w:bCs/>
                <w:iCs/>
              </w:rPr>
              <w:t>»</w:t>
            </w:r>
            <w:r w:rsidRPr="00A92113">
              <w:rPr>
                <w:bCs/>
                <w:iCs/>
              </w:rPr>
              <w:t xml:space="preserve"> (центр искусств)</w:t>
            </w:r>
          </w:p>
        </w:tc>
        <w:tc>
          <w:tcPr>
            <w:tcW w:w="7350" w:type="dxa"/>
          </w:tcPr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t xml:space="preserve">Этот центр выполняет разные функции, однако, прежде всего, питает </w:t>
            </w:r>
            <w:proofErr w:type="spellStart"/>
            <w:r w:rsidRPr="00A92113">
              <w:t>креативность</w:t>
            </w:r>
            <w:proofErr w:type="spellEnd"/>
            <w:r w:rsidRPr="00A92113">
              <w:t>, любознательность, воображение и инициативу детей. В центре искусства дети могут пробовать разные средства, рисуют на мольбертах, занимаются пальцевой живописью, пользуются разноо</w:t>
            </w:r>
            <w:r w:rsidRPr="00A92113">
              <w:t>б</w:t>
            </w:r>
            <w:r w:rsidRPr="00A92113">
              <w:t>разными художественными материалами: глиной, мелками, пластил</w:t>
            </w:r>
            <w:r w:rsidRPr="00A92113">
              <w:t>и</w:t>
            </w:r>
            <w:r w:rsidRPr="00A92113">
              <w:t>ном, ножницами и множеством других средств и материалов.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i/>
                <w:iCs/>
              </w:rPr>
            </w:pPr>
            <w:r w:rsidRPr="00A92113">
              <w:rPr>
                <w:bCs/>
                <w:i/>
                <w:iCs/>
              </w:rPr>
              <w:t xml:space="preserve">Влияние на развитие. </w:t>
            </w:r>
            <w:r w:rsidRPr="00A92113">
              <w:rPr>
                <w:i/>
                <w:iCs/>
              </w:rPr>
              <w:t>Эмоциональное развитие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канал для выражения чувств и собственных представлений о мире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вокруг себя;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возможности эмоциональной разрядки;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чувство удовлетворения от создания собственного продукта;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радость от ощущения собственной успешности.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i/>
              </w:rPr>
            </w:pPr>
            <w:r w:rsidRPr="00A92113">
              <w:rPr>
                <w:i/>
              </w:rPr>
              <w:t>Сенсомоторное развитие</w:t>
            </w:r>
            <w:r>
              <w:rPr>
                <w:i/>
              </w:rPr>
              <w:t>: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развитие мелкой моторики;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развитие тактильного восприятия;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увеличение остроты зрительного восприятия;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развитие крупной моторики;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приобретение опыта координации зрения и руки.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i/>
                <w:iCs/>
              </w:rPr>
            </w:pPr>
            <w:r w:rsidRPr="00A92113">
              <w:rPr>
                <w:i/>
                <w:iCs/>
              </w:rPr>
              <w:t>Социальное развитие</w:t>
            </w:r>
            <w:r>
              <w:rPr>
                <w:i/>
                <w:iCs/>
              </w:rPr>
              <w:t>: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возможности сотрудничать с другими детьми и действовать по очереди;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воспитание уважения к чужим идеям;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обучение ответственности за сохранность материалов;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стимулирование детей к принятию совместных решений и к ре</w:t>
            </w:r>
            <w:r w:rsidRPr="00A92113">
              <w:t>а</w:t>
            </w:r>
            <w:r w:rsidRPr="00A92113">
              <w:t>лизации совместных замыслов.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i/>
                <w:iCs/>
              </w:rPr>
            </w:pPr>
            <w:r w:rsidRPr="00A92113">
              <w:rPr>
                <w:i/>
                <w:iCs/>
              </w:rPr>
              <w:t>Интеллектуальное развитие</w:t>
            </w:r>
            <w:r>
              <w:rPr>
                <w:i/>
                <w:iCs/>
              </w:rPr>
              <w:t>: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знакомство с линией, цветом, формой, размером и текстурой;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приучение к последовательности и планированию;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i/>
                <w:iCs/>
              </w:rPr>
            </w:pPr>
            <w:r w:rsidRPr="00A92113">
              <w:rPr>
                <w:i/>
                <w:iCs/>
              </w:rPr>
              <w:t>Художественно-эстетическое развитие</w:t>
            </w:r>
            <w:r>
              <w:rPr>
                <w:i/>
                <w:iCs/>
              </w:rPr>
              <w:t>: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формирование художественного вкуса;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развитие художественных, музыкальных и иных способностей к искусству;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развитие творческого самовыражения;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lastRenderedPageBreak/>
              <w:t>• формирование способности ценить культурное и художественное наследие.</w:t>
            </w:r>
          </w:p>
        </w:tc>
      </w:tr>
      <w:tr w:rsidR="00C16CAB" w:rsidRPr="00A92113" w:rsidTr="00F1476F">
        <w:trPr>
          <w:trHeight w:val="836"/>
          <w:jc w:val="center"/>
        </w:trPr>
        <w:tc>
          <w:tcPr>
            <w:tcW w:w="2532" w:type="dxa"/>
          </w:tcPr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</w:rPr>
              <w:lastRenderedPageBreak/>
              <w:t>«</w:t>
            </w:r>
            <w:r w:rsidRPr="00A92113">
              <w:rPr>
                <w:b/>
                <w:bCs/>
                <w:iCs/>
              </w:rPr>
              <w:t>Центр песка и воды</w:t>
            </w:r>
            <w:r>
              <w:rPr>
                <w:b/>
                <w:bCs/>
                <w:iCs/>
              </w:rPr>
              <w:t>»</w:t>
            </w:r>
          </w:p>
          <w:p w:rsidR="00C16CAB" w:rsidRPr="00A92113" w:rsidRDefault="00C16CAB" w:rsidP="000C348D">
            <w:pPr>
              <w:spacing w:line="240" w:lineRule="atLeast"/>
            </w:pPr>
          </w:p>
          <w:p w:rsidR="00C16CAB" w:rsidRPr="00A92113" w:rsidRDefault="00C16CAB" w:rsidP="000C348D">
            <w:pPr>
              <w:spacing w:line="240" w:lineRule="atLeast"/>
            </w:pPr>
          </w:p>
          <w:p w:rsidR="00C16CAB" w:rsidRPr="00A92113" w:rsidRDefault="00C16CAB" w:rsidP="000C348D">
            <w:pPr>
              <w:spacing w:line="240" w:lineRule="atLeast"/>
            </w:pPr>
          </w:p>
        </w:tc>
        <w:tc>
          <w:tcPr>
            <w:tcW w:w="7350" w:type="dxa"/>
          </w:tcPr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t>Он открыт не каждый день. Как правило, педагоги размещают его н</w:t>
            </w:r>
            <w:r w:rsidRPr="00A92113">
              <w:t>е</w:t>
            </w:r>
            <w:r w:rsidRPr="00A92113">
              <w:t>далеко от умывальной комнаты, иногда игры с водой воспитатели о</w:t>
            </w:r>
            <w:r w:rsidRPr="00A92113">
              <w:t>р</w:t>
            </w:r>
            <w:r w:rsidRPr="00A92113">
              <w:t>ганизуют в самой умывальной комнате, если она достаточно прост</w:t>
            </w:r>
            <w:r w:rsidRPr="00A92113">
              <w:t>о</w:t>
            </w:r>
            <w:r w:rsidRPr="00A92113">
              <w:t>рна, но в этом случае нужен взрослый, который на протяжении акти</w:t>
            </w:r>
            <w:r w:rsidRPr="00A92113">
              <w:t>в</w:t>
            </w:r>
            <w:r w:rsidRPr="00A92113">
              <w:t>ной работы детей в этом центре держал бы его в поле своего зрения. Конечно, безопасность – прежде всего, но сужать возможности для развития и радостных социальных контактов детей из соображений безопасности не следует. Чтобы дети не обливались водой, нужно в этом центре повесить непромокаемые халатики. Дети любят их над</w:t>
            </w:r>
            <w:r w:rsidRPr="00A92113">
              <w:t>е</w:t>
            </w:r>
            <w:r w:rsidRPr="00A92113">
              <w:t>вать; они увереннее себя чувствуют в них при играх с водой. Конечно, какое-то количество воды может быть пролито на пол – это также нужно иметь в виду и позаботиться о том, чтобы своевременно подт</w:t>
            </w:r>
            <w:r w:rsidRPr="00A92113">
              <w:t>е</w:t>
            </w:r>
            <w:r w:rsidRPr="00A92113">
              <w:t>реть пол. Дети получают большое удовольствие при работе в этом центре, воспитатели – множество возможностей для того, чтобы через занимательную и очень активную детскую деятельность решать с</w:t>
            </w:r>
            <w:r w:rsidRPr="00A92113">
              <w:t>а</w:t>
            </w:r>
            <w:r w:rsidRPr="00A92113">
              <w:t>мые различные образовательные задачи.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i/>
                <w:iCs/>
              </w:rPr>
            </w:pPr>
            <w:r w:rsidRPr="00A92113">
              <w:rPr>
                <w:i/>
                <w:iCs/>
              </w:rPr>
              <w:t>Влияние на развитие. Математическое развитие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 xml:space="preserve">• </w:t>
            </w:r>
            <w:proofErr w:type="spellStart"/>
            <w:r w:rsidRPr="00A92113">
              <w:t>насыпание</w:t>
            </w:r>
            <w:proofErr w:type="spellEnd"/>
            <w:r w:rsidRPr="00A92113">
              <w:t xml:space="preserve"> или наливание равных количеств песка и воды в сос</w:t>
            </w:r>
            <w:r w:rsidRPr="00A92113">
              <w:t>у</w:t>
            </w:r>
            <w:r w:rsidRPr="00A92113">
              <w:t>ды разной формы поможет детям понять, что количество не зависит от изменения формы сосуда;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исследование, сколько и каких мисок или ведерок с водой и пе</w:t>
            </w:r>
            <w:r w:rsidRPr="00A92113">
              <w:t>с</w:t>
            </w:r>
            <w:r w:rsidRPr="00A92113">
              <w:t>ком потребуется, чтобы наполнить стол-бассейн или песочницу, к</w:t>
            </w:r>
            <w:r w:rsidRPr="00A92113">
              <w:t>о</w:t>
            </w:r>
            <w:r w:rsidRPr="00A92113">
              <w:t>нечно, поможет совершенствовать навыки счета;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переливание воды в пластмассовые бутылочки разной величины поможет детям сравнить и понять, что значит «большее» и «мен</w:t>
            </w:r>
            <w:r w:rsidRPr="00A92113">
              <w:t>ь</w:t>
            </w:r>
            <w:r w:rsidRPr="00A92113">
              <w:t>шее», посчитать, сколько воды из маленьких бутылочек поместиться в большую, к тому же эти совсем нехитрые материалы (пластиковые бутылки разных форм и размеров) с удовольствием принесут родит</w:t>
            </w:r>
            <w:r w:rsidRPr="00A92113">
              <w:t>е</w:t>
            </w:r>
            <w:r w:rsidRPr="00A92113">
              <w:t>ли – обратитесь к ним с такой скромной просьбой;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сравнение мокрого и сухого песка с помощью мерных стаканчиков или весов поможет кроме математических выводов задуматься о пр</w:t>
            </w:r>
            <w:r w:rsidRPr="00A92113">
              <w:t>и</w:t>
            </w:r>
            <w:r w:rsidRPr="00A92113">
              <w:t>чине.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i/>
                <w:iCs/>
              </w:rPr>
            </w:pPr>
            <w:r w:rsidRPr="00A92113">
              <w:rPr>
                <w:i/>
                <w:iCs/>
              </w:rPr>
              <w:t>Развитие естественнонаучных представлений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эксперименты и наблюдения типа «Что будет, если я брошу этот предмет в воду?» или «Что будет, если снег или лед оставить в пустом ведерке или в теплой воде?»;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осуществление изменений с помощью добавления воды в песок, красителя в воду или кубиков льда в теплую воду;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классификация плавающих и тонущих предметов.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i/>
                <w:iCs/>
              </w:rPr>
            </w:pPr>
            <w:r w:rsidRPr="00A92113">
              <w:rPr>
                <w:i/>
                <w:iCs/>
              </w:rPr>
              <w:t>Сенсомоторное развитие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пересыпание песка и плескание в воде, просеивание песка и зар</w:t>
            </w:r>
            <w:r w:rsidRPr="00A92113">
              <w:t>ы</w:t>
            </w:r>
            <w:r w:rsidRPr="00A92113">
              <w:t>вание в нем предметов, просто копание в песке дарят детям замеч</w:t>
            </w:r>
            <w:r w:rsidRPr="00A92113">
              <w:t>а</w:t>
            </w:r>
            <w:r w:rsidRPr="00A92113">
              <w:t>тельные тактильные ощущения и развивают мелкую моторику;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развитие мелкой моторики – пальцев и рук при переливании из одного сосуда в другой, удерживании скользких кусочков мыла;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освоение тонких движений при использовании пластмассовой п</w:t>
            </w:r>
            <w:r w:rsidRPr="00A92113">
              <w:t>и</w:t>
            </w:r>
            <w:r w:rsidRPr="00A92113">
              <w:t xml:space="preserve">петки при </w:t>
            </w:r>
            <w:proofErr w:type="spellStart"/>
            <w:r w:rsidRPr="00A92113">
              <w:t>накапывании</w:t>
            </w:r>
            <w:proofErr w:type="spellEnd"/>
            <w:r w:rsidRPr="00A92113">
              <w:t xml:space="preserve"> в банки различных красителей и добавления воды из кувшина.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i/>
                <w:iCs/>
              </w:rPr>
            </w:pPr>
            <w:r w:rsidRPr="00A92113">
              <w:rPr>
                <w:i/>
                <w:iCs/>
              </w:rPr>
              <w:t>Речевое и социальное развитие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необходимость договариваться о том, кто с какими игрушками б</w:t>
            </w:r>
            <w:r w:rsidRPr="00A92113">
              <w:t>у</w:t>
            </w:r>
            <w:r w:rsidRPr="00A92113">
              <w:t xml:space="preserve">дет играть, способствует развитию диалога и беседы между детьми, </w:t>
            </w:r>
            <w:r w:rsidRPr="00A92113">
              <w:lastRenderedPageBreak/>
              <w:t>развивает позитивное социальное взаимодействие;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активная деятельность в центре песка и воды дает возможность воспитателям включаться в нее с вопросами, способствует развитию связной речи. Дети свободнее и качественнее готовы рассказать вам о собственной понятной и интересной игре, нежели пересказывать чужой текст;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безусловно, активное и органичное, естественное обогащение словаря происходит в процессе игр с самыми разными предметами и игрушками в этом центре.</w:t>
            </w:r>
          </w:p>
        </w:tc>
      </w:tr>
      <w:tr w:rsidR="00C16CAB" w:rsidRPr="00A92113" w:rsidTr="00F1476F">
        <w:trPr>
          <w:trHeight w:val="1635"/>
          <w:jc w:val="center"/>
        </w:trPr>
        <w:tc>
          <w:tcPr>
            <w:tcW w:w="2532" w:type="dxa"/>
          </w:tcPr>
          <w:p w:rsidR="00C16CAB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«</w:t>
            </w:r>
            <w:r w:rsidRPr="00A92113">
              <w:rPr>
                <w:b/>
                <w:bCs/>
                <w:iCs/>
              </w:rPr>
              <w:t xml:space="preserve">Уголок </w:t>
            </w:r>
          </w:p>
          <w:p w:rsidR="00C16CAB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Cs/>
                <w:iCs/>
              </w:rPr>
            </w:pPr>
            <w:proofErr w:type="spellStart"/>
            <w:r w:rsidRPr="00A92113">
              <w:rPr>
                <w:b/>
                <w:bCs/>
                <w:iCs/>
              </w:rPr>
              <w:t>эксприментирования</w:t>
            </w:r>
            <w:proofErr w:type="spellEnd"/>
            <w:r>
              <w:rPr>
                <w:b/>
                <w:bCs/>
                <w:iCs/>
              </w:rPr>
              <w:t>»</w:t>
            </w:r>
            <w:r w:rsidRPr="00A92113">
              <w:rPr>
                <w:bCs/>
                <w:iCs/>
              </w:rPr>
              <w:t xml:space="preserve">  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Cs/>
                <w:color w:val="000000"/>
              </w:rPr>
            </w:pPr>
            <w:r w:rsidRPr="00A92113">
              <w:rPr>
                <w:bCs/>
                <w:iCs/>
              </w:rPr>
              <w:t>(центр науки и естествознания)</w:t>
            </w:r>
          </w:p>
        </w:tc>
        <w:tc>
          <w:tcPr>
            <w:tcW w:w="7350" w:type="dxa"/>
          </w:tcPr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rPr>
                <w:bCs/>
                <w:i/>
                <w:iCs/>
              </w:rPr>
              <w:t xml:space="preserve">Влияние на развитие. </w:t>
            </w:r>
            <w:r w:rsidRPr="00A92113">
              <w:t>В этом центре воспитатели могут решать следующие важные образовательные задачи: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развитие представлений о физических качествах предметов и явлений;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развитие тактильной чувствительности пальцев рук;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формирование элементарных математических представлений и форме, размерах, объеме, величинах, времени, о причине и следствии;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развитие восприятия различных цветов, вкусов, запахов;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развитие речи и других коммуникативных навыков;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умение размышлять, сопоставлять, формулировать вопросы, делать собственные выводы;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обогащение эмоциональных переживаний ребенка;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213"/>
              <w:jc w:val="both"/>
            </w:pPr>
            <w:r w:rsidRPr="00A92113">
              <w:t>• обеспечение социального развития детей в процессе учебного взаимодействия.</w:t>
            </w:r>
          </w:p>
        </w:tc>
      </w:tr>
      <w:tr w:rsidR="00C16CAB" w:rsidRPr="00A92113" w:rsidTr="00F1476F">
        <w:trPr>
          <w:trHeight w:val="1635"/>
          <w:jc w:val="center"/>
        </w:trPr>
        <w:tc>
          <w:tcPr>
            <w:tcW w:w="2532" w:type="dxa"/>
          </w:tcPr>
          <w:p w:rsidR="00C16CAB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</w:t>
            </w:r>
            <w:r w:rsidRPr="00A92113">
              <w:rPr>
                <w:b/>
                <w:bCs/>
                <w:iCs/>
              </w:rPr>
              <w:t xml:space="preserve">Уголок 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Cs/>
                <w:iCs/>
              </w:rPr>
            </w:pPr>
            <w:r w:rsidRPr="00A92113">
              <w:rPr>
                <w:b/>
                <w:bCs/>
                <w:iCs/>
              </w:rPr>
              <w:t>конструирования</w:t>
            </w:r>
            <w:r>
              <w:rPr>
                <w:bCs/>
                <w:iCs/>
              </w:rPr>
              <w:t>»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Cs/>
                <w:color w:val="000000"/>
              </w:rPr>
            </w:pPr>
            <w:r w:rsidRPr="00A92113">
              <w:rPr>
                <w:bCs/>
                <w:iCs/>
              </w:rPr>
              <w:t>(Центр строительства)</w:t>
            </w:r>
          </w:p>
        </w:tc>
        <w:tc>
          <w:tcPr>
            <w:tcW w:w="7350" w:type="dxa"/>
          </w:tcPr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rPr>
                <w:bCs/>
                <w:i/>
                <w:iCs/>
              </w:rPr>
              <w:t xml:space="preserve">Влияние на развитие. </w:t>
            </w:r>
            <w:r w:rsidRPr="00A92113">
              <w:rPr>
                <w:i/>
                <w:iCs/>
              </w:rPr>
              <w:t xml:space="preserve">Речевое развитие. </w:t>
            </w:r>
            <w:r w:rsidRPr="00A92113">
              <w:t>В процессе строительства создается много возможностей для расширения словаря ребенка. Это происходит в процессе постройки и называния сооружений, при обсуждении того, что построено, описании форм и размеров блоков, обсуждении плана будущей постройки со сверстниками. Развитие связной речи происходит при рассказах о созданной конструкции, при проведении сравнений, описании дальнейших строительных замыслов. Здесь начинаются первые пробы функционального письма, когда дети изготавливают для своих построек вывески и обозначения.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rPr>
                <w:i/>
                <w:iCs/>
              </w:rPr>
              <w:t xml:space="preserve">Развитие социальных навыков. </w:t>
            </w:r>
            <w:r w:rsidRPr="00A92113">
              <w:t>Социальные навыки при работе с конструктором приобретаются, когда ребенок строит что-то бок о бок со сверстником, наблюдает и воспроизводит работу другого, когда строит с несколькими партнёрами вместе, споря и соглашаясь, совместно планируя и реализуя замысел, вместе используя конструкцию и позволяя использовать её другим, участвуя в сюжетно-ролевой игре, которая развертывается вокруг постройки.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rPr>
                <w:i/>
                <w:iCs/>
              </w:rPr>
              <w:t xml:space="preserve">Развитие элементарных математических представлений. </w:t>
            </w:r>
            <w:r w:rsidRPr="00A92113">
              <w:t>Действуя с элементами конструктора, дети осваивают понятия: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393"/>
              <w:jc w:val="both"/>
            </w:pPr>
            <w:r w:rsidRPr="00A92113">
              <w:t>• размер, форма, вес, высота, толщина, соотношение, направление,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393"/>
              <w:jc w:val="both"/>
            </w:pPr>
            <w:r w:rsidRPr="00A92113">
              <w:t xml:space="preserve"> пространство, образец;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393"/>
              <w:jc w:val="both"/>
            </w:pPr>
            <w:r w:rsidRPr="00A92113">
              <w:t>• наблюдение, классификация, составление планов, предположения;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393"/>
              <w:jc w:val="both"/>
            </w:pPr>
            <w:r w:rsidRPr="00A92113">
              <w:t>• разное употребление одного и того же объекта (горизонтально, вертикально);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393"/>
              <w:jc w:val="both"/>
            </w:pPr>
            <w:r w:rsidRPr="00A92113">
              <w:t>• равновесие, баланс, устойчивость;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393"/>
              <w:jc w:val="both"/>
            </w:pPr>
            <w:r w:rsidRPr="00A92113">
              <w:t>• измерение, счет;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393"/>
              <w:jc w:val="both"/>
            </w:pPr>
            <w:r w:rsidRPr="00A92113">
              <w:t>• сходство, различие;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393"/>
              <w:jc w:val="both"/>
            </w:pPr>
            <w:r w:rsidRPr="00A92113">
              <w:t>• равенство (два половинных блока равняются одному полному);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393"/>
              <w:jc w:val="both"/>
            </w:pPr>
            <w:r w:rsidRPr="00A92113">
              <w:t>• упорядочивание по размеру или форме;</w:t>
            </w:r>
          </w:p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393"/>
              <w:jc w:val="both"/>
            </w:pPr>
            <w:r w:rsidRPr="00A92113">
              <w:t>• пробы и ошибки.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rPr>
                <w:i/>
                <w:iCs/>
              </w:rPr>
              <w:t xml:space="preserve">Развитие мелкой и крупной моторики. </w:t>
            </w:r>
            <w:r w:rsidRPr="00A92113">
              <w:t>Игры с конструктором развивают общую и тонкую моторику. Дети учатся действовать со строительными элементами разных размеров и веса, уравновешивать их. Кроме того, дети привыкают действовать в рамках заданного пространства. У них развивается точность движений, глазомер. В процессе схватывания, поднимания и взаимной подгонки элементов происходит выделение ведущей руки. Благодаря поиску тонкого равновесия совершенствуется зрительное восприятие.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rPr>
                <w:i/>
                <w:iCs/>
              </w:rPr>
              <w:t xml:space="preserve">Развитие представлений о социальном окружении. </w:t>
            </w:r>
            <w:r w:rsidRPr="00A92113">
              <w:t>Играя с конструктором, дети расширяют свои знания путем схематического его отображения. Изучение самих элементов конструктора – хороший способ узнать совместно с другими детьми о свойствах дерева, о том, как элементы делаются и почему важно стандартное измерение. Дети получают представление о важности взаимозависимости людей, о самих людях и их работе.</w:t>
            </w:r>
          </w:p>
        </w:tc>
      </w:tr>
      <w:tr w:rsidR="00C16CAB" w:rsidRPr="00A92113" w:rsidTr="00857AB1">
        <w:trPr>
          <w:trHeight w:val="5198"/>
          <w:jc w:val="center"/>
        </w:trPr>
        <w:tc>
          <w:tcPr>
            <w:tcW w:w="2532" w:type="dxa"/>
          </w:tcPr>
          <w:p w:rsidR="00C16CAB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«Спортивный 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уголок»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Cs/>
                <w:iCs/>
              </w:rPr>
            </w:pPr>
            <w:r w:rsidRPr="00A92113">
              <w:rPr>
                <w:bCs/>
                <w:iCs/>
              </w:rPr>
              <w:t>(Центр двигательной активности)</w:t>
            </w:r>
          </w:p>
        </w:tc>
        <w:tc>
          <w:tcPr>
            <w:tcW w:w="7350" w:type="dxa"/>
          </w:tcPr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bCs/>
                <w:iCs/>
              </w:rPr>
            </w:pPr>
            <w:r w:rsidRPr="00A92113">
              <w:rPr>
                <w:bCs/>
                <w:iCs/>
              </w:rPr>
              <w:t xml:space="preserve">Развитие физических качеств, формирование о различных видах спорта,  становление ценностей здорового образа жизни. 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bCs/>
                <w:iCs/>
              </w:rPr>
            </w:pPr>
            <w:r w:rsidRPr="00A92113">
              <w:t xml:space="preserve">В каждой группе имеются физкультурные центры, где достаточно много места для подвижных игр, упражнений. Все они оснащены различным оборудованием, соответственно возрастными особенностями и программными задачами: мячи разных размеров, скакалки, гантели, </w:t>
            </w:r>
            <w:proofErr w:type="spellStart"/>
            <w:r w:rsidRPr="00A92113">
              <w:t>кольцебросы</w:t>
            </w:r>
            <w:proofErr w:type="spellEnd"/>
            <w:r w:rsidRPr="00A92113">
              <w:t>, ленточки, гимнастические доски, навесные мишени, мешочки с грузом малые, канаты, используют нестандартное оборудование для занятий по физической культуре, закаливающих и профилактических мероприятий: разнообразные массажные коврики, ребристые напольные доски, различные тренажеры для профилактики плоскостопия, «гантели» из пластмассовых бутылок, мешочки с крупами, песком и многое другое. В каждой группе имеются картотеки подвижных игр, физических упражнений, физкультурных минуток,  комплексы дыхательных, пальчиковых, корригирующих гимнастик, закаливающих мероприятий, игры на развитие эмоционально – личностной сферы детей.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bCs/>
                <w:iCs/>
              </w:rPr>
            </w:pPr>
            <w:r w:rsidRPr="00A92113">
              <w:t>Дополнительно в группах раннего возраста  имеются горки, игрушки-каталки, манежи, нетрадиционное физкультурное оборудование.</w:t>
            </w:r>
          </w:p>
        </w:tc>
      </w:tr>
      <w:tr w:rsidR="00C16CAB" w:rsidRPr="00A92113" w:rsidTr="00F1476F">
        <w:trPr>
          <w:trHeight w:val="1635"/>
          <w:jc w:val="center"/>
        </w:trPr>
        <w:tc>
          <w:tcPr>
            <w:tcW w:w="2532" w:type="dxa"/>
          </w:tcPr>
          <w:p w:rsidR="00C16CAB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A92113">
              <w:rPr>
                <w:b/>
                <w:bCs/>
              </w:rPr>
              <w:t xml:space="preserve">«Работающие» 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</w:rPr>
            </w:pPr>
            <w:r w:rsidRPr="00A92113">
              <w:rPr>
                <w:b/>
                <w:bCs/>
              </w:rPr>
              <w:t>стенды</w:t>
            </w:r>
          </w:p>
        </w:tc>
        <w:tc>
          <w:tcPr>
            <w:tcW w:w="7350" w:type="dxa"/>
          </w:tcPr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t>В группах могут расположены следующие плакаты, носящие названия: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t>1) «Наше солнышко», «Звезда недели», «Ты – самый лучший». Такого рода стенды особенно любимы детьми, ведь это что-то вроде взрослой доски почёта. По итогам выбора за неделю победитель получает право дать интервью о своих пристрастиях и интересах. Безусловно, воспитатели регулируют ситуацию так, чтобы каждый ребёнок в течение года имел возможность побывать победителем.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t>2) «Наши дни рождения» (на каждом из которых приклеены фотография ребенка и надпись с датой). Служит удобным напоминанием детям о возможности поздравить именинника.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t>3) «Доска выбора», с помощью которой дети обозначают свой выбор Центра активности. В средней группе – это может быть стенд с глубокими дорожками, куда ребенок вставляет свою фигурку-гномика, в подготовительной – стенд с кармашками, куда дети вкладывают визитки со своими именами. А в самой младшей группе у ребят есть небольшие мягкие игрушки, которые они несут с собой в тот центр активности, в котором будут работать.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t>4) Каждая изучаемая тема заканчивается большим коллективным проектом, выполняемым всеми детьми, в ней постепенно накапливается материал. Такие проекты размещаются на стенах и дверях, приклеиваются на экраны батарей. Каждый ребенок находит в общей работе свой вклад, что позволяет ему демонстрировать свои достижения родителям, бабушкам и дедушкам и по праву ими гордиться. А еще такого рода работы с успехом становятся отличными наглядными пособиями, не давая детям забыть о пройденной теме. Когда старые проекты уступают место новым, то они не утрачивают своей значимости, хранятся, чтобы «поработать» в другой группе.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t>5) «Дни недели», «Части суток», «Меню», «Мы дежурим» и т.п.</w:t>
            </w:r>
          </w:p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t>6) Информация на стенде для родителей «Мы сегодня…» меняется ежедневно. Здесь в краткой форме воспитатели перечисляют основные интересные идеи и дела, а определенным цветом (заранее оговоренным) родителям пишутся подсказки о том, что можно спросить у ребенка, о чем с ним поговорить – вечером самим детям не всегда удается вспомнить про свои «давние» утренние дела. Родителям же свойственно задавать бесконечный вопрос: «Что вы сегодня делали?», - на что они получают привычный формальный ответ о прогулке, обеде или сне. Возможность пользоваться подсказками со стенда позволяет родителям и детям без труда найти общий язык в обсуждении текущих дел. Они всегда ждут новостей!</w:t>
            </w:r>
          </w:p>
        </w:tc>
      </w:tr>
      <w:tr w:rsidR="00C16CAB" w:rsidRPr="00A92113" w:rsidTr="00F1476F">
        <w:trPr>
          <w:trHeight w:val="1509"/>
          <w:jc w:val="center"/>
        </w:trPr>
        <w:tc>
          <w:tcPr>
            <w:tcW w:w="2532" w:type="dxa"/>
            <w:tcBorders>
              <w:bottom w:val="single" w:sz="4" w:space="0" w:color="auto"/>
            </w:tcBorders>
          </w:tcPr>
          <w:p w:rsidR="00C16CAB" w:rsidRPr="00A92113" w:rsidRDefault="00C16CAB" w:rsidP="00857AB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Прогулочный участок</w:t>
            </w:r>
          </w:p>
        </w:tc>
        <w:tc>
          <w:tcPr>
            <w:tcW w:w="7350" w:type="dxa"/>
            <w:tcBorders>
              <w:bottom w:val="single" w:sz="4" w:space="0" w:color="auto"/>
            </w:tcBorders>
          </w:tcPr>
          <w:p w:rsidR="00C16CAB" w:rsidRPr="00A92113" w:rsidRDefault="00C16CAB" w:rsidP="000C348D">
            <w:pPr>
              <w:spacing w:line="240" w:lineRule="atLeast"/>
              <w:ind w:hanging="16"/>
            </w:pPr>
            <w:r w:rsidRPr="00A92113">
              <w:t xml:space="preserve">Экологические клумбы, различные виды деревьев и кустарников, газоны, клумбы и цветники.  На участках имеются прогулочные беседки, постройки для занятий физическими упражнениями, песочницы, горки, качели. Для обучения правилам дорожного движения на территории детского сада есть площадка ГАИ – участок с дорожными знаками и пешеходными дорожками. Для физкультурных занятий и спортивных праздников, развлечений есть спортивная площадка со специальным оборудованием. На участках детского сада созданы все условия для игровой, трудовой, познавательной деятельности детей. </w:t>
            </w:r>
          </w:p>
        </w:tc>
      </w:tr>
      <w:tr w:rsidR="00C16CAB" w:rsidRPr="00A92113" w:rsidTr="00520B8F">
        <w:trPr>
          <w:trHeight w:val="801"/>
          <w:jc w:val="center"/>
        </w:trPr>
        <w:tc>
          <w:tcPr>
            <w:tcW w:w="9882" w:type="dxa"/>
            <w:gridSpan w:val="2"/>
            <w:tcBorders>
              <w:top w:val="single" w:sz="4" w:space="0" w:color="auto"/>
            </w:tcBorders>
          </w:tcPr>
          <w:p w:rsidR="00C16CAB" w:rsidRPr="00A92113" w:rsidRDefault="00C16CAB" w:rsidP="000C34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92113">
              <w:rPr>
                <w:b/>
              </w:rPr>
              <w:t xml:space="preserve">  </w:t>
            </w:r>
            <w:r w:rsidRPr="00A92113">
              <w:t xml:space="preserve">Помещение группы разделено на небольшие </w:t>
            </w:r>
            <w:proofErr w:type="spellStart"/>
            <w:r w:rsidRPr="00A92113">
              <w:t>субпространства</w:t>
            </w:r>
            <w:proofErr w:type="spellEnd"/>
            <w:r w:rsidRPr="00A92113">
              <w:t xml:space="preserve"> – так называемые центры активности (далее – уголки). </w:t>
            </w:r>
            <w:r w:rsidRPr="00A92113">
              <w:rPr>
                <w:i/>
              </w:rPr>
              <w:t xml:space="preserve"> </w:t>
            </w:r>
            <w:r w:rsidRPr="00A92113">
              <w:t xml:space="preserve"> Количество и организация уголков  варьируется в зависимости от возможностей помещения и возраста детей.  </w:t>
            </w:r>
          </w:p>
        </w:tc>
      </w:tr>
    </w:tbl>
    <w:p w:rsidR="00C16CAB" w:rsidRDefault="00C16CAB" w:rsidP="000C348D">
      <w:pPr>
        <w:rPr>
          <w:b/>
          <w:i/>
        </w:rPr>
      </w:pPr>
    </w:p>
    <w:p w:rsidR="00C16CAB" w:rsidRDefault="00C16CAB" w:rsidP="000C348D">
      <w:pPr>
        <w:rPr>
          <w:color w:val="FF0000"/>
        </w:rPr>
      </w:pPr>
      <w:r>
        <w:rPr>
          <w:b/>
          <w:i/>
        </w:rPr>
        <w:t>б) Часть, формируемая участниками образовательных отношений</w:t>
      </w:r>
    </w:p>
    <w:p w:rsidR="00C16CAB" w:rsidRDefault="00C16CAB" w:rsidP="000C348D">
      <w:pPr>
        <w:ind w:firstLine="708"/>
        <w:jc w:val="both"/>
        <w:rPr>
          <w:color w:val="FF0000"/>
        </w:rPr>
      </w:pPr>
    </w:p>
    <w:p w:rsidR="00C16CAB" w:rsidRDefault="00C16CAB" w:rsidP="000C348D">
      <w:pPr>
        <w:ind w:firstLine="709"/>
        <w:jc w:val="both"/>
      </w:pPr>
      <w:r>
        <w:t xml:space="preserve">Для детей с </w:t>
      </w:r>
      <w:proofErr w:type="spellStart"/>
      <w:r>
        <w:t>аллергопатологией</w:t>
      </w:r>
      <w:proofErr w:type="spellEnd"/>
      <w:r>
        <w:t xml:space="preserve"> характерны свои особенности организации РППС : </w:t>
      </w:r>
    </w:p>
    <w:p w:rsidR="00C16CAB" w:rsidRDefault="00C16CAB" w:rsidP="00781BDD">
      <w:pPr>
        <w:widowControl w:val="0"/>
        <w:numPr>
          <w:ilvl w:val="0"/>
          <w:numId w:val="42"/>
        </w:numPr>
        <w:suppressAutoHyphens/>
        <w:ind w:left="360" w:firstLine="709"/>
        <w:jc w:val="both"/>
      </w:pPr>
      <w:r>
        <w:t>наличие оздоровительных центров;</w:t>
      </w:r>
    </w:p>
    <w:p w:rsidR="00C16CAB" w:rsidRDefault="00C16CAB" w:rsidP="00781BDD">
      <w:pPr>
        <w:widowControl w:val="0"/>
        <w:numPr>
          <w:ilvl w:val="0"/>
          <w:numId w:val="42"/>
        </w:numPr>
        <w:suppressAutoHyphens/>
        <w:ind w:left="360" w:firstLine="709"/>
        <w:jc w:val="both"/>
      </w:pPr>
      <w:r>
        <w:t>подбор растений в уголке природы производится в соответствии с медицинскими требованиями;</w:t>
      </w:r>
    </w:p>
    <w:p w:rsidR="00C16CAB" w:rsidRDefault="00C16CAB" w:rsidP="00781BDD">
      <w:pPr>
        <w:widowControl w:val="0"/>
        <w:numPr>
          <w:ilvl w:val="0"/>
          <w:numId w:val="42"/>
        </w:numPr>
        <w:suppressAutoHyphens/>
        <w:ind w:left="360" w:firstLine="709"/>
        <w:jc w:val="both"/>
      </w:pPr>
      <w:r>
        <w:t>наличие жалюзи в спальных комнатах, в групповых помещениях - узких ламбрекенов;</w:t>
      </w:r>
    </w:p>
    <w:p w:rsidR="00C16CAB" w:rsidRDefault="00C16CAB" w:rsidP="00781BDD">
      <w:pPr>
        <w:widowControl w:val="0"/>
        <w:numPr>
          <w:ilvl w:val="0"/>
          <w:numId w:val="42"/>
        </w:numPr>
        <w:suppressAutoHyphens/>
        <w:ind w:left="360" w:firstLine="709"/>
        <w:jc w:val="both"/>
      </w:pPr>
      <w:r>
        <w:t xml:space="preserve">постельные комплекты (подушка, одеяло) приобретаются с наполнителем </w:t>
      </w:r>
      <w:proofErr w:type="spellStart"/>
      <w:r>
        <w:t>холофайбер</w:t>
      </w:r>
      <w:proofErr w:type="spellEnd"/>
      <w:r>
        <w:t xml:space="preserve"> или </w:t>
      </w:r>
      <w:proofErr w:type="spellStart"/>
      <w:r>
        <w:t>синтепон</w:t>
      </w:r>
      <w:proofErr w:type="spellEnd"/>
      <w:r>
        <w:t>;</w:t>
      </w:r>
    </w:p>
    <w:p w:rsidR="00C16CAB" w:rsidRDefault="00C16CAB" w:rsidP="00781BDD">
      <w:pPr>
        <w:widowControl w:val="0"/>
        <w:numPr>
          <w:ilvl w:val="0"/>
          <w:numId w:val="42"/>
        </w:numPr>
        <w:suppressAutoHyphens/>
        <w:ind w:left="360" w:firstLine="709"/>
        <w:jc w:val="both"/>
      </w:pPr>
      <w:r>
        <w:t xml:space="preserve">наличие магнитофонов в групповых помещениях с фонотекой </w:t>
      </w:r>
      <w:proofErr w:type="spellStart"/>
      <w:r>
        <w:t>коррекционно</w:t>
      </w:r>
      <w:proofErr w:type="spellEnd"/>
      <w:r>
        <w:t xml:space="preserve"> – развивающей направленности;</w:t>
      </w:r>
    </w:p>
    <w:p w:rsidR="00C16CAB" w:rsidRDefault="00C16CAB" w:rsidP="00781BDD">
      <w:pPr>
        <w:widowControl w:val="0"/>
        <w:numPr>
          <w:ilvl w:val="0"/>
          <w:numId w:val="42"/>
        </w:numPr>
        <w:suppressAutoHyphens/>
        <w:ind w:left="360" w:firstLine="709"/>
        <w:jc w:val="both"/>
      </w:pPr>
      <w:r>
        <w:t>наличие электронных воздухоочистителей «</w:t>
      </w:r>
      <w:proofErr w:type="spellStart"/>
      <w:r>
        <w:t>Супер-Плюс-Турбо</w:t>
      </w:r>
      <w:proofErr w:type="spellEnd"/>
      <w:r>
        <w:t>».</w:t>
      </w:r>
    </w:p>
    <w:p w:rsidR="00C16CAB" w:rsidRPr="005D7749" w:rsidRDefault="00C16CAB" w:rsidP="00520B8F">
      <w:pPr>
        <w:ind w:firstLine="708"/>
        <w:jc w:val="both"/>
      </w:pPr>
      <w:r>
        <w:t>Также  обеспечена как общим, так и специфичным материалом для девочек и мальчиков.</w:t>
      </w:r>
      <w:r>
        <w:rPr>
          <w:color w:val="000000"/>
          <w:spacing w:val="-12"/>
        </w:rPr>
        <w:t xml:space="preserve"> </w:t>
      </w:r>
    </w:p>
    <w:p w:rsidR="00C16CAB" w:rsidRPr="00A92113" w:rsidRDefault="00C16CAB" w:rsidP="000C348D">
      <w:pPr>
        <w:rPr>
          <w:b/>
          <w:bCs/>
        </w:rPr>
      </w:pPr>
    </w:p>
    <w:p w:rsidR="00C16CAB" w:rsidRPr="00781BDD" w:rsidRDefault="00C16CAB" w:rsidP="00781BDD">
      <w:pPr>
        <w:rPr>
          <w:b/>
          <w:sz w:val="28"/>
          <w:szCs w:val="28"/>
        </w:rPr>
      </w:pPr>
      <w:r w:rsidRPr="00781BDD">
        <w:rPr>
          <w:b/>
          <w:sz w:val="28"/>
          <w:szCs w:val="28"/>
        </w:rPr>
        <w:t>3.8.Особенности традиционных событий и мероприятий</w:t>
      </w:r>
    </w:p>
    <w:p w:rsidR="00C16CAB" w:rsidRDefault="00C16CAB" w:rsidP="00781BDD">
      <w:pPr>
        <w:ind w:firstLine="709"/>
        <w:jc w:val="both"/>
      </w:pPr>
      <w:r w:rsidRPr="00A92113">
        <w:t>Важным компонентом работы нашего детского сада является традиции,  праздники, мероприятия.</w:t>
      </w:r>
    </w:p>
    <w:p w:rsidR="00C16CAB" w:rsidRDefault="00C16CAB" w:rsidP="00781BDD">
      <w:pPr>
        <w:ind w:firstLine="709"/>
        <w:jc w:val="both"/>
      </w:pPr>
      <w:r w:rsidRPr="00A92113">
        <w:t>Праздники и развлечения —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</w:t>
      </w:r>
    </w:p>
    <w:p w:rsidR="00C16CAB" w:rsidRDefault="00C16CAB" w:rsidP="00781BDD">
      <w:pPr>
        <w:ind w:firstLine="709"/>
        <w:jc w:val="both"/>
      </w:pPr>
      <w:r w:rsidRPr="00A92113">
        <w:t>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</w:t>
      </w:r>
    </w:p>
    <w:p w:rsidR="00C16CAB" w:rsidRPr="00520B8F" w:rsidRDefault="00C16CAB" w:rsidP="00781BDD">
      <w:pPr>
        <w:ind w:firstLine="709"/>
        <w:jc w:val="both"/>
      </w:pPr>
      <w:r w:rsidRPr="00A92113">
        <w:t>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планомерно и систематически, не нарушая общего ритма жизни детского сада.</w:t>
      </w:r>
    </w:p>
    <w:p w:rsidR="00C16CAB" w:rsidRPr="00A92113" w:rsidRDefault="00C16CAB" w:rsidP="003735B1">
      <w:pPr>
        <w:jc w:val="both"/>
        <w:rPr>
          <w:b/>
          <w:i/>
        </w:rPr>
      </w:pPr>
      <w:r w:rsidRPr="00A92113">
        <w:rPr>
          <w:b/>
          <w:i/>
        </w:rPr>
        <w:t>А) Обязательная часть</w:t>
      </w:r>
    </w:p>
    <w:p w:rsidR="00C16CAB" w:rsidRPr="00A92113" w:rsidRDefault="00C16CAB" w:rsidP="00781BDD">
      <w:pPr>
        <w:ind w:firstLine="709"/>
        <w:jc w:val="both"/>
        <w:rPr>
          <w:b/>
          <w:color w:val="FF0000"/>
        </w:rPr>
      </w:pPr>
      <w:r w:rsidRPr="00A92113">
        <w:t xml:space="preserve">За основу взят примерный перечень событий, праздников, мероприятий примерной программы дошкольного образования «От рождения до школы» под редакцией Н.Е. </w:t>
      </w:r>
      <w:proofErr w:type="spellStart"/>
      <w:r w:rsidRPr="00A92113">
        <w:t>Вераксы</w:t>
      </w:r>
      <w:proofErr w:type="spellEnd"/>
      <w:r w:rsidRPr="00A92113">
        <w:t xml:space="preserve">, Т.С. Комаровой, М.А. Васильевой  </w:t>
      </w:r>
      <w:r w:rsidRPr="00D87FA3">
        <w:t xml:space="preserve"> </w:t>
      </w:r>
      <w:r w:rsidR="002F7DDB">
        <w:rPr>
          <w:b/>
        </w:rPr>
        <w:t>(Приложение № 12</w:t>
      </w:r>
      <w:r w:rsidRPr="00D87FA3">
        <w:rPr>
          <w:b/>
        </w:rPr>
        <w:t>)</w:t>
      </w:r>
    </w:p>
    <w:p w:rsidR="00C16CAB" w:rsidRPr="00A92113" w:rsidRDefault="00C16CAB" w:rsidP="003735B1">
      <w:pPr>
        <w:jc w:val="both"/>
      </w:pPr>
    </w:p>
    <w:p w:rsidR="00C16CAB" w:rsidRPr="00A92113" w:rsidRDefault="00C16CAB" w:rsidP="003735B1">
      <w:pPr>
        <w:jc w:val="center"/>
        <w:rPr>
          <w:b/>
        </w:rPr>
      </w:pPr>
      <w:r w:rsidRPr="00A92113">
        <w:rPr>
          <w:b/>
        </w:rPr>
        <w:t>Праздничный календарь ДОУ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544"/>
        <w:gridCol w:w="2126"/>
        <w:gridCol w:w="1843"/>
        <w:gridCol w:w="1383"/>
      </w:tblGrid>
      <w:tr w:rsidR="00C16CAB" w:rsidRPr="00A92113" w:rsidTr="00B63A4C">
        <w:tc>
          <w:tcPr>
            <w:tcW w:w="993" w:type="dxa"/>
            <w:vMerge w:val="restar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Часть программы</w:t>
            </w:r>
          </w:p>
        </w:tc>
        <w:tc>
          <w:tcPr>
            <w:tcW w:w="3544" w:type="dxa"/>
            <w:vMerge w:val="restar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Праздник</w:t>
            </w:r>
          </w:p>
        </w:tc>
        <w:tc>
          <w:tcPr>
            <w:tcW w:w="2126" w:type="dxa"/>
            <w:vMerge w:val="restart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3226" w:type="dxa"/>
            <w:gridSpan w:val="2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16CAB" w:rsidRPr="00A92113" w:rsidTr="00B63A4C">
        <w:tc>
          <w:tcPr>
            <w:tcW w:w="993" w:type="dxa"/>
            <w:vMerge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Музыкальный, спортивный  зал</w:t>
            </w:r>
          </w:p>
        </w:tc>
        <w:tc>
          <w:tcPr>
            <w:tcW w:w="138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Группа</w:t>
            </w: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День знаний</w:t>
            </w:r>
          </w:p>
        </w:tc>
        <w:tc>
          <w:tcPr>
            <w:tcW w:w="2126" w:type="dxa"/>
          </w:tcPr>
          <w:p w:rsidR="00C16CAB" w:rsidRDefault="00C16CAB" w:rsidP="00B63A4C">
            <w:pPr>
              <w:jc w:val="center"/>
            </w:pPr>
            <w:r w:rsidRPr="00A92113">
              <w:t xml:space="preserve">Старшие, </w:t>
            </w:r>
          </w:p>
          <w:p w:rsidR="00C16CAB" w:rsidRPr="00A92113" w:rsidRDefault="00C16CAB" w:rsidP="00B63A4C">
            <w:pPr>
              <w:jc w:val="center"/>
            </w:pPr>
            <w:r w:rsidRPr="00A92113">
              <w:t>подготовительные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День рождение группы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Все группы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День дошкольного работника</w:t>
            </w:r>
          </w:p>
        </w:tc>
        <w:tc>
          <w:tcPr>
            <w:tcW w:w="2126" w:type="dxa"/>
          </w:tcPr>
          <w:p w:rsidR="00C16CAB" w:rsidRDefault="00C16CAB" w:rsidP="00B63A4C">
            <w:pPr>
              <w:jc w:val="center"/>
            </w:pPr>
            <w:r w:rsidRPr="00A92113">
              <w:t xml:space="preserve">Старшие, </w:t>
            </w:r>
          </w:p>
          <w:p w:rsidR="00C16CAB" w:rsidRPr="00A92113" w:rsidRDefault="00C16CAB" w:rsidP="00B63A4C">
            <w:pPr>
              <w:jc w:val="center"/>
            </w:pPr>
            <w:r w:rsidRPr="00A92113">
              <w:t>подготовительные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День пожилого человека</w:t>
            </w:r>
          </w:p>
        </w:tc>
        <w:tc>
          <w:tcPr>
            <w:tcW w:w="2126" w:type="dxa"/>
          </w:tcPr>
          <w:p w:rsidR="00C16CAB" w:rsidRDefault="00C16CAB" w:rsidP="00B63A4C">
            <w:pPr>
              <w:jc w:val="center"/>
            </w:pPr>
            <w:r w:rsidRPr="00A92113">
              <w:t xml:space="preserve">Старшие, </w:t>
            </w:r>
          </w:p>
          <w:p w:rsidR="00C16CAB" w:rsidRPr="00A92113" w:rsidRDefault="00C16CAB" w:rsidP="00B63A4C">
            <w:pPr>
              <w:jc w:val="center"/>
            </w:pPr>
            <w:r w:rsidRPr="00A92113">
              <w:t>подготовительные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Осенний праздник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Все группы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  <w:r w:rsidRPr="00A92113">
              <w:t>Ранний возраст без родителей</w:t>
            </w: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Новый год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Все группы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  <w:r w:rsidRPr="00A92113">
              <w:t>Ранний возраст без родителей</w:t>
            </w: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Прощание с елкой. Святки.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Все группы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Зимние Олимпийские игры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Средние, старшие, подготовительные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Масленица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Все группы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Средние, старшие, подготовительные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8 Марта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Все группы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  <w:r w:rsidRPr="00A92113">
              <w:t>Ранний возраст без родителей</w:t>
            </w: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Театральный фестиваль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Все группы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1 Апреля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Все группы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День космонавтики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Все группы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День Победы</w:t>
            </w:r>
          </w:p>
        </w:tc>
        <w:tc>
          <w:tcPr>
            <w:tcW w:w="2126" w:type="dxa"/>
          </w:tcPr>
          <w:p w:rsidR="00C16CAB" w:rsidRDefault="00C16CAB" w:rsidP="00B63A4C">
            <w:pPr>
              <w:jc w:val="center"/>
            </w:pPr>
            <w:r w:rsidRPr="00A92113">
              <w:t xml:space="preserve">Старшие, </w:t>
            </w:r>
          </w:p>
          <w:p w:rsidR="00C16CAB" w:rsidRPr="00A92113" w:rsidRDefault="00C16CAB" w:rsidP="00B63A4C">
            <w:pPr>
              <w:jc w:val="center"/>
            </w:pPr>
            <w:r w:rsidRPr="00A92113">
              <w:t>подготовительные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Выпускной бал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Подготовительные к школе группы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День Защиты детей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Все группы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Вот и стали мы на год взрослее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Все группы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</w:tr>
      <w:tr w:rsidR="00C16CAB" w:rsidRPr="00A92113" w:rsidTr="00B63A4C">
        <w:tc>
          <w:tcPr>
            <w:tcW w:w="993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544" w:type="dxa"/>
          </w:tcPr>
          <w:p w:rsidR="00C16CAB" w:rsidRPr="00B63A4C" w:rsidRDefault="00C16CAB" w:rsidP="00B63A4C">
            <w:pPr>
              <w:jc w:val="center"/>
              <w:rPr>
                <w:b/>
              </w:rPr>
            </w:pPr>
            <w:r w:rsidRPr="00B63A4C">
              <w:rPr>
                <w:b/>
                <w:sz w:val="22"/>
                <w:szCs w:val="22"/>
              </w:rPr>
              <w:t>Летние Олимпийские игры</w:t>
            </w:r>
          </w:p>
        </w:tc>
        <w:tc>
          <w:tcPr>
            <w:tcW w:w="2126" w:type="dxa"/>
          </w:tcPr>
          <w:p w:rsidR="00C16CAB" w:rsidRPr="00A92113" w:rsidRDefault="00C16CAB" w:rsidP="00B63A4C">
            <w:pPr>
              <w:jc w:val="center"/>
            </w:pPr>
            <w:r w:rsidRPr="00A92113">
              <w:t>Средние, старшие, подготовительные</w:t>
            </w:r>
          </w:p>
        </w:tc>
        <w:tc>
          <w:tcPr>
            <w:tcW w:w="1843" w:type="dxa"/>
          </w:tcPr>
          <w:p w:rsidR="00C16CAB" w:rsidRPr="00A92113" w:rsidRDefault="00C16CAB" w:rsidP="00B63A4C">
            <w:pPr>
              <w:jc w:val="center"/>
            </w:pPr>
            <w:r w:rsidRPr="00A92113">
              <w:t>*</w:t>
            </w:r>
          </w:p>
        </w:tc>
        <w:tc>
          <w:tcPr>
            <w:tcW w:w="1383" w:type="dxa"/>
          </w:tcPr>
          <w:p w:rsidR="00C16CAB" w:rsidRPr="00A92113" w:rsidRDefault="00C16CAB" w:rsidP="00B63A4C">
            <w:pPr>
              <w:jc w:val="center"/>
            </w:pPr>
          </w:p>
        </w:tc>
      </w:tr>
    </w:tbl>
    <w:p w:rsidR="002F7DDB" w:rsidRDefault="002F7DDB" w:rsidP="00536281">
      <w:pPr>
        <w:spacing w:line="100" w:lineRule="atLeast"/>
        <w:rPr>
          <w:b/>
          <w:color w:val="000000"/>
          <w:sz w:val="28"/>
          <w:szCs w:val="28"/>
        </w:rPr>
      </w:pPr>
    </w:p>
    <w:p w:rsidR="00C16CAB" w:rsidRPr="00781BDD" w:rsidRDefault="00C16CAB" w:rsidP="00520B8F">
      <w:pPr>
        <w:spacing w:line="100" w:lineRule="atLeast"/>
        <w:ind w:firstLine="709"/>
        <w:jc w:val="center"/>
        <w:rPr>
          <w:color w:val="000000"/>
        </w:rPr>
      </w:pPr>
      <w:r w:rsidRPr="00781BDD">
        <w:rPr>
          <w:b/>
          <w:color w:val="000000"/>
        </w:rPr>
        <w:t>Комплексно-тематическое планирование</w:t>
      </w:r>
    </w:p>
    <w:p w:rsidR="00C16CAB" w:rsidRPr="00781BDD" w:rsidRDefault="00C16CAB" w:rsidP="00520B8F">
      <w:pPr>
        <w:spacing w:line="100" w:lineRule="atLeast"/>
        <w:ind w:firstLine="709"/>
        <w:rPr>
          <w:color w:val="000000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774"/>
        <w:gridCol w:w="2128"/>
        <w:gridCol w:w="1984"/>
        <w:gridCol w:w="2125"/>
        <w:gridCol w:w="2715"/>
      </w:tblGrid>
      <w:tr w:rsidR="00C16CAB" w:rsidRPr="00781BDD" w:rsidTr="004C1667">
        <w:trPr>
          <w:cantSplit/>
          <w:trHeight w:val="27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520B8F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b/>
                <w:color w:val="000000"/>
              </w:rPr>
              <w:t>Младшая</w:t>
            </w:r>
          </w:p>
          <w:p w:rsidR="00C16CAB" w:rsidRPr="00781BDD" w:rsidRDefault="00C16CAB" w:rsidP="00520B8F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b/>
                <w:color w:val="000000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b/>
                <w:color w:val="000000"/>
              </w:rPr>
              <w:t>Средняя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b/>
                <w:color w:val="000000"/>
              </w:rPr>
              <w:t>группа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b/>
                <w:color w:val="000000"/>
              </w:rPr>
              <w:t>Старшая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b/>
                <w:color w:val="000000"/>
              </w:rPr>
              <w:t>группа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b/>
                <w:color w:val="000000"/>
              </w:rPr>
              <w:t>Подготовительная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b/>
                <w:color w:val="000000"/>
              </w:rPr>
              <w:t>группа</w:t>
            </w:r>
          </w:p>
        </w:tc>
      </w:tr>
      <w:tr w:rsidR="00C16CAB" w:rsidRPr="00781BDD" w:rsidTr="00781BDD">
        <w:trPr>
          <w:cantSplit/>
          <w:trHeight w:val="570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pacing w:line="100" w:lineRule="atLeast"/>
              <w:ind w:left="113" w:right="113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«Я и детский сад»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«Я и детский сад»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«Я и детский сад»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«Здравствуй, школа!»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«Я и моя семья»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«Я и моя семья»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«Я и моя семья»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«Я и моя семья»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(родословная)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«Мой город»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«Мой город»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«Я в моем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городе»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Проект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«Дом, в котором мы живем»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«Дары осени»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«Дары осени»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«Уборка урожая»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«Уборка урожая»</w:t>
            </w:r>
          </w:p>
        </w:tc>
      </w:tr>
      <w:tr w:rsidR="00C16CAB" w:rsidRPr="00781BDD" w:rsidTr="00781BDD">
        <w:trPr>
          <w:cantSplit/>
          <w:trHeight w:val="700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pacing w:line="100" w:lineRule="atLeast"/>
              <w:ind w:left="113" w:right="113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октябрь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«Что нам осень принесла?»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«Осенняя пора, очей очарованье!»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«Осенняя пора, очей очарованье!»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«Осенняя пора, очей очарованье!»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</w:t>
            </w:r>
            <w:proofErr w:type="spellStart"/>
            <w:r w:rsidRPr="00781BDD">
              <w:rPr>
                <w:color w:val="000000"/>
              </w:rPr>
              <w:t>Нехворайка</w:t>
            </w:r>
            <w:proofErr w:type="spellEnd"/>
            <w:r w:rsidRPr="00781BDD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</w:t>
            </w:r>
            <w:proofErr w:type="spellStart"/>
            <w:r w:rsidRPr="00781BDD">
              <w:rPr>
                <w:color w:val="000000"/>
              </w:rPr>
              <w:t>Нехворайка</w:t>
            </w:r>
            <w:proofErr w:type="spellEnd"/>
            <w:r w:rsidRPr="00781BDD">
              <w:rPr>
                <w:color w:val="000000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«Познай себя»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«Познай себя»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«Птицы»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«Летят </w:t>
            </w:r>
          </w:p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Перелетные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 птицы»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«Летят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перелетные птицы»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«Летят перелетные птицы»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«Дикие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животные»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«Дикие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животные»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«Дикие  и домашние животные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«Дикие животные нашей полосы и </w:t>
            </w:r>
          </w:p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животные Крайнего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Севера»</w:t>
            </w:r>
          </w:p>
        </w:tc>
      </w:tr>
      <w:tr w:rsidR="00C16CAB" w:rsidRPr="00781BDD" w:rsidTr="00781BDD">
        <w:trPr>
          <w:cantSplit/>
          <w:trHeight w:val="1134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pacing w:line="100" w:lineRule="atLeast"/>
              <w:ind w:left="113" w:right="113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ноябрь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«Домашние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животные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«Домашние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животные»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«Моя – Родина» - День народного единства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«Моя – Родина» - День народного единства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«Транспорт»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«Транспорт»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«Транспорт»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«Транспорт»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«Неделя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«Неделя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безопасности»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«Неделя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безопасности»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«Неделя безопасности»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«Промыслы»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(дымковская игрушка, матрешка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(фольклор)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«Промыслы»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(дымковская игрушка, матрешка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(фольклор)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«Промыслы»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(Городец, </w:t>
            </w:r>
            <w:proofErr w:type="spellStart"/>
            <w:r w:rsidRPr="00781BDD">
              <w:rPr>
                <w:color w:val="000000"/>
              </w:rPr>
              <w:t>Полхов</w:t>
            </w:r>
            <w:proofErr w:type="spellEnd"/>
            <w:r w:rsidRPr="00781BDD">
              <w:rPr>
                <w:color w:val="000000"/>
              </w:rPr>
              <w:t xml:space="preserve"> – Майдан,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Гжель)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«Промыслы»</w:t>
            </w:r>
          </w:p>
        </w:tc>
      </w:tr>
      <w:tr w:rsidR="00C16CAB" w:rsidRPr="00781BDD" w:rsidTr="00781BDD">
        <w:trPr>
          <w:cantSplit/>
          <w:trHeight w:val="1134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pacing w:line="100" w:lineRule="atLeast"/>
              <w:ind w:left="113" w:right="113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«Здравствуй, гостья – Зима!»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«Здравствуй, гостья – Зима!»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«Здравствуй,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 гостья – Зима!»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«Здравствуй, гостья – Зима!»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</w:t>
            </w:r>
            <w:proofErr w:type="spellStart"/>
            <w:r w:rsidRPr="00781BDD">
              <w:rPr>
                <w:color w:val="000000"/>
              </w:rPr>
              <w:t>Нехворайка</w:t>
            </w:r>
            <w:proofErr w:type="spellEnd"/>
            <w:r w:rsidRPr="00781BDD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</w:t>
            </w:r>
            <w:proofErr w:type="spellStart"/>
            <w:r w:rsidRPr="00781BDD">
              <w:rPr>
                <w:color w:val="000000"/>
              </w:rPr>
              <w:t>Нехворайка</w:t>
            </w:r>
            <w:proofErr w:type="spellEnd"/>
            <w:r w:rsidRPr="00781BDD">
              <w:rPr>
                <w:color w:val="000000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«Познай себя»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 Познай себя»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«Новый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«Новый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«Новый год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«Новый год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спешит к нам в дом»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спешит к нам в дом»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спешит к нам в дом»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спешит к нам в дом»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pacing w:line="100" w:lineRule="atLeast"/>
              <w:ind w:left="113" w:right="113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январь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«Зимние забавы»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«Зимние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забавы»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«Святки»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«Святки»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«Зимние заботы»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«Зимние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заботы»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«Все работы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хороши!»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«Все работы хороши!»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«Что из чего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сделано»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(мебель, посуда, одежда)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«Путешествие в прошлое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предметов»</w:t>
            </w:r>
          </w:p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(предметы –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помощники)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«Путешествие в прошлое предметов» (предметы – помощники)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«Путешествие в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прошлое предметов»</w:t>
            </w:r>
          </w:p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(предметы –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 xml:space="preserve"> помощники)</w:t>
            </w:r>
          </w:p>
        </w:tc>
      </w:tr>
      <w:tr w:rsidR="00C16CAB" w:rsidRPr="00781BDD" w:rsidTr="00781BDD">
        <w:trPr>
          <w:cantSplit/>
          <w:trHeight w:val="1134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pacing w:line="100" w:lineRule="atLeast"/>
              <w:ind w:left="113" w:right="113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февраль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«Птицы на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участке»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«Птицы в городе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«Птицы в городе, лесу» (забота о птицах)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«Дикие животные </w:t>
            </w:r>
          </w:p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нашей полосы и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животные Крайнего Севера»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«Дикие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животные»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«Дикие 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животные»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«Дикие  и </w:t>
            </w:r>
          </w:p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домашние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животные»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«Путешествие в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прошлое»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(Богатыри)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«Сказка в гости к нам пришла» (театральная неделя)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«Сказка в гости к нам пришла» (театральная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неделя)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«Сказка в гости к нам пришла»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(театральная неделя)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«Сказка в гости к нам пришла»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(театральная неделя)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«Наши любимые»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«День защитника Отечества»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«День защитника Отечества»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«День защитника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Отечества»</w:t>
            </w:r>
          </w:p>
        </w:tc>
      </w:tr>
      <w:tr w:rsidR="00C16CAB" w:rsidRPr="00781BDD" w:rsidTr="00781BDD">
        <w:trPr>
          <w:cantSplit/>
          <w:trHeight w:val="455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pacing w:line="100" w:lineRule="atLeast"/>
              <w:ind w:left="113" w:right="113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«Прощание с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 зимой»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«Прощание с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 зимой»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«Масленица»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«Масленица»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«Наши любимые»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«Наши любимые»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«Международный женский день»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«Международный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женский день»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</w:t>
            </w:r>
            <w:proofErr w:type="spellStart"/>
            <w:r w:rsidRPr="00781BDD">
              <w:rPr>
                <w:color w:val="000000"/>
              </w:rPr>
              <w:t>Нехворайка</w:t>
            </w:r>
            <w:proofErr w:type="spellEnd"/>
            <w:r w:rsidRPr="00781BDD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</w:t>
            </w:r>
            <w:proofErr w:type="spellStart"/>
            <w:r w:rsidRPr="00781BDD">
              <w:rPr>
                <w:color w:val="000000"/>
              </w:rPr>
              <w:t>Нехворайка</w:t>
            </w:r>
            <w:proofErr w:type="spellEnd"/>
            <w:r w:rsidRPr="00781BDD">
              <w:rPr>
                <w:color w:val="000000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«Познай себя»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«Познай себя»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«Солнышко и птички»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«Встреча птиц»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«Встреча птиц»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«Встреча птиц»</w:t>
            </w:r>
          </w:p>
        </w:tc>
      </w:tr>
      <w:tr w:rsidR="00C16CAB" w:rsidRPr="00781BDD" w:rsidTr="00781BDD">
        <w:trPr>
          <w:cantSplit/>
          <w:trHeight w:val="1134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pacing w:line="100" w:lineRule="atLeast"/>
              <w:ind w:left="113" w:right="113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«Ручейки весенние зазвенели весело…»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«Весна идет»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«Весна идет»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«Весна идет»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(вода и ее обитатели)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«Вода и ее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обитатели»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«Вода и ее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обитатели»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«Вода и ее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обитатели»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«Космос»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«Дикие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 животные»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«Дикие 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животные»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«Дикие  и </w:t>
            </w:r>
          </w:p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домашние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животные»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781BDD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«Дикие животные нашей полосы и животные Крайнего Севера, степи»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«Весной в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деревне»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«Весной в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деревне»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«Мой город»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(путешествие в прошлое)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Default="00C16CAB" w:rsidP="00781BDD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«Мой город» </w:t>
            </w:r>
          </w:p>
          <w:p w:rsidR="00C16CAB" w:rsidRPr="00781BDD" w:rsidRDefault="00C16CAB" w:rsidP="00781BDD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(путешествие в прошлое)</w:t>
            </w:r>
          </w:p>
        </w:tc>
      </w:tr>
      <w:tr w:rsidR="00C16CAB" w:rsidRPr="00781BDD" w:rsidTr="00781BDD">
        <w:trPr>
          <w:cantSplit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C16CAB" w:rsidRPr="00781BDD" w:rsidRDefault="00C16CAB" w:rsidP="004C1667">
            <w:pPr>
              <w:spacing w:line="100" w:lineRule="atLeast"/>
              <w:ind w:left="113" w:right="113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«Наши игрушки»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«Наши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игрушки»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«Мы жители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планеты Земля»»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«Мы жители планеты Земля»</w:t>
            </w:r>
          </w:p>
        </w:tc>
      </w:tr>
      <w:tr w:rsidR="00C16CAB" w:rsidRPr="00781BDD" w:rsidTr="004C1667">
        <w:trPr>
          <w:cantSplit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«Насекомые»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«День Победы»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«День Победы»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«День Победы»</w:t>
            </w:r>
          </w:p>
        </w:tc>
      </w:tr>
      <w:tr w:rsidR="00C16CAB" w:rsidRPr="00781BDD" w:rsidTr="004C1667">
        <w:trPr>
          <w:cantSplit/>
          <w:trHeight w:val="220"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«Здравствуй,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лето!»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«Насекомые»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«Насекомые»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«Насекомые»</w:t>
            </w:r>
          </w:p>
        </w:tc>
      </w:tr>
      <w:tr w:rsidR="00C16CAB" w:rsidRPr="00781BDD" w:rsidTr="004C1667">
        <w:trPr>
          <w:cantSplit/>
          <w:trHeight w:val="340"/>
        </w:trPr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napToGrid w:val="0"/>
              <w:spacing w:line="10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«Здравствуй,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>лето!»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CAB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color w:val="000000"/>
              </w:rPr>
              <w:t xml:space="preserve">«Здравствуй, </w:t>
            </w:r>
          </w:p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781BDD">
              <w:rPr>
                <w:color w:val="000000"/>
              </w:rPr>
              <w:t>ето!»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CAB" w:rsidRPr="00781BDD" w:rsidRDefault="00C16CAB" w:rsidP="004C1667">
            <w:pPr>
              <w:spacing w:line="100" w:lineRule="atLeast"/>
              <w:jc w:val="center"/>
            </w:pPr>
            <w:r w:rsidRPr="00781BDD">
              <w:rPr>
                <w:color w:val="000000"/>
              </w:rPr>
              <w:t>«До свиданья, детский сад!»</w:t>
            </w:r>
          </w:p>
        </w:tc>
      </w:tr>
    </w:tbl>
    <w:p w:rsidR="00C16CAB" w:rsidRPr="00781BDD" w:rsidRDefault="00C16CAB" w:rsidP="00520B8F">
      <w:pPr>
        <w:ind w:firstLine="709"/>
        <w:jc w:val="center"/>
      </w:pPr>
    </w:p>
    <w:p w:rsidR="00C16CAB" w:rsidRPr="00781BDD" w:rsidRDefault="00C16CAB" w:rsidP="00520B8F">
      <w:pPr>
        <w:ind w:firstLine="709"/>
        <w:jc w:val="center"/>
        <w:rPr>
          <w:b/>
          <w:color w:val="000000"/>
        </w:rPr>
      </w:pPr>
      <w:r w:rsidRPr="00781BDD">
        <w:rPr>
          <w:b/>
          <w:color w:val="000000"/>
        </w:rPr>
        <w:t>Комплексно тематическое планирование (ранний возраст)</w:t>
      </w:r>
    </w:p>
    <w:p w:rsidR="00C16CAB" w:rsidRPr="00781BDD" w:rsidRDefault="00C16CAB" w:rsidP="00520B8F">
      <w:pPr>
        <w:ind w:firstLine="709"/>
        <w:jc w:val="center"/>
        <w:rPr>
          <w:b/>
          <w:color w:val="000000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/>
      </w:tblPr>
      <w:tblGrid>
        <w:gridCol w:w="2093"/>
        <w:gridCol w:w="1984"/>
        <w:gridCol w:w="5514"/>
      </w:tblGrid>
      <w:tr w:rsidR="00C16CAB" w:rsidRPr="00781BDD" w:rsidTr="004C1667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1-2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«Я и детский сад»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napToGrid w:val="0"/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3-4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«Овощи и фрукты»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1-2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«Осень золотая в гости к нам пришла»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napToGrid w:val="0"/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3-4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</w:t>
            </w:r>
            <w:proofErr w:type="spellStart"/>
            <w:r w:rsidRPr="00781BDD">
              <w:rPr>
                <w:color w:val="000000"/>
              </w:rPr>
              <w:t>Нехворайка</w:t>
            </w:r>
            <w:proofErr w:type="spellEnd"/>
            <w:r w:rsidRPr="00781BDD">
              <w:rPr>
                <w:color w:val="000000"/>
              </w:rPr>
              <w:t>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1-2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«Мой город, мой дом»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napToGrid w:val="0"/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3-4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«Дикие животные»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1-2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«Здравствуй, Зимушка-зима!»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napToGrid w:val="0"/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3-4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«Новый год спешит к нам в дом»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1-2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«Зимние развлечения»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napToGrid w:val="0"/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3-4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«Птицы на участке»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1-2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«Домашние животные»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napToGrid w:val="0"/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3-4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«Народная игрушка»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1-2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«Мамин праздник»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napToGrid w:val="0"/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3-4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«Дикие животные»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1-2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«Вёснушка-весна»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napToGrid w:val="0"/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3-4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«Солнышко и птички»</w:t>
            </w:r>
          </w:p>
        </w:tc>
      </w:tr>
      <w:tr w:rsidR="00C16CAB" w:rsidRPr="00781BDD" w:rsidTr="004C1667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CAB" w:rsidRPr="00781BDD" w:rsidRDefault="00C16CAB" w:rsidP="004C1667">
            <w:pPr>
              <w:spacing w:line="100" w:lineRule="atLeast"/>
              <w:jc w:val="center"/>
              <w:rPr>
                <w:color w:val="000000"/>
              </w:rPr>
            </w:pPr>
            <w:r w:rsidRPr="00781BDD">
              <w:rPr>
                <w:b/>
                <w:color w:val="000000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color w:val="000000"/>
              </w:rPr>
            </w:pPr>
            <w:r w:rsidRPr="00781BDD">
              <w:rPr>
                <w:color w:val="000000"/>
              </w:rPr>
              <w:t>1-2 неделя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AB" w:rsidRPr="00781BDD" w:rsidRDefault="00C16CAB" w:rsidP="004C1667">
            <w:pPr>
              <w:spacing w:line="100" w:lineRule="atLeast"/>
              <w:rPr>
                <w:b/>
                <w:color w:val="000000"/>
              </w:rPr>
            </w:pPr>
            <w:r w:rsidRPr="00781BDD">
              <w:rPr>
                <w:color w:val="000000"/>
              </w:rPr>
              <w:t>«Весной в деревне»</w:t>
            </w:r>
          </w:p>
        </w:tc>
      </w:tr>
    </w:tbl>
    <w:p w:rsidR="00C16CAB" w:rsidRPr="00781BDD" w:rsidRDefault="00C16CAB" w:rsidP="003735B1"/>
    <w:p w:rsidR="00C16CAB" w:rsidRPr="00781BDD" w:rsidRDefault="00C16CAB" w:rsidP="003735B1">
      <w:pPr>
        <w:jc w:val="center"/>
        <w:rPr>
          <w:b/>
        </w:rPr>
      </w:pPr>
    </w:p>
    <w:p w:rsidR="00C16CAB" w:rsidRPr="00781BDD" w:rsidRDefault="00C16CAB" w:rsidP="003735B1">
      <w:pPr>
        <w:jc w:val="center"/>
        <w:rPr>
          <w:b/>
        </w:rPr>
      </w:pPr>
    </w:p>
    <w:p w:rsidR="00C16CAB" w:rsidRPr="00131AE3" w:rsidRDefault="00C16CAB" w:rsidP="003735B1">
      <w:pPr>
        <w:jc w:val="center"/>
        <w:rPr>
          <w:b/>
        </w:rPr>
      </w:pPr>
      <w:r w:rsidRPr="00131AE3">
        <w:rPr>
          <w:b/>
        </w:rPr>
        <w:t>ГЛОССАРИЙ</w:t>
      </w:r>
    </w:p>
    <w:p w:rsidR="00C16CAB" w:rsidRPr="00FB44E0" w:rsidRDefault="00C16CAB" w:rsidP="00520B8F">
      <w:pPr>
        <w:ind w:firstLine="709"/>
        <w:rPr>
          <w:b/>
          <w:i/>
        </w:rPr>
      </w:pPr>
      <w:r w:rsidRPr="00FB44E0">
        <w:rPr>
          <w:b/>
          <w:i/>
        </w:rPr>
        <w:t>Дошкольная педагогика и психология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Амплификация  </w:t>
      </w:r>
      <w:proofErr w:type="spellStart"/>
      <w:r w:rsidRPr="00FB44E0">
        <w:rPr>
          <w:b/>
        </w:rPr>
        <w:t>развития</w:t>
      </w:r>
      <w:r>
        <w:t>-</w:t>
      </w:r>
      <w:r w:rsidRPr="00FB44E0">
        <w:t>максимальное</w:t>
      </w:r>
      <w:proofErr w:type="spellEnd"/>
      <w:r w:rsidRPr="00FB44E0">
        <w:t xml:space="preserve">  обогащение 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C16CAB" w:rsidRPr="00FB44E0" w:rsidRDefault="00C16CAB" w:rsidP="00520B8F">
      <w:pPr>
        <w:ind w:firstLine="709"/>
        <w:jc w:val="both"/>
        <w:rPr>
          <w:b/>
        </w:rPr>
      </w:pPr>
      <w:r w:rsidRPr="00FB44E0">
        <w:rPr>
          <w:b/>
        </w:rPr>
        <w:t xml:space="preserve">Вариативность и разнообразие организационных форм дошкольного </w:t>
      </w:r>
      <w:proofErr w:type="spellStart"/>
      <w:r w:rsidRPr="00FB44E0">
        <w:rPr>
          <w:b/>
        </w:rPr>
        <w:t>образования</w:t>
      </w:r>
      <w:r>
        <w:t>-</w:t>
      </w:r>
      <w:r w:rsidRPr="00FB44E0">
        <w:t>обеспечение</w:t>
      </w:r>
      <w:proofErr w:type="spellEnd"/>
      <w:r w:rsidRPr="00FB44E0">
        <w:t xml:space="preserve"> множественности отличающихся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Вариативность содержания образовательных </w:t>
      </w:r>
      <w:proofErr w:type="spellStart"/>
      <w:r w:rsidRPr="00FB44E0">
        <w:rPr>
          <w:b/>
        </w:rPr>
        <w:t>программ</w:t>
      </w:r>
      <w:r>
        <w:t>-</w:t>
      </w:r>
      <w:r w:rsidRPr="00FB44E0">
        <w:t>обеспечение</w:t>
      </w:r>
      <w:proofErr w:type="spellEnd"/>
      <w:r w:rsidRPr="00FB44E0">
        <w:t xml:space="preserve"> разнообразия примерных основных образовательных программ.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Взрослые</w:t>
      </w:r>
      <w:r>
        <w:t>-</w:t>
      </w:r>
      <w:r w:rsidRPr="00FB44E0">
        <w:t>родители  (законные  представители),  педагогические  и иные работники образовательной организации.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Государственное  (муниципальное)  задание</w:t>
      </w:r>
      <w:r>
        <w:t>-</w:t>
      </w:r>
      <w:r w:rsidRPr="00FB44E0">
        <w:t>документ,  устанавливающий требования к объему, качеству, составу, условиям, порядку и результатам оказания государственных (муниципальных) услуг, выполнения работ, финансовое обеспечение выполнения которых осуществляется за счет средств соответствующего бюджета бюджетной системы Российской Федерации.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Государственные гарантии уровня и качества </w:t>
      </w:r>
      <w:proofErr w:type="spellStart"/>
      <w:r w:rsidRPr="00FB44E0">
        <w:rPr>
          <w:b/>
        </w:rPr>
        <w:t>образования</w:t>
      </w:r>
      <w:r>
        <w:t>-</w:t>
      </w:r>
      <w:r w:rsidRPr="00FB44E0">
        <w:t>единство</w:t>
      </w:r>
      <w:proofErr w:type="spellEnd"/>
      <w:r w:rsidRPr="00FB44E0">
        <w:t xml:space="preserve"> обязательных требований к минимальному содержанию, условиям реализации основных образовательных программ и результатам их освоения на всей территории Российской Федерации.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Дошкольная  образовательная  организация</w:t>
      </w:r>
      <w:r>
        <w:t>-</w:t>
      </w:r>
      <w:r w:rsidRPr="00FB44E0">
        <w:t xml:space="preserve">тип  образовательной организации, создаваемой в целях ведения образовательной деятельности  по  реализации  основных  общеобразовательных  программ  дошкольного образования, а также осуществления присмотра и ухода за детьми. Дошкольная  образовательная  организация  вправе  также  реализовывать дополнительные </w:t>
      </w:r>
      <w:proofErr w:type="spellStart"/>
      <w:r w:rsidRPr="00FB44E0">
        <w:t>общеразвивающие</w:t>
      </w:r>
      <w:proofErr w:type="spellEnd"/>
      <w:r w:rsidRPr="00FB44E0">
        <w:t xml:space="preserve"> программы.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Единство образовательного </w:t>
      </w:r>
      <w:proofErr w:type="spellStart"/>
      <w:r w:rsidRPr="00FB44E0">
        <w:rPr>
          <w:b/>
        </w:rPr>
        <w:t>пространства</w:t>
      </w:r>
      <w:r>
        <w:t>-</w:t>
      </w:r>
      <w:r w:rsidRPr="00FB44E0">
        <w:t>обеспечение</w:t>
      </w:r>
      <w:proofErr w:type="spellEnd"/>
      <w:r w:rsidRPr="00FB44E0">
        <w:t xml:space="preserve">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Зона  ближайшего  </w:t>
      </w:r>
      <w:proofErr w:type="spellStart"/>
      <w:r w:rsidRPr="00FB44E0">
        <w:rPr>
          <w:b/>
        </w:rPr>
        <w:t>развития</w:t>
      </w:r>
      <w:r>
        <w:t>-</w:t>
      </w:r>
      <w:r w:rsidRPr="00FB44E0">
        <w:t>уровень</w:t>
      </w:r>
      <w:proofErr w:type="spellEnd"/>
      <w:r w:rsidRPr="00FB44E0">
        <w:t xml:space="preserve">  развития,  проявляющийся  у ребенка  в  совместной  деятельности  со  взрослым  и  сверстниками,  но  не актуализирующийся в его индивидуальной деятельности.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Индивидуализация образовани</w:t>
      </w:r>
      <w:r>
        <w:rPr>
          <w:b/>
        </w:rPr>
        <w:t>е-</w:t>
      </w:r>
      <w:r w:rsidRPr="00FB44E0">
        <w:t>построение образовательного процесса  на  основе  индивидуальных  особенностей  каждого  ребенка,  при котором сам ребенок становится активным в выборе содержания своего образования, становится субъектом образования.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Межведомственное  взаимодействие</w:t>
      </w:r>
      <w:r>
        <w:t>-</w:t>
      </w:r>
      <w:r w:rsidRPr="00FB44E0">
        <w:t>партнерство,  направленное на  обеспечение  качественного  образования  отдельных  государственных структур, семей, бизнеса, институтов гражданского общества.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Образовательная </w:t>
      </w:r>
      <w:proofErr w:type="spellStart"/>
      <w:r w:rsidRPr="00FB44E0">
        <w:rPr>
          <w:b/>
        </w:rPr>
        <w:t>область</w:t>
      </w:r>
      <w:r>
        <w:t>-</w:t>
      </w:r>
      <w:r w:rsidRPr="00FB44E0">
        <w:t>структурная</w:t>
      </w:r>
      <w:proofErr w:type="spellEnd"/>
      <w:r w:rsidRPr="00FB44E0">
        <w:t xml:space="preserve"> единица содержания образования,  представляющая  определенное  направление  развития  и </w:t>
      </w:r>
    </w:p>
    <w:p w:rsidR="00C16CAB" w:rsidRPr="00FB44E0" w:rsidRDefault="00C16CAB" w:rsidP="00520B8F">
      <w:pPr>
        <w:ind w:firstLine="709"/>
        <w:jc w:val="both"/>
      </w:pPr>
      <w:r w:rsidRPr="00FB44E0">
        <w:t>образования детей.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Образовательная среда</w:t>
      </w:r>
      <w:r>
        <w:t>-</w:t>
      </w:r>
      <w:r w:rsidRPr="00FB44E0">
        <w:t>совокупно</w:t>
      </w:r>
      <w:r>
        <w:t>сть условий, целенаправленно со</w:t>
      </w:r>
      <w:r w:rsidRPr="00FB44E0">
        <w:t>здаваемых в целях обеспечения полноценного образования и развития детей.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Организации, осуществляющие образовательную </w:t>
      </w:r>
      <w:proofErr w:type="spellStart"/>
      <w:r w:rsidRPr="00FB44E0">
        <w:rPr>
          <w:b/>
        </w:rPr>
        <w:t>деятельность</w:t>
      </w:r>
      <w:r>
        <w:t>-</w:t>
      </w:r>
      <w:r w:rsidRPr="00FB44E0">
        <w:t>организации</w:t>
      </w:r>
      <w:proofErr w:type="spellEnd"/>
      <w:r w:rsidRPr="00FB44E0">
        <w:t xml:space="preserve"> (государственные и частные), а также индивидуальные предприниматели, осуществляющие на основании лицензии деятельность по реализации образовательных программ.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Основная образовательная </w:t>
      </w:r>
      <w:proofErr w:type="spellStart"/>
      <w:r w:rsidRPr="00FB44E0">
        <w:rPr>
          <w:b/>
        </w:rPr>
        <w:t>программа</w:t>
      </w:r>
      <w:r>
        <w:t>-</w:t>
      </w:r>
      <w:r w:rsidRPr="00FB44E0">
        <w:t>учебно-методическая</w:t>
      </w:r>
      <w:proofErr w:type="spellEnd"/>
      <w:r w:rsidRPr="00FB44E0">
        <w:t xml:space="preserve"> документация</w:t>
      </w:r>
      <w:r>
        <w:t xml:space="preserve"> </w:t>
      </w:r>
      <w:r w:rsidRPr="00FB44E0">
        <w:t>(примерный учебный план, примерный календарный учебный график, примерные рабочие программы</w:t>
      </w:r>
      <w:r>
        <w:t xml:space="preserve"> учебных предметов, курсов, дис</w:t>
      </w:r>
      <w:r w:rsidRPr="00FB44E0">
        <w:t>циплин  (модулей),  иных  компонентов),  определяющая 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Основная образовательная программа дошкольного </w:t>
      </w:r>
      <w:proofErr w:type="spellStart"/>
      <w:r w:rsidRPr="00FB44E0">
        <w:rPr>
          <w:b/>
        </w:rPr>
        <w:t>образования</w:t>
      </w:r>
      <w:r>
        <w:t>-</w:t>
      </w:r>
      <w:r w:rsidRPr="00FB44E0">
        <w:t>комплекс</w:t>
      </w:r>
      <w:proofErr w:type="spellEnd"/>
      <w:r w:rsidRPr="00FB44E0">
        <w:t xml:space="preserve"> основных характеристик дошкольного образования (объем, содержание, целевые ориентиры), организационно-педагогических условий и иных компонентов, самостоятельно разрабатываемый и утверждаемый организацией, осуществляющей образовательную деятельность.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Особые образовательные </w:t>
      </w:r>
      <w:proofErr w:type="spellStart"/>
      <w:r w:rsidRPr="00FB44E0">
        <w:rPr>
          <w:b/>
        </w:rPr>
        <w:t>потребности</w:t>
      </w:r>
      <w:r>
        <w:t>-</w:t>
      </w:r>
      <w:r w:rsidRPr="00FB44E0">
        <w:t>индивидуальные</w:t>
      </w:r>
      <w:proofErr w:type="spellEnd"/>
      <w:r w:rsidRPr="00FB44E0">
        <w:t xml:space="preserve"> потребности конкретного обучающегося, связанные с его жизненной ситуацией и состоянием здоровья, определяющие особые условия получения им образования.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Отношения в сфере </w:t>
      </w:r>
      <w:proofErr w:type="spellStart"/>
      <w:r w:rsidRPr="00FB44E0">
        <w:rPr>
          <w:b/>
        </w:rPr>
        <w:t>образования</w:t>
      </w:r>
      <w:r>
        <w:t>-</w:t>
      </w:r>
      <w:r w:rsidRPr="00FB44E0">
        <w:t>общественные</w:t>
      </w:r>
      <w:proofErr w:type="spellEnd"/>
      <w:r w:rsidRPr="00FB44E0">
        <w:t xml:space="preserve">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Парциальная образовательная программа</w:t>
      </w:r>
      <w:r>
        <w:t>-</w:t>
      </w:r>
      <w:r w:rsidRPr="00FB44E0">
        <w:t>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Педагогическая  диагностика</w:t>
      </w:r>
      <w:r>
        <w:t>-</w:t>
      </w:r>
      <w:r w:rsidRPr="00FB44E0">
        <w:t>оценка  индивидуального  развития детей  дошкольного  возраста,  связанная  с  оценкой  эффективности  педагогических действий и лежащая в основе их дальнейшего планирования.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Педагогический  </w:t>
      </w:r>
      <w:proofErr w:type="spellStart"/>
      <w:r w:rsidRPr="00FB44E0">
        <w:rPr>
          <w:b/>
        </w:rPr>
        <w:t>работник</w:t>
      </w:r>
      <w:r>
        <w:t>-</w:t>
      </w:r>
      <w:r w:rsidRPr="00FB44E0">
        <w:t>физическое</w:t>
      </w:r>
      <w:proofErr w:type="spellEnd"/>
      <w:r w:rsidRPr="00FB44E0">
        <w:t xml:space="preserve">  лицо,  которое  состоит  в 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К педагогическим работникам относятся: воспитатель, музыкальный руководитель, педагог  дополнительного  образования,  педагог-организатор,  социальный педагог,  педагог-психолог,  старший  педагог  дополнительного  образования, старший воспитатель, учитель, учитель-логопед, учитель-дефектолог.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Подготовка, профессиональная переподготовка, повышение квалификации</w:t>
      </w:r>
      <w:r>
        <w:t>-</w:t>
      </w:r>
      <w:r w:rsidRPr="00FB44E0">
        <w:t xml:space="preserve"> обучение, направленное на приобретение лицами различного возраста профессиональной компетенции, в том числе для осуществления деятельности по реализации образовательных программ.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Преемственность  основных  образовательных  </w:t>
      </w:r>
      <w:proofErr w:type="spellStart"/>
      <w:r w:rsidRPr="00FB44E0">
        <w:rPr>
          <w:b/>
        </w:rPr>
        <w:t>программ</w:t>
      </w:r>
      <w:r>
        <w:t>-</w:t>
      </w:r>
      <w:r w:rsidRPr="00FB44E0">
        <w:t>преемственность</w:t>
      </w:r>
      <w:proofErr w:type="spellEnd"/>
      <w:r w:rsidRPr="00FB44E0">
        <w:t xml:space="preserve"> целей, задач и содержания образования, реализуемых в рамках образовательных программ различных уровней.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Примерная  основная  образовательная  программа</w:t>
      </w:r>
      <w:r>
        <w:t>-</w:t>
      </w:r>
      <w:r w:rsidRPr="00FB44E0">
        <w:t>программа,  направленная  на  разностороннее  развитие  детей  дошкольного  возраста  во всех  основных  образовательных  областях,  видах  деятельности  и/или культурных практиках. Разрабатывается на основе ФГОС ДО.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Психологическая диагностика</w:t>
      </w:r>
      <w:r>
        <w:t>-</w:t>
      </w:r>
      <w:r w:rsidRPr="00FB44E0">
        <w:t>выявление и изучение индивидуально-психологических особенностей детей.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Равенство  </w:t>
      </w:r>
      <w:proofErr w:type="spellStart"/>
      <w:r w:rsidRPr="00FB44E0">
        <w:rPr>
          <w:b/>
        </w:rPr>
        <w:t>возможностей</w:t>
      </w:r>
      <w:r>
        <w:t>-</w:t>
      </w:r>
      <w:r w:rsidRPr="00FB44E0">
        <w:t>обеспечение</w:t>
      </w:r>
      <w:proofErr w:type="spellEnd"/>
      <w:r w:rsidRPr="00FB44E0">
        <w:t xml:space="preserve">  права  каждого  человека  на образование, недопустимость дискриминации в сфере образования.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Развивающая предметно-пространственная среда</w:t>
      </w:r>
      <w:r>
        <w:t>-</w:t>
      </w:r>
      <w:r w:rsidRPr="00FB44E0">
        <w:t>часть образовательной  среды,  представленная  специально  организованным  пространством  (помещениями,  участком  и  т. п.),  материалами,  оборудованием  и инвентарем  для  развития  детей  дошкольного  возраста  в  соответствии 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Разнообразие </w:t>
      </w:r>
      <w:proofErr w:type="spellStart"/>
      <w:r w:rsidRPr="00FB44E0">
        <w:rPr>
          <w:b/>
        </w:rPr>
        <w:t>детства</w:t>
      </w:r>
      <w:r>
        <w:t>-</w:t>
      </w:r>
      <w:r w:rsidRPr="00FB44E0">
        <w:t>многообразие</w:t>
      </w:r>
      <w:proofErr w:type="spellEnd"/>
      <w:r w:rsidRPr="00FB44E0">
        <w:t xml:space="preserve"> вариантов протекания периода дошкольного  детства,  определяемое  индивидуальными  особенностями самих детей, включая их психофизиологические особенности, в том числе ограниченные  возможности  здоровья,  а  также  индивидуальными  особенностями и возможностями их родителей (законных представителей), </w:t>
      </w:r>
      <w:proofErr w:type="spellStart"/>
      <w:r w:rsidRPr="00FB44E0">
        <w:t>социокультурными</w:t>
      </w:r>
      <w:proofErr w:type="spellEnd"/>
      <w:r w:rsidRPr="00FB44E0">
        <w:t>,  региональными,  национальными,  языковыми,  религиозными, экономическими и другими особенностями.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Ранняя  </w:t>
      </w:r>
      <w:proofErr w:type="spellStart"/>
      <w:r w:rsidRPr="00FB44E0">
        <w:rPr>
          <w:b/>
        </w:rPr>
        <w:t>помощь</w:t>
      </w:r>
      <w:r>
        <w:t>-</w:t>
      </w:r>
      <w:r w:rsidRPr="00FB44E0">
        <w:t>семейно-ориентированная</w:t>
      </w:r>
      <w:proofErr w:type="spellEnd"/>
      <w:r w:rsidRPr="00FB44E0">
        <w:t xml:space="preserve">  комплексная  психолого-педагогическая  и  медико-социальная  помощь  детям  младенческого  и раннего возраста, у которых выявлены нарушения в развитии различных функций или отклонения от них, либо риски их возникновения в более старшем возрасте, и находящимся в кризисных ситуациях семьям, воспитывающим таких детей.</w:t>
      </w:r>
    </w:p>
    <w:p w:rsidR="00C16CAB" w:rsidRPr="00FB44E0" w:rsidRDefault="00C16CAB" w:rsidP="00520B8F">
      <w:pPr>
        <w:ind w:firstLine="709"/>
        <w:jc w:val="both"/>
      </w:pPr>
      <w:proofErr w:type="spellStart"/>
      <w:r w:rsidRPr="00FB44E0">
        <w:rPr>
          <w:b/>
        </w:rPr>
        <w:t>Самоценность</w:t>
      </w:r>
      <w:proofErr w:type="spellEnd"/>
      <w:r w:rsidRPr="00FB44E0">
        <w:rPr>
          <w:b/>
        </w:rPr>
        <w:t xml:space="preserve"> </w:t>
      </w:r>
      <w:proofErr w:type="spellStart"/>
      <w:r w:rsidRPr="00FB44E0">
        <w:rPr>
          <w:b/>
        </w:rPr>
        <w:t>детства</w:t>
      </w:r>
      <w:r>
        <w:t>-</w:t>
      </w:r>
      <w:r w:rsidRPr="00FB44E0">
        <w:t>понимание</w:t>
      </w:r>
      <w:proofErr w:type="spellEnd"/>
      <w:r w:rsidRPr="00FB44E0">
        <w:t xml:space="preserve">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Социальная  ситуация  </w:t>
      </w:r>
      <w:proofErr w:type="spellStart"/>
      <w:r w:rsidRPr="00FB44E0">
        <w:rPr>
          <w:b/>
        </w:rPr>
        <w:t>развития</w:t>
      </w:r>
      <w:r>
        <w:t>-</w:t>
      </w:r>
      <w:r w:rsidRPr="00FB44E0">
        <w:t>сложившаяся</w:t>
      </w:r>
      <w:proofErr w:type="spellEnd"/>
      <w:r w:rsidRPr="00FB44E0">
        <w:t xml:space="preserve">  система  взаимоотношений ребенка с окружающим социальным миром, представленным, в первую очередь, взрослыми и другими детьми.</w:t>
      </w:r>
    </w:p>
    <w:p w:rsidR="00C16CAB" w:rsidRPr="00FB44E0" w:rsidRDefault="00C16CAB" w:rsidP="00520B8F">
      <w:pPr>
        <w:ind w:firstLine="709"/>
        <w:jc w:val="both"/>
      </w:pPr>
      <w:proofErr w:type="spellStart"/>
      <w:r w:rsidRPr="00FB44E0">
        <w:rPr>
          <w:b/>
        </w:rPr>
        <w:t>Социокультурная</w:t>
      </w:r>
      <w:proofErr w:type="spellEnd"/>
      <w:r w:rsidRPr="00FB44E0">
        <w:rPr>
          <w:b/>
        </w:rPr>
        <w:t xml:space="preserve"> сред</w:t>
      </w:r>
      <w:r>
        <w:rPr>
          <w:b/>
        </w:rPr>
        <w:t>а-</w:t>
      </w:r>
      <w:r w:rsidRPr="00FB44E0">
        <w:t xml:space="preserve"> конкретное, непосредственно данное каждому ребенку социальное пространство, посредством которого он активно включается в культурные связи общества.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Учебно-методический комплекс</w:t>
      </w:r>
      <w:r>
        <w:t>-</w:t>
      </w:r>
      <w:r w:rsidRPr="00FB44E0">
        <w:t>система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программ, согласно учебного плана.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Федеральные государственные требования</w:t>
      </w:r>
      <w:r w:rsidRPr="00FB44E0">
        <w:t xml:space="preserve"> (Приказ № 655 от 23 ноября  2009  года)— обязательные  требования  к  минимуму  содержания, структуре дополнительных </w:t>
      </w:r>
      <w:proofErr w:type="spellStart"/>
      <w:r w:rsidRPr="00FB44E0">
        <w:t>предпрофессиональных</w:t>
      </w:r>
      <w:proofErr w:type="spellEnd"/>
      <w:r w:rsidRPr="00FB44E0">
        <w:t xml:space="preserve"> программ, условиям их  реализации  и  срокам  обучения  по  этим  программам,  утверждаемые в  соответствии  с  настоящим  Федеральным  законом  уполномоченными федеральными органами исполнительной власти.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Федеральный  государственный  образовательный  стандарт  дошкольного образования</w:t>
      </w:r>
      <w:r w:rsidRPr="00FB44E0">
        <w:t xml:space="preserve"> (Приказ № 1155 от 17 октября 2013 года) — совокупность  обязательных  требований  к  образованию  определенного уровня и /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16CAB" w:rsidRPr="00FB44E0" w:rsidRDefault="00C16CAB" w:rsidP="00520B8F">
      <w:pPr>
        <w:ind w:firstLine="709"/>
        <w:jc w:val="both"/>
        <w:rPr>
          <w:b/>
        </w:rPr>
      </w:pPr>
      <w:r w:rsidRPr="00FB44E0">
        <w:rPr>
          <w:b/>
        </w:rPr>
        <w:t>Инклюзивное образование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Адаптированная  образовательная  </w:t>
      </w:r>
      <w:proofErr w:type="spellStart"/>
      <w:r w:rsidRPr="00FB44E0">
        <w:rPr>
          <w:b/>
        </w:rPr>
        <w:t>программа</w:t>
      </w:r>
      <w:r>
        <w:t>-</w:t>
      </w:r>
      <w:r w:rsidRPr="00FB44E0">
        <w:t>образовательная</w:t>
      </w:r>
      <w:proofErr w:type="spellEnd"/>
      <w:r w:rsidRPr="00FB44E0">
        <w:t xml:space="preserve"> программа, адаптированная для обучения лиц с ОВЗ (в том числе с инвалидностью),  с  учетом  особенностей  их  психофизического  развития, индивидуальных  возможностей  и  при  необходимости  обеспечивающая коррекцию нарушений развития и социальную адаптацию указанных лиц. Разрабатывается на базе основной общеобразовательной программы в соответствии с особыми образовательными потребностями категории лиц с ОВЗ, к которой относится ребенок. 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Алалия</w:t>
      </w:r>
      <w:r>
        <w:t>-</w:t>
      </w:r>
      <w:r w:rsidRPr="00FB44E0">
        <w:t xml:space="preserve">отсутствие или недоразвитие речи вследствие органического поражения головного мозга во внутриутробном или раннем периоде </w:t>
      </w:r>
      <w:proofErr w:type="spellStart"/>
      <w:r w:rsidRPr="00FB44E0">
        <w:t>раз-вития</w:t>
      </w:r>
      <w:proofErr w:type="spellEnd"/>
      <w:r w:rsidRPr="00FB44E0">
        <w:t xml:space="preserve"> ребенка (до 3 лет) при сохранном слухе и интеллекте. При алалии имеются нарушения звукопроизношения, различения звуков на слух и др.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Анамнез</w:t>
      </w:r>
      <w:r>
        <w:t>-</w:t>
      </w:r>
      <w:r w:rsidRPr="00FB44E0">
        <w:t>совокупность сведений, получаемых при медицинском обследовании путем расспроса самого обследуемого и/или знающих его лиц.</w:t>
      </w:r>
    </w:p>
    <w:p w:rsidR="00C16CAB" w:rsidRPr="00FB44E0" w:rsidRDefault="00C16CAB" w:rsidP="00520B8F">
      <w:pPr>
        <w:ind w:firstLine="709"/>
        <w:jc w:val="both"/>
      </w:pPr>
      <w:proofErr w:type="spellStart"/>
      <w:r w:rsidRPr="00FB44E0">
        <w:rPr>
          <w:b/>
        </w:rPr>
        <w:t>Асинхрония</w:t>
      </w:r>
      <w:r>
        <w:t>-</w:t>
      </w:r>
      <w:r w:rsidRPr="00FB44E0">
        <w:t>рассогласование</w:t>
      </w:r>
      <w:proofErr w:type="spellEnd"/>
      <w:r w:rsidRPr="00FB44E0">
        <w:t>,  отсутствие  совпадения  по  времени, например, в развитии или в угасании определенных функций.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Афазия</w:t>
      </w:r>
      <w:r>
        <w:t>-</w:t>
      </w:r>
      <w:r w:rsidRPr="00FB44E0">
        <w:t>полная или частичная ут</w:t>
      </w:r>
      <w:r>
        <w:t>рата речи, обусловленная пораже</w:t>
      </w:r>
      <w:r w:rsidRPr="00FB44E0">
        <w:t xml:space="preserve">ниями головного мозга. 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Вербальное общение</w:t>
      </w:r>
      <w:r>
        <w:t>-</w:t>
      </w:r>
      <w:r w:rsidRPr="00FB44E0">
        <w:t xml:space="preserve">использование в качестве знаковой системы человеческой  речи,  естественного  звукового  языка,  т. е.  системы  фонетических знаков, включающую два принципа: лексический и синтаксический. 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Визуальная  информация</w:t>
      </w:r>
      <w:r>
        <w:t>-</w:t>
      </w:r>
      <w:r w:rsidRPr="00FB44E0">
        <w:t>информация,  воспринимаемая  органами зрения (текстовая, числовая и графическая).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Дизартрия</w:t>
      </w:r>
      <w:r>
        <w:t>-</w:t>
      </w:r>
      <w:r w:rsidRPr="00FB44E0">
        <w:t xml:space="preserve">нарушение произносительной стороны речи, при котором  нарушено  звукопроизношение,  речевое  дыхание,  голос,  просодика (мелодико-интонационные и </w:t>
      </w:r>
      <w:proofErr w:type="spellStart"/>
      <w:r w:rsidRPr="00FB44E0">
        <w:t>темпо-ритмические</w:t>
      </w:r>
      <w:proofErr w:type="spellEnd"/>
      <w:r w:rsidRPr="00FB44E0">
        <w:t xml:space="preserve"> характеристики речи).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Дисфункци</w:t>
      </w:r>
      <w:r>
        <w:t>я-</w:t>
      </w:r>
      <w:r w:rsidRPr="00FB44E0">
        <w:t>нарушение деятельности.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Задержка психического развития (ЗПР)</w:t>
      </w:r>
      <w:r>
        <w:t>-</w:t>
      </w:r>
      <w:r w:rsidRPr="00FB44E0">
        <w:t xml:space="preserve">временное отставание развития психики в целом или отдельных ее функций (сенсорных, речевых, эмоциональных, волевых). 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Заикание</w:t>
      </w:r>
      <w:r>
        <w:t>-</w:t>
      </w:r>
      <w:r w:rsidRPr="00FB44E0">
        <w:t xml:space="preserve">нарушение  </w:t>
      </w:r>
      <w:proofErr w:type="spellStart"/>
      <w:r w:rsidRPr="00FB44E0">
        <w:t>темпо-ритмической</w:t>
      </w:r>
      <w:proofErr w:type="spellEnd"/>
      <w:r w:rsidRPr="00FB44E0">
        <w:t xml:space="preserve">  стороны  речи,  проявляющееся  в  невозможности  плавного  высказывания  из-за  судорог  мышц речевого аппарата.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Инвалидност</w:t>
      </w:r>
      <w:r>
        <w:rPr>
          <w:b/>
        </w:rPr>
        <w:t>ь-</w:t>
      </w:r>
      <w:r w:rsidRPr="00FB44E0">
        <w:t>утрата  или  ограничение  возможности  принимать участие в жизни общества наравне с другими людьми вследствие физических, психических или социальных факторов.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Индивидуальный  учебный  план</w:t>
      </w:r>
      <w:r>
        <w:t>-</w:t>
      </w:r>
      <w:r w:rsidRPr="00FB44E0">
        <w:t>план,  обеспечивающий  освоение образовательной программы на основе индивидуализации ее содержания с учетом особенностей и образовательных потребностей обучающегося.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Инклюзивное образование</w:t>
      </w:r>
      <w:r>
        <w:t>-</w:t>
      </w:r>
      <w:r w:rsidRPr="00FB44E0">
        <w:t>обеспеч</w:t>
      </w:r>
      <w:r>
        <w:t>ение равного доступа к образова</w:t>
      </w:r>
      <w:r w:rsidRPr="00FB44E0">
        <w:t>нию для всех обучающихся с учетом разнообразия особых образовательных потребностей и индивидуальных возможностей.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Интегрированное  </w:t>
      </w:r>
      <w:proofErr w:type="spellStart"/>
      <w:r w:rsidRPr="00FB44E0">
        <w:rPr>
          <w:b/>
        </w:rPr>
        <w:t>обучение</w:t>
      </w:r>
      <w:r>
        <w:t>-</w:t>
      </w:r>
      <w:r w:rsidRPr="00FB44E0">
        <w:t>совместное</w:t>
      </w:r>
      <w:proofErr w:type="spellEnd"/>
      <w:r w:rsidRPr="00FB44E0">
        <w:t xml:space="preserve">  обучение  лиц,  имеющих физические  и  (или)  психические  недостатки,  и  лиц,  не  имеющих  таких недостатков, в учреждениях общей системы образования с использованием специальных средств, методов обучения.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Интеллектуальное </w:t>
      </w:r>
      <w:proofErr w:type="spellStart"/>
      <w:r w:rsidRPr="00FB44E0">
        <w:rPr>
          <w:b/>
        </w:rPr>
        <w:t>развитие</w:t>
      </w:r>
      <w:r>
        <w:t>-</w:t>
      </w:r>
      <w:r w:rsidRPr="00FB44E0">
        <w:t>познавательная</w:t>
      </w:r>
      <w:proofErr w:type="spellEnd"/>
      <w:r w:rsidRPr="00FB44E0">
        <w:t xml:space="preserve"> деятельность человека, общая способность к познанию окружающего. 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Коммуникативные навыки</w:t>
      </w:r>
      <w:r>
        <w:t>-</w:t>
      </w:r>
      <w:r w:rsidRPr="00FB44E0">
        <w:t xml:space="preserve">навыки общения: невербальные (мимика, жесты, поза, интонация и др.) и вербальные (человеческая речь). 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Ограничение  возможностей  </w:t>
      </w:r>
      <w:proofErr w:type="spellStart"/>
      <w:r w:rsidRPr="00FB44E0">
        <w:rPr>
          <w:b/>
        </w:rPr>
        <w:t>здоровья</w:t>
      </w:r>
      <w:r>
        <w:t>-</w:t>
      </w:r>
      <w:r w:rsidRPr="00FB44E0">
        <w:t>любая</w:t>
      </w:r>
      <w:proofErr w:type="spellEnd"/>
      <w:r w:rsidRPr="00FB44E0">
        <w:t xml:space="preserve">  утрата  психической, физиологической  или  анатомической  структуры  или  функции  либо  отклонение  от  них,  влекущие  полное  или  частичное  ограничение  способности  или  возможности  осуществлять  бытовую,  социальную  или  иную деятельность  и  препятствующие  получению  образования  без  создания специальных условий, подтвержденные </w:t>
      </w:r>
      <w:proofErr w:type="spellStart"/>
      <w:r w:rsidRPr="00FB44E0">
        <w:t>психолого-медико-педагогической</w:t>
      </w:r>
      <w:proofErr w:type="spellEnd"/>
      <w:r w:rsidRPr="00FB44E0">
        <w:t xml:space="preserve"> комиссией.</w:t>
      </w:r>
    </w:p>
    <w:p w:rsidR="00C16CAB" w:rsidRPr="00FB44E0" w:rsidRDefault="00C16CAB" w:rsidP="00520B8F">
      <w:pPr>
        <w:ind w:firstLine="709"/>
        <w:jc w:val="both"/>
      </w:pPr>
      <w:proofErr w:type="spellStart"/>
      <w:r w:rsidRPr="00FB44E0">
        <w:rPr>
          <w:b/>
        </w:rPr>
        <w:t>Перцептивные</w:t>
      </w:r>
      <w:proofErr w:type="spellEnd"/>
      <w:r w:rsidRPr="00FB44E0">
        <w:rPr>
          <w:b/>
        </w:rPr>
        <w:t xml:space="preserve"> </w:t>
      </w:r>
      <w:proofErr w:type="spellStart"/>
      <w:r w:rsidRPr="00FB44E0">
        <w:rPr>
          <w:b/>
        </w:rPr>
        <w:t>действия</w:t>
      </w:r>
      <w:r>
        <w:t>-</w:t>
      </w:r>
      <w:r w:rsidRPr="00FB44E0">
        <w:t>основные</w:t>
      </w:r>
      <w:proofErr w:type="spellEnd"/>
      <w:r w:rsidRPr="00FB44E0">
        <w:t xml:space="preserve"> структурные единицы процесса восприятия, обеспечивающие построение предметного образа.</w:t>
      </w:r>
    </w:p>
    <w:p w:rsidR="00C16CAB" w:rsidRPr="00FB44E0" w:rsidRDefault="00C16CAB" w:rsidP="00520B8F">
      <w:pPr>
        <w:ind w:firstLine="709"/>
        <w:jc w:val="both"/>
      </w:pPr>
      <w:proofErr w:type="spellStart"/>
      <w:r w:rsidRPr="00FB44E0">
        <w:rPr>
          <w:b/>
        </w:rPr>
        <w:t>Перцепция</w:t>
      </w:r>
      <w:r>
        <w:t>-</w:t>
      </w:r>
      <w:r w:rsidRPr="00FB44E0">
        <w:t>в</w:t>
      </w:r>
      <w:proofErr w:type="spellEnd"/>
      <w:r w:rsidRPr="00FB44E0">
        <w:t xml:space="preserve"> современной психологии то же, что восприятие.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>Ранняя  коррекционная  помощь</w:t>
      </w:r>
      <w:r>
        <w:t>-</w:t>
      </w:r>
      <w:r w:rsidRPr="00FB44E0">
        <w:t xml:space="preserve">система  раннего  выявления  и ранней комплексной коррекции нарушений в развитии ребенка от рождения  до  3  лет,  предполагающая  широкий  спектр  долгосрочных  услуг, ориентированных на всю семью ребенка с ОВЗ, в процессе согласованной деятельности специалистов разного профиля. Осуществляется по «линиям развития» (познавательное, речевое, социальное, двигательное). 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Расстройства </w:t>
      </w:r>
      <w:proofErr w:type="spellStart"/>
      <w:r w:rsidRPr="00FB44E0">
        <w:rPr>
          <w:b/>
        </w:rPr>
        <w:t>аутистического</w:t>
      </w:r>
      <w:proofErr w:type="spellEnd"/>
      <w:r w:rsidRPr="00FB44E0">
        <w:rPr>
          <w:b/>
        </w:rPr>
        <w:t xml:space="preserve"> </w:t>
      </w:r>
      <w:proofErr w:type="spellStart"/>
      <w:r w:rsidRPr="00FB44E0">
        <w:rPr>
          <w:b/>
        </w:rPr>
        <w:t>спектра</w:t>
      </w:r>
      <w:r>
        <w:t>-</w:t>
      </w:r>
      <w:r w:rsidRPr="00FB44E0">
        <w:t>совокупность</w:t>
      </w:r>
      <w:proofErr w:type="spellEnd"/>
      <w:r w:rsidRPr="00FB44E0">
        <w:t xml:space="preserve"> психологических характеристик, описывающих широкий круг аномального поведения и затруднений в социальном взаимодействии и коммуникации, а также жестко ограниченных интересов и часто повторяющихся поведенческих актов. </w:t>
      </w:r>
    </w:p>
    <w:p w:rsidR="00C16CAB" w:rsidRPr="00FB44E0" w:rsidRDefault="00C16CAB" w:rsidP="00520B8F">
      <w:pPr>
        <w:ind w:firstLine="709"/>
        <w:jc w:val="both"/>
      </w:pPr>
      <w:proofErr w:type="spellStart"/>
      <w:r w:rsidRPr="00FB44E0">
        <w:rPr>
          <w:b/>
        </w:rPr>
        <w:t>Ринолалия</w:t>
      </w:r>
      <w:r>
        <w:t>-</w:t>
      </w:r>
      <w:r w:rsidRPr="00FB44E0">
        <w:t>нарушение</w:t>
      </w:r>
      <w:proofErr w:type="spellEnd"/>
      <w:r w:rsidRPr="00FB44E0">
        <w:t xml:space="preserve">  тембра  голо</w:t>
      </w:r>
      <w:r>
        <w:t>са  и  звукопроизношения,  обус</w:t>
      </w:r>
      <w:r w:rsidRPr="00FB44E0">
        <w:t>ловленное расщелинами губы и неба.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Специальные условия </w:t>
      </w:r>
      <w:proofErr w:type="spellStart"/>
      <w:r w:rsidRPr="00FB44E0">
        <w:rPr>
          <w:b/>
        </w:rPr>
        <w:t>образования</w:t>
      </w:r>
      <w:r>
        <w:t>-</w:t>
      </w:r>
      <w:r w:rsidRPr="00FB44E0">
        <w:t>специальные</w:t>
      </w:r>
      <w:proofErr w:type="spellEnd"/>
      <w:r w:rsidRPr="00FB44E0">
        <w:t xml:space="preserve"> образовательные программы,  методы  и  средства  обучения,  учебники,  учебные  пособия, дидактические  и  наглядные  материалы,  технические  средства  обучения коллективного  и  индивидуального  пользования  (включая  специальные),  средства  коммуникации  и  связи,  </w:t>
      </w:r>
      <w:proofErr w:type="spellStart"/>
      <w:r w:rsidRPr="00FB44E0">
        <w:t>сурдоперевод</w:t>
      </w:r>
      <w:proofErr w:type="spellEnd"/>
      <w:r w:rsidRPr="00FB44E0">
        <w:t xml:space="preserve">  при  реализации образовательных  программ,  адаптация  образовательных  учреждений 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FB44E0">
        <w:t>безбарьерную</w:t>
      </w:r>
      <w:proofErr w:type="spellEnd"/>
      <w:r w:rsidRPr="00FB44E0"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C16CAB" w:rsidRPr="00FB44E0" w:rsidRDefault="00C16CAB" w:rsidP="00520B8F">
      <w:pPr>
        <w:ind w:firstLine="709"/>
        <w:jc w:val="both"/>
      </w:pPr>
      <w:r w:rsidRPr="00FB44E0">
        <w:rPr>
          <w:b/>
        </w:rPr>
        <w:t xml:space="preserve">Тяжелое нарушение </w:t>
      </w:r>
      <w:proofErr w:type="spellStart"/>
      <w:r w:rsidRPr="00FB44E0">
        <w:rPr>
          <w:b/>
        </w:rPr>
        <w:t>речи</w:t>
      </w:r>
      <w:r>
        <w:t>-</w:t>
      </w:r>
      <w:r w:rsidRPr="00FB44E0">
        <w:t>системное</w:t>
      </w:r>
      <w:proofErr w:type="spellEnd"/>
      <w:r w:rsidRPr="00FB44E0">
        <w:t xml:space="preserve"> недоразвитие всех компонентов речи (лексического, грамматического, фонетико-фонематического строя речи). </w:t>
      </w:r>
    </w:p>
    <w:p w:rsidR="00C16CAB" w:rsidRPr="00131AE3" w:rsidRDefault="00C16CAB" w:rsidP="00520B8F">
      <w:pPr>
        <w:ind w:firstLine="709"/>
      </w:pPr>
    </w:p>
    <w:p w:rsidR="00C16CAB" w:rsidRDefault="00C16CAB" w:rsidP="00520B8F">
      <w:pPr>
        <w:ind w:firstLine="709"/>
      </w:pPr>
    </w:p>
    <w:p w:rsidR="00C16CAB" w:rsidRDefault="00C16CAB" w:rsidP="00520B8F">
      <w:pPr>
        <w:ind w:firstLine="709"/>
        <w:jc w:val="center"/>
        <w:rPr>
          <w:b/>
        </w:rPr>
      </w:pPr>
    </w:p>
    <w:p w:rsidR="00C16CAB" w:rsidRDefault="00C16CAB" w:rsidP="00520B8F">
      <w:pPr>
        <w:ind w:firstLine="709"/>
        <w:jc w:val="center"/>
        <w:rPr>
          <w:b/>
        </w:rPr>
      </w:pPr>
    </w:p>
    <w:p w:rsidR="00C16CAB" w:rsidRDefault="00C16CAB" w:rsidP="00520B8F">
      <w:pPr>
        <w:ind w:firstLine="709"/>
        <w:jc w:val="center"/>
        <w:rPr>
          <w:b/>
        </w:rPr>
      </w:pPr>
    </w:p>
    <w:p w:rsidR="00C16CAB" w:rsidRDefault="00C16CAB" w:rsidP="00520B8F">
      <w:pPr>
        <w:ind w:firstLine="709"/>
        <w:jc w:val="center"/>
        <w:rPr>
          <w:b/>
        </w:rPr>
      </w:pPr>
    </w:p>
    <w:p w:rsidR="00C16CAB" w:rsidRDefault="00C16CAB" w:rsidP="00520B8F">
      <w:pPr>
        <w:ind w:firstLine="709"/>
        <w:jc w:val="center"/>
        <w:rPr>
          <w:b/>
        </w:rPr>
      </w:pPr>
    </w:p>
    <w:p w:rsidR="00C16CAB" w:rsidRDefault="00C16CAB" w:rsidP="00520B8F">
      <w:pPr>
        <w:ind w:firstLine="709"/>
        <w:jc w:val="center"/>
        <w:rPr>
          <w:b/>
        </w:rPr>
      </w:pPr>
    </w:p>
    <w:p w:rsidR="00C16CAB" w:rsidRDefault="00C16CAB" w:rsidP="0080289D">
      <w:pPr>
        <w:jc w:val="center"/>
        <w:rPr>
          <w:b/>
        </w:rPr>
      </w:pPr>
    </w:p>
    <w:p w:rsidR="00C16CAB" w:rsidRDefault="00C16CAB" w:rsidP="0080289D">
      <w:pPr>
        <w:jc w:val="center"/>
        <w:rPr>
          <w:b/>
        </w:rPr>
      </w:pPr>
    </w:p>
    <w:p w:rsidR="00C16CAB" w:rsidRDefault="00C16CAB" w:rsidP="00933BD2">
      <w:pPr>
        <w:shd w:val="clear" w:color="auto" w:fill="FFFFFF"/>
        <w:tabs>
          <w:tab w:val="left" w:pos="284"/>
        </w:tabs>
        <w:jc w:val="both"/>
        <w:rPr>
          <w:b/>
        </w:rPr>
      </w:pPr>
    </w:p>
    <w:p w:rsidR="00C16CAB" w:rsidRDefault="00C16CAB" w:rsidP="00A4076D">
      <w:pPr>
        <w:shd w:val="clear" w:color="auto" w:fill="FFFFFF"/>
        <w:spacing w:line="245" w:lineRule="exact"/>
        <w:ind w:right="19" w:firstLine="720"/>
        <w:jc w:val="center"/>
        <w:rPr>
          <w:b/>
        </w:rPr>
      </w:pPr>
    </w:p>
    <w:p w:rsidR="00C16CAB" w:rsidRDefault="00C16CAB" w:rsidP="0080289D">
      <w:pPr>
        <w:rPr>
          <w:b/>
          <w:i/>
        </w:rPr>
      </w:pPr>
    </w:p>
    <w:p w:rsidR="00C16CAB" w:rsidRDefault="00C16CAB" w:rsidP="00A4076D">
      <w:pPr>
        <w:shd w:val="clear" w:color="auto" w:fill="FFFFFF"/>
        <w:spacing w:line="245" w:lineRule="exact"/>
        <w:ind w:right="19" w:firstLine="720"/>
        <w:jc w:val="center"/>
        <w:rPr>
          <w:b/>
        </w:rPr>
      </w:pPr>
    </w:p>
    <w:sectPr w:rsidR="00C16CAB" w:rsidSect="00CE4DCB">
      <w:footerReference w:type="even" r:id="rId8"/>
      <w:footerReference w:type="default" r:id="rId9"/>
      <w:pgSz w:w="11906" w:h="16838"/>
      <w:pgMar w:top="90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57" w:rsidRDefault="00646B57" w:rsidP="003735B1">
      <w:r>
        <w:separator/>
      </w:r>
    </w:p>
  </w:endnote>
  <w:endnote w:type="continuationSeparator" w:id="0">
    <w:p w:rsidR="00646B57" w:rsidRDefault="00646B57" w:rsidP="00373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panose1 w:val="0501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E5" w:rsidRDefault="00BD2174" w:rsidP="00031450">
    <w:pPr>
      <w:pStyle w:val="af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8875E5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875E5" w:rsidRDefault="008875E5" w:rsidP="0003145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E5" w:rsidRDefault="00BD2174" w:rsidP="00031450">
    <w:pPr>
      <w:pStyle w:val="af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8875E5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604018">
      <w:rPr>
        <w:rStyle w:val="af8"/>
        <w:noProof/>
      </w:rPr>
      <w:t>62</w:t>
    </w:r>
    <w:r>
      <w:rPr>
        <w:rStyle w:val="af8"/>
      </w:rPr>
      <w:fldChar w:fldCharType="end"/>
    </w:r>
  </w:p>
  <w:p w:rsidR="008875E5" w:rsidRDefault="008875E5" w:rsidP="0003145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57" w:rsidRDefault="00646B57" w:rsidP="003735B1">
      <w:r>
        <w:separator/>
      </w:r>
    </w:p>
  </w:footnote>
  <w:footnote w:type="continuationSeparator" w:id="0">
    <w:p w:rsidR="00646B57" w:rsidRDefault="00646B57" w:rsidP="00373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89D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1">
    <w:nsid w:val="00000012"/>
    <w:multiLevelType w:val="multilevel"/>
    <w:tmpl w:val="0000001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2">
    <w:nsid w:val="00000013"/>
    <w:multiLevelType w:val="multi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3">
    <w:nsid w:val="00000019"/>
    <w:multiLevelType w:val="multi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F"/>
    <w:multiLevelType w:val="multilevel"/>
    <w:tmpl w:val="0000001F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5">
    <w:nsid w:val="00000026"/>
    <w:multiLevelType w:val="singleLevel"/>
    <w:tmpl w:val="00000026"/>
    <w:name w:val="WW8Num4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abstractNum w:abstractNumId="16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8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9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/>
      </w:rPr>
    </w:lvl>
  </w:abstractNum>
  <w:abstractNum w:abstractNumId="21">
    <w:nsid w:val="00000030"/>
    <w:multiLevelType w:val="multilevel"/>
    <w:tmpl w:val="00000030"/>
    <w:name w:val="WW8Num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3">
    <w:nsid w:val="00000033"/>
    <w:multiLevelType w:val="singleLevel"/>
    <w:tmpl w:val="00000033"/>
    <w:name w:val="WW8Num7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4">
    <w:nsid w:val="00000034"/>
    <w:multiLevelType w:val="multilevel"/>
    <w:tmpl w:val="BC4AFA8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5">
    <w:nsid w:val="00000037"/>
    <w:multiLevelType w:val="multilevel"/>
    <w:tmpl w:val="00000037"/>
    <w:name w:val="WW8Num78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6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3B"/>
    <w:multiLevelType w:val="multilevel"/>
    <w:tmpl w:val="0000003B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color w:val="00000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color w:val="00000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color w:val="00000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color w:val="000000"/>
        <w:sz w:val="24"/>
      </w:rPr>
    </w:lvl>
  </w:abstractNum>
  <w:abstractNum w:abstractNumId="28">
    <w:nsid w:val="0000003C"/>
    <w:multiLevelType w:val="multilevel"/>
    <w:tmpl w:val="0000003C"/>
    <w:name w:val="WW8Num70"/>
    <w:lvl w:ilvl="0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eastAsia="OpenSymbol"/>
        <w:color w:val="000000"/>
        <w:sz w:val="24"/>
      </w:rPr>
    </w:lvl>
    <w:lvl w:ilvl="2">
      <w:start w:val="1"/>
      <w:numFmt w:val="bullet"/>
      <w:lvlText w:val="▪"/>
      <w:lvlJc w:val="left"/>
      <w:pPr>
        <w:tabs>
          <w:tab w:val="num" w:pos="1253"/>
        </w:tabs>
        <w:ind w:left="1253" w:hanging="360"/>
      </w:pPr>
      <w:rPr>
        <w:rFonts w:ascii="OpenSymbol" w:eastAsia="OpenSymbo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73"/>
        </w:tabs>
        <w:ind w:left="1973" w:hanging="360"/>
      </w:pPr>
      <w:rPr>
        <w:rFonts w:ascii="OpenSymbol" w:eastAsia="OpenSymbol"/>
        <w:color w:val="000000"/>
        <w:sz w:val="24"/>
      </w:rPr>
    </w:lvl>
    <w:lvl w:ilvl="5">
      <w:start w:val="1"/>
      <w:numFmt w:val="bullet"/>
      <w:lvlText w:val="▪"/>
      <w:lvlJc w:val="left"/>
      <w:pPr>
        <w:tabs>
          <w:tab w:val="num" w:pos="2333"/>
        </w:tabs>
        <w:ind w:left="2333" w:hanging="360"/>
      </w:pPr>
      <w:rPr>
        <w:rFonts w:ascii="OpenSymbol" w:eastAsia="OpenSymbo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53"/>
        </w:tabs>
        <w:ind w:left="3053" w:hanging="360"/>
      </w:pPr>
      <w:rPr>
        <w:rFonts w:ascii="OpenSymbol" w:eastAsia="OpenSymbol"/>
        <w:color w:val="000000"/>
        <w:sz w:val="24"/>
      </w:rPr>
    </w:lvl>
    <w:lvl w:ilvl="8">
      <w:start w:val="1"/>
      <w:numFmt w:val="bullet"/>
      <w:lvlText w:val="▪"/>
      <w:lvlJc w:val="left"/>
      <w:pPr>
        <w:tabs>
          <w:tab w:val="num" w:pos="3413"/>
        </w:tabs>
        <w:ind w:left="3413" w:hanging="360"/>
      </w:pPr>
      <w:rPr>
        <w:rFonts w:ascii="OpenSymbol" w:eastAsia="OpenSymbol"/>
        <w:color w:val="000000"/>
        <w:sz w:val="24"/>
      </w:rPr>
    </w:lvl>
  </w:abstractNum>
  <w:abstractNum w:abstractNumId="29">
    <w:nsid w:val="0000003D"/>
    <w:multiLevelType w:val="multilevel"/>
    <w:tmpl w:val="0000003D"/>
    <w:name w:val="WW8Num71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33"/>
        </w:tabs>
        <w:ind w:left="83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193"/>
        </w:tabs>
        <w:ind w:left="119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</w:abstractNum>
  <w:abstractNum w:abstractNumId="30">
    <w:nsid w:val="009C17DD"/>
    <w:multiLevelType w:val="hybridMultilevel"/>
    <w:tmpl w:val="592A328C"/>
    <w:lvl w:ilvl="0" w:tplc="04190001">
      <w:start w:val="1"/>
      <w:numFmt w:val="bullet"/>
      <w:lvlText w:val=""/>
      <w:lvlJc w:val="left"/>
      <w:pPr>
        <w:tabs>
          <w:tab w:val="num" w:pos="1358"/>
        </w:tabs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31">
    <w:nsid w:val="014F5839"/>
    <w:multiLevelType w:val="hybridMultilevel"/>
    <w:tmpl w:val="A47A51B2"/>
    <w:lvl w:ilvl="0" w:tplc="04190009">
      <w:start w:val="1"/>
      <w:numFmt w:val="bullet"/>
      <w:lvlText w:val="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>
    <w:nsid w:val="0156002B"/>
    <w:multiLevelType w:val="hybridMultilevel"/>
    <w:tmpl w:val="E38E51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26B7BFB"/>
    <w:multiLevelType w:val="hybridMultilevel"/>
    <w:tmpl w:val="61E4EB9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08F67509"/>
    <w:multiLevelType w:val="hybridMultilevel"/>
    <w:tmpl w:val="4A9EF7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9814B69"/>
    <w:multiLevelType w:val="hybridMultilevel"/>
    <w:tmpl w:val="67106B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132EC4"/>
    <w:multiLevelType w:val="hybridMultilevel"/>
    <w:tmpl w:val="9B1E5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FA28B5"/>
    <w:multiLevelType w:val="hybridMultilevel"/>
    <w:tmpl w:val="72FA69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0EE1713F"/>
    <w:multiLevelType w:val="hybridMultilevel"/>
    <w:tmpl w:val="9DE848A2"/>
    <w:lvl w:ilvl="0" w:tplc="A54CF484">
      <w:start w:val="1"/>
      <w:numFmt w:val="upperRoman"/>
      <w:lvlText w:val="%1."/>
      <w:lvlJc w:val="left"/>
      <w:pPr>
        <w:ind w:left="2007" w:hanging="360"/>
      </w:pPr>
      <w:rPr>
        <w:rFonts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2">
    <w:nsid w:val="123940B0"/>
    <w:multiLevelType w:val="hybridMultilevel"/>
    <w:tmpl w:val="B3486F3E"/>
    <w:lvl w:ilvl="0" w:tplc="A7806F1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760687E"/>
    <w:multiLevelType w:val="hybridMultilevel"/>
    <w:tmpl w:val="D8C8192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CA93F07"/>
    <w:multiLevelType w:val="hybridMultilevel"/>
    <w:tmpl w:val="3E105B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1B4CDD"/>
    <w:multiLevelType w:val="hybridMultilevel"/>
    <w:tmpl w:val="0F2A216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23E84051"/>
    <w:multiLevelType w:val="hybridMultilevel"/>
    <w:tmpl w:val="33DCD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6390329"/>
    <w:multiLevelType w:val="hybridMultilevel"/>
    <w:tmpl w:val="F5FA224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0">
    <w:nsid w:val="276473C1"/>
    <w:multiLevelType w:val="hybridMultilevel"/>
    <w:tmpl w:val="21B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77F6EAA"/>
    <w:multiLevelType w:val="hybridMultilevel"/>
    <w:tmpl w:val="6A641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A5548C7"/>
    <w:multiLevelType w:val="hybridMultilevel"/>
    <w:tmpl w:val="40B265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CD80F1D"/>
    <w:multiLevelType w:val="hybridMultilevel"/>
    <w:tmpl w:val="0AE8C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D7220CB"/>
    <w:multiLevelType w:val="multilevel"/>
    <w:tmpl w:val="8EDA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3CC4938"/>
    <w:multiLevelType w:val="singleLevel"/>
    <w:tmpl w:val="4D64801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6">
    <w:nsid w:val="36272723"/>
    <w:multiLevelType w:val="hybridMultilevel"/>
    <w:tmpl w:val="5AEA1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7C77FB"/>
    <w:multiLevelType w:val="hybridMultilevel"/>
    <w:tmpl w:val="4AD2ABE6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8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8542A3D"/>
    <w:multiLevelType w:val="hybridMultilevel"/>
    <w:tmpl w:val="6E1CA7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BDC3623"/>
    <w:multiLevelType w:val="multilevel"/>
    <w:tmpl w:val="C4A8F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>
    <w:nsid w:val="3CD91F23"/>
    <w:multiLevelType w:val="hybridMultilevel"/>
    <w:tmpl w:val="02ACF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D040EF7"/>
    <w:multiLevelType w:val="hybridMultilevel"/>
    <w:tmpl w:val="2202FA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FC22CE"/>
    <w:multiLevelType w:val="hybridMultilevel"/>
    <w:tmpl w:val="E112F6F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4">
    <w:nsid w:val="3E1B488F"/>
    <w:multiLevelType w:val="hybridMultilevel"/>
    <w:tmpl w:val="0010DCF0"/>
    <w:lvl w:ilvl="0" w:tplc="A54CF48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/>
        <w:sz w:val="22"/>
        <w:szCs w:val="22"/>
      </w:rPr>
    </w:lvl>
    <w:lvl w:ilvl="1" w:tplc="C6F2ACE6">
      <w:start w:val="1"/>
      <w:numFmt w:val="upperRoman"/>
      <w:lvlText w:val="%2.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E4F22E9"/>
    <w:multiLevelType w:val="hybridMultilevel"/>
    <w:tmpl w:val="0AE66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486A8B"/>
    <w:multiLevelType w:val="hybridMultilevel"/>
    <w:tmpl w:val="4252A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0AC52F4"/>
    <w:multiLevelType w:val="hybridMultilevel"/>
    <w:tmpl w:val="5CDE1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0AD6DF4"/>
    <w:multiLevelType w:val="hybridMultilevel"/>
    <w:tmpl w:val="12CC656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9">
    <w:nsid w:val="42132682"/>
    <w:multiLevelType w:val="hybridMultilevel"/>
    <w:tmpl w:val="E6CA7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25B5153"/>
    <w:multiLevelType w:val="hybridMultilevel"/>
    <w:tmpl w:val="A442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50B0883"/>
    <w:multiLevelType w:val="hybridMultilevel"/>
    <w:tmpl w:val="8200BF70"/>
    <w:lvl w:ilvl="0" w:tplc="ACBE99EA">
      <w:start w:val="1"/>
      <w:numFmt w:val="bullet"/>
      <w:lvlText w:val="—"/>
      <w:lvlJc w:val="left"/>
      <w:pPr>
        <w:ind w:hanging="300"/>
      </w:pPr>
      <w:rPr>
        <w:rFonts w:ascii="Times New Roman" w:eastAsia="Times New Roman" w:hAnsi="Times New Roman" w:hint="default"/>
        <w:sz w:val="24"/>
      </w:rPr>
    </w:lvl>
    <w:lvl w:ilvl="1" w:tplc="52C0E108">
      <w:start w:val="1"/>
      <w:numFmt w:val="bullet"/>
      <w:lvlText w:val="•"/>
      <w:lvlJc w:val="left"/>
      <w:rPr>
        <w:rFonts w:hint="default"/>
      </w:rPr>
    </w:lvl>
    <w:lvl w:ilvl="2" w:tplc="924A9F0A">
      <w:start w:val="1"/>
      <w:numFmt w:val="bullet"/>
      <w:lvlText w:val="•"/>
      <w:lvlJc w:val="left"/>
      <w:rPr>
        <w:rFonts w:hint="default"/>
      </w:rPr>
    </w:lvl>
    <w:lvl w:ilvl="3" w:tplc="B7D29018">
      <w:start w:val="1"/>
      <w:numFmt w:val="bullet"/>
      <w:lvlText w:val="•"/>
      <w:lvlJc w:val="left"/>
      <w:rPr>
        <w:rFonts w:hint="default"/>
      </w:rPr>
    </w:lvl>
    <w:lvl w:ilvl="4" w:tplc="93104152">
      <w:start w:val="1"/>
      <w:numFmt w:val="bullet"/>
      <w:lvlText w:val="•"/>
      <w:lvlJc w:val="left"/>
      <w:rPr>
        <w:rFonts w:hint="default"/>
      </w:rPr>
    </w:lvl>
    <w:lvl w:ilvl="5" w:tplc="43383E2A">
      <w:start w:val="1"/>
      <w:numFmt w:val="bullet"/>
      <w:lvlText w:val="•"/>
      <w:lvlJc w:val="left"/>
      <w:rPr>
        <w:rFonts w:hint="default"/>
      </w:rPr>
    </w:lvl>
    <w:lvl w:ilvl="6" w:tplc="1CC2C988">
      <w:start w:val="1"/>
      <w:numFmt w:val="bullet"/>
      <w:lvlText w:val="•"/>
      <w:lvlJc w:val="left"/>
      <w:rPr>
        <w:rFonts w:hint="default"/>
      </w:rPr>
    </w:lvl>
    <w:lvl w:ilvl="7" w:tplc="EF040508">
      <w:start w:val="1"/>
      <w:numFmt w:val="bullet"/>
      <w:lvlText w:val="•"/>
      <w:lvlJc w:val="left"/>
      <w:rPr>
        <w:rFonts w:hint="default"/>
      </w:rPr>
    </w:lvl>
    <w:lvl w:ilvl="8" w:tplc="764E048E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48424060"/>
    <w:multiLevelType w:val="hybridMultilevel"/>
    <w:tmpl w:val="C7C4608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4BFC3901"/>
    <w:multiLevelType w:val="hybridMultilevel"/>
    <w:tmpl w:val="3196B1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CA3427B"/>
    <w:multiLevelType w:val="hybridMultilevel"/>
    <w:tmpl w:val="21E827EE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5">
    <w:nsid w:val="4D0B63D1"/>
    <w:multiLevelType w:val="multilevel"/>
    <w:tmpl w:val="75E2D1B8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6">
    <w:nsid w:val="4D8A688E"/>
    <w:multiLevelType w:val="hybridMultilevel"/>
    <w:tmpl w:val="64CECE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DF6209E"/>
    <w:multiLevelType w:val="hybridMultilevel"/>
    <w:tmpl w:val="EDB4C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560439"/>
    <w:multiLevelType w:val="hybridMultilevel"/>
    <w:tmpl w:val="5B449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420217C"/>
    <w:multiLevelType w:val="hybridMultilevel"/>
    <w:tmpl w:val="70E69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9D2C92"/>
    <w:multiLevelType w:val="hybridMultilevel"/>
    <w:tmpl w:val="39BE9EA2"/>
    <w:lvl w:ilvl="0" w:tplc="FE16266E">
      <w:start w:val="1"/>
      <w:numFmt w:val="bullet"/>
      <w:lvlText w:val=""/>
      <w:lvlJc w:val="left"/>
      <w:pPr>
        <w:ind w:left="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81">
    <w:nsid w:val="5F231BC7"/>
    <w:multiLevelType w:val="hybridMultilevel"/>
    <w:tmpl w:val="8EE0C3C0"/>
    <w:lvl w:ilvl="0" w:tplc="FE16266E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60474E7F"/>
    <w:multiLevelType w:val="hybridMultilevel"/>
    <w:tmpl w:val="103899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D268DE"/>
    <w:multiLevelType w:val="hybridMultilevel"/>
    <w:tmpl w:val="742E9D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6B3437"/>
    <w:multiLevelType w:val="multilevel"/>
    <w:tmpl w:val="3D02EA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C5F54F5"/>
    <w:multiLevelType w:val="multilevel"/>
    <w:tmpl w:val="06E263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6C6F1EF1"/>
    <w:multiLevelType w:val="hybridMultilevel"/>
    <w:tmpl w:val="64EC4D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EE5274B"/>
    <w:multiLevelType w:val="hybridMultilevel"/>
    <w:tmpl w:val="A8EAA35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8">
    <w:nsid w:val="712C060F"/>
    <w:multiLevelType w:val="hybridMultilevel"/>
    <w:tmpl w:val="55FAD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18C5511"/>
    <w:multiLevelType w:val="hybridMultilevel"/>
    <w:tmpl w:val="765C2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1F80641"/>
    <w:multiLevelType w:val="hybridMultilevel"/>
    <w:tmpl w:val="4F7C9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6B96651"/>
    <w:multiLevelType w:val="hybridMultilevel"/>
    <w:tmpl w:val="79B48B66"/>
    <w:lvl w:ilvl="0" w:tplc="04190009">
      <w:start w:val="1"/>
      <w:numFmt w:val="bullet"/>
      <w:lvlText w:val="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2">
    <w:nsid w:val="77B811D8"/>
    <w:multiLevelType w:val="hybridMultilevel"/>
    <w:tmpl w:val="9EE42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7D8587D"/>
    <w:multiLevelType w:val="hybridMultilevel"/>
    <w:tmpl w:val="D49E65B8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4">
    <w:nsid w:val="7AE62E08"/>
    <w:multiLevelType w:val="hybridMultilevel"/>
    <w:tmpl w:val="528E798E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5">
    <w:nsid w:val="7D0B7112"/>
    <w:multiLevelType w:val="hybridMultilevel"/>
    <w:tmpl w:val="2B304C7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6">
    <w:nsid w:val="7E0308D1"/>
    <w:multiLevelType w:val="hybridMultilevel"/>
    <w:tmpl w:val="D26E7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1"/>
  </w:num>
  <w:num w:numId="3">
    <w:abstractNumId w:val="13"/>
  </w:num>
  <w:num w:numId="4">
    <w:abstractNumId w:val="21"/>
  </w:num>
  <w:num w:numId="5">
    <w:abstractNumId w:val="15"/>
  </w:num>
  <w:num w:numId="6">
    <w:abstractNumId w:val="5"/>
  </w:num>
  <w:num w:numId="7">
    <w:abstractNumId w:val="77"/>
  </w:num>
  <w:num w:numId="8">
    <w:abstractNumId w:val="0"/>
    <w:lvlOverride w:ilvl="0">
      <w:lvl w:ilvl="0">
        <w:numFmt w:val="bullet"/>
        <w:lvlText w:val="—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0">
    <w:abstractNumId w:val="55"/>
  </w:num>
  <w:num w:numId="11">
    <w:abstractNumId w:val="60"/>
  </w:num>
  <w:num w:numId="12">
    <w:abstractNumId w:val="14"/>
  </w:num>
  <w:num w:numId="13">
    <w:abstractNumId w:val="54"/>
  </w:num>
  <w:num w:numId="14">
    <w:abstractNumId w:val="41"/>
  </w:num>
  <w:num w:numId="15">
    <w:abstractNumId w:val="81"/>
  </w:num>
  <w:num w:numId="16">
    <w:abstractNumId w:val="49"/>
  </w:num>
  <w:num w:numId="17">
    <w:abstractNumId w:val="39"/>
  </w:num>
  <w:num w:numId="18">
    <w:abstractNumId w:val="96"/>
  </w:num>
  <w:num w:numId="19">
    <w:abstractNumId w:val="80"/>
  </w:num>
  <w:num w:numId="20">
    <w:abstractNumId w:val="79"/>
  </w:num>
  <w:num w:numId="21">
    <w:abstractNumId w:val="48"/>
  </w:num>
  <w:num w:numId="22">
    <w:abstractNumId w:val="53"/>
  </w:num>
  <w:num w:numId="23">
    <w:abstractNumId w:val="89"/>
  </w:num>
  <w:num w:numId="24">
    <w:abstractNumId w:val="88"/>
  </w:num>
  <w:num w:numId="25">
    <w:abstractNumId w:val="56"/>
  </w:num>
  <w:num w:numId="26">
    <w:abstractNumId w:val="47"/>
  </w:num>
  <w:num w:numId="27">
    <w:abstractNumId w:val="86"/>
  </w:num>
  <w:num w:numId="28">
    <w:abstractNumId w:val="69"/>
  </w:num>
  <w:num w:numId="29">
    <w:abstractNumId w:val="92"/>
  </w:num>
  <w:num w:numId="30">
    <w:abstractNumId w:val="65"/>
  </w:num>
  <w:num w:numId="31">
    <w:abstractNumId w:val="10"/>
  </w:num>
  <w:num w:numId="32">
    <w:abstractNumId w:val="11"/>
  </w:num>
  <w:num w:numId="33">
    <w:abstractNumId w:val="42"/>
  </w:num>
  <w:num w:numId="34">
    <w:abstractNumId w:val="87"/>
  </w:num>
  <w:num w:numId="35">
    <w:abstractNumId w:val="63"/>
  </w:num>
  <w:num w:numId="36">
    <w:abstractNumId w:val="71"/>
  </w:num>
  <w:num w:numId="37">
    <w:abstractNumId w:val="43"/>
  </w:num>
  <w:num w:numId="38">
    <w:abstractNumId w:val="35"/>
  </w:num>
  <w:num w:numId="39">
    <w:abstractNumId w:val="34"/>
  </w:num>
  <w:num w:numId="40">
    <w:abstractNumId w:val="58"/>
  </w:num>
  <w:num w:numId="41">
    <w:abstractNumId w:val="45"/>
  </w:num>
  <w:num w:numId="42">
    <w:abstractNumId w:val="9"/>
  </w:num>
  <w:num w:numId="43">
    <w:abstractNumId w:val="84"/>
  </w:num>
  <w:num w:numId="44">
    <w:abstractNumId w:val="33"/>
  </w:num>
  <w:num w:numId="45">
    <w:abstractNumId w:val="44"/>
  </w:num>
  <w:num w:numId="46">
    <w:abstractNumId w:val="36"/>
  </w:num>
  <w:num w:numId="47">
    <w:abstractNumId w:val="46"/>
  </w:num>
  <w:num w:numId="48">
    <w:abstractNumId w:val="75"/>
  </w:num>
  <w:num w:numId="49">
    <w:abstractNumId w:val="50"/>
  </w:num>
  <w:num w:numId="50">
    <w:abstractNumId w:val="68"/>
  </w:num>
  <w:num w:numId="51">
    <w:abstractNumId w:val="72"/>
  </w:num>
  <w:num w:numId="52">
    <w:abstractNumId w:val="74"/>
  </w:num>
  <w:num w:numId="53">
    <w:abstractNumId w:val="57"/>
  </w:num>
  <w:num w:numId="54">
    <w:abstractNumId w:val="64"/>
  </w:num>
  <w:num w:numId="55">
    <w:abstractNumId w:val="70"/>
  </w:num>
  <w:num w:numId="56">
    <w:abstractNumId w:val="12"/>
  </w:num>
  <w:num w:numId="57">
    <w:abstractNumId w:val="82"/>
  </w:num>
  <w:num w:numId="58">
    <w:abstractNumId w:val="38"/>
  </w:num>
  <w:num w:numId="59">
    <w:abstractNumId w:val="91"/>
  </w:num>
  <w:num w:numId="60">
    <w:abstractNumId w:val="83"/>
  </w:num>
  <w:num w:numId="61">
    <w:abstractNumId w:val="31"/>
  </w:num>
  <w:num w:numId="62">
    <w:abstractNumId w:val="62"/>
  </w:num>
  <w:num w:numId="63">
    <w:abstractNumId w:val="95"/>
  </w:num>
  <w:num w:numId="64">
    <w:abstractNumId w:val="85"/>
  </w:num>
  <w:num w:numId="65">
    <w:abstractNumId w:val="93"/>
  </w:num>
  <w:num w:numId="66">
    <w:abstractNumId w:val="51"/>
  </w:num>
  <w:num w:numId="67">
    <w:abstractNumId w:val="67"/>
  </w:num>
  <w:num w:numId="68">
    <w:abstractNumId w:val="78"/>
  </w:num>
  <w:num w:numId="69">
    <w:abstractNumId w:val="90"/>
  </w:num>
  <w:num w:numId="70">
    <w:abstractNumId w:val="30"/>
  </w:num>
  <w:num w:numId="71">
    <w:abstractNumId w:val="94"/>
  </w:num>
  <w:num w:numId="72">
    <w:abstractNumId w:val="40"/>
  </w:num>
  <w:num w:numId="73">
    <w:abstractNumId w:val="66"/>
  </w:num>
  <w:num w:numId="74">
    <w:abstractNumId w:val="52"/>
  </w:num>
  <w:num w:numId="75">
    <w:abstractNumId w:val="73"/>
  </w:num>
  <w:num w:numId="76">
    <w:abstractNumId w:val="37"/>
  </w:num>
  <w:num w:numId="77">
    <w:abstractNumId w:val="76"/>
  </w:num>
  <w:num w:numId="78">
    <w:abstractNumId w:val="59"/>
  </w:num>
  <w:num w:numId="79">
    <w:abstractNumId w:val="3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4A4"/>
    <w:rsid w:val="00010EC4"/>
    <w:rsid w:val="0001702C"/>
    <w:rsid w:val="00031450"/>
    <w:rsid w:val="00036EAB"/>
    <w:rsid w:val="0004500B"/>
    <w:rsid w:val="000536D3"/>
    <w:rsid w:val="00067195"/>
    <w:rsid w:val="00071A04"/>
    <w:rsid w:val="00073C67"/>
    <w:rsid w:val="000752E2"/>
    <w:rsid w:val="00091F22"/>
    <w:rsid w:val="000A6690"/>
    <w:rsid w:val="000B7C79"/>
    <w:rsid w:val="000C348D"/>
    <w:rsid w:val="000C4322"/>
    <w:rsid w:val="000C720B"/>
    <w:rsid w:val="000D074A"/>
    <w:rsid w:val="000D74DC"/>
    <w:rsid w:val="000E32D5"/>
    <w:rsid w:val="00107C16"/>
    <w:rsid w:val="0011456D"/>
    <w:rsid w:val="00114B69"/>
    <w:rsid w:val="00115FA9"/>
    <w:rsid w:val="00116223"/>
    <w:rsid w:val="00131AE3"/>
    <w:rsid w:val="001522C1"/>
    <w:rsid w:val="0015258F"/>
    <w:rsid w:val="00164088"/>
    <w:rsid w:val="001653AD"/>
    <w:rsid w:val="00172B7D"/>
    <w:rsid w:val="001756F1"/>
    <w:rsid w:val="00183051"/>
    <w:rsid w:val="00197238"/>
    <w:rsid w:val="00197843"/>
    <w:rsid w:val="001A5625"/>
    <w:rsid w:val="001B1F99"/>
    <w:rsid w:val="001B2226"/>
    <w:rsid w:val="001B51BB"/>
    <w:rsid w:val="001F2F44"/>
    <w:rsid w:val="002012C6"/>
    <w:rsid w:val="0020312D"/>
    <w:rsid w:val="002060DB"/>
    <w:rsid w:val="00211E6A"/>
    <w:rsid w:val="002173EC"/>
    <w:rsid w:val="00222321"/>
    <w:rsid w:val="00240E02"/>
    <w:rsid w:val="002518CF"/>
    <w:rsid w:val="00256F42"/>
    <w:rsid w:val="00263217"/>
    <w:rsid w:val="00264B75"/>
    <w:rsid w:val="002708FF"/>
    <w:rsid w:val="00272992"/>
    <w:rsid w:val="00284838"/>
    <w:rsid w:val="00296F1E"/>
    <w:rsid w:val="002A1F9F"/>
    <w:rsid w:val="002B1A4D"/>
    <w:rsid w:val="002B3212"/>
    <w:rsid w:val="002E4537"/>
    <w:rsid w:val="002F7DDB"/>
    <w:rsid w:val="00306362"/>
    <w:rsid w:val="00307CDF"/>
    <w:rsid w:val="003275C8"/>
    <w:rsid w:val="00364961"/>
    <w:rsid w:val="003724D9"/>
    <w:rsid w:val="003735B1"/>
    <w:rsid w:val="0037512F"/>
    <w:rsid w:val="0037520B"/>
    <w:rsid w:val="00381C35"/>
    <w:rsid w:val="00384564"/>
    <w:rsid w:val="00392362"/>
    <w:rsid w:val="003C4CBC"/>
    <w:rsid w:val="003C752C"/>
    <w:rsid w:val="003D69F8"/>
    <w:rsid w:val="003E4400"/>
    <w:rsid w:val="00406D26"/>
    <w:rsid w:val="00407EFF"/>
    <w:rsid w:val="00410765"/>
    <w:rsid w:val="00410CF5"/>
    <w:rsid w:val="00411214"/>
    <w:rsid w:val="00422696"/>
    <w:rsid w:val="00426C7D"/>
    <w:rsid w:val="00453178"/>
    <w:rsid w:val="004624A4"/>
    <w:rsid w:val="004630D0"/>
    <w:rsid w:val="0047751B"/>
    <w:rsid w:val="00482388"/>
    <w:rsid w:val="0048377B"/>
    <w:rsid w:val="00485EEA"/>
    <w:rsid w:val="00497D76"/>
    <w:rsid w:val="004C12FF"/>
    <w:rsid w:val="004C1667"/>
    <w:rsid w:val="004D3DFE"/>
    <w:rsid w:val="004D4A65"/>
    <w:rsid w:val="004F2A85"/>
    <w:rsid w:val="004F3A89"/>
    <w:rsid w:val="00502D4A"/>
    <w:rsid w:val="00504C30"/>
    <w:rsid w:val="00520B8F"/>
    <w:rsid w:val="00536281"/>
    <w:rsid w:val="00547E48"/>
    <w:rsid w:val="00564EEE"/>
    <w:rsid w:val="005842FA"/>
    <w:rsid w:val="00586C78"/>
    <w:rsid w:val="0059228C"/>
    <w:rsid w:val="00592F34"/>
    <w:rsid w:val="005A1FE2"/>
    <w:rsid w:val="005B0B64"/>
    <w:rsid w:val="005B20DD"/>
    <w:rsid w:val="005D7749"/>
    <w:rsid w:val="006001AE"/>
    <w:rsid w:val="00604018"/>
    <w:rsid w:val="00607884"/>
    <w:rsid w:val="0061062D"/>
    <w:rsid w:val="006137E3"/>
    <w:rsid w:val="0061552C"/>
    <w:rsid w:val="006225A9"/>
    <w:rsid w:val="006249CD"/>
    <w:rsid w:val="00627B98"/>
    <w:rsid w:val="00644793"/>
    <w:rsid w:val="00646B57"/>
    <w:rsid w:val="00650839"/>
    <w:rsid w:val="00665138"/>
    <w:rsid w:val="0068717C"/>
    <w:rsid w:val="00692602"/>
    <w:rsid w:val="00695B9A"/>
    <w:rsid w:val="006A708F"/>
    <w:rsid w:val="006B5003"/>
    <w:rsid w:val="006B5ED8"/>
    <w:rsid w:val="006B5F67"/>
    <w:rsid w:val="006F7DFC"/>
    <w:rsid w:val="0070765C"/>
    <w:rsid w:val="00707A61"/>
    <w:rsid w:val="00710CDA"/>
    <w:rsid w:val="00711783"/>
    <w:rsid w:val="007158E6"/>
    <w:rsid w:val="00720C52"/>
    <w:rsid w:val="00747B2A"/>
    <w:rsid w:val="0075441F"/>
    <w:rsid w:val="007576A1"/>
    <w:rsid w:val="00770ECB"/>
    <w:rsid w:val="007773E5"/>
    <w:rsid w:val="00781BDD"/>
    <w:rsid w:val="007824EE"/>
    <w:rsid w:val="0078307A"/>
    <w:rsid w:val="007835D6"/>
    <w:rsid w:val="00784172"/>
    <w:rsid w:val="00785FC8"/>
    <w:rsid w:val="00797326"/>
    <w:rsid w:val="007A0C71"/>
    <w:rsid w:val="007A61B8"/>
    <w:rsid w:val="007C7F1C"/>
    <w:rsid w:val="007D4805"/>
    <w:rsid w:val="007D6D23"/>
    <w:rsid w:val="007F57FF"/>
    <w:rsid w:val="0080289D"/>
    <w:rsid w:val="0082067C"/>
    <w:rsid w:val="00851FD8"/>
    <w:rsid w:val="008549E5"/>
    <w:rsid w:val="00857AB1"/>
    <w:rsid w:val="00860E6B"/>
    <w:rsid w:val="00877EE6"/>
    <w:rsid w:val="008875E5"/>
    <w:rsid w:val="00890282"/>
    <w:rsid w:val="00894EFA"/>
    <w:rsid w:val="008A177D"/>
    <w:rsid w:val="008D5D8B"/>
    <w:rsid w:val="008E054B"/>
    <w:rsid w:val="009079D7"/>
    <w:rsid w:val="009220E4"/>
    <w:rsid w:val="00924D52"/>
    <w:rsid w:val="00925FF2"/>
    <w:rsid w:val="00933BD2"/>
    <w:rsid w:val="00956EEE"/>
    <w:rsid w:val="0096767A"/>
    <w:rsid w:val="00973555"/>
    <w:rsid w:val="009806F0"/>
    <w:rsid w:val="00986F53"/>
    <w:rsid w:val="009914E8"/>
    <w:rsid w:val="009978A4"/>
    <w:rsid w:val="009A10E9"/>
    <w:rsid w:val="009A41E7"/>
    <w:rsid w:val="009A6EE0"/>
    <w:rsid w:val="009B128E"/>
    <w:rsid w:val="009B1D0C"/>
    <w:rsid w:val="009C1DC5"/>
    <w:rsid w:val="009D36B9"/>
    <w:rsid w:val="009D52C5"/>
    <w:rsid w:val="009F1825"/>
    <w:rsid w:val="00A045CD"/>
    <w:rsid w:val="00A07005"/>
    <w:rsid w:val="00A329E3"/>
    <w:rsid w:val="00A4076D"/>
    <w:rsid w:val="00A4237E"/>
    <w:rsid w:val="00A65A05"/>
    <w:rsid w:val="00A73484"/>
    <w:rsid w:val="00A804DA"/>
    <w:rsid w:val="00A87985"/>
    <w:rsid w:val="00A92113"/>
    <w:rsid w:val="00A97D57"/>
    <w:rsid w:val="00AB0DF7"/>
    <w:rsid w:val="00AC3975"/>
    <w:rsid w:val="00AC49CB"/>
    <w:rsid w:val="00AC4B89"/>
    <w:rsid w:val="00AD7223"/>
    <w:rsid w:val="00AE10C2"/>
    <w:rsid w:val="00AE2CB8"/>
    <w:rsid w:val="00AF6500"/>
    <w:rsid w:val="00AF6F0B"/>
    <w:rsid w:val="00B01A7E"/>
    <w:rsid w:val="00B05675"/>
    <w:rsid w:val="00B2198E"/>
    <w:rsid w:val="00B219A2"/>
    <w:rsid w:val="00B21EE0"/>
    <w:rsid w:val="00B43493"/>
    <w:rsid w:val="00B63A4C"/>
    <w:rsid w:val="00B7233A"/>
    <w:rsid w:val="00B74576"/>
    <w:rsid w:val="00B84FA0"/>
    <w:rsid w:val="00B87D42"/>
    <w:rsid w:val="00B9340E"/>
    <w:rsid w:val="00BA3A3B"/>
    <w:rsid w:val="00BA4FF4"/>
    <w:rsid w:val="00BB5C8A"/>
    <w:rsid w:val="00BC1A02"/>
    <w:rsid w:val="00BC749B"/>
    <w:rsid w:val="00BD13EF"/>
    <w:rsid w:val="00BD2174"/>
    <w:rsid w:val="00BD245D"/>
    <w:rsid w:val="00BE6A38"/>
    <w:rsid w:val="00BF60A1"/>
    <w:rsid w:val="00C04EDB"/>
    <w:rsid w:val="00C16CAB"/>
    <w:rsid w:val="00C24225"/>
    <w:rsid w:val="00C268F4"/>
    <w:rsid w:val="00C451D5"/>
    <w:rsid w:val="00C54541"/>
    <w:rsid w:val="00C65AD7"/>
    <w:rsid w:val="00C664CC"/>
    <w:rsid w:val="00C666A0"/>
    <w:rsid w:val="00C71F43"/>
    <w:rsid w:val="00C771E6"/>
    <w:rsid w:val="00C92BFD"/>
    <w:rsid w:val="00C97F59"/>
    <w:rsid w:val="00CC18BF"/>
    <w:rsid w:val="00CD32C9"/>
    <w:rsid w:val="00CE3C3C"/>
    <w:rsid w:val="00CE4DCB"/>
    <w:rsid w:val="00CE7D14"/>
    <w:rsid w:val="00D12E23"/>
    <w:rsid w:val="00D27971"/>
    <w:rsid w:val="00D27F4E"/>
    <w:rsid w:val="00D330DA"/>
    <w:rsid w:val="00D441C9"/>
    <w:rsid w:val="00D51AC7"/>
    <w:rsid w:val="00D57F23"/>
    <w:rsid w:val="00D61923"/>
    <w:rsid w:val="00D72A21"/>
    <w:rsid w:val="00D76CB2"/>
    <w:rsid w:val="00D87FA3"/>
    <w:rsid w:val="00D9218A"/>
    <w:rsid w:val="00D924D1"/>
    <w:rsid w:val="00D96B19"/>
    <w:rsid w:val="00DA0A99"/>
    <w:rsid w:val="00DA14A4"/>
    <w:rsid w:val="00DA4C46"/>
    <w:rsid w:val="00DB353A"/>
    <w:rsid w:val="00DE1AEE"/>
    <w:rsid w:val="00DE43F1"/>
    <w:rsid w:val="00E05111"/>
    <w:rsid w:val="00E07C63"/>
    <w:rsid w:val="00E173FA"/>
    <w:rsid w:val="00E2086E"/>
    <w:rsid w:val="00E22FFC"/>
    <w:rsid w:val="00E2584E"/>
    <w:rsid w:val="00E31E33"/>
    <w:rsid w:val="00E44C10"/>
    <w:rsid w:val="00E503E8"/>
    <w:rsid w:val="00E60FB7"/>
    <w:rsid w:val="00E747B1"/>
    <w:rsid w:val="00E7571D"/>
    <w:rsid w:val="00E84717"/>
    <w:rsid w:val="00E97F5C"/>
    <w:rsid w:val="00EA4960"/>
    <w:rsid w:val="00ED24FC"/>
    <w:rsid w:val="00EE24E2"/>
    <w:rsid w:val="00F00C02"/>
    <w:rsid w:val="00F03D49"/>
    <w:rsid w:val="00F03FF0"/>
    <w:rsid w:val="00F10362"/>
    <w:rsid w:val="00F1476F"/>
    <w:rsid w:val="00F310FA"/>
    <w:rsid w:val="00F36182"/>
    <w:rsid w:val="00F46B35"/>
    <w:rsid w:val="00F47526"/>
    <w:rsid w:val="00F52732"/>
    <w:rsid w:val="00F55D72"/>
    <w:rsid w:val="00F7166F"/>
    <w:rsid w:val="00F7554D"/>
    <w:rsid w:val="00F817A7"/>
    <w:rsid w:val="00F9054D"/>
    <w:rsid w:val="00F94E39"/>
    <w:rsid w:val="00FA211C"/>
    <w:rsid w:val="00FB33CD"/>
    <w:rsid w:val="00FB44E0"/>
    <w:rsid w:val="00FC684E"/>
    <w:rsid w:val="00FC7009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DA14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1"/>
    <w:link w:val="10"/>
    <w:uiPriority w:val="99"/>
    <w:qFormat/>
    <w:rsid w:val="00A4076D"/>
    <w:pPr>
      <w:spacing w:before="100" w:after="100"/>
      <w:ind w:left="1080" w:hanging="720"/>
      <w:outlineLvl w:val="0"/>
    </w:pPr>
    <w:rPr>
      <w:b/>
      <w:bCs/>
      <w:kern w:val="1"/>
      <w:sz w:val="48"/>
      <w:szCs w:val="4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A407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785FC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785FC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785FC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785FC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785FC8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785FC8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785FC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A4076D"/>
    <w:rPr>
      <w:rFonts w:ascii="Times New Roman" w:hAnsi="Times New Roman" w:cs="Times New Roman"/>
      <w:b/>
      <w:bCs/>
      <w:kern w:val="1"/>
      <w:sz w:val="48"/>
      <w:szCs w:val="48"/>
      <w:lang w:eastAsia="ar-SA" w:bidi="ar-SA"/>
    </w:rPr>
  </w:style>
  <w:style w:type="character" w:customStyle="1" w:styleId="20">
    <w:name w:val="Заголовок 2 Знак"/>
    <w:basedOn w:val="a2"/>
    <w:link w:val="2"/>
    <w:uiPriority w:val="99"/>
    <w:locked/>
    <w:rsid w:val="00A4076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785FC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uiPriority w:val="99"/>
    <w:locked/>
    <w:rsid w:val="00785FC8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9"/>
    <w:locked/>
    <w:rsid w:val="00785FC8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785FC8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785FC8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785FC8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785FC8"/>
    <w:rPr>
      <w:rFonts w:ascii="Cambria" w:hAnsi="Cambria" w:cs="Times New Roman"/>
      <w:i/>
      <w:iCs/>
      <w:color w:val="404040"/>
      <w:sz w:val="20"/>
      <w:szCs w:val="20"/>
    </w:rPr>
  </w:style>
  <w:style w:type="paragraph" w:styleId="a5">
    <w:name w:val="List Paragraph"/>
    <w:basedOn w:val="a0"/>
    <w:uiPriority w:val="99"/>
    <w:qFormat/>
    <w:rsid w:val="00DA14A4"/>
    <w:pPr>
      <w:ind w:left="720"/>
      <w:contextualSpacing/>
    </w:pPr>
  </w:style>
  <w:style w:type="table" w:styleId="a6">
    <w:name w:val="Table Grid"/>
    <w:basedOn w:val="a3"/>
    <w:uiPriority w:val="99"/>
    <w:rsid w:val="00DA14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rsid w:val="00DA14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DA14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DA14A4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9">
    <w:name w:val="Normal (Web)"/>
    <w:aliases w:val="Знак Знак"/>
    <w:basedOn w:val="a0"/>
    <w:uiPriority w:val="99"/>
    <w:rsid w:val="00A4076D"/>
    <w:pPr>
      <w:spacing w:before="100" w:beforeAutospacing="1" w:after="100" w:afterAutospacing="1"/>
    </w:pPr>
  </w:style>
  <w:style w:type="character" w:styleId="aa">
    <w:name w:val="Strong"/>
    <w:basedOn w:val="a2"/>
    <w:uiPriority w:val="99"/>
    <w:qFormat/>
    <w:rsid w:val="00A4076D"/>
    <w:rPr>
      <w:rFonts w:cs="Times New Roman"/>
      <w:b/>
      <w:bCs/>
    </w:rPr>
  </w:style>
  <w:style w:type="character" w:customStyle="1" w:styleId="apple-converted-space">
    <w:name w:val="apple-converted-space"/>
    <w:basedOn w:val="a2"/>
    <w:uiPriority w:val="99"/>
    <w:rsid w:val="00A4076D"/>
    <w:rPr>
      <w:rFonts w:cs="Times New Roman"/>
    </w:rPr>
  </w:style>
  <w:style w:type="paragraph" w:styleId="a1">
    <w:name w:val="Body Text"/>
    <w:basedOn w:val="a0"/>
    <w:link w:val="ab"/>
    <w:uiPriority w:val="99"/>
    <w:rsid w:val="00A4076D"/>
    <w:pPr>
      <w:spacing w:after="120"/>
    </w:pPr>
  </w:style>
  <w:style w:type="character" w:customStyle="1" w:styleId="ab">
    <w:name w:val="Основной текст Знак"/>
    <w:basedOn w:val="a2"/>
    <w:link w:val="a1"/>
    <w:uiPriority w:val="99"/>
    <w:locked/>
    <w:rsid w:val="00A4076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0"/>
    <w:uiPriority w:val="99"/>
    <w:rsid w:val="00A4076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d">
    <w:name w:val="No Spacing"/>
    <w:link w:val="ae"/>
    <w:uiPriority w:val="99"/>
    <w:qFormat/>
    <w:rsid w:val="00A4076D"/>
    <w:pPr>
      <w:suppressAutoHyphens/>
    </w:pPr>
    <w:rPr>
      <w:rFonts w:eastAsia="Times New Roman" w:cs="Calibri"/>
      <w:lang w:eastAsia="ar-SA"/>
    </w:rPr>
  </w:style>
  <w:style w:type="paragraph" w:customStyle="1" w:styleId="31">
    <w:name w:val="Основной текст 31"/>
    <w:basedOn w:val="a0"/>
    <w:uiPriority w:val="99"/>
    <w:rsid w:val="003E4400"/>
    <w:pPr>
      <w:widowControl w:val="0"/>
      <w:suppressAutoHyphens/>
      <w:spacing w:line="100" w:lineRule="atLeast"/>
      <w:jc w:val="center"/>
    </w:pPr>
    <w:rPr>
      <w:kern w:val="1"/>
      <w:lang w:eastAsia="hi-IN" w:bidi="hi-IN"/>
    </w:rPr>
  </w:style>
  <w:style w:type="paragraph" w:styleId="af">
    <w:name w:val="footer"/>
    <w:basedOn w:val="a0"/>
    <w:link w:val="af0"/>
    <w:uiPriority w:val="99"/>
    <w:rsid w:val="00785F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locked/>
    <w:rsid w:val="00785FC8"/>
    <w:rPr>
      <w:rFonts w:cs="Times New Roman"/>
    </w:rPr>
  </w:style>
  <w:style w:type="paragraph" w:styleId="21">
    <w:name w:val="Body Text Indent 2"/>
    <w:basedOn w:val="a0"/>
    <w:link w:val="22"/>
    <w:uiPriority w:val="99"/>
    <w:rsid w:val="00785FC8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785FC8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rsid w:val="00785FC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785FC8"/>
    <w:rPr>
      <w:rFonts w:cs="Times New Roman"/>
      <w:sz w:val="16"/>
      <w:szCs w:val="16"/>
    </w:rPr>
  </w:style>
  <w:style w:type="paragraph" w:styleId="af1">
    <w:name w:val="Balloon Text"/>
    <w:basedOn w:val="a0"/>
    <w:link w:val="af2"/>
    <w:uiPriority w:val="99"/>
    <w:semiHidden/>
    <w:rsid w:val="00785FC8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785FC8"/>
    <w:rPr>
      <w:rFonts w:ascii="Tahoma" w:hAnsi="Tahoma" w:cs="Tahoma"/>
      <w:sz w:val="16"/>
      <w:szCs w:val="16"/>
    </w:rPr>
  </w:style>
  <w:style w:type="paragraph" w:styleId="af3">
    <w:name w:val="Body Text Indent"/>
    <w:basedOn w:val="a0"/>
    <w:link w:val="af4"/>
    <w:uiPriority w:val="99"/>
    <w:rsid w:val="00785FC8"/>
    <w:pPr>
      <w:ind w:firstLine="540"/>
    </w:pPr>
    <w:rPr>
      <w:sz w:val="28"/>
      <w:lang w:eastAsia="en-US"/>
    </w:rPr>
  </w:style>
  <w:style w:type="character" w:customStyle="1" w:styleId="af4">
    <w:name w:val="Основной текст с отступом Знак"/>
    <w:basedOn w:val="a2"/>
    <w:link w:val="af3"/>
    <w:uiPriority w:val="99"/>
    <w:locked/>
    <w:rsid w:val="00785FC8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0"/>
    <w:link w:val="35"/>
    <w:uiPriority w:val="99"/>
    <w:semiHidden/>
    <w:rsid w:val="00785FC8"/>
    <w:pPr>
      <w:jc w:val="center"/>
    </w:pPr>
    <w:rPr>
      <w:lang w:eastAsia="en-US"/>
    </w:rPr>
  </w:style>
  <w:style w:type="character" w:customStyle="1" w:styleId="35">
    <w:name w:val="Основной текст 3 Знак"/>
    <w:basedOn w:val="a2"/>
    <w:link w:val="34"/>
    <w:uiPriority w:val="99"/>
    <w:semiHidden/>
    <w:locked/>
    <w:rsid w:val="00785FC8"/>
    <w:rPr>
      <w:rFonts w:ascii="Times New Roman" w:hAnsi="Times New Roman" w:cs="Times New Roman"/>
      <w:sz w:val="24"/>
      <w:szCs w:val="24"/>
    </w:rPr>
  </w:style>
  <w:style w:type="character" w:customStyle="1" w:styleId="FontStyle207">
    <w:name w:val="Font Style207"/>
    <w:basedOn w:val="a2"/>
    <w:uiPriority w:val="99"/>
    <w:rsid w:val="00785FC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uiPriority w:val="99"/>
    <w:rsid w:val="00785FC8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en-US"/>
    </w:rPr>
  </w:style>
  <w:style w:type="character" w:customStyle="1" w:styleId="FontStyle227">
    <w:name w:val="Font Style227"/>
    <w:basedOn w:val="a2"/>
    <w:uiPriority w:val="99"/>
    <w:rsid w:val="00785FC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a2"/>
    <w:uiPriority w:val="99"/>
    <w:rsid w:val="00785FC8"/>
    <w:rPr>
      <w:rFonts w:ascii="Microsoft Sans Serif" w:hAnsi="Microsoft Sans Serif" w:cs="Microsoft Sans Serif"/>
      <w:sz w:val="18"/>
      <w:szCs w:val="18"/>
    </w:rPr>
  </w:style>
  <w:style w:type="paragraph" w:customStyle="1" w:styleId="Style79">
    <w:name w:val="Style79"/>
    <w:basedOn w:val="a0"/>
    <w:uiPriority w:val="99"/>
    <w:rsid w:val="00785FC8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en-US"/>
    </w:rPr>
  </w:style>
  <w:style w:type="paragraph" w:customStyle="1" w:styleId="Style52">
    <w:name w:val="Style52"/>
    <w:basedOn w:val="a0"/>
    <w:uiPriority w:val="99"/>
    <w:rsid w:val="00785FC8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en-US"/>
    </w:rPr>
  </w:style>
  <w:style w:type="character" w:customStyle="1" w:styleId="FontStyle245">
    <w:name w:val="Font Style245"/>
    <w:basedOn w:val="a2"/>
    <w:uiPriority w:val="99"/>
    <w:rsid w:val="00785FC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2">
    <w:name w:val="Font Style202"/>
    <w:basedOn w:val="a2"/>
    <w:uiPriority w:val="99"/>
    <w:rsid w:val="00785FC8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7">
    <w:name w:val="Style17"/>
    <w:basedOn w:val="a0"/>
    <w:uiPriority w:val="99"/>
    <w:rsid w:val="00785FC8"/>
    <w:pPr>
      <w:widowControl w:val="0"/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customStyle="1" w:styleId="FontStyle303">
    <w:name w:val="Font Style303"/>
    <w:basedOn w:val="a2"/>
    <w:uiPriority w:val="99"/>
    <w:rsid w:val="00785FC8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34">
    <w:name w:val="Font Style234"/>
    <w:basedOn w:val="a2"/>
    <w:uiPriority w:val="99"/>
    <w:rsid w:val="00785FC8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basedOn w:val="a2"/>
    <w:uiPriority w:val="99"/>
    <w:rsid w:val="00785FC8"/>
    <w:rPr>
      <w:rFonts w:ascii="Century Schoolbook" w:hAnsi="Century Schoolbook" w:cs="Century Schoolbook"/>
      <w:sz w:val="18"/>
      <w:szCs w:val="18"/>
    </w:rPr>
  </w:style>
  <w:style w:type="paragraph" w:styleId="23">
    <w:name w:val="Body Text 2"/>
    <w:basedOn w:val="a0"/>
    <w:link w:val="24"/>
    <w:uiPriority w:val="99"/>
    <w:rsid w:val="00785FC8"/>
    <w:pPr>
      <w:spacing w:after="120" w:line="480" w:lineRule="auto"/>
    </w:pPr>
    <w:rPr>
      <w:sz w:val="20"/>
      <w:szCs w:val="20"/>
      <w:lang w:eastAsia="en-US"/>
    </w:rPr>
  </w:style>
  <w:style w:type="character" w:customStyle="1" w:styleId="24">
    <w:name w:val="Основной текст 2 Знак"/>
    <w:basedOn w:val="a2"/>
    <w:link w:val="23"/>
    <w:uiPriority w:val="99"/>
    <w:locked/>
    <w:rsid w:val="00785FC8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2"/>
    <w:uiPriority w:val="99"/>
    <w:rsid w:val="00785FC8"/>
    <w:rPr>
      <w:rFonts w:ascii="Sylfaen" w:hAnsi="Sylfaen" w:cs="Sylfaen"/>
      <w:color w:val="000000"/>
      <w:sz w:val="28"/>
      <w:szCs w:val="28"/>
    </w:rPr>
  </w:style>
  <w:style w:type="character" w:customStyle="1" w:styleId="FontStyle22">
    <w:name w:val="Font Style22"/>
    <w:basedOn w:val="a2"/>
    <w:uiPriority w:val="99"/>
    <w:rsid w:val="00785FC8"/>
    <w:rPr>
      <w:rFonts w:ascii="Franklin Gothic Medium" w:hAnsi="Franklin Gothic Medium" w:cs="Franklin Gothic Medium"/>
      <w:sz w:val="22"/>
      <w:szCs w:val="22"/>
    </w:rPr>
  </w:style>
  <w:style w:type="paragraph" w:customStyle="1" w:styleId="Style6">
    <w:name w:val="Style6"/>
    <w:basedOn w:val="a0"/>
    <w:uiPriority w:val="99"/>
    <w:rsid w:val="00785FC8"/>
    <w:pPr>
      <w:widowControl w:val="0"/>
      <w:autoSpaceDE w:val="0"/>
      <w:autoSpaceDN w:val="0"/>
      <w:adjustRightInd w:val="0"/>
      <w:spacing w:line="264" w:lineRule="exact"/>
    </w:pPr>
    <w:rPr>
      <w:lang w:eastAsia="en-US"/>
    </w:rPr>
  </w:style>
  <w:style w:type="paragraph" w:customStyle="1" w:styleId="Style1">
    <w:name w:val="Style1"/>
    <w:basedOn w:val="a0"/>
    <w:uiPriority w:val="99"/>
    <w:rsid w:val="00785FC8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lang w:eastAsia="en-US"/>
    </w:rPr>
  </w:style>
  <w:style w:type="character" w:customStyle="1" w:styleId="FontStyle23">
    <w:name w:val="Font Style23"/>
    <w:basedOn w:val="a2"/>
    <w:uiPriority w:val="99"/>
    <w:rsid w:val="00785F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0"/>
    <w:uiPriority w:val="99"/>
    <w:rsid w:val="00785FC8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lang w:eastAsia="en-US"/>
    </w:rPr>
  </w:style>
  <w:style w:type="paragraph" w:customStyle="1" w:styleId="Style18">
    <w:name w:val="Style18"/>
    <w:basedOn w:val="a0"/>
    <w:uiPriority w:val="99"/>
    <w:rsid w:val="00785FC8"/>
    <w:pPr>
      <w:widowControl w:val="0"/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customStyle="1" w:styleId="FontStyle30">
    <w:name w:val="Font Style30"/>
    <w:basedOn w:val="a2"/>
    <w:uiPriority w:val="99"/>
    <w:rsid w:val="00785FC8"/>
    <w:rPr>
      <w:rFonts w:ascii="MS Reference Sans Serif" w:hAnsi="MS Reference Sans Serif" w:cs="MS Reference Sans Serif"/>
      <w:spacing w:val="-10"/>
      <w:sz w:val="18"/>
      <w:szCs w:val="18"/>
    </w:rPr>
  </w:style>
  <w:style w:type="paragraph" w:customStyle="1" w:styleId="Style16">
    <w:name w:val="Style16"/>
    <w:basedOn w:val="a0"/>
    <w:uiPriority w:val="99"/>
    <w:rsid w:val="00785FC8"/>
    <w:pPr>
      <w:widowControl w:val="0"/>
      <w:autoSpaceDE w:val="0"/>
      <w:autoSpaceDN w:val="0"/>
      <w:adjustRightInd w:val="0"/>
      <w:spacing w:line="260" w:lineRule="exact"/>
      <w:ind w:firstLine="82"/>
      <w:jc w:val="both"/>
    </w:pPr>
    <w:rPr>
      <w:lang w:eastAsia="en-US"/>
    </w:rPr>
  </w:style>
  <w:style w:type="character" w:customStyle="1" w:styleId="FontStyle31">
    <w:name w:val="Font Style31"/>
    <w:basedOn w:val="a2"/>
    <w:uiPriority w:val="99"/>
    <w:rsid w:val="00785FC8"/>
    <w:rPr>
      <w:rFonts w:ascii="Trebuchet MS" w:hAnsi="Trebuchet MS" w:cs="Trebuchet MS"/>
      <w:b/>
      <w:bCs/>
      <w:sz w:val="20"/>
      <w:szCs w:val="20"/>
    </w:rPr>
  </w:style>
  <w:style w:type="paragraph" w:customStyle="1" w:styleId="Style14">
    <w:name w:val="Style14"/>
    <w:basedOn w:val="a0"/>
    <w:uiPriority w:val="99"/>
    <w:rsid w:val="00785FC8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7">
    <w:name w:val="Style7"/>
    <w:basedOn w:val="a0"/>
    <w:uiPriority w:val="99"/>
    <w:rsid w:val="00785FC8"/>
    <w:pPr>
      <w:widowControl w:val="0"/>
      <w:autoSpaceDE w:val="0"/>
      <w:autoSpaceDN w:val="0"/>
      <w:adjustRightInd w:val="0"/>
      <w:spacing w:line="260" w:lineRule="exact"/>
      <w:jc w:val="both"/>
    </w:pPr>
    <w:rPr>
      <w:lang w:eastAsia="en-US"/>
    </w:rPr>
  </w:style>
  <w:style w:type="paragraph" w:customStyle="1" w:styleId="Style2">
    <w:name w:val="Style2"/>
    <w:basedOn w:val="a0"/>
    <w:uiPriority w:val="99"/>
    <w:rsid w:val="00785FC8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FontStyle32">
    <w:name w:val="Font Style32"/>
    <w:basedOn w:val="a2"/>
    <w:uiPriority w:val="99"/>
    <w:rsid w:val="00785FC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1">
    <w:name w:val="Style81"/>
    <w:basedOn w:val="a0"/>
    <w:uiPriority w:val="99"/>
    <w:rsid w:val="00785FC8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  <w:lang w:eastAsia="en-US"/>
    </w:rPr>
  </w:style>
  <w:style w:type="paragraph" w:customStyle="1" w:styleId="Style82">
    <w:name w:val="Style82"/>
    <w:basedOn w:val="a0"/>
    <w:uiPriority w:val="99"/>
    <w:rsid w:val="00785FC8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en-US"/>
    </w:rPr>
  </w:style>
  <w:style w:type="character" w:customStyle="1" w:styleId="FontStyle201">
    <w:name w:val="Font Style201"/>
    <w:basedOn w:val="a2"/>
    <w:uiPriority w:val="99"/>
    <w:rsid w:val="00785FC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9">
    <w:name w:val="Font Style229"/>
    <w:basedOn w:val="a2"/>
    <w:uiPriority w:val="99"/>
    <w:rsid w:val="00785FC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24">
    <w:name w:val="Style24"/>
    <w:basedOn w:val="a0"/>
    <w:uiPriority w:val="99"/>
    <w:rsid w:val="00785FC8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en-US"/>
    </w:rPr>
  </w:style>
  <w:style w:type="paragraph" w:customStyle="1" w:styleId="Style9">
    <w:name w:val="Style9"/>
    <w:basedOn w:val="a0"/>
    <w:uiPriority w:val="99"/>
    <w:rsid w:val="00785FC8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eastAsia="en-US"/>
    </w:rPr>
  </w:style>
  <w:style w:type="character" w:customStyle="1" w:styleId="FontStyle249">
    <w:name w:val="Font Style249"/>
    <w:basedOn w:val="a2"/>
    <w:uiPriority w:val="99"/>
    <w:rsid w:val="00785FC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7">
    <w:name w:val="Font Style247"/>
    <w:basedOn w:val="a2"/>
    <w:uiPriority w:val="99"/>
    <w:rsid w:val="00785FC8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94">
    <w:name w:val="Style94"/>
    <w:basedOn w:val="a0"/>
    <w:uiPriority w:val="99"/>
    <w:rsid w:val="00785FC8"/>
    <w:pPr>
      <w:widowControl w:val="0"/>
      <w:suppressAutoHyphens/>
      <w:autoSpaceDE w:val="0"/>
      <w:spacing w:line="259" w:lineRule="exact"/>
    </w:pPr>
    <w:rPr>
      <w:rFonts w:ascii="Tahoma" w:hAnsi="Tahoma" w:cs="Tahoma"/>
      <w:lang w:eastAsia="ar-SA"/>
    </w:rPr>
  </w:style>
  <w:style w:type="paragraph" w:customStyle="1" w:styleId="Style5">
    <w:name w:val="Style5"/>
    <w:basedOn w:val="a0"/>
    <w:uiPriority w:val="99"/>
    <w:rsid w:val="00785FC8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en-US"/>
    </w:rPr>
  </w:style>
  <w:style w:type="character" w:customStyle="1" w:styleId="FontStyle271">
    <w:name w:val="Font Style271"/>
    <w:basedOn w:val="a2"/>
    <w:uiPriority w:val="99"/>
    <w:rsid w:val="00785FC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02">
    <w:name w:val="Style102"/>
    <w:basedOn w:val="a0"/>
    <w:uiPriority w:val="99"/>
    <w:rsid w:val="00785FC8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eastAsia="en-US"/>
    </w:rPr>
  </w:style>
  <w:style w:type="paragraph" w:customStyle="1" w:styleId="Style43">
    <w:name w:val="Style43"/>
    <w:basedOn w:val="a0"/>
    <w:uiPriority w:val="99"/>
    <w:rsid w:val="00785FC8"/>
    <w:pPr>
      <w:widowControl w:val="0"/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customStyle="1" w:styleId="FontStyle267">
    <w:name w:val="Font Style267"/>
    <w:basedOn w:val="a2"/>
    <w:uiPriority w:val="99"/>
    <w:rsid w:val="00785FC8"/>
    <w:rPr>
      <w:rFonts w:ascii="Franklin Gothic Medium" w:hAnsi="Franklin Gothic Medium" w:cs="Franklin Gothic Medium"/>
      <w:sz w:val="20"/>
      <w:szCs w:val="20"/>
    </w:rPr>
  </w:style>
  <w:style w:type="paragraph" w:customStyle="1" w:styleId="Style99">
    <w:name w:val="Style99"/>
    <w:basedOn w:val="a0"/>
    <w:uiPriority w:val="99"/>
    <w:rsid w:val="00785FC8"/>
    <w:pPr>
      <w:widowControl w:val="0"/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customStyle="1" w:styleId="FontStyle265">
    <w:name w:val="Font Style265"/>
    <w:basedOn w:val="a2"/>
    <w:uiPriority w:val="99"/>
    <w:rsid w:val="00785FC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51">
    <w:name w:val="Font Style251"/>
    <w:basedOn w:val="a2"/>
    <w:uiPriority w:val="99"/>
    <w:rsid w:val="00785FC8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31">
    <w:name w:val="Style131"/>
    <w:basedOn w:val="a0"/>
    <w:uiPriority w:val="99"/>
    <w:rsid w:val="00785FC8"/>
    <w:pPr>
      <w:widowControl w:val="0"/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customStyle="1" w:styleId="FontStyle256">
    <w:name w:val="Font Style256"/>
    <w:basedOn w:val="a2"/>
    <w:uiPriority w:val="99"/>
    <w:rsid w:val="00785FC8"/>
    <w:rPr>
      <w:rFonts w:ascii="Microsoft Sans Serif" w:hAnsi="Microsoft Sans Serif" w:cs="Microsoft Sans Serif"/>
      <w:b/>
      <w:bCs/>
      <w:smallCaps/>
      <w:sz w:val="16"/>
      <w:szCs w:val="16"/>
    </w:rPr>
  </w:style>
  <w:style w:type="paragraph" w:customStyle="1" w:styleId="Style98">
    <w:name w:val="Style98"/>
    <w:basedOn w:val="a0"/>
    <w:uiPriority w:val="99"/>
    <w:rsid w:val="00785FC8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  <w:lang w:eastAsia="en-US"/>
    </w:rPr>
  </w:style>
  <w:style w:type="character" w:customStyle="1" w:styleId="FontStyle228">
    <w:name w:val="Font Style228"/>
    <w:basedOn w:val="a2"/>
    <w:uiPriority w:val="99"/>
    <w:rsid w:val="00785FC8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basedOn w:val="a2"/>
    <w:uiPriority w:val="99"/>
    <w:rsid w:val="00785FC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0">
    <w:name w:val="Style30"/>
    <w:basedOn w:val="a0"/>
    <w:uiPriority w:val="99"/>
    <w:rsid w:val="00785FC8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  <w:lang w:eastAsia="en-US"/>
    </w:rPr>
  </w:style>
  <w:style w:type="paragraph" w:customStyle="1" w:styleId="Style89">
    <w:name w:val="Style89"/>
    <w:basedOn w:val="a0"/>
    <w:uiPriority w:val="99"/>
    <w:rsid w:val="00785FC8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lang w:eastAsia="en-US"/>
    </w:rPr>
  </w:style>
  <w:style w:type="character" w:customStyle="1" w:styleId="FontStyle225">
    <w:name w:val="Font Style225"/>
    <w:basedOn w:val="a2"/>
    <w:uiPriority w:val="99"/>
    <w:rsid w:val="00785FC8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12">
    <w:name w:val="Style112"/>
    <w:basedOn w:val="a0"/>
    <w:uiPriority w:val="99"/>
    <w:rsid w:val="00785FC8"/>
    <w:pPr>
      <w:widowControl w:val="0"/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customStyle="1" w:styleId="FontStyle280">
    <w:name w:val="Font Style280"/>
    <w:basedOn w:val="a2"/>
    <w:uiPriority w:val="99"/>
    <w:rsid w:val="00785FC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308">
    <w:name w:val="Font Style308"/>
    <w:basedOn w:val="a2"/>
    <w:uiPriority w:val="99"/>
    <w:rsid w:val="00785FC8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2">
    <w:name w:val="Font Style292"/>
    <w:basedOn w:val="a2"/>
    <w:uiPriority w:val="99"/>
    <w:rsid w:val="00785FC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2"/>
    <w:uiPriority w:val="99"/>
    <w:rsid w:val="00785FC8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28">
    <w:name w:val="Style128"/>
    <w:basedOn w:val="a0"/>
    <w:uiPriority w:val="99"/>
    <w:rsid w:val="00785FC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en-US"/>
    </w:rPr>
  </w:style>
  <w:style w:type="paragraph" w:customStyle="1" w:styleId="Style164">
    <w:name w:val="Style164"/>
    <w:basedOn w:val="a0"/>
    <w:uiPriority w:val="99"/>
    <w:rsid w:val="00785FC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en-US"/>
    </w:rPr>
  </w:style>
  <w:style w:type="character" w:customStyle="1" w:styleId="FontStyle214">
    <w:name w:val="Font Style214"/>
    <w:basedOn w:val="a2"/>
    <w:uiPriority w:val="99"/>
    <w:rsid w:val="00785FC8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styleId="af5">
    <w:name w:val="footnote reference"/>
    <w:basedOn w:val="a2"/>
    <w:uiPriority w:val="99"/>
    <w:semiHidden/>
    <w:rsid w:val="00785FC8"/>
    <w:rPr>
      <w:rFonts w:cs="Times New Roman"/>
      <w:vertAlign w:val="superscript"/>
    </w:rPr>
  </w:style>
  <w:style w:type="paragraph" w:customStyle="1" w:styleId="Style165">
    <w:name w:val="Style165"/>
    <w:basedOn w:val="a0"/>
    <w:uiPriority w:val="99"/>
    <w:rsid w:val="00785FC8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  <w:lang w:eastAsia="en-US"/>
    </w:rPr>
  </w:style>
  <w:style w:type="paragraph" w:customStyle="1" w:styleId="Style117">
    <w:name w:val="Style117"/>
    <w:basedOn w:val="a0"/>
    <w:uiPriority w:val="99"/>
    <w:rsid w:val="00785FC8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en-US"/>
    </w:rPr>
  </w:style>
  <w:style w:type="paragraph" w:customStyle="1" w:styleId="Style169">
    <w:name w:val="Style169"/>
    <w:basedOn w:val="a0"/>
    <w:uiPriority w:val="99"/>
    <w:rsid w:val="00785FC8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  <w:lang w:eastAsia="en-US"/>
    </w:rPr>
  </w:style>
  <w:style w:type="character" w:customStyle="1" w:styleId="text1">
    <w:name w:val="text1"/>
    <w:basedOn w:val="a2"/>
    <w:uiPriority w:val="99"/>
    <w:rsid w:val="00785FC8"/>
    <w:rPr>
      <w:rFonts w:ascii="Verdana" w:hAnsi="Verdana" w:cs="Times New Roman"/>
      <w:sz w:val="20"/>
      <w:szCs w:val="20"/>
    </w:rPr>
  </w:style>
  <w:style w:type="paragraph" w:styleId="af6">
    <w:name w:val="footnote text"/>
    <w:basedOn w:val="a0"/>
    <w:link w:val="af7"/>
    <w:uiPriority w:val="99"/>
    <w:rsid w:val="00785FC8"/>
    <w:pPr>
      <w:ind w:right="51"/>
      <w:jc w:val="both"/>
    </w:pPr>
    <w:rPr>
      <w:rFonts w:eastAsia="Calibri"/>
      <w:sz w:val="20"/>
      <w:szCs w:val="20"/>
      <w:lang w:eastAsia="en-US"/>
    </w:rPr>
  </w:style>
  <w:style w:type="character" w:customStyle="1" w:styleId="af7">
    <w:name w:val="Текст сноски Знак"/>
    <w:basedOn w:val="a2"/>
    <w:link w:val="af6"/>
    <w:uiPriority w:val="99"/>
    <w:semiHidden/>
    <w:locked/>
    <w:rsid w:val="00785FC8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0"/>
    <w:uiPriority w:val="99"/>
    <w:rsid w:val="00785FC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en-US"/>
    </w:rPr>
  </w:style>
  <w:style w:type="character" w:customStyle="1" w:styleId="FontStyle209">
    <w:name w:val="Font Style209"/>
    <w:basedOn w:val="a2"/>
    <w:uiPriority w:val="99"/>
    <w:rsid w:val="00785FC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66">
    <w:name w:val="Font Style266"/>
    <w:basedOn w:val="a2"/>
    <w:uiPriority w:val="99"/>
    <w:rsid w:val="00785FC8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93">
    <w:name w:val="Style93"/>
    <w:basedOn w:val="a0"/>
    <w:uiPriority w:val="99"/>
    <w:rsid w:val="00785FC8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en-US"/>
    </w:rPr>
  </w:style>
  <w:style w:type="paragraph" w:customStyle="1" w:styleId="Style118">
    <w:name w:val="Style118"/>
    <w:basedOn w:val="a0"/>
    <w:uiPriority w:val="99"/>
    <w:rsid w:val="00785FC8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en-US"/>
    </w:rPr>
  </w:style>
  <w:style w:type="character" w:customStyle="1" w:styleId="FontStyle208">
    <w:name w:val="Font Style208"/>
    <w:basedOn w:val="a2"/>
    <w:uiPriority w:val="99"/>
    <w:rsid w:val="00785FC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basedOn w:val="a2"/>
    <w:uiPriority w:val="99"/>
    <w:rsid w:val="00785FC8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86">
    <w:name w:val="Style86"/>
    <w:basedOn w:val="a0"/>
    <w:uiPriority w:val="99"/>
    <w:rsid w:val="00785FC8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eastAsia="en-US"/>
    </w:rPr>
  </w:style>
  <w:style w:type="character" w:customStyle="1" w:styleId="FontStyle263">
    <w:name w:val="Font Style263"/>
    <w:basedOn w:val="a2"/>
    <w:uiPriority w:val="99"/>
    <w:rsid w:val="00785FC8"/>
    <w:rPr>
      <w:rFonts w:ascii="Century Schoolbook" w:hAnsi="Century Schoolbook" w:cs="Century Schoolbook"/>
      <w:sz w:val="20"/>
      <w:szCs w:val="20"/>
    </w:rPr>
  </w:style>
  <w:style w:type="table" w:customStyle="1" w:styleId="12">
    <w:name w:val="Сетка таблицы1"/>
    <w:uiPriority w:val="99"/>
    <w:rsid w:val="00785F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2"/>
    <w:uiPriority w:val="99"/>
    <w:rsid w:val="00785FC8"/>
    <w:rPr>
      <w:rFonts w:cs="Times New Roman"/>
    </w:rPr>
  </w:style>
  <w:style w:type="character" w:styleId="af9">
    <w:name w:val="Emphasis"/>
    <w:basedOn w:val="a2"/>
    <w:uiPriority w:val="99"/>
    <w:qFormat/>
    <w:rsid w:val="00785FC8"/>
    <w:rPr>
      <w:rFonts w:cs="Times New Roman"/>
      <w:i/>
      <w:iCs/>
    </w:rPr>
  </w:style>
  <w:style w:type="table" w:customStyle="1" w:styleId="25">
    <w:name w:val="Сетка таблицы2"/>
    <w:uiPriority w:val="99"/>
    <w:rsid w:val="00785F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2"/>
    <w:uiPriority w:val="99"/>
    <w:semiHidden/>
    <w:rsid w:val="00785FC8"/>
    <w:rPr>
      <w:rFonts w:cs="Times New Roman"/>
      <w:sz w:val="16"/>
      <w:szCs w:val="16"/>
    </w:rPr>
  </w:style>
  <w:style w:type="paragraph" w:styleId="afb">
    <w:name w:val="annotation text"/>
    <w:basedOn w:val="a0"/>
    <w:link w:val="afc"/>
    <w:uiPriority w:val="99"/>
    <w:semiHidden/>
    <w:rsid w:val="00785FC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2"/>
    <w:link w:val="afb"/>
    <w:uiPriority w:val="99"/>
    <w:semiHidden/>
    <w:locked/>
    <w:rsid w:val="00785FC8"/>
    <w:rPr>
      <w:rFonts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785FC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785FC8"/>
    <w:rPr>
      <w:b/>
      <w:bCs/>
    </w:rPr>
  </w:style>
  <w:style w:type="table" w:customStyle="1" w:styleId="36">
    <w:name w:val="Сетка таблицы3"/>
    <w:uiPriority w:val="99"/>
    <w:rsid w:val="00785F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NEW">
    <w:name w:val="Заголовок 5NEW"/>
    <w:basedOn w:val="a0"/>
    <w:autoRedefine/>
    <w:uiPriority w:val="99"/>
    <w:rsid w:val="00785FC8"/>
    <w:pPr>
      <w:tabs>
        <w:tab w:val="left" w:pos="567"/>
      </w:tabs>
      <w:spacing w:before="240"/>
      <w:ind w:left="1080" w:right="354"/>
      <w:contextualSpacing/>
      <w:jc w:val="center"/>
    </w:pPr>
    <w:rPr>
      <w:b/>
      <w:bCs/>
      <w:sz w:val="28"/>
      <w:lang w:eastAsia="en-US"/>
    </w:rPr>
  </w:style>
  <w:style w:type="character" w:styleId="aff">
    <w:name w:val="Hyperlink"/>
    <w:basedOn w:val="a2"/>
    <w:uiPriority w:val="99"/>
    <w:semiHidden/>
    <w:rsid w:val="00785FC8"/>
    <w:rPr>
      <w:rFonts w:cs="Times New Roman"/>
      <w:color w:val="0000FF"/>
      <w:u w:val="single"/>
    </w:rPr>
  </w:style>
  <w:style w:type="paragraph" w:customStyle="1" w:styleId="c20">
    <w:name w:val="c20"/>
    <w:basedOn w:val="a0"/>
    <w:uiPriority w:val="99"/>
    <w:rsid w:val="00785FC8"/>
    <w:pPr>
      <w:spacing w:before="100" w:beforeAutospacing="1" w:after="100" w:afterAutospacing="1"/>
    </w:pPr>
    <w:rPr>
      <w:lang w:eastAsia="en-US"/>
    </w:rPr>
  </w:style>
  <w:style w:type="character" w:customStyle="1" w:styleId="c10">
    <w:name w:val="c10"/>
    <w:basedOn w:val="a2"/>
    <w:uiPriority w:val="99"/>
    <w:rsid w:val="00785FC8"/>
    <w:rPr>
      <w:rFonts w:cs="Times New Roman"/>
    </w:rPr>
  </w:style>
  <w:style w:type="paragraph" w:customStyle="1" w:styleId="Textbody">
    <w:name w:val="Text body"/>
    <w:basedOn w:val="a0"/>
    <w:uiPriority w:val="99"/>
    <w:rsid w:val="00785FC8"/>
    <w:pPr>
      <w:suppressAutoHyphens/>
      <w:ind w:left="112"/>
      <w:textAlignment w:val="baseline"/>
    </w:pPr>
    <w:rPr>
      <w:rFonts w:ascii="Cambria" w:eastAsia="Calibri" w:hAnsi="Cambria" w:cs="Cambria"/>
      <w:kern w:val="1"/>
      <w:sz w:val="26"/>
      <w:szCs w:val="26"/>
      <w:lang w:val="en-US" w:eastAsia="ar-SA"/>
    </w:rPr>
  </w:style>
  <w:style w:type="paragraph" w:customStyle="1" w:styleId="Standard">
    <w:name w:val="Standard"/>
    <w:uiPriority w:val="99"/>
    <w:rsid w:val="00785FC8"/>
    <w:pPr>
      <w:suppressAutoHyphens/>
      <w:textAlignment w:val="baseline"/>
    </w:pPr>
    <w:rPr>
      <w:rFonts w:eastAsia="SimSun" w:cs="Tahoma"/>
      <w:kern w:val="1"/>
      <w:lang w:val="en-US" w:eastAsia="ar-SA"/>
    </w:rPr>
  </w:style>
  <w:style w:type="paragraph" w:customStyle="1" w:styleId="TableParagraph">
    <w:name w:val="Table Paragraph"/>
    <w:basedOn w:val="a0"/>
    <w:uiPriority w:val="99"/>
    <w:rsid w:val="00785FC8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western">
    <w:name w:val="western"/>
    <w:basedOn w:val="a0"/>
    <w:uiPriority w:val="99"/>
    <w:rsid w:val="00785FC8"/>
    <w:pPr>
      <w:spacing w:before="100" w:beforeAutospacing="1" w:after="100" w:afterAutospacing="1"/>
    </w:pPr>
    <w:rPr>
      <w:lang w:eastAsia="en-US"/>
    </w:rPr>
  </w:style>
  <w:style w:type="paragraph" w:customStyle="1" w:styleId="26">
    <w:name w:val="Абзац списка2"/>
    <w:basedOn w:val="a0"/>
    <w:uiPriority w:val="99"/>
    <w:rsid w:val="00785FC8"/>
    <w:pPr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01">
    <w:name w:val="Текст_01"/>
    <w:basedOn w:val="a0"/>
    <w:link w:val="010"/>
    <w:uiPriority w:val="99"/>
    <w:rsid w:val="00E31E33"/>
    <w:pPr>
      <w:spacing w:after="60" w:line="276" w:lineRule="auto"/>
      <w:ind w:firstLine="709"/>
      <w:jc w:val="both"/>
    </w:pPr>
    <w:rPr>
      <w:rFonts w:ascii="Times New Roman CYR" w:eastAsia="Calibri" w:hAnsi="Times New Roman CYR"/>
      <w:szCs w:val="20"/>
    </w:rPr>
  </w:style>
  <w:style w:type="character" w:customStyle="1" w:styleId="010">
    <w:name w:val="Текст_01 Знак"/>
    <w:link w:val="01"/>
    <w:uiPriority w:val="99"/>
    <w:locked/>
    <w:rsid w:val="00E31E33"/>
    <w:rPr>
      <w:rFonts w:ascii="Times New Roman CYR" w:hAnsi="Times New Roman CYR"/>
      <w:sz w:val="24"/>
    </w:rPr>
  </w:style>
  <w:style w:type="paragraph" w:customStyle="1" w:styleId="a">
    <w:name w:val="Текст_Маркер"/>
    <w:basedOn w:val="01"/>
    <w:link w:val="aff0"/>
    <w:uiPriority w:val="99"/>
    <w:rsid w:val="00E31E33"/>
    <w:pPr>
      <w:numPr>
        <w:numId w:val="33"/>
      </w:numPr>
    </w:pPr>
  </w:style>
  <w:style w:type="character" w:customStyle="1" w:styleId="aff0">
    <w:name w:val="Текст_Маркер Знак"/>
    <w:link w:val="a"/>
    <w:uiPriority w:val="99"/>
    <w:locked/>
    <w:rsid w:val="00E31E33"/>
    <w:rPr>
      <w:rFonts w:ascii="Times New Roman CYR" w:hAnsi="Times New Roman CYR"/>
      <w:sz w:val="24"/>
      <w:lang w:val="ru-RU" w:eastAsia="ru-RU"/>
    </w:rPr>
  </w:style>
  <w:style w:type="paragraph" w:customStyle="1" w:styleId="37">
    <w:name w:val="Абзац списка3"/>
    <w:basedOn w:val="a0"/>
    <w:uiPriority w:val="99"/>
    <w:rsid w:val="0080289D"/>
    <w:pPr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210">
    <w:name w:val="Основной текст с отступом 21"/>
    <w:basedOn w:val="a0"/>
    <w:uiPriority w:val="99"/>
    <w:rsid w:val="0080289D"/>
    <w:pPr>
      <w:widowControl w:val="0"/>
      <w:suppressAutoHyphens/>
      <w:spacing w:after="120" w:line="480" w:lineRule="auto"/>
      <w:ind w:left="283"/>
    </w:pPr>
    <w:rPr>
      <w:kern w:val="1"/>
      <w:lang w:eastAsia="zh-CN" w:bidi="hi-IN"/>
    </w:rPr>
  </w:style>
  <w:style w:type="paragraph" w:customStyle="1" w:styleId="211">
    <w:name w:val="Основной текст 21"/>
    <w:basedOn w:val="a0"/>
    <w:uiPriority w:val="99"/>
    <w:rsid w:val="001B1F99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lang w:eastAsia="zh-CN" w:bidi="hi-IN"/>
    </w:rPr>
  </w:style>
  <w:style w:type="paragraph" w:customStyle="1" w:styleId="38">
    <w:name w:val="Обычный (веб)3"/>
    <w:basedOn w:val="a0"/>
    <w:uiPriority w:val="99"/>
    <w:rsid w:val="003735B1"/>
    <w:pPr>
      <w:widowControl w:val="0"/>
      <w:suppressAutoHyphens/>
      <w:spacing w:before="280" w:after="288" w:line="288" w:lineRule="atLeast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WW8Num1z0">
    <w:name w:val="WW8Num1z0"/>
    <w:uiPriority w:val="99"/>
    <w:rsid w:val="003735B1"/>
    <w:rPr>
      <w:rFonts w:ascii="Symbol" w:hAnsi="Symbol"/>
    </w:rPr>
  </w:style>
  <w:style w:type="character" w:customStyle="1" w:styleId="WW8Num1z1">
    <w:name w:val="WW8Num1z1"/>
    <w:uiPriority w:val="99"/>
    <w:rsid w:val="003735B1"/>
    <w:rPr>
      <w:rFonts w:ascii="OpenSymbol" w:eastAsia="OpenSymbol"/>
    </w:rPr>
  </w:style>
  <w:style w:type="character" w:customStyle="1" w:styleId="WW8Num1z2">
    <w:name w:val="WW8Num1z2"/>
    <w:uiPriority w:val="99"/>
    <w:rsid w:val="003735B1"/>
  </w:style>
  <w:style w:type="character" w:customStyle="1" w:styleId="WW8Num1z3">
    <w:name w:val="WW8Num1z3"/>
    <w:uiPriority w:val="99"/>
    <w:rsid w:val="003735B1"/>
  </w:style>
  <w:style w:type="character" w:customStyle="1" w:styleId="WW8Num1z4">
    <w:name w:val="WW8Num1z4"/>
    <w:uiPriority w:val="99"/>
    <w:rsid w:val="003735B1"/>
  </w:style>
  <w:style w:type="character" w:customStyle="1" w:styleId="WW8Num1z5">
    <w:name w:val="WW8Num1z5"/>
    <w:uiPriority w:val="99"/>
    <w:rsid w:val="003735B1"/>
  </w:style>
  <w:style w:type="character" w:customStyle="1" w:styleId="WW8Num1z6">
    <w:name w:val="WW8Num1z6"/>
    <w:uiPriority w:val="99"/>
    <w:rsid w:val="003735B1"/>
  </w:style>
  <w:style w:type="character" w:customStyle="1" w:styleId="WW8Num1z7">
    <w:name w:val="WW8Num1z7"/>
    <w:uiPriority w:val="99"/>
    <w:rsid w:val="003735B1"/>
  </w:style>
  <w:style w:type="character" w:customStyle="1" w:styleId="WW8Num1z8">
    <w:name w:val="WW8Num1z8"/>
    <w:uiPriority w:val="99"/>
    <w:rsid w:val="003735B1"/>
  </w:style>
  <w:style w:type="character" w:customStyle="1" w:styleId="WW8Num2z0">
    <w:name w:val="WW8Num2z0"/>
    <w:uiPriority w:val="99"/>
    <w:rsid w:val="003735B1"/>
    <w:rPr>
      <w:rFonts w:ascii="Symbol" w:hAnsi="Symbol"/>
      <w:b/>
      <w:sz w:val="24"/>
    </w:rPr>
  </w:style>
  <w:style w:type="character" w:customStyle="1" w:styleId="WW8Num2z1">
    <w:name w:val="WW8Num2z1"/>
    <w:uiPriority w:val="99"/>
    <w:rsid w:val="003735B1"/>
    <w:rPr>
      <w:rFonts w:ascii="OpenSymbol" w:eastAsia="OpenSymbol"/>
    </w:rPr>
  </w:style>
  <w:style w:type="character" w:customStyle="1" w:styleId="WW8Num2z2">
    <w:name w:val="WW8Num2z2"/>
    <w:uiPriority w:val="99"/>
    <w:rsid w:val="003735B1"/>
  </w:style>
  <w:style w:type="character" w:customStyle="1" w:styleId="WW8Num2z3">
    <w:name w:val="WW8Num2z3"/>
    <w:uiPriority w:val="99"/>
    <w:rsid w:val="003735B1"/>
  </w:style>
  <w:style w:type="character" w:customStyle="1" w:styleId="WW8Num2z4">
    <w:name w:val="WW8Num2z4"/>
    <w:uiPriority w:val="99"/>
    <w:rsid w:val="003735B1"/>
  </w:style>
  <w:style w:type="character" w:customStyle="1" w:styleId="WW8Num2z5">
    <w:name w:val="WW8Num2z5"/>
    <w:uiPriority w:val="99"/>
    <w:rsid w:val="003735B1"/>
  </w:style>
  <w:style w:type="character" w:customStyle="1" w:styleId="WW8Num2z6">
    <w:name w:val="WW8Num2z6"/>
    <w:uiPriority w:val="99"/>
    <w:rsid w:val="003735B1"/>
  </w:style>
  <w:style w:type="character" w:customStyle="1" w:styleId="WW8Num2z7">
    <w:name w:val="WW8Num2z7"/>
    <w:uiPriority w:val="99"/>
    <w:rsid w:val="003735B1"/>
  </w:style>
  <w:style w:type="character" w:customStyle="1" w:styleId="WW8Num2z8">
    <w:name w:val="WW8Num2z8"/>
    <w:uiPriority w:val="99"/>
    <w:rsid w:val="003735B1"/>
  </w:style>
  <w:style w:type="character" w:customStyle="1" w:styleId="WW8Num3z0">
    <w:name w:val="WW8Num3z0"/>
    <w:uiPriority w:val="99"/>
    <w:rsid w:val="003735B1"/>
    <w:rPr>
      <w:rFonts w:ascii="Symbol" w:hAnsi="Symbol"/>
    </w:rPr>
  </w:style>
  <w:style w:type="character" w:customStyle="1" w:styleId="WW8Num3z1">
    <w:name w:val="WW8Num3z1"/>
    <w:uiPriority w:val="99"/>
    <w:rsid w:val="003735B1"/>
    <w:rPr>
      <w:rFonts w:ascii="OpenSymbol" w:eastAsia="OpenSymbol"/>
    </w:rPr>
  </w:style>
  <w:style w:type="character" w:customStyle="1" w:styleId="WW8Num3z3">
    <w:name w:val="WW8Num3z3"/>
    <w:uiPriority w:val="99"/>
    <w:rsid w:val="003735B1"/>
    <w:rPr>
      <w:rFonts w:ascii="Symbol" w:hAnsi="Symbol"/>
    </w:rPr>
  </w:style>
  <w:style w:type="character" w:customStyle="1" w:styleId="WW8Num4z0">
    <w:name w:val="WW8Num4z0"/>
    <w:uiPriority w:val="99"/>
    <w:rsid w:val="003735B1"/>
    <w:rPr>
      <w:rFonts w:ascii="Symbol" w:hAnsi="Symbol"/>
    </w:rPr>
  </w:style>
  <w:style w:type="character" w:customStyle="1" w:styleId="WW8Num4z1">
    <w:name w:val="WW8Num4z1"/>
    <w:uiPriority w:val="99"/>
    <w:rsid w:val="003735B1"/>
    <w:rPr>
      <w:rFonts w:ascii="OpenSymbol" w:eastAsia="OpenSymbol"/>
    </w:rPr>
  </w:style>
  <w:style w:type="character" w:customStyle="1" w:styleId="WW8Num4z2">
    <w:name w:val="WW8Num4z2"/>
    <w:uiPriority w:val="99"/>
    <w:rsid w:val="003735B1"/>
    <w:rPr>
      <w:rFonts w:ascii="Wingdings" w:hAnsi="Wingdings"/>
    </w:rPr>
  </w:style>
  <w:style w:type="character" w:customStyle="1" w:styleId="WW8Num5z0">
    <w:name w:val="WW8Num5z0"/>
    <w:uiPriority w:val="99"/>
    <w:rsid w:val="003735B1"/>
    <w:rPr>
      <w:rFonts w:ascii="Symbol" w:hAnsi="Symbol"/>
    </w:rPr>
  </w:style>
  <w:style w:type="character" w:customStyle="1" w:styleId="WW8Num5z1">
    <w:name w:val="WW8Num5z1"/>
    <w:uiPriority w:val="99"/>
    <w:rsid w:val="003735B1"/>
    <w:rPr>
      <w:rFonts w:ascii="OpenSymbol" w:eastAsia="OpenSymbol"/>
    </w:rPr>
  </w:style>
  <w:style w:type="character" w:customStyle="1" w:styleId="WW8Num5z2">
    <w:name w:val="WW8Num5z2"/>
    <w:uiPriority w:val="99"/>
    <w:rsid w:val="003735B1"/>
    <w:rPr>
      <w:rFonts w:ascii="Wingdings" w:hAnsi="Wingdings"/>
    </w:rPr>
  </w:style>
  <w:style w:type="character" w:customStyle="1" w:styleId="WW8Num6z0">
    <w:name w:val="WW8Num6z0"/>
    <w:uiPriority w:val="99"/>
    <w:rsid w:val="003735B1"/>
    <w:rPr>
      <w:rFonts w:ascii="Symbol" w:hAnsi="Symbol"/>
    </w:rPr>
  </w:style>
  <w:style w:type="character" w:customStyle="1" w:styleId="WW8Num6z1">
    <w:name w:val="WW8Num6z1"/>
    <w:uiPriority w:val="99"/>
    <w:rsid w:val="003735B1"/>
    <w:rPr>
      <w:rFonts w:ascii="OpenSymbol" w:eastAsia="OpenSymbol"/>
    </w:rPr>
  </w:style>
  <w:style w:type="character" w:customStyle="1" w:styleId="WW8Num6z2">
    <w:name w:val="WW8Num6z2"/>
    <w:uiPriority w:val="99"/>
    <w:rsid w:val="003735B1"/>
    <w:rPr>
      <w:rFonts w:ascii="Wingdings" w:hAnsi="Wingdings"/>
    </w:rPr>
  </w:style>
  <w:style w:type="character" w:customStyle="1" w:styleId="WW8Num7z0">
    <w:name w:val="WW8Num7z0"/>
    <w:uiPriority w:val="99"/>
    <w:rsid w:val="003735B1"/>
    <w:rPr>
      <w:rFonts w:ascii="Symbol" w:hAnsi="Symbol"/>
    </w:rPr>
  </w:style>
  <w:style w:type="character" w:customStyle="1" w:styleId="WW8Num7z1">
    <w:name w:val="WW8Num7z1"/>
    <w:uiPriority w:val="99"/>
    <w:rsid w:val="003735B1"/>
    <w:rPr>
      <w:rFonts w:ascii="OpenSymbol" w:eastAsia="OpenSymbol"/>
    </w:rPr>
  </w:style>
  <w:style w:type="character" w:customStyle="1" w:styleId="WW8Num7z2">
    <w:name w:val="WW8Num7z2"/>
    <w:uiPriority w:val="99"/>
    <w:rsid w:val="003735B1"/>
    <w:rPr>
      <w:rFonts w:ascii="Wingdings" w:hAnsi="Wingdings"/>
    </w:rPr>
  </w:style>
  <w:style w:type="character" w:customStyle="1" w:styleId="WW8Num8z0">
    <w:name w:val="WW8Num8z0"/>
    <w:uiPriority w:val="99"/>
    <w:rsid w:val="003735B1"/>
    <w:rPr>
      <w:rFonts w:ascii="Times New Roman" w:hAnsi="Times New Roman"/>
    </w:rPr>
  </w:style>
  <w:style w:type="character" w:customStyle="1" w:styleId="WW8Num8z1">
    <w:name w:val="WW8Num8z1"/>
    <w:uiPriority w:val="99"/>
    <w:rsid w:val="003735B1"/>
    <w:rPr>
      <w:rFonts w:ascii="OpenSymbol" w:eastAsia="OpenSymbol"/>
    </w:rPr>
  </w:style>
  <w:style w:type="character" w:customStyle="1" w:styleId="WW8Num8z2">
    <w:name w:val="WW8Num8z2"/>
    <w:uiPriority w:val="99"/>
    <w:rsid w:val="003735B1"/>
    <w:rPr>
      <w:rFonts w:ascii="Wingdings" w:hAnsi="Wingdings"/>
    </w:rPr>
  </w:style>
  <w:style w:type="character" w:customStyle="1" w:styleId="WW8Num9z0">
    <w:name w:val="WW8Num9z0"/>
    <w:uiPriority w:val="99"/>
    <w:rsid w:val="003735B1"/>
    <w:rPr>
      <w:rFonts w:ascii="Symbol" w:hAnsi="Symbol"/>
    </w:rPr>
  </w:style>
  <w:style w:type="character" w:customStyle="1" w:styleId="WW8Num9z1">
    <w:name w:val="WW8Num9z1"/>
    <w:uiPriority w:val="99"/>
    <w:rsid w:val="003735B1"/>
    <w:rPr>
      <w:rFonts w:ascii="OpenSymbol" w:eastAsia="OpenSymbol"/>
    </w:rPr>
  </w:style>
  <w:style w:type="character" w:customStyle="1" w:styleId="WW8Num9z2">
    <w:name w:val="WW8Num9z2"/>
    <w:uiPriority w:val="99"/>
    <w:rsid w:val="003735B1"/>
    <w:rPr>
      <w:rFonts w:ascii="Wingdings" w:hAnsi="Wingdings"/>
    </w:rPr>
  </w:style>
  <w:style w:type="character" w:customStyle="1" w:styleId="WW8Num10z0">
    <w:name w:val="WW8Num10z0"/>
    <w:uiPriority w:val="99"/>
    <w:rsid w:val="003735B1"/>
    <w:rPr>
      <w:rFonts w:ascii="Wingdings" w:hAnsi="Wingdings"/>
    </w:rPr>
  </w:style>
  <w:style w:type="character" w:customStyle="1" w:styleId="WW8Num10z1">
    <w:name w:val="WW8Num10z1"/>
    <w:uiPriority w:val="99"/>
    <w:rsid w:val="003735B1"/>
    <w:rPr>
      <w:rFonts w:ascii="Courier New" w:hAnsi="Courier New"/>
    </w:rPr>
  </w:style>
  <w:style w:type="character" w:customStyle="1" w:styleId="WW8Num10z2">
    <w:name w:val="WW8Num10z2"/>
    <w:uiPriority w:val="99"/>
    <w:rsid w:val="003735B1"/>
    <w:rPr>
      <w:rFonts w:ascii="Wingdings" w:hAnsi="Wingdings"/>
    </w:rPr>
  </w:style>
  <w:style w:type="character" w:customStyle="1" w:styleId="WW8Num11z0">
    <w:name w:val="WW8Num11z0"/>
    <w:uiPriority w:val="99"/>
    <w:rsid w:val="003735B1"/>
    <w:rPr>
      <w:rFonts w:ascii="Wingdings" w:hAnsi="Wingdings"/>
    </w:rPr>
  </w:style>
  <w:style w:type="character" w:customStyle="1" w:styleId="WW8Num11z1">
    <w:name w:val="WW8Num11z1"/>
    <w:uiPriority w:val="99"/>
    <w:rsid w:val="003735B1"/>
    <w:rPr>
      <w:rFonts w:ascii="Courier New" w:hAnsi="Courier New"/>
    </w:rPr>
  </w:style>
  <w:style w:type="character" w:customStyle="1" w:styleId="WW8Num11z2">
    <w:name w:val="WW8Num11z2"/>
    <w:uiPriority w:val="99"/>
    <w:rsid w:val="003735B1"/>
    <w:rPr>
      <w:rFonts w:ascii="Wingdings" w:hAnsi="Wingdings"/>
    </w:rPr>
  </w:style>
  <w:style w:type="character" w:customStyle="1" w:styleId="WW8Num12z0">
    <w:name w:val="WW8Num12z0"/>
    <w:uiPriority w:val="99"/>
    <w:rsid w:val="003735B1"/>
    <w:rPr>
      <w:rFonts w:ascii="Symbol" w:hAnsi="Symbol"/>
    </w:rPr>
  </w:style>
  <w:style w:type="character" w:customStyle="1" w:styleId="WW8Num12z1">
    <w:name w:val="WW8Num12z1"/>
    <w:uiPriority w:val="99"/>
    <w:rsid w:val="003735B1"/>
    <w:rPr>
      <w:rFonts w:ascii="Courier New" w:hAnsi="Courier New"/>
    </w:rPr>
  </w:style>
  <w:style w:type="character" w:customStyle="1" w:styleId="WW8Num12z2">
    <w:name w:val="WW8Num12z2"/>
    <w:uiPriority w:val="99"/>
    <w:rsid w:val="003735B1"/>
    <w:rPr>
      <w:rFonts w:ascii="Wingdings" w:hAnsi="Wingdings"/>
    </w:rPr>
  </w:style>
  <w:style w:type="character" w:customStyle="1" w:styleId="WW8Num13z0">
    <w:name w:val="WW8Num13z0"/>
    <w:uiPriority w:val="99"/>
    <w:rsid w:val="003735B1"/>
    <w:rPr>
      <w:rFonts w:ascii="Symbol" w:hAnsi="Symbol"/>
    </w:rPr>
  </w:style>
  <w:style w:type="character" w:customStyle="1" w:styleId="WW8Num13z1">
    <w:name w:val="WW8Num13z1"/>
    <w:uiPriority w:val="99"/>
    <w:rsid w:val="003735B1"/>
    <w:rPr>
      <w:rFonts w:ascii="Courier New" w:hAnsi="Courier New"/>
    </w:rPr>
  </w:style>
  <w:style w:type="character" w:customStyle="1" w:styleId="WW8Num13z2">
    <w:name w:val="WW8Num13z2"/>
    <w:uiPriority w:val="99"/>
    <w:rsid w:val="003735B1"/>
    <w:rPr>
      <w:rFonts w:ascii="Wingdings" w:hAnsi="Wingdings"/>
    </w:rPr>
  </w:style>
  <w:style w:type="character" w:customStyle="1" w:styleId="WW8Num13z3">
    <w:name w:val="WW8Num13z3"/>
    <w:uiPriority w:val="99"/>
    <w:rsid w:val="003735B1"/>
  </w:style>
  <w:style w:type="character" w:customStyle="1" w:styleId="WW8Num13z4">
    <w:name w:val="WW8Num13z4"/>
    <w:uiPriority w:val="99"/>
    <w:rsid w:val="003735B1"/>
  </w:style>
  <w:style w:type="character" w:customStyle="1" w:styleId="WW8Num13z5">
    <w:name w:val="WW8Num13z5"/>
    <w:uiPriority w:val="99"/>
    <w:rsid w:val="003735B1"/>
  </w:style>
  <w:style w:type="character" w:customStyle="1" w:styleId="WW8Num13z6">
    <w:name w:val="WW8Num13z6"/>
    <w:uiPriority w:val="99"/>
    <w:rsid w:val="003735B1"/>
  </w:style>
  <w:style w:type="character" w:customStyle="1" w:styleId="WW8Num13z7">
    <w:name w:val="WW8Num13z7"/>
    <w:uiPriority w:val="99"/>
    <w:rsid w:val="003735B1"/>
  </w:style>
  <w:style w:type="character" w:customStyle="1" w:styleId="WW8Num13z8">
    <w:name w:val="WW8Num13z8"/>
    <w:uiPriority w:val="99"/>
    <w:rsid w:val="003735B1"/>
  </w:style>
  <w:style w:type="character" w:customStyle="1" w:styleId="WW8Num14z0">
    <w:name w:val="WW8Num14z0"/>
    <w:uiPriority w:val="99"/>
    <w:rsid w:val="003735B1"/>
    <w:rPr>
      <w:rFonts w:ascii="Symbol" w:hAnsi="Symbol"/>
    </w:rPr>
  </w:style>
  <w:style w:type="character" w:customStyle="1" w:styleId="WW8Num14z1">
    <w:name w:val="WW8Num14z1"/>
    <w:uiPriority w:val="99"/>
    <w:rsid w:val="003735B1"/>
    <w:rPr>
      <w:rFonts w:ascii="Courier New" w:hAnsi="Courier New"/>
    </w:rPr>
  </w:style>
  <w:style w:type="character" w:customStyle="1" w:styleId="WW8Num14z2">
    <w:name w:val="WW8Num14z2"/>
    <w:uiPriority w:val="99"/>
    <w:rsid w:val="003735B1"/>
    <w:rPr>
      <w:rFonts w:ascii="Wingdings" w:hAnsi="Wingdings"/>
    </w:rPr>
  </w:style>
  <w:style w:type="character" w:customStyle="1" w:styleId="WW8Num15z0">
    <w:name w:val="WW8Num15z0"/>
    <w:uiPriority w:val="99"/>
    <w:rsid w:val="003735B1"/>
    <w:rPr>
      <w:rFonts w:ascii="Times New Roman" w:hAnsi="Times New Roman"/>
    </w:rPr>
  </w:style>
  <w:style w:type="character" w:customStyle="1" w:styleId="WW8Num15z1">
    <w:name w:val="WW8Num15z1"/>
    <w:uiPriority w:val="99"/>
    <w:rsid w:val="003735B1"/>
    <w:rPr>
      <w:rFonts w:ascii="Courier New" w:hAnsi="Courier New"/>
    </w:rPr>
  </w:style>
  <w:style w:type="character" w:customStyle="1" w:styleId="WW8Num15z2">
    <w:name w:val="WW8Num15z2"/>
    <w:uiPriority w:val="99"/>
    <w:rsid w:val="003735B1"/>
    <w:rPr>
      <w:rFonts w:ascii="Wingdings" w:hAnsi="Wingdings"/>
    </w:rPr>
  </w:style>
  <w:style w:type="character" w:customStyle="1" w:styleId="WW8Num16z0">
    <w:name w:val="WW8Num16z0"/>
    <w:uiPriority w:val="99"/>
    <w:rsid w:val="003735B1"/>
    <w:rPr>
      <w:rFonts w:ascii="Wingdings" w:hAnsi="Wingdings"/>
    </w:rPr>
  </w:style>
  <w:style w:type="character" w:customStyle="1" w:styleId="WW8Num16z1">
    <w:name w:val="WW8Num16z1"/>
    <w:uiPriority w:val="99"/>
    <w:rsid w:val="003735B1"/>
    <w:rPr>
      <w:rFonts w:ascii="OpenSymbol" w:eastAsia="OpenSymbol"/>
    </w:rPr>
  </w:style>
  <w:style w:type="character" w:customStyle="1" w:styleId="WW8Num16z2">
    <w:name w:val="WW8Num16z2"/>
    <w:uiPriority w:val="99"/>
    <w:rsid w:val="003735B1"/>
    <w:rPr>
      <w:rFonts w:ascii="Wingdings" w:hAnsi="Wingdings"/>
    </w:rPr>
  </w:style>
  <w:style w:type="character" w:customStyle="1" w:styleId="WW8Num17z0">
    <w:name w:val="WW8Num17z0"/>
    <w:uiPriority w:val="99"/>
    <w:rsid w:val="003735B1"/>
    <w:rPr>
      <w:rFonts w:ascii="Wingdings" w:hAnsi="Wingdings"/>
    </w:rPr>
  </w:style>
  <w:style w:type="character" w:customStyle="1" w:styleId="WW8Num17z1">
    <w:name w:val="WW8Num17z1"/>
    <w:uiPriority w:val="99"/>
    <w:rsid w:val="003735B1"/>
    <w:rPr>
      <w:rFonts w:ascii="OpenSymbol" w:eastAsia="OpenSymbol"/>
    </w:rPr>
  </w:style>
  <w:style w:type="character" w:customStyle="1" w:styleId="WW8Num17z2">
    <w:name w:val="WW8Num17z2"/>
    <w:uiPriority w:val="99"/>
    <w:rsid w:val="003735B1"/>
    <w:rPr>
      <w:rFonts w:ascii="Wingdings" w:hAnsi="Wingdings"/>
    </w:rPr>
  </w:style>
  <w:style w:type="character" w:customStyle="1" w:styleId="WW8Num18z0">
    <w:name w:val="WW8Num18z0"/>
    <w:uiPriority w:val="99"/>
    <w:rsid w:val="003735B1"/>
    <w:rPr>
      <w:rFonts w:ascii="Symbol" w:hAnsi="Symbol"/>
    </w:rPr>
  </w:style>
  <w:style w:type="character" w:customStyle="1" w:styleId="WW8Num18z1">
    <w:name w:val="WW8Num18z1"/>
    <w:uiPriority w:val="99"/>
    <w:rsid w:val="003735B1"/>
    <w:rPr>
      <w:rFonts w:ascii="Courier New" w:hAnsi="Courier New"/>
    </w:rPr>
  </w:style>
  <w:style w:type="character" w:customStyle="1" w:styleId="WW8Num18z2">
    <w:name w:val="WW8Num18z2"/>
    <w:uiPriority w:val="99"/>
    <w:rsid w:val="003735B1"/>
    <w:rPr>
      <w:rFonts w:ascii="Wingdings" w:hAnsi="Wingdings"/>
    </w:rPr>
  </w:style>
  <w:style w:type="character" w:customStyle="1" w:styleId="WW8Num19z0">
    <w:name w:val="WW8Num19z0"/>
    <w:uiPriority w:val="99"/>
    <w:rsid w:val="003735B1"/>
    <w:rPr>
      <w:rFonts w:ascii="Symbol" w:hAnsi="Symbol"/>
    </w:rPr>
  </w:style>
  <w:style w:type="character" w:customStyle="1" w:styleId="WW8Num19z1">
    <w:name w:val="WW8Num19z1"/>
    <w:uiPriority w:val="99"/>
    <w:rsid w:val="003735B1"/>
    <w:rPr>
      <w:rFonts w:ascii="Courier New" w:hAnsi="Courier New"/>
    </w:rPr>
  </w:style>
  <w:style w:type="character" w:customStyle="1" w:styleId="WW8Num20z0">
    <w:name w:val="WW8Num20z0"/>
    <w:uiPriority w:val="99"/>
    <w:rsid w:val="003735B1"/>
    <w:rPr>
      <w:rFonts w:ascii="Wingdings" w:hAnsi="Wingdings"/>
    </w:rPr>
  </w:style>
  <w:style w:type="character" w:customStyle="1" w:styleId="WW8Num20z1">
    <w:name w:val="WW8Num20z1"/>
    <w:uiPriority w:val="99"/>
    <w:rsid w:val="003735B1"/>
    <w:rPr>
      <w:rFonts w:ascii="Wingdings" w:hAnsi="Wingdings"/>
    </w:rPr>
  </w:style>
  <w:style w:type="character" w:customStyle="1" w:styleId="WW8Num21z0">
    <w:name w:val="WW8Num21z0"/>
    <w:uiPriority w:val="99"/>
    <w:rsid w:val="003735B1"/>
    <w:rPr>
      <w:rFonts w:ascii="Wingdings 2" w:hAnsi="Wingdings 2"/>
    </w:rPr>
  </w:style>
  <w:style w:type="character" w:customStyle="1" w:styleId="WW8Num21z1">
    <w:name w:val="WW8Num21z1"/>
    <w:uiPriority w:val="99"/>
    <w:rsid w:val="003735B1"/>
    <w:rPr>
      <w:rFonts w:ascii="Wingdings" w:hAnsi="Wingdings"/>
    </w:rPr>
  </w:style>
  <w:style w:type="character" w:customStyle="1" w:styleId="WW8Num22z0">
    <w:name w:val="WW8Num22z0"/>
    <w:uiPriority w:val="99"/>
    <w:rsid w:val="003735B1"/>
    <w:rPr>
      <w:rFonts w:ascii="Wingdings" w:hAnsi="Wingdings"/>
      <w:color w:val="000000"/>
      <w:sz w:val="24"/>
    </w:rPr>
  </w:style>
  <w:style w:type="character" w:customStyle="1" w:styleId="WW8Num22z1">
    <w:name w:val="WW8Num22z1"/>
    <w:uiPriority w:val="99"/>
    <w:rsid w:val="003735B1"/>
    <w:rPr>
      <w:rFonts w:ascii="Courier New" w:hAnsi="Courier New"/>
    </w:rPr>
  </w:style>
  <w:style w:type="character" w:customStyle="1" w:styleId="WW8Num23z0">
    <w:name w:val="WW8Num23z0"/>
    <w:uiPriority w:val="99"/>
    <w:rsid w:val="003735B1"/>
    <w:rPr>
      <w:rFonts w:ascii="Wingdings" w:hAnsi="Wingdings"/>
      <w:color w:val="000000"/>
      <w:sz w:val="24"/>
    </w:rPr>
  </w:style>
  <w:style w:type="character" w:customStyle="1" w:styleId="WW8Num23z1">
    <w:name w:val="WW8Num23z1"/>
    <w:uiPriority w:val="99"/>
    <w:rsid w:val="003735B1"/>
    <w:rPr>
      <w:rFonts w:ascii="Courier New" w:hAnsi="Courier New"/>
    </w:rPr>
  </w:style>
  <w:style w:type="character" w:customStyle="1" w:styleId="WW8Num24z0">
    <w:name w:val="WW8Num24z0"/>
    <w:uiPriority w:val="99"/>
    <w:rsid w:val="003735B1"/>
    <w:rPr>
      <w:rFonts w:ascii="Wingdings" w:hAnsi="Wingdings"/>
      <w:color w:val="000000"/>
      <w:sz w:val="24"/>
    </w:rPr>
  </w:style>
  <w:style w:type="character" w:customStyle="1" w:styleId="WW8Num24z1">
    <w:name w:val="WW8Num24z1"/>
    <w:uiPriority w:val="99"/>
    <w:rsid w:val="003735B1"/>
    <w:rPr>
      <w:rFonts w:ascii="Courier New" w:hAnsi="Courier New"/>
    </w:rPr>
  </w:style>
  <w:style w:type="character" w:customStyle="1" w:styleId="WW8Num25z0">
    <w:name w:val="WW8Num25z0"/>
    <w:uiPriority w:val="99"/>
    <w:rsid w:val="003735B1"/>
    <w:rPr>
      <w:rFonts w:ascii="Symbol" w:hAnsi="Symbol"/>
      <w:color w:val="000000"/>
      <w:sz w:val="24"/>
    </w:rPr>
  </w:style>
  <w:style w:type="character" w:customStyle="1" w:styleId="WW8Num25z1">
    <w:name w:val="WW8Num25z1"/>
    <w:uiPriority w:val="99"/>
    <w:rsid w:val="003735B1"/>
    <w:rPr>
      <w:rFonts w:ascii="Courier New" w:hAnsi="Courier New"/>
    </w:rPr>
  </w:style>
  <w:style w:type="character" w:customStyle="1" w:styleId="WW8Num26z0">
    <w:name w:val="WW8Num26z0"/>
    <w:uiPriority w:val="99"/>
    <w:rsid w:val="003735B1"/>
    <w:rPr>
      <w:rFonts w:ascii="Wingdings" w:hAnsi="Wingdings"/>
      <w:color w:val="000000"/>
      <w:sz w:val="24"/>
    </w:rPr>
  </w:style>
  <w:style w:type="character" w:customStyle="1" w:styleId="WW8Num26z1">
    <w:name w:val="WW8Num26z1"/>
    <w:uiPriority w:val="99"/>
    <w:rsid w:val="003735B1"/>
    <w:rPr>
      <w:rFonts w:ascii="Courier New" w:hAnsi="Courier New"/>
    </w:rPr>
  </w:style>
  <w:style w:type="character" w:customStyle="1" w:styleId="WW8Num27z0">
    <w:name w:val="WW8Num27z0"/>
    <w:uiPriority w:val="99"/>
    <w:rsid w:val="003735B1"/>
    <w:rPr>
      <w:rFonts w:eastAsia="SimSun"/>
    </w:rPr>
  </w:style>
  <w:style w:type="character" w:customStyle="1" w:styleId="WW8Num27z1">
    <w:name w:val="WW8Num27z1"/>
    <w:uiPriority w:val="99"/>
    <w:rsid w:val="003735B1"/>
    <w:rPr>
      <w:rFonts w:ascii="Courier New" w:hAnsi="Courier New"/>
    </w:rPr>
  </w:style>
  <w:style w:type="character" w:customStyle="1" w:styleId="WW8Num28z0">
    <w:name w:val="WW8Num28z0"/>
    <w:uiPriority w:val="99"/>
    <w:rsid w:val="003735B1"/>
    <w:rPr>
      <w:rFonts w:ascii="Wingdings" w:hAnsi="Wingdings"/>
    </w:rPr>
  </w:style>
  <w:style w:type="character" w:customStyle="1" w:styleId="WW8Num28z1">
    <w:name w:val="WW8Num28z1"/>
    <w:uiPriority w:val="99"/>
    <w:rsid w:val="003735B1"/>
    <w:rPr>
      <w:rFonts w:ascii="Courier New" w:hAnsi="Courier New"/>
    </w:rPr>
  </w:style>
  <w:style w:type="character" w:customStyle="1" w:styleId="WW8Num29z0">
    <w:name w:val="WW8Num29z0"/>
    <w:uiPriority w:val="99"/>
    <w:rsid w:val="003735B1"/>
    <w:rPr>
      <w:rFonts w:ascii="Symbol" w:hAnsi="Symbol"/>
    </w:rPr>
  </w:style>
  <w:style w:type="character" w:customStyle="1" w:styleId="WW8Num29z1">
    <w:name w:val="WW8Num29z1"/>
    <w:uiPriority w:val="99"/>
    <w:rsid w:val="003735B1"/>
    <w:rPr>
      <w:rFonts w:ascii="Courier New" w:hAnsi="Courier New"/>
    </w:rPr>
  </w:style>
  <w:style w:type="character" w:customStyle="1" w:styleId="WW8Num30z0">
    <w:name w:val="WW8Num30z0"/>
    <w:uiPriority w:val="99"/>
    <w:rsid w:val="003735B1"/>
    <w:rPr>
      <w:rFonts w:ascii="Symbol" w:hAnsi="Symbol"/>
    </w:rPr>
  </w:style>
  <w:style w:type="character" w:customStyle="1" w:styleId="WW8Num30z1">
    <w:name w:val="WW8Num30z1"/>
    <w:uiPriority w:val="99"/>
    <w:rsid w:val="003735B1"/>
    <w:rPr>
      <w:rFonts w:ascii="Courier New" w:hAnsi="Courier New"/>
    </w:rPr>
  </w:style>
  <w:style w:type="character" w:customStyle="1" w:styleId="WW8Num31z0">
    <w:name w:val="WW8Num31z0"/>
    <w:uiPriority w:val="99"/>
    <w:rsid w:val="003735B1"/>
    <w:rPr>
      <w:rFonts w:ascii="Wingdings" w:hAnsi="Wingdings"/>
    </w:rPr>
  </w:style>
  <w:style w:type="character" w:customStyle="1" w:styleId="WW8Num31z1">
    <w:name w:val="WW8Num31z1"/>
    <w:uiPriority w:val="99"/>
    <w:rsid w:val="003735B1"/>
    <w:rPr>
      <w:rFonts w:ascii="Courier New" w:hAnsi="Courier New"/>
    </w:rPr>
  </w:style>
  <w:style w:type="character" w:customStyle="1" w:styleId="WW8Num32z0">
    <w:name w:val="WW8Num32z0"/>
    <w:uiPriority w:val="99"/>
    <w:rsid w:val="003735B1"/>
    <w:rPr>
      <w:rFonts w:ascii="Symbol" w:hAnsi="Symbol"/>
    </w:rPr>
  </w:style>
  <w:style w:type="character" w:customStyle="1" w:styleId="WW8Num33z0">
    <w:name w:val="WW8Num33z0"/>
    <w:uiPriority w:val="99"/>
    <w:rsid w:val="003735B1"/>
    <w:rPr>
      <w:rFonts w:ascii="Wingdings" w:hAnsi="Wingdings"/>
    </w:rPr>
  </w:style>
  <w:style w:type="character" w:customStyle="1" w:styleId="WW8Num33z1">
    <w:name w:val="WW8Num33z1"/>
    <w:uiPriority w:val="99"/>
    <w:rsid w:val="003735B1"/>
    <w:rPr>
      <w:rFonts w:ascii="Courier New" w:hAnsi="Courier New"/>
    </w:rPr>
  </w:style>
  <w:style w:type="character" w:customStyle="1" w:styleId="WW8Num34z0">
    <w:name w:val="WW8Num34z0"/>
    <w:uiPriority w:val="99"/>
    <w:rsid w:val="003735B1"/>
    <w:rPr>
      <w:rFonts w:ascii="Wingdings" w:hAnsi="Wingdings"/>
    </w:rPr>
  </w:style>
  <w:style w:type="character" w:customStyle="1" w:styleId="WW8Num34z1">
    <w:name w:val="WW8Num34z1"/>
    <w:uiPriority w:val="99"/>
    <w:rsid w:val="003735B1"/>
    <w:rPr>
      <w:rFonts w:ascii="Courier New" w:hAnsi="Courier New"/>
    </w:rPr>
  </w:style>
  <w:style w:type="character" w:customStyle="1" w:styleId="WW8Num35z0">
    <w:name w:val="WW8Num35z0"/>
    <w:uiPriority w:val="99"/>
    <w:rsid w:val="003735B1"/>
    <w:rPr>
      <w:rFonts w:ascii="Wingdings" w:hAnsi="Wingdings"/>
    </w:rPr>
  </w:style>
  <w:style w:type="character" w:customStyle="1" w:styleId="WW8Num35z1">
    <w:name w:val="WW8Num35z1"/>
    <w:uiPriority w:val="99"/>
    <w:rsid w:val="003735B1"/>
    <w:rPr>
      <w:rFonts w:ascii="Courier New" w:hAnsi="Courier New"/>
    </w:rPr>
  </w:style>
  <w:style w:type="character" w:customStyle="1" w:styleId="WW8Num36z0">
    <w:name w:val="WW8Num36z0"/>
    <w:uiPriority w:val="99"/>
    <w:rsid w:val="003735B1"/>
    <w:rPr>
      <w:rFonts w:ascii="Wingdings" w:hAnsi="Wingdings"/>
      <w:color w:val="000000"/>
      <w:sz w:val="24"/>
    </w:rPr>
  </w:style>
  <w:style w:type="character" w:customStyle="1" w:styleId="WW8Num36z1">
    <w:name w:val="WW8Num36z1"/>
    <w:uiPriority w:val="99"/>
    <w:rsid w:val="003735B1"/>
    <w:rPr>
      <w:rFonts w:ascii="OpenSymbol" w:eastAsia="OpenSymbol"/>
    </w:rPr>
  </w:style>
  <w:style w:type="character" w:customStyle="1" w:styleId="WW8Num37z0">
    <w:name w:val="WW8Num37z0"/>
    <w:uiPriority w:val="99"/>
    <w:rsid w:val="003735B1"/>
    <w:rPr>
      <w:rFonts w:ascii="Symbol" w:hAnsi="Symbol"/>
    </w:rPr>
  </w:style>
  <w:style w:type="character" w:customStyle="1" w:styleId="WW8Num37z1">
    <w:name w:val="WW8Num37z1"/>
    <w:uiPriority w:val="99"/>
    <w:rsid w:val="003735B1"/>
    <w:rPr>
      <w:rFonts w:ascii="Courier New" w:hAnsi="Courier New"/>
    </w:rPr>
  </w:style>
  <w:style w:type="character" w:customStyle="1" w:styleId="WW8Num38z0">
    <w:name w:val="WW8Num38z0"/>
    <w:uiPriority w:val="99"/>
    <w:rsid w:val="003735B1"/>
    <w:rPr>
      <w:rFonts w:ascii="Symbol" w:hAnsi="Symbol"/>
    </w:rPr>
  </w:style>
  <w:style w:type="character" w:customStyle="1" w:styleId="WW8Num38z1">
    <w:name w:val="WW8Num38z1"/>
    <w:uiPriority w:val="99"/>
    <w:rsid w:val="003735B1"/>
    <w:rPr>
      <w:rFonts w:ascii="Courier New" w:hAnsi="Courier New"/>
    </w:rPr>
  </w:style>
  <w:style w:type="character" w:customStyle="1" w:styleId="WW8Num39z0">
    <w:name w:val="WW8Num39z0"/>
    <w:uiPriority w:val="99"/>
    <w:rsid w:val="003735B1"/>
    <w:rPr>
      <w:rFonts w:ascii="Wingdings" w:hAnsi="Wingdings"/>
    </w:rPr>
  </w:style>
  <w:style w:type="character" w:customStyle="1" w:styleId="WW8Num39z1">
    <w:name w:val="WW8Num39z1"/>
    <w:uiPriority w:val="99"/>
    <w:rsid w:val="003735B1"/>
    <w:rPr>
      <w:rFonts w:ascii="Courier New" w:hAnsi="Courier New"/>
    </w:rPr>
  </w:style>
  <w:style w:type="character" w:customStyle="1" w:styleId="WW8Num40z0">
    <w:name w:val="WW8Num40z0"/>
    <w:uiPriority w:val="99"/>
    <w:rsid w:val="003735B1"/>
    <w:rPr>
      <w:rFonts w:ascii="Wingdings" w:hAnsi="Wingdings"/>
    </w:rPr>
  </w:style>
  <w:style w:type="character" w:customStyle="1" w:styleId="WW8Num40z1">
    <w:name w:val="WW8Num40z1"/>
    <w:uiPriority w:val="99"/>
    <w:rsid w:val="003735B1"/>
    <w:rPr>
      <w:rFonts w:ascii="Courier New" w:hAnsi="Courier New"/>
    </w:rPr>
  </w:style>
  <w:style w:type="character" w:customStyle="1" w:styleId="WW8Num41z0">
    <w:name w:val="WW8Num41z0"/>
    <w:uiPriority w:val="99"/>
    <w:rsid w:val="003735B1"/>
    <w:rPr>
      <w:rFonts w:ascii="Wingdings" w:hAnsi="Wingdings"/>
    </w:rPr>
  </w:style>
  <w:style w:type="character" w:customStyle="1" w:styleId="WW8Num42z0">
    <w:name w:val="WW8Num42z0"/>
    <w:uiPriority w:val="99"/>
    <w:rsid w:val="003735B1"/>
    <w:rPr>
      <w:rFonts w:ascii="Symbol" w:hAnsi="Symbol"/>
    </w:rPr>
  </w:style>
  <w:style w:type="character" w:customStyle="1" w:styleId="WW8Num43z0">
    <w:name w:val="WW8Num43z0"/>
    <w:uiPriority w:val="99"/>
    <w:rsid w:val="003735B1"/>
    <w:rPr>
      <w:rFonts w:ascii="Symbol" w:hAnsi="Symbol"/>
    </w:rPr>
  </w:style>
  <w:style w:type="character" w:customStyle="1" w:styleId="WW8Num44z0">
    <w:name w:val="WW8Num44z0"/>
    <w:uiPriority w:val="99"/>
    <w:rsid w:val="003735B1"/>
    <w:rPr>
      <w:rFonts w:ascii="Symbol" w:hAnsi="Symbol"/>
    </w:rPr>
  </w:style>
  <w:style w:type="character" w:customStyle="1" w:styleId="WW8Num45z0">
    <w:name w:val="WW8Num45z0"/>
    <w:uiPriority w:val="99"/>
    <w:rsid w:val="003735B1"/>
    <w:rPr>
      <w:rFonts w:ascii="Wingdings" w:hAnsi="Wingdings"/>
    </w:rPr>
  </w:style>
  <w:style w:type="character" w:customStyle="1" w:styleId="WW8Num46z0">
    <w:name w:val="WW8Num46z0"/>
    <w:uiPriority w:val="99"/>
    <w:rsid w:val="003735B1"/>
    <w:rPr>
      <w:rFonts w:ascii="Symbol" w:hAnsi="Symbol"/>
    </w:rPr>
  </w:style>
  <w:style w:type="character" w:customStyle="1" w:styleId="WW8Num47z0">
    <w:name w:val="WW8Num47z0"/>
    <w:uiPriority w:val="99"/>
    <w:rsid w:val="003735B1"/>
    <w:rPr>
      <w:rFonts w:ascii="Wingdings" w:hAnsi="Wingdings"/>
      <w:sz w:val="24"/>
    </w:rPr>
  </w:style>
  <w:style w:type="character" w:customStyle="1" w:styleId="WW8Num48z0">
    <w:name w:val="WW8Num48z0"/>
    <w:uiPriority w:val="99"/>
    <w:rsid w:val="003735B1"/>
    <w:rPr>
      <w:rFonts w:ascii="Wingdings" w:hAnsi="Wingdings"/>
    </w:rPr>
  </w:style>
  <w:style w:type="character" w:customStyle="1" w:styleId="WW8Num49z0">
    <w:name w:val="WW8Num49z0"/>
    <w:uiPriority w:val="99"/>
    <w:rsid w:val="003735B1"/>
    <w:rPr>
      <w:rFonts w:ascii="Wingdings" w:hAnsi="Wingdings"/>
    </w:rPr>
  </w:style>
  <w:style w:type="character" w:customStyle="1" w:styleId="WW8Num50z0">
    <w:name w:val="WW8Num50z0"/>
    <w:uiPriority w:val="99"/>
    <w:rsid w:val="003735B1"/>
    <w:rPr>
      <w:rFonts w:ascii="Wingdings" w:hAnsi="Wingdings"/>
    </w:rPr>
  </w:style>
  <w:style w:type="character" w:customStyle="1" w:styleId="WW8Num51z0">
    <w:name w:val="WW8Num51z0"/>
    <w:uiPriority w:val="99"/>
    <w:rsid w:val="003735B1"/>
    <w:rPr>
      <w:rFonts w:ascii="Wingdings" w:hAnsi="Wingdings"/>
      <w:color w:val="000000"/>
      <w:sz w:val="24"/>
    </w:rPr>
  </w:style>
  <w:style w:type="character" w:customStyle="1" w:styleId="WW8Num52z0">
    <w:name w:val="WW8Num52z0"/>
    <w:uiPriority w:val="99"/>
    <w:rsid w:val="003735B1"/>
    <w:rPr>
      <w:rFonts w:ascii="Times New Roman" w:hAnsi="Times New Roman"/>
    </w:rPr>
  </w:style>
  <w:style w:type="character" w:customStyle="1" w:styleId="WW8Num53z0">
    <w:name w:val="WW8Num53z0"/>
    <w:uiPriority w:val="99"/>
    <w:rsid w:val="003735B1"/>
    <w:rPr>
      <w:rFonts w:ascii="Wingdings" w:hAnsi="Wingdings"/>
    </w:rPr>
  </w:style>
  <w:style w:type="character" w:customStyle="1" w:styleId="WW8Num53z1">
    <w:name w:val="WW8Num53z1"/>
    <w:uiPriority w:val="99"/>
    <w:rsid w:val="003735B1"/>
    <w:rPr>
      <w:rFonts w:ascii="Courier New" w:hAnsi="Courier New"/>
    </w:rPr>
  </w:style>
  <w:style w:type="character" w:customStyle="1" w:styleId="WW8Num53z3">
    <w:name w:val="WW8Num53z3"/>
    <w:uiPriority w:val="99"/>
    <w:rsid w:val="003735B1"/>
    <w:rPr>
      <w:rFonts w:ascii="Symbol" w:hAnsi="Symbol"/>
    </w:rPr>
  </w:style>
  <w:style w:type="character" w:customStyle="1" w:styleId="WW8Num54z0">
    <w:name w:val="WW8Num54z0"/>
    <w:uiPriority w:val="99"/>
    <w:rsid w:val="003735B1"/>
    <w:rPr>
      <w:rFonts w:ascii="Wingdings" w:hAnsi="Wingdings"/>
      <w:color w:val="000000"/>
    </w:rPr>
  </w:style>
  <w:style w:type="character" w:customStyle="1" w:styleId="WW8Num55z0">
    <w:name w:val="WW8Num55z0"/>
    <w:uiPriority w:val="99"/>
    <w:rsid w:val="003735B1"/>
    <w:rPr>
      <w:rFonts w:ascii="Wingdings" w:hAnsi="Wingdings"/>
      <w:color w:val="000000"/>
    </w:rPr>
  </w:style>
  <w:style w:type="character" w:customStyle="1" w:styleId="WW8Num56z0">
    <w:name w:val="WW8Num56z0"/>
    <w:uiPriority w:val="99"/>
    <w:rsid w:val="003735B1"/>
    <w:rPr>
      <w:rFonts w:ascii="Wingdings" w:hAnsi="Wingdings"/>
    </w:rPr>
  </w:style>
  <w:style w:type="character" w:customStyle="1" w:styleId="WW8Num57z0">
    <w:name w:val="WW8Num57z0"/>
    <w:uiPriority w:val="99"/>
    <w:rsid w:val="003735B1"/>
    <w:rPr>
      <w:rFonts w:ascii="Wingdings" w:hAnsi="Wingdings"/>
      <w:color w:val="000000"/>
      <w:sz w:val="24"/>
    </w:rPr>
  </w:style>
  <w:style w:type="character" w:customStyle="1" w:styleId="WW8Num57z1">
    <w:name w:val="WW8Num57z1"/>
    <w:uiPriority w:val="99"/>
    <w:rsid w:val="003735B1"/>
    <w:rPr>
      <w:rFonts w:ascii="Courier New" w:hAnsi="Courier New"/>
    </w:rPr>
  </w:style>
  <w:style w:type="character" w:customStyle="1" w:styleId="WW8Num57z3">
    <w:name w:val="WW8Num57z3"/>
    <w:uiPriority w:val="99"/>
    <w:rsid w:val="003735B1"/>
    <w:rPr>
      <w:rFonts w:ascii="Symbol" w:hAnsi="Symbol"/>
    </w:rPr>
  </w:style>
  <w:style w:type="character" w:customStyle="1" w:styleId="WW8Num58z0">
    <w:name w:val="WW8Num58z0"/>
    <w:uiPriority w:val="99"/>
    <w:rsid w:val="003735B1"/>
    <w:rPr>
      <w:rFonts w:ascii="Wingdings" w:hAnsi="Wingdings"/>
      <w:sz w:val="24"/>
    </w:rPr>
  </w:style>
  <w:style w:type="character" w:customStyle="1" w:styleId="WW8Num58z1">
    <w:name w:val="WW8Num58z1"/>
    <w:uiPriority w:val="99"/>
    <w:rsid w:val="003735B1"/>
    <w:rPr>
      <w:rFonts w:ascii="Courier New" w:hAnsi="Courier New"/>
    </w:rPr>
  </w:style>
  <w:style w:type="character" w:customStyle="1" w:styleId="WW8Num59z0">
    <w:name w:val="WW8Num59z0"/>
    <w:uiPriority w:val="99"/>
    <w:rsid w:val="003735B1"/>
    <w:rPr>
      <w:rFonts w:ascii="Symbol" w:hAnsi="Symbol"/>
    </w:rPr>
  </w:style>
  <w:style w:type="character" w:customStyle="1" w:styleId="WW8Num59z1">
    <w:name w:val="WW8Num59z1"/>
    <w:uiPriority w:val="99"/>
    <w:rsid w:val="003735B1"/>
    <w:rPr>
      <w:rFonts w:ascii="Courier New" w:hAnsi="Courier New"/>
    </w:rPr>
  </w:style>
  <w:style w:type="character" w:customStyle="1" w:styleId="WW8Num60z0">
    <w:name w:val="WW8Num60z0"/>
    <w:uiPriority w:val="99"/>
    <w:rsid w:val="003735B1"/>
    <w:rPr>
      <w:rFonts w:ascii="Symbol" w:hAnsi="Symbol"/>
    </w:rPr>
  </w:style>
  <w:style w:type="character" w:customStyle="1" w:styleId="WW8Num60z1">
    <w:name w:val="WW8Num60z1"/>
    <w:uiPriority w:val="99"/>
    <w:rsid w:val="003735B1"/>
    <w:rPr>
      <w:rFonts w:ascii="Courier New" w:hAnsi="Courier New"/>
    </w:rPr>
  </w:style>
  <w:style w:type="character" w:customStyle="1" w:styleId="WW8Num61z0">
    <w:name w:val="WW8Num61z0"/>
    <w:uiPriority w:val="99"/>
    <w:rsid w:val="003735B1"/>
    <w:rPr>
      <w:rFonts w:ascii="Symbol" w:hAnsi="Symbol"/>
    </w:rPr>
  </w:style>
  <w:style w:type="character" w:customStyle="1" w:styleId="WW8Num61z1">
    <w:name w:val="WW8Num61z1"/>
    <w:uiPriority w:val="99"/>
    <w:rsid w:val="003735B1"/>
    <w:rPr>
      <w:rFonts w:ascii="Courier New" w:hAnsi="Courier New"/>
    </w:rPr>
  </w:style>
  <w:style w:type="character" w:customStyle="1" w:styleId="WW8Num61z2">
    <w:name w:val="WW8Num61z2"/>
    <w:uiPriority w:val="99"/>
    <w:rsid w:val="003735B1"/>
    <w:rPr>
      <w:rFonts w:ascii="Wingdings" w:hAnsi="Wingdings"/>
      <w:sz w:val="24"/>
    </w:rPr>
  </w:style>
  <w:style w:type="character" w:customStyle="1" w:styleId="WW8Num61z3">
    <w:name w:val="WW8Num61z3"/>
    <w:uiPriority w:val="99"/>
    <w:rsid w:val="003735B1"/>
  </w:style>
  <w:style w:type="character" w:customStyle="1" w:styleId="WW8Num61z4">
    <w:name w:val="WW8Num61z4"/>
    <w:uiPriority w:val="99"/>
    <w:rsid w:val="003735B1"/>
  </w:style>
  <w:style w:type="character" w:customStyle="1" w:styleId="WW8Num61z5">
    <w:name w:val="WW8Num61z5"/>
    <w:uiPriority w:val="99"/>
    <w:rsid w:val="003735B1"/>
  </w:style>
  <w:style w:type="character" w:customStyle="1" w:styleId="WW8Num61z6">
    <w:name w:val="WW8Num61z6"/>
    <w:uiPriority w:val="99"/>
    <w:rsid w:val="003735B1"/>
  </w:style>
  <w:style w:type="character" w:customStyle="1" w:styleId="WW8Num61z7">
    <w:name w:val="WW8Num61z7"/>
    <w:uiPriority w:val="99"/>
    <w:rsid w:val="003735B1"/>
  </w:style>
  <w:style w:type="character" w:customStyle="1" w:styleId="WW8Num61z8">
    <w:name w:val="WW8Num61z8"/>
    <w:uiPriority w:val="99"/>
    <w:rsid w:val="003735B1"/>
  </w:style>
  <w:style w:type="character" w:customStyle="1" w:styleId="WW8Num62z0">
    <w:name w:val="WW8Num62z0"/>
    <w:uiPriority w:val="99"/>
    <w:rsid w:val="003735B1"/>
    <w:rPr>
      <w:rFonts w:ascii="Symbol" w:hAnsi="Symbol"/>
    </w:rPr>
  </w:style>
  <w:style w:type="character" w:customStyle="1" w:styleId="WW8Num63z0">
    <w:name w:val="WW8Num63z0"/>
    <w:uiPriority w:val="99"/>
    <w:rsid w:val="003735B1"/>
    <w:rPr>
      <w:rFonts w:ascii="Symbol" w:hAnsi="Symbol"/>
      <w:sz w:val="20"/>
    </w:rPr>
  </w:style>
  <w:style w:type="character" w:customStyle="1" w:styleId="WW8Num63z1">
    <w:name w:val="WW8Num63z1"/>
    <w:uiPriority w:val="99"/>
    <w:rsid w:val="003735B1"/>
    <w:rPr>
      <w:rFonts w:ascii="Courier New" w:hAnsi="Courier New"/>
    </w:rPr>
  </w:style>
  <w:style w:type="character" w:customStyle="1" w:styleId="WW8Num63z2">
    <w:name w:val="WW8Num63z2"/>
    <w:uiPriority w:val="99"/>
    <w:rsid w:val="003735B1"/>
    <w:rPr>
      <w:rFonts w:ascii="Wingdings" w:hAnsi="Wingdings"/>
      <w:sz w:val="20"/>
    </w:rPr>
  </w:style>
  <w:style w:type="character" w:customStyle="1" w:styleId="WW8Num63z3">
    <w:name w:val="WW8Num63z3"/>
    <w:uiPriority w:val="99"/>
    <w:rsid w:val="003735B1"/>
    <w:rPr>
      <w:rFonts w:ascii="Symbol" w:hAnsi="Symbol"/>
    </w:rPr>
  </w:style>
  <w:style w:type="character" w:customStyle="1" w:styleId="WW8Num63z4">
    <w:name w:val="WW8Num63z4"/>
    <w:uiPriority w:val="99"/>
    <w:rsid w:val="003735B1"/>
  </w:style>
  <w:style w:type="character" w:customStyle="1" w:styleId="WW8Num63z5">
    <w:name w:val="WW8Num63z5"/>
    <w:uiPriority w:val="99"/>
    <w:rsid w:val="003735B1"/>
  </w:style>
  <w:style w:type="character" w:customStyle="1" w:styleId="WW8Num63z6">
    <w:name w:val="WW8Num63z6"/>
    <w:uiPriority w:val="99"/>
    <w:rsid w:val="003735B1"/>
  </w:style>
  <w:style w:type="character" w:customStyle="1" w:styleId="WW8Num63z7">
    <w:name w:val="WW8Num63z7"/>
    <w:uiPriority w:val="99"/>
    <w:rsid w:val="003735B1"/>
  </w:style>
  <w:style w:type="character" w:customStyle="1" w:styleId="WW8Num63z8">
    <w:name w:val="WW8Num63z8"/>
    <w:uiPriority w:val="99"/>
    <w:rsid w:val="003735B1"/>
  </w:style>
  <w:style w:type="character" w:customStyle="1" w:styleId="WW8Num64z0">
    <w:name w:val="WW8Num64z0"/>
    <w:uiPriority w:val="99"/>
    <w:rsid w:val="003735B1"/>
    <w:rPr>
      <w:rFonts w:ascii="Wingdings" w:hAnsi="Wingdings"/>
    </w:rPr>
  </w:style>
  <w:style w:type="character" w:customStyle="1" w:styleId="WW8Num65z0">
    <w:name w:val="WW8Num65z0"/>
    <w:uiPriority w:val="99"/>
    <w:rsid w:val="003735B1"/>
    <w:rPr>
      <w:rFonts w:ascii="Symbol" w:hAnsi="Symbol"/>
      <w:sz w:val="20"/>
    </w:rPr>
  </w:style>
  <w:style w:type="character" w:customStyle="1" w:styleId="WW8Num66z0">
    <w:name w:val="WW8Num66z0"/>
    <w:uiPriority w:val="99"/>
    <w:rsid w:val="003735B1"/>
    <w:rPr>
      <w:rFonts w:ascii="Symbol" w:hAnsi="Symbol"/>
      <w:sz w:val="20"/>
    </w:rPr>
  </w:style>
  <w:style w:type="character" w:customStyle="1" w:styleId="WW8Num66z1">
    <w:name w:val="WW8Num66z1"/>
    <w:uiPriority w:val="99"/>
    <w:rsid w:val="003735B1"/>
    <w:rPr>
      <w:rFonts w:ascii="Courier New" w:hAnsi="Courier New"/>
      <w:sz w:val="20"/>
    </w:rPr>
  </w:style>
  <w:style w:type="character" w:customStyle="1" w:styleId="WW8Num67z0">
    <w:name w:val="WW8Num67z0"/>
    <w:uiPriority w:val="99"/>
    <w:rsid w:val="003735B1"/>
    <w:rPr>
      <w:rFonts w:eastAsia="Times New Roman"/>
    </w:rPr>
  </w:style>
  <w:style w:type="character" w:customStyle="1" w:styleId="WW8Num67z1">
    <w:name w:val="WW8Num67z1"/>
    <w:uiPriority w:val="99"/>
    <w:rsid w:val="003735B1"/>
    <w:rPr>
      <w:rFonts w:ascii="Courier New" w:hAnsi="Courier New"/>
    </w:rPr>
  </w:style>
  <w:style w:type="character" w:customStyle="1" w:styleId="WW8Num68z0">
    <w:name w:val="WW8Num68z0"/>
    <w:uiPriority w:val="99"/>
    <w:rsid w:val="003735B1"/>
    <w:rPr>
      <w:rFonts w:ascii="Wingdings" w:hAnsi="Wingdings"/>
    </w:rPr>
  </w:style>
  <w:style w:type="character" w:customStyle="1" w:styleId="WW8Num68z1">
    <w:name w:val="WW8Num68z1"/>
    <w:uiPriority w:val="99"/>
    <w:rsid w:val="003735B1"/>
    <w:rPr>
      <w:rFonts w:ascii="Courier New" w:hAnsi="Courier New"/>
      <w:color w:val="000000"/>
      <w:sz w:val="24"/>
    </w:rPr>
  </w:style>
  <w:style w:type="character" w:customStyle="1" w:styleId="WW8Num68z3">
    <w:name w:val="WW8Num68z3"/>
    <w:uiPriority w:val="99"/>
    <w:rsid w:val="003735B1"/>
    <w:rPr>
      <w:rFonts w:ascii="Symbol" w:hAnsi="Symbol"/>
    </w:rPr>
  </w:style>
  <w:style w:type="character" w:customStyle="1" w:styleId="WW8Num68z4">
    <w:name w:val="WW8Num68z4"/>
    <w:uiPriority w:val="99"/>
    <w:rsid w:val="003735B1"/>
  </w:style>
  <w:style w:type="character" w:customStyle="1" w:styleId="WW8Num68z5">
    <w:name w:val="WW8Num68z5"/>
    <w:uiPriority w:val="99"/>
    <w:rsid w:val="003735B1"/>
  </w:style>
  <w:style w:type="character" w:customStyle="1" w:styleId="WW8Num68z6">
    <w:name w:val="WW8Num68z6"/>
    <w:uiPriority w:val="99"/>
    <w:rsid w:val="003735B1"/>
  </w:style>
  <w:style w:type="character" w:customStyle="1" w:styleId="WW8Num68z7">
    <w:name w:val="WW8Num68z7"/>
    <w:uiPriority w:val="99"/>
    <w:rsid w:val="003735B1"/>
  </w:style>
  <w:style w:type="character" w:customStyle="1" w:styleId="WW8Num68z8">
    <w:name w:val="WW8Num68z8"/>
    <w:uiPriority w:val="99"/>
    <w:rsid w:val="003735B1"/>
  </w:style>
  <w:style w:type="character" w:customStyle="1" w:styleId="WW8Num69z0">
    <w:name w:val="WW8Num69z0"/>
    <w:uiPriority w:val="99"/>
    <w:rsid w:val="003735B1"/>
    <w:rPr>
      <w:rFonts w:ascii="Times New Roman" w:hAnsi="Times New Roman"/>
    </w:rPr>
  </w:style>
  <w:style w:type="character" w:customStyle="1" w:styleId="WW8Num69z1">
    <w:name w:val="WW8Num69z1"/>
    <w:uiPriority w:val="99"/>
    <w:rsid w:val="003735B1"/>
    <w:rPr>
      <w:rFonts w:ascii="Courier New" w:hAnsi="Courier New"/>
      <w:color w:val="000000"/>
      <w:sz w:val="24"/>
    </w:rPr>
  </w:style>
  <w:style w:type="character" w:customStyle="1" w:styleId="WW8Num70z0">
    <w:name w:val="WW8Num70z0"/>
    <w:uiPriority w:val="99"/>
    <w:rsid w:val="003735B1"/>
    <w:rPr>
      <w:rFonts w:ascii="Wingdings" w:hAnsi="Wingdings"/>
    </w:rPr>
  </w:style>
  <w:style w:type="character" w:customStyle="1" w:styleId="WW8Num70z1">
    <w:name w:val="WW8Num70z1"/>
    <w:uiPriority w:val="99"/>
    <w:rsid w:val="003735B1"/>
    <w:rPr>
      <w:rFonts w:ascii="Courier New" w:hAnsi="Courier New"/>
      <w:color w:val="000000"/>
      <w:sz w:val="24"/>
    </w:rPr>
  </w:style>
  <w:style w:type="character" w:customStyle="1" w:styleId="WW8Num71z0">
    <w:name w:val="WW8Num71z0"/>
    <w:uiPriority w:val="99"/>
    <w:rsid w:val="003735B1"/>
    <w:rPr>
      <w:rFonts w:ascii="Wingdings" w:hAnsi="Wingdings"/>
    </w:rPr>
  </w:style>
  <w:style w:type="character" w:customStyle="1" w:styleId="WW8Num71z1">
    <w:name w:val="WW8Num71z1"/>
    <w:uiPriority w:val="99"/>
    <w:rsid w:val="003735B1"/>
    <w:rPr>
      <w:rFonts w:ascii="Courier New" w:hAnsi="Courier New"/>
    </w:rPr>
  </w:style>
  <w:style w:type="character" w:customStyle="1" w:styleId="WW8Num72z0">
    <w:name w:val="WW8Num72z0"/>
    <w:uiPriority w:val="99"/>
    <w:rsid w:val="003735B1"/>
    <w:rPr>
      <w:rFonts w:ascii="Wingdings" w:hAnsi="Wingdings"/>
    </w:rPr>
  </w:style>
  <w:style w:type="character" w:customStyle="1" w:styleId="WW8Num72z1">
    <w:name w:val="WW8Num72z1"/>
    <w:uiPriority w:val="99"/>
    <w:rsid w:val="003735B1"/>
    <w:rPr>
      <w:rFonts w:ascii="Courier New" w:hAnsi="Courier New"/>
    </w:rPr>
  </w:style>
  <w:style w:type="character" w:customStyle="1" w:styleId="WW8Num73z0">
    <w:name w:val="WW8Num73z0"/>
    <w:uiPriority w:val="99"/>
    <w:rsid w:val="003735B1"/>
    <w:rPr>
      <w:rFonts w:eastAsia="Times New Roman"/>
    </w:rPr>
  </w:style>
  <w:style w:type="character" w:customStyle="1" w:styleId="WW8Num74z0">
    <w:name w:val="WW8Num74z0"/>
    <w:uiPriority w:val="99"/>
    <w:rsid w:val="003735B1"/>
    <w:rPr>
      <w:rFonts w:ascii="Times New Roman" w:hAnsi="Times New Roman"/>
    </w:rPr>
  </w:style>
  <w:style w:type="character" w:customStyle="1" w:styleId="WW8Num75z0">
    <w:name w:val="WW8Num75z0"/>
    <w:uiPriority w:val="99"/>
    <w:rsid w:val="003735B1"/>
    <w:rPr>
      <w:rFonts w:ascii="Times New Roman" w:hAnsi="Times New Roman"/>
    </w:rPr>
  </w:style>
  <w:style w:type="character" w:customStyle="1" w:styleId="WW8Num76z0">
    <w:name w:val="WW8Num76z0"/>
    <w:uiPriority w:val="99"/>
    <w:rsid w:val="003735B1"/>
    <w:rPr>
      <w:rFonts w:ascii="Wingdings" w:hAnsi="Wingdings"/>
    </w:rPr>
  </w:style>
  <w:style w:type="character" w:customStyle="1" w:styleId="WW8Num77z0">
    <w:name w:val="WW8Num77z0"/>
    <w:uiPriority w:val="99"/>
    <w:rsid w:val="003735B1"/>
    <w:rPr>
      <w:rFonts w:ascii="Wingdings" w:hAnsi="Wingdings"/>
    </w:rPr>
  </w:style>
  <w:style w:type="character" w:customStyle="1" w:styleId="WW8Num77z1">
    <w:name w:val="WW8Num77z1"/>
    <w:uiPriority w:val="99"/>
    <w:rsid w:val="003735B1"/>
    <w:rPr>
      <w:rFonts w:ascii="Courier New" w:hAnsi="Courier New"/>
    </w:rPr>
  </w:style>
  <w:style w:type="character" w:customStyle="1" w:styleId="WW8Num78z0">
    <w:name w:val="WW8Num78z0"/>
    <w:uiPriority w:val="99"/>
    <w:rsid w:val="003735B1"/>
    <w:rPr>
      <w:rFonts w:ascii="Symbol" w:hAnsi="Symbol"/>
    </w:rPr>
  </w:style>
  <w:style w:type="character" w:customStyle="1" w:styleId="WW8Num79z0">
    <w:name w:val="WW8Num79z0"/>
    <w:uiPriority w:val="99"/>
    <w:rsid w:val="003735B1"/>
    <w:rPr>
      <w:rFonts w:ascii="Symbol" w:hAnsi="Symbol"/>
      <w:color w:val="000000"/>
      <w:sz w:val="24"/>
    </w:rPr>
  </w:style>
  <w:style w:type="character" w:customStyle="1" w:styleId="WW8Num80z0">
    <w:name w:val="WW8Num80z0"/>
    <w:uiPriority w:val="99"/>
    <w:rsid w:val="003735B1"/>
    <w:rPr>
      <w:rFonts w:ascii="Symbol" w:hAnsi="Symbol"/>
      <w:color w:val="000000"/>
      <w:sz w:val="24"/>
      <w:lang w:val="ru-RU"/>
    </w:rPr>
  </w:style>
  <w:style w:type="character" w:customStyle="1" w:styleId="WW8Num80z1">
    <w:name w:val="WW8Num80z1"/>
    <w:uiPriority w:val="99"/>
    <w:rsid w:val="003735B1"/>
    <w:rPr>
      <w:rFonts w:ascii="OpenSymbol" w:eastAsia="OpenSymbol"/>
    </w:rPr>
  </w:style>
  <w:style w:type="character" w:customStyle="1" w:styleId="WW8Num81z0">
    <w:name w:val="WW8Num81z0"/>
    <w:uiPriority w:val="99"/>
    <w:rsid w:val="003735B1"/>
    <w:rPr>
      <w:rFonts w:ascii="Symbol" w:hAnsi="Symbol"/>
      <w:color w:val="000000"/>
      <w:sz w:val="24"/>
      <w:lang w:val="ru-RU"/>
    </w:rPr>
  </w:style>
  <w:style w:type="character" w:customStyle="1" w:styleId="WW8Num81z2">
    <w:name w:val="WW8Num81z2"/>
    <w:uiPriority w:val="99"/>
    <w:rsid w:val="003735B1"/>
    <w:rPr>
      <w:rFonts w:ascii="Wingdings" w:hAnsi="Wingdings"/>
    </w:rPr>
  </w:style>
  <w:style w:type="character" w:customStyle="1" w:styleId="WW8Num81z3">
    <w:name w:val="WW8Num81z3"/>
    <w:uiPriority w:val="99"/>
    <w:rsid w:val="003735B1"/>
  </w:style>
  <w:style w:type="character" w:customStyle="1" w:styleId="WW8Num82z0">
    <w:name w:val="WW8Num82z0"/>
    <w:uiPriority w:val="99"/>
    <w:rsid w:val="003735B1"/>
    <w:rPr>
      <w:rFonts w:ascii="Symbol" w:hAnsi="Symbol"/>
      <w:color w:val="000000"/>
      <w:w w:val="95"/>
      <w:sz w:val="24"/>
      <w:lang w:val="ru-RU"/>
    </w:rPr>
  </w:style>
  <w:style w:type="character" w:customStyle="1" w:styleId="WW8Num82z1">
    <w:name w:val="WW8Num82z1"/>
    <w:uiPriority w:val="99"/>
    <w:rsid w:val="003735B1"/>
    <w:rPr>
      <w:rFonts w:ascii="OpenSymbol" w:eastAsia="OpenSymbol"/>
    </w:rPr>
  </w:style>
  <w:style w:type="character" w:customStyle="1" w:styleId="WW8Num82z2">
    <w:name w:val="WW8Num82z2"/>
    <w:uiPriority w:val="99"/>
    <w:rsid w:val="003735B1"/>
    <w:rPr>
      <w:rFonts w:ascii="Symbol" w:hAnsi="Symbol"/>
    </w:rPr>
  </w:style>
  <w:style w:type="character" w:customStyle="1" w:styleId="WW8Num82z3">
    <w:name w:val="WW8Num82z3"/>
    <w:uiPriority w:val="99"/>
    <w:rsid w:val="003735B1"/>
    <w:rPr>
      <w:rFonts w:ascii="Symbol" w:hAnsi="Symbol"/>
    </w:rPr>
  </w:style>
  <w:style w:type="character" w:customStyle="1" w:styleId="WW8Num83z0">
    <w:name w:val="WW8Num83z0"/>
    <w:uiPriority w:val="99"/>
    <w:rsid w:val="003735B1"/>
    <w:rPr>
      <w:rFonts w:ascii="Symbol" w:hAnsi="Symbol"/>
      <w:sz w:val="24"/>
      <w:lang w:val="ru-RU"/>
    </w:rPr>
  </w:style>
  <w:style w:type="character" w:customStyle="1" w:styleId="WW8Num83z1">
    <w:name w:val="WW8Num83z1"/>
    <w:uiPriority w:val="99"/>
    <w:rsid w:val="003735B1"/>
    <w:rPr>
      <w:rFonts w:ascii="OpenSymbol" w:eastAsia="OpenSymbol"/>
    </w:rPr>
  </w:style>
  <w:style w:type="character" w:customStyle="1" w:styleId="WW8Num84z0">
    <w:name w:val="WW8Num84z0"/>
    <w:uiPriority w:val="99"/>
    <w:rsid w:val="003735B1"/>
    <w:rPr>
      <w:rFonts w:ascii="Symbol" w:hAnsi="Symbol"/>
    </w:rPr>
  </w:style>
  <w:style w:type="character" w:customStyle="1" w:styleId="WW8Num84z1">
    <w:name w:val="WW8Num84z1"/>
    <w:uiPriority w:val="99"/>
    <w:rsid w:val="003735B1"/>
    <w:rPr>
      <w:rFonts w:ascii="OpenSymbol" w:eastAsia="OpenSymbol"/>
    </w:rPr>
  </w:style>
  <w:style w:type="character" w:customStyle="1" w:styleId="WW8Num84z2">
    <w:name w:val="WW8Num84z2"/>
    <w:uiPriority w:val="99"/>
    <w:rsid w:val="003735B1"/>
    <w:rPr>
      <w:rFonts w:eastAsia="Times New Roman"/>
    </w:rPr>
  </w:style>
  <w:style w:type="character" w:customStyle="1" w:styleId="WW8Num84z3">
    <w:name w:val="WW8Num84z3"/>
    <w:uiPriority w:val="99"/>
    <w:rsid w:val="003735B1"/>
    <w:rPr>
      <w:rFonts w:ascii="Symbol" w:hAnsi="Symbol"/>
    </w:rPr>
  </w:style>
  <w:style w:type="character" w:customStyle="1" w:styleId="WW8Num85z0">
    <w:name w:val="WW8Num85z0"/>
    <w:uiPriority w:val="99"/>
    <w:rsid w:val="003735B1"/>
    <w:rPr>
      <w:rFonts w:ascii="Symbol" w:hAnsi="Symbol"/>
    </w:rPr>
  </w:style>
  <w:style w:type="character" w:customStyle="1" w:styleId="WW8Num85z1">
    <w:name w:val="WW8Num85z1"/>
    <w:uiPriority w:val="99"/>
    <w:rsid w:val="003735B1"/>
    <w:rPr>
      <w:rFonts w:ascii="OpenSymbol" w:eastAsia="OpenSymbol"/>
    </w:rPr>
  </w:style>
  <w:style w:type="character" w:customStyle="1" w:styleId="WW8Num85z2">
    <w:name w:val="WW8Num85z2"/>
    <w:uiPriority w:val="99"/>
    <w:rsid w:val="003735B1"/>
  </w:style>
  <w:style w:type="character" w:customStyle="1" w:styleId="WW8Num85z3">
    <w:name w:val="WW8Num85z3"/>
    <w:uiPriority w:val="99"/>
    <w:rsid w:val="003735B1"/>
  </w:style>
  <w:style w:type="character" w:customStyle="1" w:styleId="WW8Num85z4">
    <w:name w:val="WW8Num85z4"/>
    <w:uiPriority w:val="99"/>
    <w:rsid w:val="003735B1"/>
  </w:style>
  <w:style w:type="character" w:customStyle="1" w:styleId="WW8Num85z5">
    <w:name w:val="WW8Num85z5"/>
    <w:uiPriority w:val="99"/>
    <w:rsid w:val="003735B1"/>
  </w:style>
  <w:style w:type="character" w:customStyle="1" w:styleId="WW8Num85z6">
    <w:name w:val="WW8Num85z6"/>
    <w:uiPriority w:val="99"/>
    <w:rsid w:val="003735B1"/>
  </w:style>
  <w:style w:type="character" w:customStyle="1" w:styleId="WW8Num85z7">
    <w:name w:val="WW8Num85z7"/>
    <w:uiPriority w:val="99"/>
    <w:rsid w:val="003735B1"/>
  </w:style>
  <w:style w:type="character" w:customStyle="1" w:styleId="WW8Num85z8">
    <w:name w:val="WW8Num85z8"/>
    <w:uiPriority w:val="99"/>
    <w:rsid w:val="003735B1"/>
  </w:style>
  <w:style w:type="character" w:customStyle="1" w:styleId="WW8Num86z0">
    <w:name w:val="WW8Num86z0"/>
    <w:uiPriority w:val="99"/>
    <w:rsid w:val="003735B1"/>
    <w:rPr>
      <w:rFonts w:ascii="Cambria" w:hAnsi="Cambria"/>
      <w:w w:val="99"/>
      <w:sz w:val="26"/>
    </w:rPr>
  </w:style>
  <w:style w:type="character" w:customStyle="1" w:styleId="WW8Num86z1">
    <w:name w:val="WW8Num86z1"/>
    <w:uiPriority w:val="99"/>
    <w:rsid w:val="003735B1"/>
  </w:style>
  <w:style w:type="character" w:customStyle="1" w:styleId="WW8Num86z2">
    <w:name w:val="WW8Num86z2"/>
    <w:uiPriority w:val="99"/>
    <w:rsid w:val="003735B1"/>
  </w:style>
  <w:style w:type="character" w:customStyle="1" w:styleId="WW8Num86z3">
    <w:name w:val="WW8Num86z3"/>
    <w:uiPriority w:val="99"/>
    <w:rsid w:val="003735B1"/>
  </w:style>
  <w:style w:type="character" w:customStyle="1" w:styleId="WW8Num86z4">
    <w:name w:val="WW8Num86z4"/>
    <w:uiPriority w:val="99"/>
    <w:rsid w:val="003735B1"/>
  </w:style>
  <w:style w:type="character" w:customStyle="1" w:styleId="WW8Num86z5">
    <w:name w:val="WW8Num86z5"/>
    <w:uiPriority w:val="99"/>
    <w:rsid w:val="003735B1"/>
  </w:style>
  <w:style w:type="character" w:customStyle="1" w:styleId="WW8Num86z6">
    <w:name w:val="WW8Num86z6"/>
    <w:uiPriority w:val="99"/>
    <w:rsid w:val="003735B1"/>
  </w:style>
  <w:style w:type="character" w:customStyle="1" w:styleId="WW8Num86z7">
    <w:name w:val="WW8Num86z7"/>
    <w:uiPriority w:val="99"/>
    <w:rsid w:val="003735B1"/>
  </w:style>
  <w:style w:type="character" w:customStyle="1" w:styleId="WW8Num86z8">
    <w:name w:val="WW8Num86z8"/>
    <w:uiPriority w:val="99"/>
    <w:rsid w:val="003735B1"/>
  </w:style>
  <w:style w:type="character" w:customStyle="1" w:styleId="WW8Num87z0">
    <w:name w:val="WW8Num87z0"/>
    <w:uiPriority w:val="99"/>
    <w:rsid w:val="003735B1"/>
    <w:rPr>
      <w:rFonts w:ascii="Symbol" w:hAnsi="Symbol"/>
      <w:w w:val="99"/>
      <w:sz w:val="26"/>
    </w:rPr>
  </w:style>
  <w:style w:type="character" w:customStyle="1" w:styleId="WW8Num87z1">
    <w:name w:val="WW8Num87z1"/>
    <w:uiPriority w:val="99"/>
    <w:rsid w:val="003735B1"/>
    <w:rPr>
      <w:rFonts w:ascii="Symbol" w:hAnsi="Symbol"/>
      <w:w w:val="99"/>
      <w:sz w:val="20"/>
    </w:rPr>
  </w:style>
  <w:style w:type="character" w:customStyle="1" w:styleId="WW8Num87z3">
    <w:name w:val="WW8Num87z3"/>
    <w:uiPriority w:val="99"/>
    <w:rsid w:val="003735B1"/>
  </w:style>
  <w:style w:type="character" w:customStyle="1" w:styleId="WW8Num87z4">
    <w:name w:val="WW8Num87z4"/>
    <w:uiPriority w:val="99"/>
    <w:rsid w:val="003735B1"/>
  </w:style>
  <w:style w:type="character" w:customStyle="1" w:styleId="WW8Num87z5">
    <w:name w:val="WW8Num87z5"/>
    <w:uiPriority w:val="99"/>
    <w:rsid w:val="003735B1"/>
  </w:style>
  <w:style w:type="character" w:customStyle="1" w:styleId="WW8Num87z6">
    <w:name w:val="WW8Num87z6"/>
    <w:uiPriority w:val="99"/>
    <w:rsid w:val="003735B1"/>
  </w:style>
  <w:style w:type="character" w:customStyle="1" w:styleId="WW8Num87z7">
    <w:name w:val="WW8Num87z7"/>
    <w:uiPriority w:val="99"/>
    <w:rsid w:val="003735B1"/>
  </w:style>
  <w:style w:type="character" w:customStyle="1" w:styleId="WW8Num87z8">
    <w:name w:val="WW8Num87z8"/>
    <w:uiPriority w:val="99"/>
    <w:rsid w:val="003735B1"/>
  </w:style>
  <w:style w:type="character" w:customStyle="1" w:styleId="WW8Num88z0">
    <w:name w:val="WW8Num88z0"/>
    <w:uiPriority w:val="99"/>
    <w:rsid w:val="003735B1"/>
  </w:style>
  <w:style w:type="character" w:customStyle="1" w:styleId="WW8Num88z1">
    <w:name w:val="WW8Num88z1"/>
    <w:uiPriority w:val="99"/>
    <w:rsid w:val="003735B1"/>
    <w:rPr>
      <w:rFonts w:eastAsia="Times New Roman"/>
      <w:b/>
      <w:w w:val="99"/>
      <w:sz w:val="26"/>
    </w:rPr>
  </w:style>
  <w:style w:type="character" w:customStyle="1" w:styleId="WW8Num88z2">
    <w:name w:val="WW8Num88z2"/>
    <w:uiPriority w:val="99"/>
    <w:rsid w:val="003735B1"/>
  </w:style>
  <w:style w:type="character" w:customStyle="1" w:styleId="WW8Num88z3">
    <w:name w:val="WW8Num88z3"/>
    <w:uiPriority w:val="99"/>
    <w:rsid w:val="003735B1"/>
  </w:style>
  <w:style w:type="character" w:customStyle="1" w:styleId="WW8Num88z4">
    <w:name w:val="WW8Num88z4"/>
    <w:uiPriority w:val="99"/>
    <w:rsid w:val="003735B1"/>
  </w:style>
  <w:style w:type="character" w:customStyle="1" w:styleId="WW8Num88z5">
    <w:name w:val="WW8Num88z5"/>
    <w:uiPriority w:val="99"/>
    <w:rsid w:val="003735B1"/>
  </w:style>
  <w:style w:type="character" w:customStyle="1" w:styleId="WW8Num88z6">
    <w:name w:val="WW8Num88z6"/>
    <w:uiPriority w:val="99"/>
    <w:rsid w:val="003735B1"/>
  </w:style>
  <w:style w:type="character" w:customStyle="1" w:styleId="WW8Num88z7">
    <w:name w:val="WW8Num88z7"/>
    <w:uiPriority w:val="99"/>
    <w:rsid w:val="003735B1"/>
  </w:style>
  <w:style w:type="character" w:customStyle="1" w:styleId="WW8Num88z8">
    <w:name w:val="WW8Num88z8"/>
    <w:uiPriority w:val="99"/>
    <w:rsid w:val="003735B1"/>
  </w:style>
  <w:style w:type="character" w:customStyle="1" w:styleId="WW8Num89z0">
    <w:name w:val="WW8Num89z0"/>
    <w:uiPriority w:val="99"/>
    <w:rsid w:val="003735B1"/>
    <w:rPr>
      <w:rFonts w:ascii="Symbol" w:hAnsi="Symbol"/>
      <w:sz w:val="24"/>
    </w:rPr>
  </w:style>
  <w:style w:type="character" w:customStyle="1" w:styleId="WW8Num89z1">
    <w:name w:val="WW8Num89z1"/>
    <w:uiPriority w:val="99"/>
    <w:rsid w:val="003735B1"/>
  </w:style>
  <w:style w:type="character" w:customStyle="1" w:styleId="WW8Num89z2">
    <w:name w:val="WW8Num89z2"/>
    <w:uiPriority w:val="99"/>
    <w:rsid w:val="003735B1"/>
  </w:style>
  <w:style w:type="character" w:customStyle="1" w:styleId="WW8Num89z3">
    <w:name w:val="WW8Num89z3"/>
    <w:uiPriority w:val="99"/>
    <w:rsid w:val="003735B1"/>
  </w:style>
  <w:style w:type="character" w:customStyle="1" w:styleId="WW8Num89z4">
    <w:name w:val="WW8Num89z4"/>
    <w:uiPriority w:val="99"/>
    <w:rsid w:val="003735B1"/>
  </w:style>
  <w:style w:type="character" w:customStyle="1" w:styleId="WW8Num89z5">
    <w:name w:val="WW8Num89z5"/>
    <w:uiPriority w:val="99"/>
    <w:rsid w:val="003735B1"/>
  </w:style>
  <w:style w:type="character" w:customStyle="1" w:styleId="WW8Num89z6">
    <w:name w:val="WW8Num89z6"/>
    <w:uiPriority w:val="99"/>
    <w:rsid w:val="003735B1"/>
  </w:style>
  <w:style w:type="character" w:customStyle="1" w:styleId="WW8Num89z7">
    <w:name w:val="WW8Num89z7"/>
    <w:uiPriority w:val="99"/>
    <w:rsid w:val="003735B1"/>
  </w:style>
  <w:style w:type="character" w:customStyle="1" w:styleId="WW8Num89z8">
    <w:name w:val="WW8Num89z8"/>
    <w:uiPriority w:val="99"/>
    <w:rsid w:val="003735B1"/>
  </w:style>
  <w:style w:type="character" w:customStyle="1" w:styleId="WW8Num90z0">
    <w:name w:val="WW8Num90z0"/>
    <w:uiPriority w:val="99"/>
    <w:rsid w:val="003735B1"/>
  </w:style>
  <w:style w:type="character" w:customStyle="1" w:styleId="WW8Num90z1">
    <w:name w:val="WW8Num90z1"/>
    <w:uiPriority w:val="99"/>
    <w:rsid w:val="003735B1"/>
  </w:style>
  <w:style w:type="character" w:customStyle="1" w:styleId="WW8Num90z2">
    <w:name w:val="WW8Num90z2"/>
    <w:uiPriority w:val="99"/>
    <w:rsid w:val="003735B1"/>
    <w:rPr>
      <w:rFonts w:eastAsia="Times New Roman"/>
      <w:b/>
      <w:w w:val="99"/>
      <w:sz w:val="26"/>
    </w:rPr>
  </w:style>
  <w:style w:type="character" w:customStyle="1" w:styleId="WW8Num90z3">
    <w:name w:val="WW8Num90z3"/>
    <w:uiPriority w:val="99"/>
    <w:rsid w:val="003735B1"/>
  </w:style>
  <w:style w:type="character" w:customStyle="1" w:styleId="WW8Num90z4">
    <w:name w:val="WW8Num90z4"/>
    <w:uiPriority w:val="99"/>
    <w:rsid w:val="003735B1"/>
  </w:style>
  <w:style w:type="character" w:customStyle="1" w:styleId="WW8Num90z5">
    <w:name w:val="WW8Num90z5"/>
    <w:uiPriority w:val="99"/>
    <w:rsid w:val="003735B1"/>
  </w:style>
  <w:style w:type="character" w:customStyle="1" w:styleId="WW8Num90z6">
    <w:name w:val="WW8Num90z6"/>
    <w:uiPriority w:val="99"/>
    <w:rsid w:val="003735B1"/>
  </w:style>
  <w:style w:type="character" w:customStyle="1" w:styleId="WW8Num90z7">
    <w:name w:val="WW8Num90z7"/>
    <w:uiPriority w:val="99"/>
    <w:rsid w:val="003735B1"/>
  </w:style>
  <w:style w:type="character" w:customStyle="1" w:styleId="WW8Num90z8">
    <w:name w:val="WW8Num90z8"/>
    <w:uiPriority w:val="99"/>
    <w:rsid w:val="003735B1"/>
  </w:style>
  <w:style w:type="character" w:customStyle="1" w:styleId="WW8Num91z0">
    <w:name w:val="WW8Num91z0"/>
    <w:uiPriority w:val="99"/>
    <w:rsid w:val="003735B1"/>
    <w:rPr>
      <w:rFonts w:ascii="Symbol" w:hAnsi="Symbol"/>
      <w:w w:val="99"/>
      <w:sz w:val="26"/>
      <w:lang w:val="ru-RU"/>
    </w:rPr>
  </w:style>
  <w:style w:type="character" w:customStyle="1" w:styleId="WW8Num91z2">
    <w:name w:val="WW8Num91z2"/>
    <w:uiPriority w:val="99"/>
    <w:rsid w:val="003735B1"/>
  </w:style>
  <w:style w:type="character" w:customStyle="1" w:styleId="WW8Num91z3">
    <w:name w:val="WW8Num91z3"/>
    <w:uiPriority w:val="99"/>
    <w:rsid w:val="003735B1"/>
  </w:style>
  <w:style w:type="character" w:customStyle="1" w:styleId="WW8Num91z4">
    <w:name w:val="WW8Num91z4"/>
    <w:uiPriority w:val="99"/>
    <w:rsid w:val="003735B1"/>
  </w:style>
  <w:style w:type="character" w:customStyle="1" w:styleId="WW8Num91z5">
    <w:name w:val="WW8Num91z5"/>
    <w:uiPriority w:val="99"/>
    <w:rsid w:val="003735B1"/>
  </w:style>
  <w:style w:type="character" w:customStyle="1" w:styleId="WW8Num91z6">
    <w:name w:val="WW8Num91z6"/>
    <w:uiPriority w:val="99"/>
    <w:rsid w:val="003735B1"/>
  </w:style>
  <w:style w:type="character" w:customStyle="1" w:styleId="WW8Num91z7">
    <w:name w:val="WW8Num91z7"/>
    <w:uiPriority w:val="99"/>
    <w:rsid w:val="003735B1"/>
  </w:style>
  <w:style w:type="character" w:customStyle="1" w:styleId="WW8Num91z8">
    <w:name w:val="WW8Num91z8"/>
    <w:uiPriority w:val="99"/>
    <w:rsid w:val="003735B1"/>
  </w:style>
  <w:style w:type="character" w:customStyle="1" w:styleId="WW8Num92z0">
    <w:name w:val="WW8Num92z0"/>
    <w:uiPriority w:val="99"/>
    <w:rsid w:val="003735B1"/>
    <w:rPr>
      <w:rFonts w:ascii="Symbol" w:hAnsi="Symbol"/>
      <w:spacing w:val="1"/>
      <w:w w:val="99"/>
      <w:sz w:val="26"/>
      <w:lang w:val="ru-RU"/>
    </w:rPr>
  </w:style>
  <w:style w:type="character" w:customStyle="1" w:styleId="WW8Num92z2">
    <w:name w:val="WW8Num92z2"/>
    <w:uiPriority w:val="99"/>
    <w:rsid w:val="003735B1"/>
  </w:style>
  <w:style w:type="character" w:customStyle="1" w:styleId="WW8Num92z3">
    <w:name w:val="WW8Num92z3"/>
    <w:uiPriority w:val="99"/>
    <w:rsid w:val="003735B1"/>
  </w:style>
  <w:style w:type="character" w:customStyle="1" w:styleId="WW8Num92z4">
    <w:name w:val="WW8Num92z4"/>
    <w:uiPriority w:val="99"/>
    <w:rsid w:val="003735B1"/>
  </w:style>
  <w:style w:type="character" w:customStyle="1" w:styleId="WW8Num92z5">
    <w:name w:val="WW8Num92z5"/>
    <w:uiPriority w:val="99"/>
    <w:rsid w:val="003735B1"/>
  </w:style>
  <w:style w:type="character" w:customStyle="1" w:styleId="WW8Num92z6">
    <w:name w:val="WW8Num92z6"/>
    <w:uiPriority w:val="99"/>
    <w:rsid w:val="003735B1"/>
  </w:style>
  <w:style w:type="character" w:customStyle="1" w:styleId="WW8Num92z7">
    <w:name w:val="WW8Num92z7"/>
    <w:uiPriority w:val="99"/>
    <w:rsid w:val="003735B1"/>
  </w:style>
  <w:style w:type="character" w:customStyle="1" w:styleId="WW8Num92z8">
    <w:name w:val="WW8Num92z8"/>
    <w:uiPriority w:val="99"/>
    <w:rsid w:val="003735B1"/>
  </w:style>
  <w:style w:type="character" w:customStyle="1" w:styleId="WW8Num93z0">
    <w:name w:val="WW8Num93z0"/>
    <w:uiPriority w:val="99"/>
    <w:rsid w:val="003735B1"/>
    <w:rPr>
      <w:rFonts w:ascii="Cambria" w:hAnsi="Cambria"/>
      <w:w w:val="99"/>
      <w:sz w:val="26"/>
    </w:rPr>
  </w:style>
  <w:style w:type="character" w:customStyle="1" w:styleId="WW8Num93z2">
    <w:name w:val="WW8Num93z2"/>
    <w:uiPriority w:val="99"/>
    <w:rsid w:val="003735B1"/>
  </w:style>
  <w:style w:type="character" w:customStyle="1" w:styleId="WW8Num93z3">
    <w:name w:val="WW8Num93z3"/>
    <w:uiPriority w:val="99"/>
    <w:rsid w:val="003735B1"/>
  </w:style>
  <w:style w:type="character" w:customStyle="1" w:styleId="WW8Num93z4">
    <w:name w:val="WW8Num93z4"/>
    <w:uiPriority w:val="99"/>
    <w:rsid w:val="003735B1"/>
  </w:style>
  <w:style w:type="character" w:customStyle="1" w:styleId="WW8Num93z5">
    <w:name w:val="WW8Num93z5"/>
    <w:uiPriority w:val="99"/>
    <w:rsid w:val="003735B1"/>
  </w:style>
  <w:style w:type="character" w:customStyle="1" w:styleId="WW8Num93z6">
    <w:name w:val="WW8Num93z6"/>
    <w:uiPriority w:val="99"/>
    <w:rsid w:val="003735B1"/>
  </w:style>
  <w:style w:type="character" w:customStyle="1" w:styleId="WW8Num93z7">
    <w:name w:val="WW8Num93z7"/>
    <w:uiPriority w:val="99"/>
    <w:rsid w:val="003735B1"/>
  </w:style>
  <w:style w:type="character" w:customStyle="1" w:styleId="WW8Num93z8">
    <w:name w:val="WW8Num93z8"/>
    <w:uiPriority w:val="99"/>
    <w:rsid w:val="003735B1"/>
  </w:style>
  <w:style w:type="character" w:customStyle="1" w:styleId="WW8Num94z0">
    <w:name w:val="WW8Num94z0"/>
    <w:uiPriority w:val="99"/>
    <w:rsid w:val="003735B1"/>
    <w:rPr>
      <w:rFonts w:ascii="Cambria" w:hAnsi="Cambria"/>
      <w:w w:val="99"/>
      <w:sz w:val="26"/>
    </w:rPr>
  </w:style>
  <w:style w:type="character" w:customStyle="1" w:styleId="WW8Num94z1">
    <w:name w:val="WW8Num94z1"/>
    <w:uiPriority w:val="99"/>
    <w:rsid w:val="003735B1"/>
  </w:style>
  <w:style w:type="character" w:customStyle="1" w:styleId="WW8Num94z2">
    <w:name w:val="WW8Num94z2"/>
    <w:uiPriority w:val="99"/>
    <w:rsid w:val="003735B1"/>
  </w:style>
  <w:style w:type="character" w:customStyle="1" w:styleId="WW8Num94z3">
    <w:name w:val="WW8Num94z3"/>
    <w:uiPriority w:val="99"/>
    <w:rsid w:val="003735B1"/>
  </w:style>
  <w:style w:type="character" w:customStyle="1" w:styleId="WW8Num94z4">
    <w:name w:val="WW8Num94z4"/>
    <w:uiPriority w:val="99"/>
    <w:rsid w:val="003735B1"/>
  </w:style>
  <w:style w:type="character" w:customStyle="1" w:styleId="WW8Num94z5">
    <w:name w:val="WW8Num94z5"/>
    <w:uiPriority w:val="99"/>
    <w:rsid w:val="003735B1"/>
  </w:style>
  <w:style w:type="character" w:customStyle="1" w:styleId="WW8Num94z6">
    <w:name w:val="WW8Num94z6"/>
    <w:uiPriority w:val="99"/>
    <w:rsid w:val="003735B1"/>
  </w:style>
  <w:style w:type="character" w:customStyle="1" w:styleId="WW8Num94z7">
    <w:name w:val="WW8Num94z7"/>
    <w:uiPriority w:val="99"/>
    <w:rsid w:val="003735B1"/>
  </w:style>
  <w:style w:type="character" w:customStyle="1" w:styleId="WW8Num94z8">
    <w:name w:val="WW8Num94z8"/>
    <w:uiPriority w:val="99"/>
    <w:rsid w:val="003735B1"/>
  </w:style>
  <w:style w:type="character" w:customStyle="1" w:styleId="WW8Num95z0">
    <w:name w:val="WW8Num95z0"/>
    <w:uiPriority w:val="99"/>
    <w:rsid w:val="003735B1"/>
    <w:rPr>
      <w:rFonts w:ascii="Times New Roman" w:hAnsi="Times New Roman"/>
      <w:w w:val="99"/>
      <w:sz w:val="26"/>
    </w:rPr>
  </w:style>
  <w:style w:type="character" w:customStyle="1" w:styleId="WW8Num95z1">
    <w:name w:val="WW8Num95z1"/>
    <w:uiPriority w:val="99"/>
    <w:rsid w:val="003735B1"/>
  </w:style>
  <w:style w:type="character" w:customStyle="1" w:styleId="WW8Num95z2">
    <w:name w:val="WW8Num95z2"/>
    <w:uiPriority w:val="99"/>
    <w:rsid w:val="003735B1"/>
  </w:style>
  <w:style w:type="character" w:customStyle="1" w:styleId="WW8Num95z3">
    <w:name w:val="WW8Num95z3"/>
    <w:uiPriority w:val="99"/>
    <w:rsid w:val="003735B1"/>
  </w:style>
  <w:style w:type="character" w:customStyle="1" w:styleId="WW8Num95z4">
    <w:name w:val="WW8Num95z4"/>
    <w:uiPriority w:val="99"/>
    <w:rsid w:val="003735B1"/>
  </w:style>
  <w:style w:type="character" w:customStyle="1" w:styleId="WW8Num95z5">
    <w:name w:val="WW8Num95z5"/>
    <w:uiPriority w:val="99"/>
    <w:rsid w:val="003735B1"/>
  </w:style>
  <w:style w:type="character" w:customStyle="1" w:styleId="WW8Num95z6">
    <w:name w:val="WW8Num95z6"/>
    <w:uiPriority w:val="99"/>
    <w:rsid w:val="003735B1"/>
  </w:style>
  <w:style w:type="character" w:customStyle="1" w:styleId="WW8Num95z7">
    <w:name w:val="WW8Num95z7"/>
    <w:uiPriority w:val="99"/>
    <w:rsid w:val="003735B1"/>
  </w:style>
  <w:style w:type="character" w:customStyle="1" w:styleId="WW8Num95z8">
    <w:name w:val="WW8Num95z8"/>
    <w:uiPriority w:val="99"/>
    <w:rsid w:val="003735B1"/>
  </w:style>
  <w:style w:type="character" w:customStyle="1" w:styleId="WW8Num96z0">
    <w:name w:val="WW8Num96z0"/>
    <w:uiPriority w:val="99"/>
    <w:rsid w:val="003735B1"/>
    <w:rPr>
      <w:rFonts w:ascii="Cambria" w:hAnsi="Cambria"/>
      <w:i/>
      <w:w w:val="99"/>
      <w:sz w:val="26"/>
    </w:rPr>
  </w:style>
  <w:style w:type="character" w:customStyle="1" w:styleId="WW8Num96z1">
    <w:name w:val="WW8Num96z1"/>
    <w:uiPriority w:val="99"/>
    <w:rsid w:val="003735B1"/>
  </w:style>
  <w:style w:type="character" w:customStyle="1" w:styleId="WW8Num96z2">
    <w:name w:val="WW8Num96z2"/>
    <w:uiPriority w:val="99"/>
    <w:rsid w:val="003735B1"/>
  </w:style>
  <w:style w:type="character" w:customStyle="1" w:styleId="WW8Num96z3">
    <w:name w:val="WW8Num96z3"/>
    <w:uiPriority w:val="99"/>
    <w:rsid w:val="003735B1"/>
  </w:style>
  <w:style w:type="character" w:customStyle="1" w:styleId="WW8Num96z4">
    <w:name w:val="WW8Num96z4"/>
    <w:uiPriority w:val="99"/>
    <w:rsid w:val="003735B1"/>
  </w:style>
  <w:style w:type="character" w:customStyle="1" w:styleId="WW8Num96z5">
    <w:name w:val="WW8Num96z5"/>
    <w:uiPriority w:val="99"/>
    <w:rsid w:val="003735B1"/>
  </w:style>
  <w:style w:type="character" w:customStyle="1" w:styleId="WW8Num96z6">
    <w:name w:val="WW8Num96z6"/>
    <w:uiPriority w:val="99"/>
    <w:rsid w:val="003735B1"/>
  </w:style>
  <w:style w:type="character" w:customStyle="1" w:styleId="WW8Num96z7">
    <w:name w:val="WW8Num96z7"/>
    <w:uiPriority w:val="99"/>
    <w:rsid w:val="003735B1"/>
  </w:style>
  <w:style w:type="character" w:customStyle="1" w:styleId="WW8Num96z8">
    <w:name w:val="WW8Num96z8"/>
    <w:uiPriority w:val="99"/>
    <w:rsid w:val="003735B1"/>
  </w:style>
  <w:style w:type="character" w:customStyle="1" w:styleId="WW8Num97z0">
    <w:name w:val="WW8Num97z0"/>
    <w:uiPriority w:val="99"/>
    <w:rsid w:val="003735B1"/>
    <w:rPr>
      <w:rFonts w:ascii="Cambria" w:hAnsi="Cambria"/>
      <w:w w:val="99"/>
      <w:sz w:val="26"/>
    </w:rPr>
  </w:style>
  <w:style w:type="character" w:customStyle="1" w:styleId="WW8Num97z1">
    <w:name w:val="WW8Num97z1"/>
    <w:uiPriority w:val="99"/>
    <w:rsid w:val="003735B1"/>
  </w:style>
  <w:style w:type="character" w:customStyle="1" w:styleId="WW8Num97z2">
    <w:name w:val="WW8Num97z2"/>
    <w:uiPriority w:val="99"/>
    <w:rsid w:val="003735B1"/>
  </w:style>
  <w:style w:type="character" w:customStyle="1" w:styleId="WW8Num97z3">
    <w:name w:val="WW8Num97z3"/>
    <w:uiPriority w:val="99"/>
    <w:rsid w:val="003735B1"/>
  </w:style>
  <w:style w:type="character" w:customStyle="1" w:styleId="WW8Num97z4">
    <w:name w:val="WW8Num97z4"/>
    <w:uiPriority w:val="99"/>
    <w:rsid w:val="003735B1"/>
  </w:style>
  <w:style w:type="character" w:customStyle="1" w:styleId="WW8Num97z5">
    <w:name w:val="WW8Num97z5"/>
    <w:uiPriority w:val="99"/>
    <w:rsid w:val="003735B1"/>
  </w:style>
  <w:style w:type="character" w:customStyle="1" w:styleId="WW8Num97z6">
    <w:name w:val="WW8Num97z6"/>
    <w:uiPriority w:val="99"/>
    <w:rsid w:val="003735B1"/>
  </w:style>
  <w:style w:type="character" w:customStyle="1" w:styleId="WW8Num97z7">
    <w:name w:val="WW8Num97z7"/>
    <w:uiPriority w:val="99"/>
    <w:rsid w:val="003735B1"/>
  </w:style>
  <w:style w:type="character" w:customStyle="1" w:styleId="WW8Num97z8">
    <w:name w:val="WW8Num97z8"/>
    <w:uiPriority w:val="99"/>
    <w:rsid w:val="003735B1"/>
  </w:style>
  <w:style w:type="character" w:customStyle="1" w:styleId="WW8Num98z0">
    <w:name w:val="WW8Num98z0"/>
    <w:uiPriority w:val="99"/>
    <w:rsid w:val="003735B1"/>
    <w:rPr>
      <w:rFonts w:ascii="Cambria" w:hAnsi="Cambria"/>
      <w:spacing w:val="45"/>
      <w:w w:val="99"/>
      <w:sz w:val="26"/>
      <w:lang w:val="ru-RU"/>
    </w:rPr>
  </w:style>
  <w:style w:type="character" w:customStyle="1" w:styleId="WW8Num98z2">
    <w:name w:val="WW8Num98z2"/>
    <w:uiPriority w:val="99"/>
    <w:rsid w:val="003735B1"/>
    <w:rPr>
      <w:rFonts w:ascii="Symbol" w:hAnsi="Symbol"/>
      <w:w w:val="99"/>
      <w:sz w:val="26"/>
      <w:lang w:val="ru-RU"/>
    </w:rPr>
  </w:style>
  <w:style w:type="character" w:customStyle="1" w:styleId="WW8Num98z3">
    <w:name w:val="WW8Num98z3"/>
    <w:uiPriority w:val="99"/>
    <w:rsid w:val="003735B1"/>
  </w:style>
  <w:style w:type="character" w:customStyle="1" w:styleId="WW8Num98z4">
    <w:name w:val="WW8Num98z4"/>
    <w:uiPriority w:val="99"/>
    <w:rsid w:val="003735B1"/>
  </w:style>
  <w:style w:type="character" w:customStyle="1" w:styleId="WW8Num98z5">
    <w:name w:val="WW8Num98z5"/>
    <w:uiPriority w:val="99"/>
    <w:rsid w:val="003735B1"/>
  </w:style>
  <w:style w:type="character" w:customStyle="1" w:styleId="WW8Num98z6">
    <w:name w:val="WW8Num98z6"/>
    <w:uiPriority w:val="99"/>
    <w:rsid w:val="003735B1"/>
  </w:style>
  <w:style w:type="character" w:customStyle="1" w:styleId="WW8Num98z7">
    <w:name w:val="WW8Num98z7"/>
    <w:uiPriority w:val="99"/>
    <w:rsid w:val="003735B1"/>
  </w:style>
  <w:style w:type="character" w:customStyle="1" w:styleId="WW8Num98z8">
    <w:name w:val="WW8Num98z8"/>
    <w:uiPriority w:val="99"/>
    <w:rsid w:val="003735B1"/>
  </w:style>
  <w:style w:type="character" w:customStyle="1" w:styleId="WW8Num99z0">
    <w:name w:val="WW8Num99z0"/>
    <w:uiPriority w:val="99"/>
    <w:rsid w:val="003735B1"/>
    <w:rPr>
      <w:rFonts w:ascii="Symbol" w:hAnsi="Symbol"/>
      <w:w w:val="99"/>
      <w:sz w:val="26"/>
    </w:rPr>
  </w:style>
  <w:style w:type="character" w:customStyle="1" w:styleId="WW8Num99z1">
    <w:name w:val="WW8Num99z1"/>
    <w:uiPriority w:val="99"/>
    <w:rsid w:val="003735B1"/>
  </w:style>
  <w:style w:type="character" w:customStyle="1" w:styleId="WW8Num99z2">
    <w:name w:val="WW8Num99z2"/>
    <w:uiPriority w:val="99"/>
    <w:rsid w:val="003735B1"/>
  </w:style>
  <w:style w:type="character" w:customStyle="1" w:styleId="WW8Num99z3">
    <w:name w:val="WW8Num99z3"/>
    <w:uiPriority w:val="99"/>
    <w:rsid w:val="003735B1"/>
  </w:style>
  <w:style w:type="character" w:customStyle="1" w:styleId="WW8Num99z4">
    <w:name w:val="WW8Num99z4"/>
    <w:uiPriority w:val="99"/>
    <w:rsid w:val="003735B1"/>
  </w:style>
  <w:style w:type="character" w:customStyle="1" w:styleId="WW8Num99z5">
    <w:name w:val="WW8Num99z5"/>
    <w:uiPriority w:val="99"/>
    <w:rsid w:val="003735B1"/>
  </w:style>
  <w:style w:type="character" w:customStyle="1" w:styleId="WW8Num99z6">
    <w:name w:val="WW8Num99z6"/>
    <w:uiPriority w:val="99"/>
    <w:rsid w:val="003735B1"/>
  </w:style>
  <w:style w:type="character" w:customStyle="1" w:styleId="WW8Num99z7">
    <w:name w:val="WW8Num99z7"/>
    <w:uiPriority w:val="99"/>
    <w:rsid w:val="003735B1"/>
  </w:style>
  <w:style w:type="character" w:customStyle="1" w:styleId="WW8Num99z8">
    <w:name w:val="WW8Num99z8"/>
    <w:uiPriority w:val="99"/>
    <w:rsid w:val="003735B1"/>
  </w:style>
  <w:style w:type="character" w:customStyle="1" w:styleId="WW8Num100z0">
    <w:name w:val="WW8Num100z0"/>
    <w:uiPriority w:val="99"/>
    <w:rsid w:val="003735B1"/>
    <w:rPr>
      <w:rFonts w:ascii="Cambria" w:hAnsi="Cambria"/>
      <w:w w:val="99"/>
      <w:sz w:val="26"/>
    </w:rPr>
  </w:style>
  <w:style w:type="character" w:customStyle="1" w:styleId="WW8Num100z1">
    <w:name w:val="WW8Num100z1"/>
    <w:uiPriority w:val="99"/>
    <w:rsid w:val="003735B1"/>
  </w:style>
  <w:style w:type="character" w:customStyle="1" w:styleId="WW8Num100z2">
    <w:name w:val="WW8Num100z2"/>
    <w:uiPriority w:val="99"/>
    <w:rsid w:val="003735B1"/>
  </w:style>
  <w:style w:type="character" w:customStyle="1" w:styleId="WW8Num100z3">
    <w:name w:val="WW8Num100z3"/>
    <w:uiPriority w:val="99"/>
    <w:rsid w:val="003735B1"/>
  </w:style>
  <w:style w:type="character" w:customStyle="1" w:styleId="WW8Num100z4">
    <w:name w:val="WW8Num100z4"/>
    <w:uiPriority w:val="99"/>
    <w:rsid w:val="003735B1"/>
  </w:style>
  <w:style w:type="character" w:customStyle="1" w:styleId="WW8Num100z5">
    <w:name w:val="WW8Num100z5"/>
    <w:uiPriority w:val="99"/>
    <w:rsid w:val="003735B1"/>
  </w:style>
  <w:style w:type="character" w:customStyle="1" w:styleId="WW8Num100z6">
    <w:name w:val="WW8Num100z6"/>
    <w:uiPriority w:val="99"/>
    <w:rsid w:val="003735B1"/>
  </w:style>
  <w:style w:type="character" w:customStyle="1" w:styleId="WW8Num100z7">
    <w:name w:val="WW8Num100z7"/>
    <w:uiPriority w:val="99"/>
    <w:rsid w:val="003735B1"/>
  </w:style>
  <w:style w:type="character" w:customStyle="1" w:styleId="WW8Num100z8">
    <w:name w:val="WW8Num100z8"/>
    <w:uiPriority w:val="99"/>
    <w:rsid w:val="003735B1"/>
  </w:style>
  <w:style w:type="character" w:customStyle="1" w:styleId="WW8Num101z0">
    <w:name w:val="WW8Num101z0"/>
    <w:uiPriority w:val="99"/>
    <w:rsid w:val="003735B1"/>
    <w:rPr>
      <w:rFonts w:ascii="Cambria" w:hAnsi="Cambria"/>
      <w:b/>
      <w:w w:val="99"/>
      <w:sz w:val="26"/>
    </w:rPr>
  </w:style>
  <w:style w:type="character" w:customStyle="1" w:styleId="WW8Num101z1">
    <w:name w:val="WW8Num101z1"/>
    <w:uiPriority w:val="99"/>
    <w:rsid w:val="003735B1"/>
  </w:style>
  <w:style w:type="character" w:customStyle="1" w:styleId="WW8Num101z2">
    <w:name w:val="WW8Num101z2"/>
    <w:uiPriority w:val="99"/>
    <w:rsid w:val="003735B1"/>
  </w:style>
  <w:style w:type="character" w:customStyle="1" w:styleId="WW8Num101z3">
    <w:name w:val="WW8Num101z3"/>
    <w:uiPriority w:val="99"/>
    <w:rsid w:val="003735B1"/>
  </w:style>
  <w:style w:type="character" w:customStyle="1" w:styleId="WW8Num101z4">
    <w:name w:val="WW8Num101z4"/>
    <w:uiPriority w:val="99"/>
    <w:rsid w:val="003735B1"/>
  </w:style>
  <w:style w:type="character" w:customStyle="1" w:styleId="WW8Num101z5">
    <w:name w:val="WW8Num101z5"/>
    <w:uiPriority w:val="99"/>
    <w:rsid w:val="003735B1"/>
  </w:style>
  <w:style w:type="character" w:customStyle="1" w:styleId="WW8Num101z6">
    <w:name w:val="WW8Num101z6"/>
    <w:uiPriority w:val="99"/>
    <w:rsid w:val="003735B1"/>
  </w:style>
  <w:style w:type="character" w:customStyle="1" w:styleId="WW8Num101z7">
    <w:name w:val="WW8Num101z7"/>
    <w:uiPriority w:val="99"/>
    <w:rsid w:val="003735B1"/>
  </w:style>
  <w:style w:type="character" w:customStyle="1" w:styleId="WW8Num101z8">
    <w:name w:val="WW8Num101z8"/>
    <w:uiPriority w:val="99"/>
    <w:rsid w:val="003735B1"/>
  </w:style>
  <w:style w:type="character" w:customStyle="1" w:styleId="WW8Num102z0">
    <w:name w:val="WW8Num102z0"/>
    <w:uiPriority w:val="99"/>
    <w:rsid w:val="003735B1"/>
    <w:rPr>
      <w:rFonts w:ascii="Cambria" w:hAnsi="Cambria"/>
      <w:w w:val="99"/>
      <w:sz w:val="26"/>
    </w:rPr>
  </w:style>
  <w:style w:type="character" w:customStyle="1" w:styleId="WW8Num102z1">
    <w:name w:val="WW8Num102z1"/>
    <w:uiPriority w:val="99"/>
    <w:rsid w:val="003735B1"/>
  </w:style>
  <w:style w:type="character" w:customStyle="1" w:styleId="WW8Num102z2">
    <w:name w:val="WW8Num102z2"/>
    <w:uiPriority w:val="99"/>
    <w:rsid w:val="003735B1"/>
  </w:style>
  <w:style w:type="character" w:customStyle="1" w:styleId="WW8Num102z3">
    <w:name w:val="WW8Num102z3"/>
    <w:uiPriority w:val="99"/>
    <w:rsid w:val="003735B1"/>
  </w:style>
  <w:style w:type="character" w:customStyle="1" w:styleId="WW8Num102z4">
    <w:name w:val="WW8Num102z4"/>
    <w:uiPriority w:val="99"/>
    <w:rsid w:val="003735B1"/>
  </w:style>
  <w:style w:type="character" w:customStyle="1" w:styleId="WW8Num102z5">
    <w:name w:val="WW8Num102z5"/>
    <w:uiPriority w:val="99"/>
    <w:rsid w:val="003735B1"/>
  </w:style>
  <w:style w:type="character" w:customStyle="1" w:styleId="WW8Num102z6">
    <w:name w:val="WW8Num102z6"/>
    <w:uiPriority w:val="99"/>
    <w:rsid w:val="003735B1"/>
  </w:style>
  <w:style w:type="character" w:customStyle="1" w:styleId="WW8Num102z7">
    <w:name w:val="WW8Num102z7"/>
    <w:uiPriority w:val="99"/>
    <w:rsid w:val="003735B1"/>
  </w:style>
  <w:style w:type="character" w:customStyle="1" w:styleId="WW8Num102z8">
    <w:name w:val="WW8Num102z8"/>
    <w:uiPriority w:val="99"/>
    <w:rsid w:val="003735B1"/>
  </w:style>
  <w:style w:type="character" w:customStyle="1" w:styleId="WW8Num103z0">
    <w:name w:val="WW8Num103z0"/>
    <w:uiPriority w:val="99"/>
    <w:rsid w:val="003735B1"/>
    <w:rPr>
      <w:rFonts w:ascii="Symbol" w:hAnsi="Symbol"/>
      <w:w w:val="99"/>
      <w:sz w:val="26"/>
    </w:rPr>
  </w:style>
  <w:style w:type="character" w:customStyle="1" w:styleId="WW8Num103z1">
    <w:name w:val="WW8Num103z1"/>
    <w:uiPriority w:val="99"/>
    <w:rsid w:val="003735B1"/>
  </w:style>
  <w:style w:type="character" w:customStyle="1" w:styleId="WW8Num103z2">
    <w:name w:val="WW8Num103z2"/>
    <w:uiPriority w:val="99"/>
    <w:rsid w:val="003735B1"/>
  </w:style>
  <w:style w:type="character" w:customStyle="1" w:styleId="WW8Num103z3">
    <w:name w:val="WW8Num103z3"/>
    <w:uiPriority w:val="99"/>
    <w:rsid w:val="003735B1"/>
  </w:style>
  <w:style w:type="character" w:customStyle="1" w:styleId="WW8Num103z4">
    <w:name w:val="WW8Num103z4"/>
    <w:uiPriority w:val="99"/>
    <w:rsid w:val="003735B1"/>
  </w:style>
  <w:style w:type="character" w:customStyle="1" w:styleId="WW8Num103z5">
    <w:name w:val="WW8Num103z5"/>
    <w:uiPriority w:val="99"/>
    <w:rsid w:val="003735B1"/>
  </w:style>
  <w:style w:type="character" w:customStyle="1" w:styleId="WW8Num103z6">
    <w:name w:val="WW8Num103z6"/>
    <w:uiPriority w:val="99"/>
    <w:rsid w:val="003735B1"/>
  </w:style>
  <w:style w:type="character" w:customStyle="1" w:styleId="WW8Num103z7">
    <w:name w:val="WW8Num103z7"/>
    <w:uiPriority w:val="99"/>
    <w:rsid w:val="003735B1"/>
  </w:style>
  <w:style w:type="character" w:customStyle="1" w:styleId="WW8Num103z8">
    <w:name w:val="WW8Num103z8"/>
    <w:uiPriority w:val="99"/>
    <w:rsid w:val="003735B1"/>
  </w:style>
  <w:style w:type="character" w:customStyle="1" w:styleId="WW8Num104z0">
    <w:name w:val="WW8Num104z0"/>
    <w:uiPriority w:val="99"/>
    <w:rsid w:val="003735B1"/>
    <w:rPr>
      <w:rFonts w:ascii="Cambria" w:hAnsi="Cambria"/>
      <w:w w:val="99"/>
      <w:sz w:val="26"/>
    </w:rPr>
  </w:style>
  <w:style w:type="character" w:customStyle="1" w:styleId="WW8Num104z1">
    <w:name w:val="WW8Num104z1"/>
    <w:uiPriority w:val="99"/>
    <w:rsid w:val="003735B1"/>
  </w:style>
  <w:style w:type="character" w:customStyle="1" w:styleId="WW8Num104z2">
    <w:name w:val="WW8Num104z2"/>
    <w:uiPriority w:val="99"/>
    <w:rsid w:val="003735B1"/>
  </w:style>
  <w:style w:type="character" w:customStyle="1" w:styleId="WW8Num104z3">
    <w:name w:val="WW8Num104z3"/>
    <w:uiPriority w:val="99"/>
    <w:rsid w:val="003735B1"/>
  </w:style>
  <w:style w:type="character" w:customStyle="1" w:styleId="WW8Num104z4">
    <w:name w:val="WW8Num104z4"/>
    <w:uiPriority w:val="99"/>
    <w:rsid w:val="003735B1"/>
  </w:style>
  <w:style w:type="character" w:customStyle="1" w:styleId="WW8Num104z5">
    <w:name w:val="WW8Num104z5"/>
    <w:uiPriority w:val="99"/>
    <w:rsid w:val="003735B1"/>
  </w:style>
  <w:style w:type="character" w:customStyle="1" w:styleId="WW8Num104z6">
    <w:name w:val="WW8Num104z6"/>
    <w:uiPriority w:val="99"/>
    <w:rsid w:val="003735B1"/>
  </w:style>
  <w:style w:type="character" w:customStyle="1" w:styleId="WW8Num104z7">
    <w:name w:val="WW8Num104z7"/>
    <w:uiPriority w:val="99"/>
    <w:rsid w:val="003735B1"/>
  </w:style>
  <w:style w:type="character" w:customStyle="1" w:styleId="WW8Num104z8">
    <w:name w:val="WW8Num104z8"/>
    <w:uiPriority w:val="99"/>
    <w:rsid w:val="003735B1"/>
  </w:style>
  <w:style w:type="character" w:customStyle="1" w:styleId="WW8Num105z0">
    <w:name w:val="WW8Num105z0"/>
    <w:uiPriority w:val="99"/>
    <w:rsid w:val="003735B1"/>
    <w:rPr>
      <w:rFonts w:eastAsia="Times New Roman"/>
      <w:b/>
      <w:w w:val="99"/>
      <w:sz w:val="26"/>
    </w:rPr>
  </w:style>
  <w:style w:type="character" w:customStyle="1" w:styleId="WW8Num105z3">
    <w:name w:val="WW8Num105z3"/>
    <w:uiPriority w:val="99"/>
    <w:rsid w:val="003735B1"/>
    <w:rPr>
      <w:rFonts w:ascii="Symbol" w:hAnsi="Symbol"/>
      <w:w w:val="99"/>
      <w:sz w:val="26"/>
    </w:rPr>
  </w:style>
  <w:style w:type="character" w:customStyle="1" w:styleId="WW8Num105z4">
    <w:name w:val="WW8Num105z4"/>
    <w:uiPriority w:val="99"/>
    <w:rsid w:val="003735B1"/>
  </w:style>
  <w:style w:type="character" w:customStyle="1" w:styleId="WW8Num105z5">
    <w:name w:val="WW8Num105z5"/>
    <w:uiPriority w:val="99"/>
    <w:rsid w:val="003735B1"/>
  </w:style>
  <w:style w:type="character" w:customStyle="1" w:styleId="WW8Num105z6">
    <w:name w:val="WW8Num105z6"/>
    <w:uiPriority w:val="99"/>
    <w:rsid w:val="003735B1"/>
  </w:style>
  <w:style w:type="character" w:customStyle="1" w:styleId="WW8Num105z7">
    <w:name w:val="WW8Num105z7"/>
    <w:uiPriority w:val="99"/>
    <w:rsid w:val="003735B1"/>
  </w:style>
  <w:style w:type="character" w:customStyle="1" w:styleId="WW8Num105z8">
    <w:name w:val="WW8Num105z8"/>
    <w:uiPriority w:val="99"/>
    <w:rsid w:val="003735B1"/>
  </w:style>
  <w:style w:type="character" w:customStyle="1" w:styleId="WW8Num106z0">
    <w:name w:val="WW8Num106z0"/>
    <w:uiPriority w:val="99"/>
    <w:rsid w:val="003735B1"/>
    <w:rPr>
      <w:rFonts w:ascii="Cambria" w:hAnsi="Cambria"/>
      <w:w w:val="99"/>
      <w:sz w:val="26"/>
    </w:rPr>
  </w:style>
  <w:style w:type="character" w:customStyle="1" w:styleId="WW8Num106z1">
    <w:name w:val="WW8Num106z1"/>
    <w:uiPriority w:val="99"/>
    <w:rsid w:val="003735B1"/>
  </w:style>
  <w:style w:type="character" w:customStyle="1" w:styleId="WW8Num106z2">
    <w:name w:val="WW8Num106z2"/>
    <w:uiPriority w:val="99"/>
    <w:rsid w:val="003735B1"/>
  </w:style>
  <w:style w:type="character" w:customStyle="1" w:styleId="WW8Num106z3">
    <w:name w:val="WW8Num106z3"/>
    <w:uiPriority w:val="99"/>
    <w:rsid w:val="003735B1"/>
  </w:style>
  <w:style w:type="character" w:customStyle="1" w:styleId="WW8Num106z4">
    <w:name w:val="WW8Num106z4"/>
    <w:uiPriority w:val="99"/>
    <w:rsid w:val="003735B1"/>
  </w:style>
  <w:style w:type="character" w:customStyle="1" w:styleId="WW8Num106z5">
    <w:name w:val="WW8Num106z5"/>
    <w:uiPriority w:val="99"/>
    <w:rsid w:val="003735B1"/>
  </w:style>
  <w:style w:type="character" w:customStyle="1" w:styleId="WW8Num106z6">
    <w:name w:val="WW8Num106z6"/>
    <w:uiPriority w:val="99"/>
    <w:rsid w:val="003735B1"/>
  </w:style>
  <w:style w:type="character" w:customStyle="1" w:styleId="WW8Num106z7">
    <w:name w:val="WW8Num106z7"/>
    <w:uiPriority w:val="99"/>
    <w:rsid w:val="003735B1"/>
  </w:style>
  <w:style w:type="character" w:customStyle="1" w:styleId="WW8Num106z8">
    <w:name w:val="WW8Num106z8"/>
    <w:uiPriority w:val="99"/>
    <w:rsid w:val="003735B1"/>
  </w:style>
  <w:style w:type="character" w:customStyle="1" w:styleId="WW8Num107z0">
    <w:name w:val="WW8Num107z0"/>
    <w:uiPriority w:val="99"/>
    <w:rsid w:val="003735B1"/>
    <w:rPr>
      <w:rFonts w:ascii="Cambria" w:hAnsi="Cambria"/>
      <w:w w:val="99"/>
      <w:sz w:val="26"/>
    </w:rPr>
  </w:style>
  <w:style w:type="character" w:customStyle="1" w:styleId="WW8Num107z1">
    <w:name w:val="WW8Num107z1"/>
    <w:uiPriority w:val="99"/>
    <w:rsid w:val="003735B1"/>
  </w:style>
  <w:style w:type="character" w:customStyle="1" w:styleId="WW8Num107z2">
    <w:name w:val="WW8Num107z2"/>
    <w:uiPriority w:val="99"/>
    <w:rsid w:val="003735B1"/>
  </w:style>
  <w:style w:type="character" w:customStyle="1" w:styleId="WW8Num107z3">
    <w:name w:val="WW8Num107z3"/>
    <w:uiPriority w:val="99"/>
    <w:rsid w:val="003735B1"/>
  </w:style>
  <w:style w:type="character" w:customStyle="1" w:styleId="WW8Num107z4">
    <w:name w:val="WW8Num107z4"/>
    <w:uiPriority w:val="99"/>
    <w:rsid w:val="003735B1"/>
  </w:style>
  <w:style w:type="character" w:customStyle="1" w:styleId="WW8Num107z5">
    <w:name w:val="WW8Num107z5"/>
    <w:uiPriority w:val="99"/>
    <w:rsid w:val="003735B1"/>
  </w:style>
  <w:style w:type="character" w:customStyle="1" w:styleId="WW8Num107z6">
    <w:name w:val="WW8Num107z6"/>
    <w:uiPriority w:val="99"/>
    <w:rsid w:val="003735B1"/>
  </w:style>
  <w:style w:type="character" w:customStyle="1" w:styleId="WW8Num107z7">
    <w:name w:val="WW8Num107z7"/>
    <w:uiPriority w:val="99"/>
    <w:rsid w:val="003735B1"/>
  </w:style>
  <w:style w:type="character" w:customStyle="1" w:styleId="WW8Num107z8">
    <w:name w:val="WW8Num107z8"/>
    <w:uiPriority w:val="99"/>
    <w:rsid w:val="003735B1"/>
  </w:style>
  <w:style w:type="character" w:customStyle="1" w:styleId="WW8Num108z0">
    <w:name w:val="WW8Num108z0"/>
    <w:uiPriority w:val="99"/>
    <w:rsid w:val="003735B1"/>
    <w:rPr>
      <w:rFonts w:eastAsia="Times New Roman"/>
      <w:w w:val="99"/>
      <w:sz w:val="26"/>
    </w:rPr>
  </w:style>
  <w:style w:type="character" w:customStyle="1" w:styleId="WW8Num108z1">
    <w:name w:val="WW8Num108z1"/>
    <w:uiPriority w:val="99"/>
    <w:rsid w:val="003735B1"/>
    <w:rPr>
      <w:rFonts w:ascii="Symbol" w:hAnsi="Symbol"/>
      <w:w w:val="99"/>
      <w:sz w:val="26"/>
    </w:rPr>
  </w:style>
  <w:style w:type="character" w:customStyle="1" w:styleId="WW8Num108z2">
    <w:name w:val="WW8Num108z2"/>
    <w:uiPriority w:val="99"/>
    <w:rsid w:val="003735B1"/>
  </w:style>
  <w:style w:type="character" w:customStyle="1" w:styleId="WW8Num108z3">
    <w:name w:val="WW8Num108z3"/>
    <w:uiPriority w:val="99"/>
    <w:rsid w:val="003735B1"/>
  </w:style>
  <w:style w:type="character" w:customStyle="1" w:styleId="WW8Num108z4">
    <w:name w:val="WW8Num108z4"/>
    <w:uiPriority w:val="99"/>
    <w:rsid w:val="003735B1"/>
  </w:style>
  <w:style w:type="character" w:customStyle="1" w:styleId="WW8Num108z5">
    <w:name w:val="WW8Num108z5"/>
    <w:uiPriority w:val="99"/>
    <w:rsid w:val="003735B1"/>
  </w:style>
  <w:style w:type="character" w:customStyle="1" w:styleId="WW8Num108z6">
    <w:name w:val="WW8Num108z6"/>
    <w:uiPriority w:val="99"/>
    <w:rsid w:val="003735B1"/>
  </w:style>
  <w:style w:type="character" w:customStyle="1" w:styleId="WW8Num108z7">
    <w:name w:val="WW8Num108z7"/>
    <w:uiPriority w:val="99"/>
    <w:rsid w:val="003735B1"/>
  </w:style>
  <w:style w:type="character" w:customStyle="1" w:styleId="WW8Num108z8">
    <w:name w:val="WW8Num108z8"/>
    <w:uiPriority w:val="99"/>
    <w:rsid w:val="003735B1"/>
  </w:style>
  <w:style w:type="character" w:customStyle="1" w:styleId="WW8Num109z0">
    <w:name w:val="WW8Num109z0"/>
    <w:uiPriority w:val="99"/>
    <w:rsid w:val="003735B1"/>
    <w:rPr>
      <w:rFonts w:ascii="Cambria" w:hAnsi="Cambria"/>
      <w:w w:val="99"/>
      <w:sz w:val="26"/>
    </w:rPr>
  </w:style>
  <w:style w:type="character" w:customStyle="1" w:styleId="WW8Num109z1">
    <w:name w:val="WW8Num109z1"/>
    <w:uiPriority w:val="99"/>
    <w:rsid w:val="003735B1"/>
  </w:style>
  <w:style w:type="character" w:customStyle="1" w:styleId="WW8Num109z2">
    <w:name w:val="WW8Num109z2"/>
    <w:uiPriority w:val="99"/>
    <w:rsid w:val="003735B1"/>
  </w:style>
  <w:style w:type="character" w:customStyle="1" w:styleId="WW8Num109z3">
    <w:name w:val="WW8Num109z3"/>
    <w:uiPriority w:val="99"/>
    <w:rsid w:val="003735B1"/>
  </w:style>
  <w:style w:type="character" w:customStyle="1" w:styleId="WW8Num109z4">
    <w:name w:val="WW8Num109z4"/>
    <w:uiPriority w:val="99"/>
    <w:rsid w:val="003735B1"/>
  </w:style>
  <w:style w:type="character" w:customStyle="1" w:styleId="WW8Num109z5">
    <w:name w:val="WW8Num109z5"/>
    <w:uiPriority w:val="99"/>
    <w:rsid w:val="003735B1"/>
  </w:style>
  <w:style w:type="character" w:customStyle="1" w:styleId="WW8Num109z6">
    <w:name w:val="WW8Num109z6"/>
    <w:uiPriority w:val="99"/>
    <w:rsid w:val="003735B1"/>
  </w:style>
  <w:style w:type="character" w:customStyle="1" w:styleId="WW8Num109z7">
    <w:name w:val="WW8Num109z7"/>
    <w:uiPriority w:val="99"/>
    <w:rsid w:val="003735B1"/>
  </w:style>
  <w:style w:type="character" w:customStyle="1" w:styleId="WW8Num109z8">
    <w:name w:val="WW8Num109z8"/>
    <w:uiPriority w:val="99"/>
    <w:rsid w:val="003735B1"/>
  </w:style>
  <w:style w:type="character" w:customStyle="1" w:styleId="WW8Num110z0">
    <w:name w:val="WW8Num110z0"/>
    <w:uiPriority w:val="99"/>
    <w:rsid w:val="003735B1"/>
    <w:rPr>
      <w:rFonts w:ascii="Symbol" w:hAnsi="Symbol"/>
      <w:w w:val="99"/>
      <w:sz w:val="26"/>
    </w:rPr>
  </w:style>
  <w:style w:type="character" w:customStyle="1" w:styleId="WW8Num110z1">
    <w:name w:val="WW8Num110z1"/>
    <w:uiPriority w:val="99"/>
    <w:rsid w:val="003735B1"/>
  </w:style>
  <w:style w:type="character" w:customStyle="1" w:styleId="WW8Num110z2">
    <w:name w:val="WW8Num110z2"/>
    <w:uiPriority w:val="99"/>
    <w:rsid w:val="003735B1"/>
  </w:style>
  <w:style w:type="character" w:customStyle="1" w:styleId="WW8Num110z3">
    <w:name w:val="WW8Num110z3"/>
    <w:uiPriority w:val="99"/>
    <w:rsid w:val="003735B1"/>
  </w:style>
  <w:style w:type="character" w:customStyle="1" w:styleId="WW8Num110z4">
    <w:name w:val="WW8Num110z4"/>
    <w:uiPriority w:val="99"/>
    <w:rsid w:val="003735B1"/>
  </w:style>
  <w:style w:type="character" w:customStyle="1" w:styleId="WW8Num110z5">
    <w:name w:val="WW8Num110z5"/>
    <w:uiPriority w:val="99"/>
    <w:rsid w:val="003735B1"/>
  </w:style>
  <w:style w:type="character" w:customStyle="1" w:styleId="WW8Num110z6">
    <w:name w:val="WW8Num110z6"/>
    <w:uiPriority w:val="99"/>
    <w:rsid w:val="003735B1"/>
  </w:style>
  <w:style w:type="character" w:customStyle="1" w:styleId="WW8Num110z7">
    <w:name w:val="WW8Num110z7"/>
    <w:uiPriority w:val="99"/>
    <w:rsid w:val="003735B1"/>
  </w:style>
  <w:style w:type="character" w:customStyle="1" w:styleId="WW8Num110z8">
    <w:name w:val="WW8Num110z8"/>
    <w:uiPriority w:val="99"/>
    <w:rsid w:val="003735B1"/>
  </w:style>
  <w:style w:type="character" w:customStyle="1" w:styleId="WW8Num111z0">
    <w:name w:val="WW8Num111z0"/>
    <w:uiPriority w:val="99"/>
    <w:rsid w:val="003735B1"/>
    <w:rPr>
      <w:rFonts w:ascii="Cambria" w:hAnsi="Cambria"/>
      <w:w w:val="99"/>
      <w:sz w:val="26"/>
    </w:rPr>
  </w:style>
  <w:style w:type="character" w:customStyle="1" w:styleId="WW8Num111z1">
    <w:name w:val="WW8Num111z1"/>
    <w:uiPriority w:val="99"/>
    <w:rsid w:val="003735B1"/>
  </w:style>
  <w:style w:type="character" w:customStyle="1" w:styleId="WW8Num111z2">
    <w:name w:val="WW8Num111z2"/>
    <w:uiPriority w:val="99"/>
    <w:rsid w:val="003735B1"/>
  </w:style>
  <w:style w:type="character" w:customStyle="1" w:styleId="WW8Num111z3">
    <w:name w:val="WW8Num111z3"/>
    <w:uiPriority w:val="99"/>
    <w:rsid w:val="003735B1"/>
  </w:style>
  <w:style w:type="character" w:customStyle="1" w:styleId="WW8Num111z4">
    <w:name w:val="WW8Num111z4"/>
    <w:uiPriority w:val="99"/>
    <w:rsid w:val="003735B1"/>
  </w:style>
  <w:style w:type="character" w:customStyle="1" w:styleId="WW8Num111z5">
    <w:name w:val="WW8Num111z5"/>
    <w:uiPriority w:val="99"/>
    <w:rsid w:val="003735B1"/>
  </w:style>
  <w:style w:type="character" w:customStyle="1" w:styleId="WW8Num111z6">
    <w:name w:val="WW8Num111z6"/>
    <w:uiPriority w:val="99"/>
    <w:rsid w:val="003735B1"/>
  </w:style>
  <w:style w:type="character" w:customStyle="1" w:styleId="WW8Num111z7">
    <w:name w:val="WW8Num111z7"/>
    <w:uiPriority w:val="99"/>
    <w:rsid w:val="003735B1"/>
  </w:style>
  <w:style w:type="character" w:customStyle="1" w:styleId="WW8Num111z8">
    <w:name w:val="WW8Num111z8"/>
    <w:uiPriority w:val="99"/>
    <w:rsid w:val="003735B1"/>
  </w:style>
  <w:style w:type="character" w:customStyle="1" w:styleId="WW8Num112z0">
    <w:name w:val="WW8Num112z0"/>
    <w:uiPriority w:val="99"/>
    <w:rsid w:val="003735B1"/>
    <w:rPr>
      <w:rFonts w:ascii="Cambria" w:hAnsi="Cambria"/>
      <w:w w:val="99"/>
      <w:sz w:val="26"/>
    </w:rPr>
  </w:style>
  <w:style w:type="character" w:customStyle="1" w:styleId="WW8Num112z1">
    <w:name w:val="WW8Num112z1"/>
    <w:uiPriority w:val="99"/>
    <w:rsid w:val="003735B1"/>
  </w:style>
  <w:style w:type="character" w:customStyle="1" w:styleId="WW8Num112z2">
    <w:name w:val="WW8Num112z2"/>
    <w:uiPriority w:val="99"/>
    <w:rsid w:val="003735B1"/>
  </w:style>
  <w:style w:type="character" w:customStyle="1" w:styleId="WW8Num112z3">
    <w:name w:val="WW8Num112z3"/>
    <w:uiPriority w:val="99"/>
    <w:rsid w:val="003735B1"/>
  </w:style>
  <w:style w:type="character" w:customStyle="1" w:styleId="WW8Num112z4">
    <w:name w:val="WW8Num112z4"/>
    <w:uiPriority w:val="99"/>
    <w:rsid w:val="003735B1"/>
  </w:style>
  <w:style w:type="character" w:customStyle="1" w:styleId="WW8Num112z5">
    <w:name w:val="WW8Num112z5"/>
    <w:uiPriority w:val="99"/>
    <w:rsid w:val="003735B1"/>
  </w:style>
  <w:style w:type="character" w:customStyle="1" w:styleId="WW8Num112z6">
    <w:name w:val="WW8Num112z6"/>
    <w:uiPriority w:val="99"/>
    <w:rsid w:val="003735B1"/>
  </w:style>
  <w:style w:type="character" w:customStyle="1" w:styleId="WW8Num112z7">
    <w:name w:val="WW8Num112z7"/>
    <w:uiPriority w:val="99"/>
    <w:rsid w:val="003735B1"/>
  </w:style>
  <w:style w:type="character" w:customStyle="1" w:styleId="WW8Num112z8">
    <w:name w:val="WW8Num112z8"/>
    <w:uiPriority w:val="99"/>
    <w:rsid w:val="003735B1"/>
  </w:style>
  <w:style w:type="character" w:customStyle="1" w:styleId="WW8Num113z0">
    <w:name w:val="WW8Num113z0"/>
    <w:uiPriority w:val="99"/>
    <w:rsid w:val="003735B1"/>
    <w:rPr>
      <w:rFonts w:eastAsia="Times New Roman"/>
      <w:w w:val="99"/>
      <w:sz w:val="26"/>
    </w:rPr>
  </w:style>
  <w:style w:type="character" w:customStyle="1" w:styleId="WW8Num113z1">
    <w:name w:val="WW8Num113z1"/>
    <w:uiPriority w:val="99"/>
    <w:rsid w:val="003735B1"/>
  </w:style>
  <w:style w:type="character" w:customStyle="1" w:styleId="WW8Num113z2">
    <w:name w:val="WW8Num113z2"/>
    <w:uiPriority w:val="99"/>
    <w:rsid w:val="003735B1"/>
  </w:style>
  <w:style w:type="character" w:customStyle="1" w:styleId="WW8Num113z3">
    <w:name w:val="WW8Num113z3"/>
    <w:uiPriority w:val="99"/>
    <w:rsid w:val="003735B1"/>
  </w:style>
  <w:style w:type="character" w:customStyle="1" w:styleId="WW8Num113z4">
    <w:name w:val="WW8Num113z4"/>
    <w:uiPriority w:val="99"/>
    <w:rsid w:val="003735B1"/>
  </w:style>
  <w:style w:type="character" w:customStyle="1" w:styleId="WW8Num113z5">
    <w:name w:val="WW8Num113z5"/>
    <w:uiPriority w:val="99"/>
    <w:rsid w:val="003735B1"/>
  </w:style>
  <w:style w:type="character" w:customStyle="1" w:styleId="WW8Num113z6">
    <w:name w:val="WW8Num113z6"/>
    <w:uiPriority w:val="99"/>
    <w:rsid w:val="003735B1"/>
  </w:style>
  <w:style w:type="character" w:customStyle="1" w:styleId="WW8Num113z7">
    <w:name w:val="WW8Num113z7"/>
    <w:uiPriority w:val="99"/>
    <w:rsid w:val="003735B1"/>
  </w:style>
  <w:style w:type="character" w:customStyle="1" w:styleId="WW8Num113z8">
    <w:name w:val="WW8Num113z8"/>
    <w:uiPriority w:val="99"/>
    <w:rsid w:val="003735B1"/>
  </w:style>
  <w:style w:type="character" w:customStyle="1" w:styleId="WW8Num114z0">
    <w:name w:val="WW8Num114z0"/>
    <w:uiPriority w:val="99"/>
    <w:rsid w:val="003735B1"/>
    <w:rPr>
      <w:rFonts w:ascii="Cambria" w:hAnsi="Cambria"/>
      <w:w w:val="99"/>
      <w:sz w:val="26"/>
    </w:rPr>
  </w:style>
  <w:style w:type="character" w:customStyle="1" w:styleId="WW8Num114z1">
    <w:name w:val="WW8Num114z1"/>
    <w:uiPriority w:val="99"/>
    <w:rsid w:val="003735B1"/>
  </w:style>
  <w:style w:type="character" w:customStyle="1" w:styleId="WW8Num114z2">
    <w:name w:val="WW8Num114z2"/>
    <w:uiPriority w:val="99"/>
    <w:rsid w:val="003735B1"/>
  </w:style>
  <w:style w:type="character" w:customStyle="1" w:styleId="WW8Num114z3">
    <w:name w:val="WW8Num114z3"/>
    <w:uiPriority w:val="99"/>
    <w:rsid w:val="003735B1"/>
  </w:style>
  <w:style w:type="character" w:customStyle="1" w:styleId="WW8Num114z4">
    <w:name w:val="WW8Num114z4"/>
    <w:uiPriority w:val="99"/>
    <w:rsid w:val="003735B1"/>
  </w:style>
  <w:style w:type="character" w:customStyle="1" w:styleId="WW8Num114z5">
    <w:name w:val="WW8Num114z5"/>
    <w:uiPriority w:val="99"/>
    <w:rsid w:val="003735B1"/>
  </w:style>
  <w:style w:type="character" w:customStyle="1" w:styleId="WW8Num114z6">
    <w:name w:val="WW8Num114z6"/>
    <w:uiPriority w:val="99"/>
    <w:rsid w:val="003735B1"/>
  </w:style>
  <w:style w:type="character" w:customStyle="1" w:styleId="WW8Num114z7">
    <w:name w:val="WW8Num114z7"/>
    <w:uiPriority w:val="99"/>
    <w:rsid w:val="003735B1"/>
  </w:style>
  <w:style w:type="character" w:customStyle="1" w:styleId="WW8Num114z8">
    <w:name w:val="WW8Num114z8"/>
    <w:uiPriority w:val="99"/>
    <w:rsid w:val="003735B1"/>
  </w:style>
  <w:style w:type="character" w:customStyle="1" w:styleId="WW8Num115z0">
    <w:name w:val="WW8Num115z0"/>
    <w:uiPriority w:val="99"/>
    <w:rsid w:val="003735B1"/>
    <w:rPr>
      <w:rFonts w:eastAsia="Times New Roman"/>
      <w:b/>
      <w:w w:val="99"/>
      <w:sz w:val="26"/>
    </w:rPr>
  </w:style>
  <w:style w:type="character" w:customStyle="1" w:styleId="WW8Num115z3">
    <w:name w:val="WW8Num115z3"/>
    <w:uiPriority w:val="99"/>
    <w:rsid w:val="003735B1"/>
  </w:style>
  <w:style w:type="character" w:customStyle="1" w:styleId="WW8Num115z4">
    <w:name w:val="WW8Num115z4"/>
    <w:uiPriority w:val="99"/>
    <w:rsid w:val="003735B1"/>
  </w:style>
  <w:style w:type="character" w:customStyle="1" w:styleId="WW8Num115z5">
    <w:name w:val="WW8Num115z5"/>
    <w:uiPriority w:val="99"/>
    <w:rsid w:val="003735B1"/>
  </w:style>
  <w:style w:type="character" w:customStyle="1" w:styleId="WW8Num115z6">
    <w:name w:val="WW8Num115z6"/>
    <w:uiPriority w:val="99"/>
    <w:rsid w:val="003735B1"/>
  </w:style>
  <w:style w:type="character" w:customStyle="1" w:styleId="WW8Num115z7">
    <w:name w:val="WW8Num115z7"/>
    <w:uiPriority w:val="99"/>
    <w:rsid w:val="003735B1"/>
  </w:style>
  <w:style w:type="character" w:customStyle="1" w:styleId="WW8Num115z8">
    <w:name w:val="WW8Num115z8"/>
    <w:uiPriority w:val="99"/>
    <w:rsid w:val="003735B1"/>
  </w:style>
  <w:style w:type="character" w:customStyle="1" w:styleId="WW8Num116z0">
    <w:name w:val="WW8Num116z0"/>
    <w:uiPriority w:val="99"/>
    <w:rsid w:val="003735B1"/>
    <w:rPr>
      <w:rFonts w:eastAsia="Times New Roman"/>
      <w:w w:val="99"/>
      <w:sz w:val="26"/>
    </w:rPr>
  </w:style>
  <w:style w:type="character" w:customStyle="1" w:styleId="WW8Num116z3">
    <w:name w:val="WW8Num116z3"/>
    <w:uiPriority w:val="99"/>
    <w:rsid w:val="003735B1"/>
  </w:style>
  <w:style w:type="character" w:customStyle="1" w:styleId="WW8Num116z4">
    <w:name w:val="WW8Num116z4"/>
    <w:uiPriority w:val="99"/>
    <w:rsid w:val="003735B1"/>
  </w:style>
  <w:style w:type="character" w:customStyle="1" w:styleId="WW8Num116z5">
    <w:name w:val="WW8Num116z5"/>
    <w:uiPriority w:val="99"/>
    <w:rsid w:val="003735B1"/>
  </w:style>
  <w:style w:type="character" w:customStyle="1" w:styleId="WW8Num116z6">
    <w:name w:val="WW8Num116z6"/>
    <w:uiPriority w:val="99"/>
    <w:rsid w:val="003735B1"/>
  </w:style>
  <w:style w:type="character" w:customStyle="1" w:styleId="WW8Num116z7">
    <w:name w:val="WW8Num116z7"/>
    <w:uiPriority w:val="99"/>
    <w:rsid w:val="003735B1"/>
  </w:style>
  <w:style w:type="character" w:customStyle="1" w:styleId="WW8Num116z8">
    <w:name w:val="WW8Num116z8"/>
    <w:uiPriority w:val="99"/>
    <w:rsid w:val="003735B1"/>
  </w:style>
  <w:style w:type="character" w:customStyle="1" w:styleId="WW8Num117z0">
    <w:name w:val="WW8Num117z0"/>
    <w:uiPriority w:val="99"/>
    <w:rsid w:val="003735B1"/>
    <w:rPr>
      <w:rFonts w:ascii="Cambria" w:hAnsi="Cambria"/>
      <w:w w:val="99"/>
      <w:sz w:val="26"/>
    </w:rPr>
  </w:style>
  <w:style w:type="character" w:customStyle="1" w:styleId="WW8Num117z1">
    <w:name w:val="WW8Num117z1"/>
    <w:uiPriority w:val="99"/>
    <w:rsid w:val="003735B1"/>
  </w:style>
  <w:style w:type="character" w:customStyle="1" w:styleId="WW8Num117z2">
    <w:name w:val="WW8Num117z2"/>
    <w:uiPriority w:val="99"/>
    <w:rsid w:val="003735B1"/>
  </w:style>
  <w:style w:type="character" w:customStyle="1" w:styleId="WW8Num117z3">
    <w:name w:val="WW8Num117z3"/>
    <w:uiPriority w:val="99"/>
    <w:rsid w:val="003735B1"/>
  </w:style>
  <w:style w:type="character" w:customStyle="1" w:styleId="WW8Num117z4">
    <w:name w:val="WW8Num117z4"/>
    <w:uiPriority w:val="99"/>
    <w:rsid w:val="003735B1"/>
  </w:style>
  <w:style w:type="character" w:customStyle="1" w:styleId="WW8Num117z5">
    <w:name w:val="WW8Num117z5"/>
    <w:uiPriority w:val="99"/>
    <w:rsid w:val="003735B1"/>
  </w:style>
  <w:style w:type="character" w:customStyle="1" w:styleId="WW8Num117z6">
    <w:name w:val="WW8Num117z6"/>
    <w:uiPriority w:val="99"/>
    <w:rsid w:val="003735B1"/>
  </w:style>
  <w:style w:type="character" w:customStyle="1" w:styleId="WW8Num117z7">
    <w:name w:val="WW8Num117z7"/>
    <w:uiPriority w:val="99"/>
    <w:rsid w:val="003735B1"/>
  </w:style>
  <w:style w:type="character" w:customStyle="1" w:styleId="WW8Num117z8">
    <w:name w:val="WW8Num117z8"/>
    <w:uiPriority w:val="99"/>
    <w:rsid w:val="003735B1"/>
  </w:style>
  <w:style w:type="character" w:customStyle="1" w:styleId="WW8Num118z0">
    <w:name w:val="WW8Num118z0"/>
    <w:uiPriority w:val="99"/>
    <w:rsid w:val="003735B1"/>
    <w:rPr>
      <w:rFonts w:ascii="Times New Roman" w:hAnsi="Times New Roman"/>
      <w:w w:val="99"/>
      <w:sz w:val="26"/>
      <w:lang w:val="ru-RU"/>
    </w:rPr>
  </w:style>
  <w:style w:type="character" w:customStyle="1" w:styleId="WW8Num118z1">
    <w:name w:val="WW8Num118z1"/>
    <w:uiPriority w:val="99"/>
    <w:rsid w:val="003735B1"/>
  </w:style>
  <w:style w:type="character" w:customStyle="1" w:styleId="WW8Num118z2">
    <w:name w:val="WW8Num118z2"/>
    <w:uiPriority w:val="99"/>
    <w:rsid w:val="003735B1"/>
  </w:style>
  <w:style w:type="character" w:customStyle="1" w:styleId="WW8Num118z3">
    <w:name w:val="WW8Num118z3"/>
    <w:uiPriority w:val="99"/>
    <w:rsid w:val="003735B1"/>
  </w:style>
  <w:style w:type="character" w:customStyle="1" w:styleId="WW8Num118z4">
    <w:name w:val="WW8Num118z4"/>
    <w:uiPriority w:val="99"/>
    <w:rsid w:val="003735B1"/>
  </w:style>
  <w:style w:type="character" w:customStyle="1" w:styleId="WW8Num118z5">
    <w:name w:val="WW8Num118z5"/>
    <w:uiPriority w:val="99"/>
    <w:rsid w:val="003735B1"/>
  </w:style>
  <w:style w:type="character" w:customStyle="1" w:styleId="WW8Num118z6">
    <w:name w:val="WW8Num118z6"/>
    <w:uiPriority w:val="99"/>
    <w:rsid w:val="003735B1"/>
  </w:style>
  <w:style w:type="character" w:customStyle="1" w:styleId="WW8Num118z7">
    <w:name w:val="WW8Num118z7"/>
    <w:uiPriority w:val="99"/>
    <w:rsid w:val="003735B1"/>
  </w:style>
  <w:style w:type="character" w:customStyle="1" w:styleId="WW8Num118z8">
    <w:name w:val="WW8Num118z8"/>
    <w:uiPriority w:val="99"/>
    <w:rsid w:val="003735B1"/>
  </w:style>
  <w:style w:type="character" w:customStyle="1" w:styleId="WW8Num119z0">
    <w:name w:val="WW8Num119z0"/>
    <w:uiPriority w:val="99"/>
    <w:rsid w:val="003735B1"/>
    <w:rPr>
      <w:rFonts w:ascii="Symbol" w:hAnsi="Symbol"/>
      <w:w w:val="99"/>
      <w:sz w:val="26"/>
    </w:rPr>
  </w:style>
  <w:style w:type="character" w:customStyle="1" w:styleId="WW8Num119z1">
    <w:name w:val="WW8Num119z1"/>
    <w:uiPriority w:val="99"/>
    <w:rsid w:val="003735B1"/>
  </w:style>
  <w:style w:type="character" w:customStyle="1" w:styleId="WW8Num119z2">
    <w:name w:val="WW8Num119z2"/>
    <w:uiPriority w:val="99"/>
    <w:rsid w:val="003735B1"/>
  </w:style>
  <w:style w:type="character" w:customStyle="1" w:styleId="WW8Num119z3">
    <w:name w:val="WW8Num119z3"/>
    <w:uiPriority w:val="99"/>
    <w:rsid w:val="003735B1"/>
  </w:style>
  <w:style w:type="character" w:customStyle="1" w:styleId="WW8Num119z4">
    <w:name w:val="WW8Num119z4"/>
    <w:uiPriority w:val="99"/>
    <w:rsid w:val="003735B1"/>
  </w:style>
  <w:style w:type="character" w:customStyle="1" w:styleId="WW8Num119z5">
    <w:name w:val="WW8Num119z5"/>
    <w:uiPriority w:val="99"/>
    <w:rsid w:val="003735B1"/>
  </w:style>
  <w:style w:type="character" w:customStyle="1" w:styleId="WW8Num119z6">
    <w:name w:val="WW8Num119z6"/>
    <w:uiPriority w:val="99"/>
    <w:rsid w:val="003735B1"/>
  </w:style>
  <w:style w:type="character" w:customStyle="1" w:styleId="WW8Num119z7">
    <w:name w:val="WW8Num119z7"/>
    <w:uiPriority w:val="99"/>
    <w:rsid w:val="003735B1"/>
  </w:style>
  <w:style w:type="character" w:customStyle="1" w:styleId="WW8Num119z8">
    <w:name w:val="WW8Num119z8"/>
    <w:uiPriority w:val="99"/>
    <w:rsid w:val="003735B1"/>
  </w:style>
  <w:style w:type="character" w:customStyle="1" w:styleId="WW8Num120z0">
    <w:name w:val="WW8Num120z0"/>
    <w:uiPriority w:val="99"/>
    <w:rsid w:val="003735B1"/>
    <w:rPr>
      <w:rFonts w:eastAsia="Times New Roman"/>
      <w:w w:val="99"/>
      <w:sz w:val="26"/>
    </w:rPr>
  </w:style>
  <w:style w:type="character" w:customStyle="1" w:styleId="WW8Num120z2">
    <w:name w:val="WW8Num120z2"/>
    <w:uiPriority w:val="99"/>
    <w:rsid w:val="003735B1"/>
  </w:style>
  <w:style w:type="character" w:customStyle="1" w:styleId="WW8Num120z3">
    <w:name w:val="WW8Num120z3"/>
    <w:uiPriority w:val="99"/>
    <w:rsid w:val="003735B1"/>
  </w:style>
  <w:style w:type="character" w:customStyle="1" w:styleId="WW8Num120z4">
    <w:name w:val="WW8Num120z4"/>
    <w:uiPriority w:val="99"/>
    <w:rsid w:val="003735B1"/>
  </w:style>
  <w:style w:type="character" w:customStyle="1" w:styleId="WW8Num120z5">
    <w:name w:val="WW8Num120z5"/>
    <w:uiPriority w:val="99"/>
    <w:rsid w:val="003735B1"/>
  </w:style>
  <w:style w:type="character" w:customStyle="1" w:styleId="WW8Num120z6">
    <w:name w:val="WW8Num120z6"/>
    <w:uiPriority w:val="99"/>
    <w:rsid w:val="003735B1"/>
  </w:style>
  <w:style w:type="character" w:customStyle="1" w:styleId="WW8Num120z7">
    <w:name w:val="WW8Num120z7"/>
    <w:uiPriority w:val="99"/>
    <w:rsid w:val="003735B1"/>
  </w:style>
  <w:style w:type="character" w:customStyle="1" w:styleId="WW8Num120z8">
    <w:name w:val="WW8Num120z8"/>
    <w:uiPriority w:val="99"/>
    <w:rsid w:val="003735B1"/>
  </w:style>
  <w:style w:type="character" w:customStyle="1" w:styleId="WW8Num121z0">
    <w:name w:val="WW8Num121z0"/>
    <w:uiPriority w:val="99"/>
    <w:rsid w:val="003735B1"/>
    <w:rPr>
      <w:rFonts w:ascii="Cambria" w:hAnsi="Cambria"/>
      <w:w w:val="99"/>
      <w:sz w:val="26"/>
    </w:rPr>
  </w:style>
  <w:style w:type="character" w:customStyle="1" w:styleId="WW8Num121z1">
    <w:name w:val="WW8Num121z1"/>
    <w:uiPriority w:val="99"/>
    <w:rsid w:val="003735B1"/>
  </w:style>
  <w:style w:type="character" w:customStyle="1" w:styleId="WW8Num121z2">
    <w:name w:val="WW8Num121z2"/>
    <w:uiPriority w:val="99"/>
    <w:rsid w:val="003735B1"/>
  </w:style>
  <w:style w:type="character" w:customStyle="1" w:styleId="WW8Num121z3">
    <w:name w:val="WW8Num121z3"/>
    <w:uiPriority w:val="99"/>
    <w:rsid w:val="003735B1"/>
  </w:style>
  <w:style w:type="character" w:customStyle="1" w:styleId="WW8Num121z4">
    <w:name w:val="WW8Num121z4"/>
    <w:uiPriority w:val="99"/>
    <w:rsid w:val="003735B1"/>
  </w:style>
  <w:style w:type="character" w:customStyle="1" w:styleId="WW8Num121z5">
    <w:name w:val="WW8Num121z5"/>
    <w:uiPriority w:val="99"/>
    <w:rsid w:val="003735B1"/>
  </w:style>
  <w:style w:type="character" w:customStyle="1" w:styleId="WW8Num121z6">
    <w:name w:val="WW8Num121z6"/>
    <w:uiPriority w:val="99"/>
    <w:rsid w:val="003735B1"/>
  </w:style>
  <w:style w:type="character" w:customStyle="1" w:styleId="WW8Num121z7">
    <w:name w:val="WW8Num121z7"/>
    <w:uiPriority w:val="99"/>
    <w:rsid w:val="003735B1"/>
  </w:style>
  <w:style w:type="character" w:customStyle="1" w:styleId="WW8Num121z8">
    <w:name w:val="WW8Num121z8"/>
    <w:uiPriority w:val="99"/>
    <w:rsid w:val="003735B1"/>
  </w:style>
  <w:style w:type="character" w:customStyle="1" w:styleId="WW8Num122z0">
    <w:name w:val="WW8Num122z0"/>
    <w:uiPriority w:val="99"/>
    <w:rsid w:val="003735B1"/>
    <w:rPr>
      <w:rFonts w:ascii="Symbol" w:hAnsi="Symbol"/>
      <w:sz w:val="24"/>
    </w:rPr>
  </w:style>
  <w:style w:type="character" w:customStyle="1" w:styleId="WW8Num122z1">
    <w:name w:val="WW8Num122z1"/>
    <w:uiPriority w:val="99"/>
    <w:rsid w:val="003735B1"/>
  </w:style>
  <w:style w:type="character" w:customStyle="1" w:styleId="WW8Num122z2">
    <w:name w:val="WW8Num122z2"/>
    <w:uiPriority w:val="99"/>
    <w:rsid w:val="003735B1"/>
  </w:style>
  <w:style w:type="character" w:customStyle="1" w:styleId="WW8Num122z3">
    <w:name w:val="WW8Num122z3"/>
    <w:uiPriority w:val="99"/>
    <w:rsid w:val="003735B1"/>
  </w:style>
  <w:style w:type="character" w:customStyle="1" w:styleId="WW8Num122z4">
    <w:name w:val="WW8Num122z4"/>
    <w:uiPriority w:val="99"/>
    <w:rsid w:val="003735B1"/>
  </w:style>
  <w:style w:type="character" w:customStyle="1" w:styleId="WW8Num122z5">
    <w:name w:val="WW8Num122z5"/>
    <w:uiPriority w:val="99"/>
    <w:rsid w:val="003735B1"/>
  </w:style>
  <w:style w:type="character" w:customStyle="1" w:styleId="WW8Num122z6">
    <w:name w:val="WW8Num122z6"/>
    <w:uiPriority w:val="99"/>
    <w:rsid w:val="003735B1"/>
  </w:style>
  <w:style w:type="character" w:customStyle="1" w:styleId="WW8Num122z7">
    <w:name w:val="WW8Num122z7"/>
    <w:uiPriority w:val="99"/>
    <w:rsid w:val="003735B1"/>
  </w:style>
  <w:style w:type="character" w:customStyle="1" w:styleId="WW8Num122z8">
    <w:name w:val="WW8Num122z8"/>
    <w:uiPriority w:val="99"/>
    <w:rsid w:val="003735B1"/>
  </w:style>
  <w:style w:type="character" w:customStyle="1" w:styleId="WW8Num123z0">
    <w:name w:val="WW8Num123z0"/>
    <w:uiPriority w:val="99"/>
    <w:rsid w:val="003735B1"/>
    <w:rPr>
      <w:rFonts w:ascii="Cambria" w:hAnsi="Cambria"/>
      <w:w w:val="99"/>
      <w:sz w:val="26"/>
    </w:rPr>
  </w:style>
  <w:style w:type="character" w:customStyle="1" w:styleId="WW8Num123z1">
    <w:name w:val="WW8Num123z1"/>
    <w:uiPriority w:val="99"/>
    <w:rsid w:val="003735B1"/>
  </w:style>
  <w:style w:type="character" w:customStyle="1" w:styleId="WW8Num123z2">
    <w:name w:val="WW8Num123z2"/>
    <w:uiPriority w:val="99"/>
    <w:rsid w:val="003735B1"/>
  </w:style>
  <w:style w:type="character" w:customStyle="1" w:styleId="WW8Num123z3">
    <w:name w:val="WW8Num123z3"/>
    <w:uiPriority w:val="99"/>
    <w:rsid w:val="003735B1"/>
  </w:style>
  <w:style w:type="character" w:customStyle="1" w:styleId="WW8Num123z4">
    <w:name w:val="WW8Num123z4"/>
    <w:uiPriority w:val="99"/>
    <w:rsid w:val="003735B1"/>
  </w:style>
  <w:style w:type="character" w:customStyle="1" w:styleId="WW8Num123z5">
    <w:name w:val="WW8Num123z5"/>
    <w:uiPriority w:val="99"/>
    <w:rsid w:val="003735B1"/>
  </w:style>
  <w:style w:type="character" w:customStyle="1" w:styleId="WW8Num123z6">
    <w:name w:val="WW8Num123z6"/>
    <w:uiPriority w:val="99"/>
    <w:rsid w:val="003735B1"/>
  </w:style>
  <w:style w:type="character" w:customStyle="1" w:styleId="WW8Num123z7">
    <w:name w:val="WW8Num123z7"/>
    <w:uiPriority w:val="99"/>
    <w:rsid w:val="003735B1"/>
  </w:style>
  <w:style w:type="character" w:customStyle="1" w:styleId="WW8Num123z8">
    <w:name w:val="WW8Num123z8"/>
    <w:uiPriority w:val="99"/>
    <w:rsid w:val="003735B1"/>
  </w:style>
  <w:style w:type="character" w:customStyle="1" w:styleId="WW8Num124z0">
    <w:name w:val="WW8Num124z0"/>
    <w:uiPriority w:val="99"/>
    <w:rsid w:val="003735B1"/>
    <w:rPr>
      <w:rFonts w:ascii="Times New Roman" w:hAnsi="Times New Roman"/>
      <w:sz w:val="24"/>
      <w:lang w:val="ru-RU"/>
    </w:rPr>
  </w:style>
  <w:style w:type="character" w:customStyle="1" w:styleId="WW8Num124z1">
    <w:name w:val="WW8Num124z1"/>
    <w:uiPriority w:val="99"/>
    <w:rsid w:val="003735B1"/>
  </w:style>
  <w:style w:type="character" w:customStyle="1" w:styleId="WW8Num124z2">
    <w:name w:val="WW8Num124z2"/>
    <w:uiPriority w:val="99"/>
    <w:rsid w:val="003735B1"/>
  </w:style>
  <w:style w:type="character" w:customStyle="1" w:styleId="WW8Num124z3">
    <w:name w:val="WW8Num124z3"/>
    <w:uiPriority w:val="99"/>
    <w:rsid w:val="003735B1"/>
  </w:style>
  <w:style w:type="character" w:customStyle="1" w:styleId="WW8Num124z4">
    <w:name w:val="WW8Num124z4"/>
    <w:uiPriority w:val="99"/>
    <w:rsid w:val="003735B1"/>
  </w:style>
  <w:style w:type="character" w:customStyle="1" w:styleId="WW8Num124z5">
    <w:name w:val="WW8Num124z5"/>
    <w:uiPriority w:val="99"/>
    <w:rsid w:val="003735B1"/>
  </w:style>
  <w:style w:type="character" w:customStyle="1" w:styleId="WW8Num124z6">
    <w:name w:val="WW8Num124z6"/>
    <w:uiPriority w:val="99"/>
    <w:rsid w:val="003735B1"/>
  </w:style>
  <w:style w:type="character" w:customStyle="1" w:styleId="WW8Num124z7">
    <w:name w:val="WW8Num124z7"/>
    <w:uiPriority w:val="99"/>
    <w:rsid w:val="003735B1"/>
  </w:style>
  <w:style w:type="character" w:customStyle="1" w:styleId="WW8Num124z8">
    <w:name w:val="WW8Num124z8"/>
    <w:uiPriority w:val="99"/>
    <w:rsid w:val="003735B1"/>
  </w:style>
  <w:style w:type="character" w:customStyle="1" w:styleId="WW8Num125z0">
    <w:name w:val="WW8Num125z0"/>
    <w:uiPriority w:val="99"/>
    <w:rsid w:val="003735B1"/>
    <w:rPr>
      <w:rFonts w:eastAsia="Times New Roman"/>
      <w:w w:val="99"/>
      <w:sz w:val="26"/>
    </w:rPr>
  </w:style>
  <w:style w:type="character" w:customStyle="1" w:styleId="WW8Num125z1">
    <w:name w:val="WW8Num125z1"/>
    <w:uiPriority w:val="99"/>
    <w:rsid w:val="003735B1"/>
    <w:rPr>
      <w:rFonts w:eastAsia="Times New Roman"/>
      <w:w w:val="99"/>
      <w:sz w:val="26"/>
    </w:rPr>
  </w:style>
  <w:style w:type="character" w:customStyle="1" w:styleId="WW8Num125z2">
    <w:name w:val="WW8Num125z2"/>
    <w:uiPriority w:val="99"/>
    <w:rsid w:val="003735B1"/>
    <w:rPr>
      <w:rFonts w:ascii="Symbol" w:hAnsi="Symbol"/>
      <w:w w:val="99"/>
      <w:sz w:val="26"/>
    </w:rPr>
  </w:style>
  <w:style w:type="character" w:customStyle="1" w:styleId="WW8Num125z3">
    <w:name w:val="WW8Num125z3"/>
    <w:uiPriority w:val="99"/>
    <w:rsid w:val="003735B1"/>
  </w:style>
  <w:style w:type="character" w:customStyle="1" w:styleId="WW8Num125z4">
    <w:name w:val="WW8Num125z4"/>
    <w:uiPriority w:val="99"/>
    <w:rsid w:val="003735B1"/>
  </w:style>
  <w:style w:type="character" w:customStyle="1" w:styleId="WW8Num125z5">
    <w:name w:val="WW8Num125z5"/>
    <w:uiPriority w:val="99"/>
    <w:rsid w:val="003735B1"/>
  </w:style>
  <w:style w:type="character" w:customStyle="1" w:styleId="WW8Num125z6">
    <w:name w:val="WW8Num125z6"/>
    <w:uiPriority w:val="99"/>
    <w:rsid w:val="003735B1"/>
  </w:style>
  <w:style w:type="character" w:customStyle="1" w:styleId="WW8Num125z7">
    <w:name w:val="WW8Num125z7"/>
    <w:uiPriority w:val="99"/>
    <w:rsid w:val="003735B1"/>
  </w:style>
  <w:style w:type="character" w:customStyle="1" w:styleId="WW8Num125z8">
    <w:name w:val="WW8Num125z8"/>
    <w:uiPriority w:val="99"/>
    <w:rsid w:val="003735B1"/>
  </w:style>
  <w:style w:type="character" w:customStyle="1" w:styleId="WW8Num126z0">
    <w:name w:val="WW8Num126z0"/>
    <w:uiPriority w:val="99"/>
    <w:rsid w:val="003735B1"/>
    <w:rPr>
      <w:rFonts w:eastAsia="Times New Roman"/>
      <w:w w:val="99"/>
      <w:sz w:val="26"/>
    </w:rPr>
  </w:style>
  <w:style w:type="character" w:customStyle="1" w:styleId="WW8Num126z1">
    <w:name w:val="WW8Num126z1"/>
    <w:uiPriority w:val="99"/>
    <w:rsid w:val="003735B1"/>
  </w:style>
  <w:style w:type="character" w:customStyle="1" w:styleId="WW8Num126z2">
    <w:name w:val="WW8Num126z2"/>
    <w:uiPriority w:val="99"/>
    <w:rsid w:val="003735B1"/>
  </w:style>
  <w:style w:type="character" w:customStyle="1" w:styleId="WW8Num126z3">
    <w:name w:val="WW8Num126z3"/>
    <w:uiPriority w:val="99"/>
    <w:rsid w:val="003735B1"/>
  </w:style>
  <w:style w:type="character" w:customStyle="1" w:styleId="WW8Num126z4">
    <w:name w:val="WW8Num126z4"/>
    <w:uiPriority w:val="99"/>
    <w:rsid w:val="003735B1"/>
  </w:style>
  <w:style w:type="character" w:customStyle="1" w:styleId="WW8Num126z5">
    <w:name w:val="WW8Num126z5"/>
    <w:uiPriority w:val="99"/>
    <w:rsid w:val="003735B1"/>
  </w:style>
  <w:style w:type="character" w:customStyle="1" w:styleId="WW8Num126z6">
    <w:name w:val="WW8Num126z6"/>
    <w:uiPriority w:val="99"/>
    <w:rsid w:val="003735B1"/>
  </w:style>
  <w:style w:type="character" w:customStyle="1" w:styleId="WW8Num126z7">
    <w:name w:val="WW8Num126z7"/>
    <w:uiPriority w:val="99"/>
    <w:rsid w:val="003735B1"/>
  </w:style>
  <w:style w:type="character" w:customStyle="1" w:styleId="WW8Num126z8">
    <w:name w:val="WW8Num126z8"/>
    <w:uiPriority w:val="99"/>
    <w:rsid w:val="003735B1"/>
  </w:style>
  <w:style w:type="character" w:customStyle="1" w:styleId="WW8Num127z0">
    <w:name w:val="WW8Num127z0"/>
    <w:uiPriority w:val="99"/>
    <w:rsid w:val="003735B1"/>
    <w:rPr>
      <w:rFonts w:ascii="Cambria" w:hAnsi="Cambria"/>
      <w:sz w:val="24"/>
    </w:rPr>
  </w:style>
  <w:style w:type="character" w:customStyle="1" w:styleId="WW8Num127z2">
    <w:name w:val="WW8Num127z2"/>
    <w:uiPriority w:val="99"/>
    <w:rsid w:val="003735B1"/>
  </w:style>
  <w:style w:type="character" w:customStyle="1" w:styleId="WW8Num127z3">
    <w:name w:val="WW8Num127z3"/>
    <w:uiPriority w:val="99"/>
    <w:rsid w:val="003735B1"/>
  </w:style>
  <w:style w:type="character" w:customStyle="1" w:styleId="WW8Num127z4">
    <w:name w:val="WW8Num127z4"/>
    <w:uiPriority w:val="99"/>
    <w:rsid w:val="003735B1"/>
  </w:style>
  <w:style w:type="character" w:customStyle="1" w:styleId="WW8Num127z5">
    <w:name w:val="WW8Num127z5"/>
    <w:uiPriority w:val="99"/>
    <w:rsid w:val="003735B1"/>
  </w:style>
  <w:style w:type="character" w:customStyle="1" w:styleId="WW8Num127z6">
    <w:name w:val="WW8Num127z6"/>
    <w:uiPriority w:val="99"/>
    <w:rsid w:val="003735B1"/>
  </w:style>
  <w:style w:type="character" w:customStyle="1" w:styleId="WW8Num127z7">
    <w:name w:val="WW8Num127z7"/>
    <w:uiPriority w:val="99"/>
    <w:rsid w:val="003735B1"/>
  </w:style>
  <w:style w:type="character" w:customStyle="1" w:styleId="WW8Num127z8">
    <w:name w:val="WW8Num127z8"/>
    <w:uiPriority w:val="99"/>
    <w:rsid w:val="003735B1"/>
  </w:style>
  <w:style w:type="character" w:customStyle="1" w:styleId="WW8Num128z0">
    <w:name w:val="WW8Num128z0"/>
    <w:uiPriority w:val="99"/>
    <w:rsid w:val="003735B1"/>
    <w:rPr>
      <w:rFonts w:eastAsia="Times New Roman"/>
      <w:w w:val="99"/>
      <w:sz w:val="26"/>
    </w:rPr>
  </w:style>
  <w:style w:type="character" w:customStyle="1" w:styleId="WW8Num128z1">
    <w:name w:val="WW8Num128z1"/>
    <w:uiPriority w:val="99"/>
    <w:rsid w:val="003735B1"/>
  </w:style>
  <w:style w:type="character" w:customStyle="1" w:styleId="WW8Num128z2">
    <w:name w:val="WW8Num128z2"/>
    <w:uiPriority w:val="99"/>
    <w:rsid w:val="003735B1"/>
  </w:style>
  <w:style w:type="character" w:customStyle="1" w:styleId="WW8Num128z3">
    <w:name w:val="WW8Num128z3"/>
    <w:uiPriority w:val="99"/>
    <w:rsid w:val="003735B1"/>
  </w:style>
  <w:style w:type="character" w:customStyle="1" w:styleId="WW8Num128z4">
    <w:name w:val="WW8Num128z4"/>
    <w:uiPriority w:val="99"/>
    <w:rsid w:val="003735B1"/>
  </w:style>
  <w:style w:type="character" w:customStyle="1" w:styleId="WW8Num128z5">
    <w:name w:val="WW8Num128z5"/>
    <w:uiPriority w:val="99"/>
    <w:rsid w:val="003735B1"/>
  </w:style>
  <w:style w:type="character" w:customStyle="1" w:styleId="WW8Num128z6">
    <w:name w:val="WW8Num128z6"/>
    <w:uiPriority w:val="99"/>
    <w:rsid w:val="003735B1"/>
  </w:style>
  <w:style w:type="character" w:customStyle="1" w:styleId="WW8Num128z7">
    <w:name w:val="WW8Num128z7"/>
    <w:uiPriority w:val="99"/>
    <w:rsid w:val="003735B1"/>
  </w:style>
  <w:style w:type="character" w:customStyle="1" w:styleId="WW8Num128z8">
    <w:name w:val="WW8Num128z8"/>
    <w:uiPriority w:val="99"/>
    <w:rsid w:val="003735B1"/>
  </w:style>
  <w:style w:type="character" w:customStyle="1" w:styleId="WW8Num129z0">
    <w:name w:val="WW8Num129z0"/>
    <w:uiPriority w:val="99"/>
    <w:rsid w:val="003735B1"/>
    <w:rPr>
      <w:rFonts w:ascii="Cambria" w:hAnsi="Cambria"/>
      <w:w w:val="99"/>
      <w:sz w:val="26"/>
    </w:rPr>
  </w:style>
  <w:style w:type="character" w:customStyle="1" w:styleId="WW8Num129z1">
    <w:name w:val="WW8Num129z1"/>
    <w:uiPriority w:val="99"/>
    <w:rsid w:val="003735B1"/>
  </w:style>
  <w:style w:type="character" w:customStyle="1" w:styleId="WW8Num129z2">
    <w:name w:val="WW8Num129z2"/>
    <w:uiPriority w:val="99"/>
    <w:rsid w:val="003735B1"/>
  </w:style>
  <w:style w:type="character" w:customStyle="1" w:styleId="WW8Num129z3">
    <w:name w:val="WW8Num129z3"/>
    <w:uiPriority w:val="99"/>
    <w:rsid w:val="003735B1"/>
  </w:style>
  <w:style w:type="character" w:customStyle="1" w:styleId="WW8Num129z4">
    <w:name w:val="WW8Num129z4"/>
    <w:uiPriority w:val="99"/>
    <w:rsid w:val="003735B1"/>
  </w:style>
  <w:style w:type="character" w:customStyle="1" w:styleId="WW8Num129z5">
    <w:name w:val="WW8Num129z5"/>
    <w:uiPriority w:val="99"/>
    <w:rsid w:val="003735B1"/>
  </w:style>
  <w:style w:type="character" w:customStyle="1" w:styleId="WW8Num129z6">
    <w:name w:val="WW8Num129z6"/>
    <w:uiPriority w:val="99"/>
    <w:rsid w:val="003735B1"/>
  </w:style>
  <w:style w:type="character" w:customStyle="1" w:styleId="WW8Num129z7">
    <w:name w:val="WW8Num129z7"/>
    <w:uiPriority w:val="99"/>
    <w:rsid w:val="003735B1"/>
  </w:style>
  <w:style w:type="character" w:customStyle="1" w:styleId="WW8Num129z8">
    <w:name w:val="WW8Num129z8"/>
    <w:uiPriority w:val="99"/>
    <w:rsid w:val="003735B1"/>
  </w:style>
  <w:style w:type="character" w:customStyle="1" w:styleId="WW8Num130z0">
    <w:name w:val="WW8Num130z0"/>
    <w:uiPriority w:val="99"/>
    <w:rsid w:val="003735B1"/>
  </w:style>
  <w:style w:type="character" w:customStyle="1" w:styleId="WW8Num130z1">
    <w:name w:val="WW8Num130z1"/>
    <w:uiPriority w:val="99"/>
    <w:rsid w:val="003735B1"/>
    <w:rPr>
      <w:rFonts w:eastAsia="Times New Roman"/>
      <w:b/>
      <w:w w:val="99"/>
      <w:sz w:val="26"/>
      <w:lang w:val="ru-RU"/>
    </w:rPr>
  </w:style>
  <w:style w:type="character" w:customStyle="1" w:styleId="WW8Num130z2">
    <w:name w:val="WW8Num130z2"/>
    <w:uiPriority w:val="99"/>
    <w:rsid w:val="003735B1"/>
  </w:style>
  <w:style w:type="character" w:customStyle="1" w:styleId="WW8Num130z3">
    <w:name w:val="WW8Num130z3"/>
    <w:uiPriority w:val="99"/>
    <w:rsid w:val="003735B1"/>
  </w:style>
  <w:style w:type="character" w:customStyle="1" w:styleId="WW8Num130z4">
    <w:name w:val="WW8Num130z4"/>
    <w:uiPriority w:val="99"/>
    <w:rsid w:val="003735B1"/>
  </w:style>
  <w:style w:type="character" w:customStyle="1" w:styleId="WW8Num130z5">
    <w:name w:val="WW8Num130z5"/>
    <w:uiPriority w:val="99"/>
    <w:rsid w:val="003735B1"/>
  </w:style>
  <w:style w:type="character" w:customStyle="1" w:styleId="WW8Num130z6">
    <w:name w:val="WW8Num130z6"/>
    <w:uiPriority w:val="99"/>
    <w:rsid w:val="003735B1"/>
  </w:style>
  <w:style w:type="character" w:customStyle="1" w:styleId="WW8Num130z7">
    <w:name w:val="WW8Num130z7"/>
    <w:uiPriority w:val="99"/>
    <w:rsid w:val="003735B1"/>
  </w:style>
  <w:style w:type="character" w:customStyle="1" w:styleId="WW8Num130z8">
    <w:name w:val="WW8Num130z8"/>
    <w:uiPriority w:val="99"/>
    <w:rsid w:val="003735B1"/>
  </w:style>
  <w:style w:type="character" w:customStyle="1" w:styleId="WW8Num131z0">
    <w:name w:val="WW8Num131z0"/>
    <w:uiPriority w:val="99"/>
    <w:rsid w:val="003735B1"/>
    <w:rPr>
      <w:rFonts w:ascii="Verdana" w:hAnsi="Verdana"/>
      <w:w w:val="99"/>
      <w:sz w:val="26"/>
      <w:lang w:val="ru-RU"/>
    </w:rPr>
  </w:style>
  <w:style w:type="character" w:customStyle="1" w:styleId="WW8Num131z1">
    <w:name w:val="WW8Num131z1"/>
    <w:uiPriority w:val="99"/>
    <w:rsid w:val="003735B1"/>
  </w:style>
  <w:style w:type="character" w:customStyle="1" w:styleId="WW8Num131z2">
    <w:name w:val="WW8Num131z2"/>
    <w:uiPriority w:val="99"/>
    <w:rsid w:val="003735B1"/>
  </w:style>
  <w:style w:type="character" w:customStyle="1" w:styleId="WW8Num131z3">
    <w:name w:val="WW8Num131z3"/>
    <w:uiPriority w:val="99"/>
    <w:rsid w:val="003735B1"/>
  </w:style>
  <w:style w:type="character" w:customStyle="1" w:styleId="WW8Num131z4">
    <w:name w:val="WW8Num131z4"/>
    <w:uiPriority w:val="99"/>
    <w:rsid w:val="003735B1"/>
  </w:style>
  <w:style w:type="character" w:customStyle="1" w:styleId="WW8Num131z5">
    <w:name w:val="WW8Num131z5"/>
    <w:uiPriority w:val="99"/>
    <w:rsid w:val="003735B1"/>
  </w:style>
  <w:style w:type="character" w:customStyle="1" w:styleId="WW8Num131z6">
    <w:name w:val="WW8Num131z6"/>
    <w:uiPriority w:val="99"/>
    <w:rsid w:val="003735B1"/>
  </w:style>
  <w:style w:type="character" w:customStyle="1" w:styleId="WW8Num131z7">
    <w:name w:val="WW8Num131z7"/>
    <w:uiPriority w:val="99"/>
    <w:rsid w:val="003735B1"/>
  </w:style>
  <w:style w:type="character" w:customStyle="1" w:styleId="WW8Num131z8">
    <w:name w:val="WW8Num131z8"/>
    <w:uiPriority w:val="99"/>
    <w:rsid w:val="003735B1"/>
  </w:style>
  <w:style w:type="character" w:customStyle="1" w:styleId="WW8Num132z0">
    <w:name w:val="WW8Num132z0"/>
    <w:uiPriority w:val="99"/>
    <w:rsid w:val="003735B1"/>
    <w:rPr>
      <w:rFonts w:ascii="Cambria" w:hAnsi="Cambria"/>
      <w:w w:val="99"/>
      <w:sz w:val="26"/>
    </w:rPr>
  </w:style>
  <w:style w:type="character" w:customStyle="1" w:styleId="WW8Num132z1">
    <w:name w:val="WW8Num132z1"/>
    <w:uiPriority w:val="99"/>
    <w:rsid w:val="003735B1"/>
  </w:style>
  <w:style w:type="character" w:customStyle="1" w:styleId="WW8Num132z2">
    <w:name w:val="WW8Num132z2"/>
    <w:uiPriority w:val="99"/>
    <w:rsid w:val="003735B1"/>
  </w:style>
  <w:style w:type="character" w:customStyle="1" w:styleId="WW8Num132z3">
    <w:name w:val="WW8Num132z3"/>
    <w:uiPriority w:val="99"/>
    <w:rsid w:val="003735B1"/>
  </w:style>
  <w:style w:type="character" w:customStyle="1" w:styleId="WW8Num132z4">
    <w:name w:val="WW8Num132z4"/>
    <w:uiPriority w:val="99"/>
    <w:rsid w:val="003735B1"/>
  </w:style>
  <w:style w:type="character" w:customStyle="1" w:styleId="WW8Num132z5">
    <w:name w:val="WW8Num132z5"/>
    <w:uiPriority w:val="99"/>
    <w:rsid w:val="003735B1"/>
  </w:style>
  <w:style w:type="character" w:customStyle="1" w:styleId="WW8Num132z6">
    <w:name w:val="WW8Num132z6"/>
    <w:uiPriority w:val="99"/>
    <w:rsid w:val="003735B1"/>
  </w:style>
  <w:style w:type="character" w:customStyle="1" w:styleId="WW8Num132z7">
    <w:name w:val="WW8Num132z7"/>
    <w:uiPriority w:val="99"/>
    <w:rsid w:val="003735B1"/>
  </w:style>
  <w:style w:type="character" w:customStyle="1" w:styleId="WW8Num132z8">
    <w:name w:val="WW8Num132z8"/>
    <w:uiPriority w:val="99"/>
    <w:rsid w:val="003735B1"/>
  </w:style>
  <w:style w:type="character" w:customStyle="1" w:styleId="WW8Num133z0">
    <w:name w:val="WW8Num133z0"/>
    <w:uiPriority w:val="99"/>
    <w:rsid w:val="003735B1"/>
    <w:rPr>
      <w:rFonts w:ascii="Symbol" w:hAnsi="Symbol"/>
      <w:w w:val="99"/>
      <w:sz w:val="26"/>
      <w:lang w:val="ru-RU"/>
    </w:rPr>
  </w:style>
  <w:style w:type="character" w:customStyle="1" w:styleId="WW8Num133z1">
    <w:name w:val="WW8Num133z1"/>
    <w:uiPriority w:val="99"/>
    <w:rsid w:val="003735B1"/>
  </w:style>
  <w:style w:type="character" w:customStyle="1" w:styleId="WW8Num133z2">
    <w:name w:val="WW8Num133z2"/>
    <w:uiPriority w:val="99"/>
    <w:rsid w:val="003735B1"/>
  </w:style>
  <w:style w:type="character" w:customStyle="1" w:styleId="WW8Num133z3">
    <w:name w:val="WW8Num133z3"/>
    <w:uiPriority w:val="99"/>
    <w:rsid w:val="003735B1"/>
  </w:style>
  <w:style w:type="character" w:customStyle="1" w:styleId="WW8Num133z4">
    <w:name w:val="WW8Num133z4"/>
    <w:uiPriority w:val="99"/>
    <w:rsid w:val="003735B1"/>
  </w:style>
  <w:style w:type="character" w:customStyle="1" w:styleId="WW8Num133z5">
    <w:name w:val="WW8Num133z5"/>
    <w:uiPriority w:val="99"/>
    <w:rsid w:val="003735B1"/>
  </w:style>
  <w:style w:type="character" w:customStyle="1" w:styleId="WW8Num133z6">
    <w:name w:val="WW8Num133z6"/>
    <w:uiPriority w:val="99"/>
    <w:rsid w:val="003735B1"/>
  </w:style>
  <w:style w:type="character" w:customStyle="1" w:styleId="WW8Num133z7">
    <w:name w:val="WW8Num133z7"/>
    <w:uiPriority w:val="99"/>
    <w:rsid w:val="003735B1"/>
  </w:style>
  <w:style w:type="character" w:customStyle="1" w:styleId="WW8Num133z8">
    <w:name w:val="WW8Num133z8"/>
    <w:uiPriority w:val="99"/>
    <w:rsid w:val="003735B1"/>
  </w:style>
  <w:style w:type="character" w:customStyle="1" w:styleId="WW8Num134z0">
    <w:name w:val="WW8Num134z0"/>
    <w:uiPriority w:val="99"/>
    <w:rsid w:val="003735B1"/>
    <w:rPr>
      <w:rFonts w:eastAsia="Times New Roman"/>
      <w:w w:val="99"/>
      <w:sz w:val="26"/>
    </w:rPr>
  </w:style>
  <w:style w:type="character" w:customStyle="1" w:styleId="WW8Num134z1">
    <w:name w:val="WW8Num134z1"/>
    <w:uiPriority w:val="99"/>
    <w:rsid w:val="003735B1"/>
    <w:rPr>
      <w:rFonts w:eastAsia="Times New Roman"/>
      <w:b/>
      <w:w w:val="99"/>
      <w:sz w:val="26"/>
    </w:rPr>
  </w:style>
  <w:style w:type="character" w:customStyle="1" w:styleId="WW8Num134z2">
    <w:name w:val="WW8Num134z2"/>
    <w:uiPriority w:val="99"/>
    <w:rsid w:val="003735B1"/>
    <w:rPr>
      <w:rFonts w:ascii="Cambria" w:hAnsi="Cambria"/>
      <w:w w:val="99"/>
      <w:sz w:val="26"/>
    </w:rPr>
  </w:style>
  <w:style w:type="character" w:customStyle="1" w:styleId="WW8Num134z3">
    <w:name w:val="WW8Num134z3"/>
    <w:uiPriority w:val="99"/>
    <w:rsid w:val="003735B1"/>
  </w:style>
  <w:style w:type="character" w:customStyle="1" w:styleId="WW8Num134z4">
    <w:name w:val="WW8Num134z4"/>
    <w:uiPriority w:val="99"/>
    <w:rsid w:val="003735B1"/>
  </w:style>
  <w:style w:type="character" w:customStyle="1" w:styleId="WW8Num134z5">
    <w:name w:val="WW8Num134z5"/>
    <w:uiPriority w:val="99"/>
    <w:rsid w:val="003735B1"/>
  </w:style>
  <w:style w:type="character" w:customStyle="1" w:styleId="WW8Num134z6">
    <w:name w:val="WW8Num134z6"/>
    <w:uiPriority w:val="99"/>
    <w:rsid w:val="003735B1"/>
  </w:style>
  <w:style w:type="character" w:customStyle="1" w:styleId="WW8Num134z7">
    <w:name w:val="WW8Num134z7"/>
    <w:uiPriority w:val="99"/>
    <w:rsid w:val="003735B1"/>
  </w:style>
  <w:style w:type="character" w:customStyle="1" w:styleId="WW8Num134z8">
    <w:name w:val="WW8Num134z8"/>
    <w:uiPriority w:val="99"/>
    <w:rsid w:val="003735B1"/>
  </w:style>
  <w:style w:type="character" w:customStyle="1" w:styleId="WW8Num135z0">
    <w:name w:val="WW8Num135z0"/>
    <w:uiPriority w:val="99"/>
    <w:rsid w:val="003735B1"/>
    <w:rPr>
      <w:rFonts w:ascii="Cambria" w:hAnsi="Cambria"/>
      <w:w w:val="99"/>
      <w:sz w:val="26"/>
    </w:rPr>
  </w:style>
  <w:style w:type="character" w:customStyle="1" w:styleId="WW8Num135z1">
    <w:name w:val="WW8Num135z1"/>
    <w:uiPriority w:val="99"/>
    <w:rsid w:val="003735B1"/>
  </w:style>
  <w:style w:type="character" w:customStyle="1" w:styleId="WW8Num135z2">
    <w:name w:val="WW8Num135z2"/>
    <w:uiPriority w:val="99"/>
    <w:rsid w:val="003735B1"/>
  </w:style>
  <w:style w:type="character" w:customStyle="1" w:styleId="WW8Num135z3">
    <w:name w:val="WW8Num135z3"/>
    <w:uiPriority w:val="99"/>
    <w:rsid w:val="003735B1"/>
  </w:style>
  <w:style w:type="character" w:customStyle="1" w:styleId="WW8Num135z4">
    <w:name w:val="WW8Num135z4"/>
    <w:uiPriority w:val="99"/>
    <w:rsid w:val="003735B1"/>
  </w:style>
  <w:style w:type="character" w:customStyle="1" w:styleId="WW8Num135z5">
    <w:name w:val="WW8Num135z5"/>
    <w:uiPriority w:val="99"/>
    <w:rsid w:val="003735B1"/>
  </w:style>
  <w:style w:type="character" w:customStyle="1" w:styleId="WW8Num135z6">
    <w:name w:val="WW8Num135z6"/>
    <w:uiPriority w:val="99"/>
    <w:rsid w:val="003735B1"/>
  </w:style>
  <w:style w:type="character" w:customStyle="1" w:styleId="WW8Num135z7">
    <w:name w:val="WW8Num135z7"/>
    <w:uiPriority w:val="99"/>
    <w:rsid w:val="003735B1"/>
  </w:style>
  <w:style w:type="character" w:customStyle="1" w:styleId="WW8Num135z8">
    <w:name w:val="WW8Num135z8"/>
    <w:uiPriority w:val="99"/>
    <w:rsid w:val="003735B1"/>
  </w:style>
  <w:style w:type="character" w:customStyle="1" w:styleId="WW8Num136z0">
    <w:name w:val="WW8Num136z0"/>
    <w:uiPriority w:val="99"/>
    <w:rsid w:val="003735B1"/>
    <w:rPr>
      <w:rFonts w:ascii="Cambria" w:hAnsi="Cambria"/>
      <w:w w:val="99"/>
      <w:sz w:val="26"/>
    </w:rPr>
  </w:style>
  <w:style w:type="character" w:customStyle="1" w:styleId="WW8Num136z1">
    <w:name w:val="WW8Num136z1"/>
    <w:uiPriority w:val="99"/>
    <w:rsid w:val="003735B1"/>
  </w:style>
  <w:style w:type="character" w:customStyle="1" w:styleId="WW8Num136z2">
    <w:name w:val="WW8Num136z2"/>
    <w:uiPriority w:val="99"/>
    <w:rsid w:val="003735B1"/>
  </w:style>
  <w:style w:type="character" w:customStyle="1" w:styleId="WW8Num136z3">
    <w:name w:val="WW8Num136z3"/>
    <w:uiPriority w:val="99"/>
    <w:rsid w:val="003735B1"/>
  </w:style>
  <w:style w:type="character" w:customStyle="1" w:styleId="WW8Num136z4">
    <w:name w:val="WW8Num136z4"/>
    <w:uiPriority w:val="99"/>
    <w:rsid w:val="003735B1"/>
  </w:style>
  <w:style w:type="character" w:customStyle="1" w:styleId="WW8Num136z5">
    <w:name w:val="WW8Num136z5"/>
    <w:uiPriority w:val="99"/>
    <w:rsid w:val="003735B1"/>
  </w:style>
  <w:style w:type="character" w:customStyle="1" w:styleId="WW8Num136z6">
    <w:name w:val="WW8Num136z6"/>
    <w:uiPriority w:val="99"/>
    <w:rsid w:val="003735B1"/>
  </w:style>
  <w:style w:type="character" w:customStyle="1" w:styleId="WW8Num136z7">
    <w:name w:val="WW8Num136z7"/>
    <w:uiPriority w:val="99"/>
    <w:rsid w:val="003735B1"/>
  </w:style>
  <w:style w:type="character" w:customStyle="1" w:styleId="WW8Num136z8">
    <w:name w:val="WW8Num136z8"/>
    <w:uiPriority w:val="99"/>
    <w:rsid w:val="003735B1"/>
  </w:style>
  <w:style w:type="character" w:customStyle="1" w:styleId="41">
    <w:name w:val="Основной шрифт абзаца4"/>
    <w:uiPriority w:val="99"/>
    <w:rsid w:val="003735B1"/>
  </w:style>
  <w:style w:type="character" w:customStyle="1" w:styleId="WW8Num73z1">
    <w:name w:val="WW8Num73z1"/>
    <w:uiPriority w:val="99"/>
    <w:rsid w:val="003735B1"/>
    <w:rPr>
      <w:rFonts w:ascii="Courier New" w:hAnsi="Courier New"/>
    </w:rPr>
  </w:style>
  <w:style w:type="character" w:customStyle="1" w:styleId="WW8Num73z2">
    <w:name w:val="WW8Num73z2"/>
    <w:uiPriority w:val="99"/>
    <w:rsid w:val="003735B1"/>
    <w:rPr>
      <w:rFonts w:ascii="Wingdings" w:hAnsi="Wingdings"/>
    </w:rPr>
  </w:style>
  <w:style w:type="character" w:customStyle="1" w:styleId="WW8Num73z3">
    <w:name w:val="WW8Num73z3"/>
    <w:uiPriority w:val="99"/>
    <w:rsid w:val="003735B1"/>
    <w:rPr>
      <w:rFonts w:ascii="Symbol" w:hAnsi="Symbol"/>
    </w:rPr>
  </w:style>
  <w:style w:type="character" w:customStyle="1" w:styleId="WW8Num73z4">
    <w:name w:val="WW8Num73z4"/>
    <w:uiPriority w:val="99"/>
    <w:rsid w:val="003735B1"/>
  </w:style>
  <w:style w:type="character" w:customStyle="1" w:styleId="WW8Num73z5">
    <w:name w:val="WW8Num73z5"/>
    <w:uiPriority w:val="99"/>
    <w:rsid w:val="003735B1"/>
  </w:style>
  <w:style w:type="character" w:customStyle="1" w:styleId="WW8Num73z6">
    <w:name w:val="WW8Num73z6"/>
    <w:uiPriority w:val="99"/>
    <w:rsid w:val="003735B1"/>
  </w:style>
  <w:style w:type="character" w:customStyle="1" w:styleId="WW8Num73z7">
    <w:name w:val="WW8Num73z7"/>
    <w:uiPriority w:val="99"/>
    <w:rsid w:val="003735B1"/>
  </w:style>
  <w:style w:type="character" w:customStyle="1" w:styleId="WW8Num73z8">
    <w:name w:val="WW8Num73z8"/>
    <w:uiPriority w:val="99"/>
    <w:rsid w:val="003735B1"/>
  </w:style>
  <w:style w:type="character" w:customStyle="1" w:styleId="WW8Num78z1">
    <w:name w:val="WW8Num78z1"/>
    <w:uiPriority w:val="99"/>
    <w:rsid w:val="003735B1"/>
    <w:rPr>
      <w:rFonts w:ascii="Symbol" w:hAnsi="Symbol"/>
    </w:rPr>
  </w:style>
  <w:style w:type="character" w:customStyle="1" w:styleId="WW8Num79z1">
    <w:name w:val="WW8Num79z1"/>
    <w:uiPriority w:val="99"/>
    <w:rsid w:val="003735B1"/>
    <w:rPr>
      <w:rFonts w:ascii="OpenSymbol" w:eastAsia="OpenSymbol"/>
    </w:rPr>
  </w:style>
  <w:style w:type="character" w:customStyle="1" w:styleId="WW8Num79z2">
    <w:name w:val="WW8Num79z2"/>
    <w:uiPriority w:val="99"/>
    <w:rsid w:val="003735B1"/>
    <w:rPr>
      <w:rFonts w:ascii="Wingdings" w:hAnsi="Wingdings"/>
    </w:rPr>
  </w:style>
  <w:style w:type="character" w:customStyle="1" w:styleId="WW8Num79z3">
    <w:name w:val="WW8Num79z3"/>
    <w:uiPriority w:val="99"/>
    <w:rsid w:val="003735B1"/>
  </w:style>
  <w:style w:type="character" w:customStyle="1" w:styleId="WW8Num79z4">
    <w:name w:val="WW8Num79z4"/>
    <w:uiPriority w:val="99"/>
    <w:rsid w:val="003735B1"/>
  </w:style>
  <w:style w:type="character" w:customStyle="1" w:styleId="WW8Num79z5">
    <w:name w:val="WW8Num79z5"/>
    <w:uiPriority w:val="99"/>
    <w:rsid w:val="003735B1"/>
  </w:style>
  <w:style w:type="character" w:customStyle="1" w:styleId="WW8Num79z6">
    <w:name w:val="WW8Num79z6"/>
    <w:uiPriority w:val="99"/>
    <w:rsid w:val="003735B1"/>
  </w:style>
  <w:style w:type="character" w:customStyle="1" w:styleId="WW8Num79z7">
    <w:name w:val="WW8Num79z7"/>
    <w:uiPriority w:val="99"/>
    <w:rsid w:val="003735B1"/>
  </w:style>
  <w:style w:type="character" w:customStyle="1" w:styleId="WW8Num79z8">
    <w:name w:val="WW8Num79z8"/>
    <w:uiPriority w:val="99"/>
    <w:rsid w:val="003735B1"/>
  </w:style>
  <w:style w:type="character" w:customStyle="1" w:styleId="WW8Num83z2">
    <w:name w:val="WW8Num83z2"/>
    <w:uiPriority w:val="99"/>
    <w:rsid w:val="003735B1"/>
    <w:rPr>
      <w:rFonts w:ascii="Symbol" w:hAnsi="Symbol"/>
    </w:rPr>
  </w:style>
  <w:style w:type="character" w:customStyle="1" w:styleId="WW8Num83z3">
    <w:name w:val="WW8Num83z3"/>
    <w:uiPriority w:val="99"/>
    <w:rsid w:val="003735B1"/>
    <w:rPr>
      <w:rFonts w:ascii="Symbol" w:hAnsi="Symbol"/>
    </w:rPr>
  </w:style>
  <w:style w:type="character" w:customStyle="1" w:styleId="WW8Num68z2">
    <w:name w:val="WW8Num68z2"/>
    <w:uiPriority w:val="99"/>
    <w:rsid w:val="003735B1"/>
    <w:rPr>
      <w:rFonts w:ascii="Wingdings" w:hAnsi="Wingdings"/>
    </w:rPr>
  </w:style>
  <w:style w:type="character" w:customStyle="1" w:styleId="WW8Num74z1">
    <w:name w:val="WW8Num74z1"/>
    <w:uiPriority w:val="99"/>
    <w:rsid w:val="003735B1"/>
    <w:rPr>
      <w:rFonts w:ascii="Courier New" w:hAnsi="Courier New"/>
    </w:rPr>
  </w:style>
  <w:style w:type="character" w:customStyle="1" w:styleId="WW8Num74z2">
    <w:name w:val="WW8Num74z2"/>
    <w:uiPriority w:val="99"/>
    <w:rsid w:val="003735B1"/>
    <w:rPr>
      <w:rFonts w:ascii="Wingdings" w:hAnsi="Wingdings"/>
    </w:rPr>
  </w:style>
  <w:style w:type="character" w:customStyle="1" w:styleId="WW8Num74z3">
    <w:name w:val="WW8Num74z3"/>
    <w:uiPriority w:val="99"/>
    <w:rsid w:val="003735B1"/>
    <w:rPr>
      <w:rFonts w:ascii="Symbol" w:hAnsi="Symbol"/>
    </w:rPr>
  </w:style>
  <w:style w:type="character" w:customStyle="1" w:styleId="WW8Num74z4">
    <w:name w:val="WW8Num74z4"/>
    <w:uiPriority w:val="99"/>
    <w:rsid w:val="003735B1"/>
  </w:style>
  <w:style w:type="character" w:customStyle="1" w:styleId="WW8Num74z5">
    <w:name w:val="WW8Num74z5"/>
    <w:uiPriority w:val="99"/>
    <w:rsid w:val="003735B1"/>
  </w:style>
  <w:style w:type="character" w:customStyle="1" w:styleId="WW8Num74z6">
    <w:name w:val="WW8Num74z6"/>
    <w:uiPriority w:val="99"/>
    <w:rsid w:val="003735B1"/>
  </w:style>
  <w:style w:type="character" w:customStyle="1" w:styleId="WW8Num74z7">
    <w:name w:val="WW8Num74z7"/>
    <w:uiPriority w:val="99"/>
    <w:rsid w:val="003735B1"/>
  </w:style>
  <w:style w:type="character" w:customStyle="1" w:styleId="WW8Num74z8">
    <w:name w:val="WW8Num74z8"/>
    <w:uiPriority w:val="99"/>
    <w:rsid w:val="003735B1"/>
  </w:style>
  <w:style w:type="character" w:customStyle="1" w:styleId="WW8Num81z1">
    <w:name w:val="WW8Num81z1"/>
    <w:uiPriority w:val="99"/>
    <w:rsid w:val="003735B1"/>
    <w:rPr>
      <w:rFonts w:ascii="OpenSymbol" w:eastAsia="OpenSymbol"/>
    </w:rPr>
  </w:style>
  <w:style w:type="character" w:customStyle="1" w:styleId="WW8Num81z4">
    <w:name w:val="WW8Num81z4"/>
    <w:uiPriority w:val="99"/>
    <w:rsid w:val="003735B1"/>
  </w:style>
  <w:style w:type="character" w:customStyle="1" w:styleId="WW8Num81z5">
    <w:name w:val="WW8Num81z5"/>
    <w:uiPriority w:val="99"/>
    <w:rsid w:val="003735B1"/>
  </w:style>
  <w:style w:type="character" w:customStyle="1" w:styleId="WW8Num81z6">
    <w:name w:val="WW8Num81z6"/>
    <w:uiPriority w:val="99"/>
    <w:rsid w:val="003735B1"/>
  </w:style>
  <w:style w:type="character" w:customStyle="1" w:styleId="WW8Num81z7">
    <w:name w:val="WW8Num81z7"/>
    <w:uiPriority w:val="99"/>
    <w:rsid w:val="003735B1"/>
  </w:style>
  <w:style w:type="character" w:customStyle="1" w:styleId="WW8Num81z8">
    <w:name w:val="WW8Num81z8"/>
    <w:uiPriority w:val="99"/>
    <w:rsid w:val="003735B1"/>
  </w:style>
  <w:style w:type="character" w:customStyle="1" w:styleId="WW8Num58z3">
    <w:name w:val="WW8Num58z3"/>
    <w:uiPriority w:val="99"/>
    <w:rsid w:val="003735B1"/>
    <w:rPr>
      <w:rFonts w:ascii="Symbol" w:hAnsi="Symbol"/>
    </w:rPr>
  </w:style>
  <w:style w:type="character" w:customStyle="1" w:styleId="WW8Num58z5">
    <w:name w:val="WW8Num58z5"/>
    <w:uiPriority w:val="99"/>
    <w:rsid w:val="003735B1"/>
  </w:style>
  <w:style w:type="character" w:customStyle="1" w:styleId="WW8Num58z6">
    <w:name w:val="WW8Num58z6"/>
    <w:uiPriority w:val="99"/>
    <w:rsid w:val="003735B1"/>
  </w:style>
  <w:style w:type="character" w:customStyle="1" w:styleId="WW8Num58z7">
    <w:name w:val="WW8Num58z7"/>
    <w:uiPriority w:val="99"/>
    <w:rsid w:val="003735B1"/>
  </w:style>
  <w:style w:type="character" w:customStyle="1" w:styleId="WW8Num58z8">
    <w:name w:val="WW8Num58z8"/>
    <w:uiPriority w:val="99"/>
    <w:rsid w:val="003735B1"/>
  </w:style>
  <w:style w:type="character" w:customStyle="1" w:styleId="WW8Num62z1">
    <w:name w:val="WW8Num62z1"/>
    <w:uiPriority w:val="99"/>
    <w:rsid w:val="003735B1"/>
    <w:rPr>
      <w:rFonts w:ascii="Courier New" w:hAnsi="Courier New"/>
    </w:rPr>
  </w:style>
  <w:style w:type="character" w:customStyle="1" w:styleId="WW8Num62z2">
    <w:name w:val="WW8Num62z2"/>
    <w:uiPriority w:val="99"/>
    <w:rsid w:val="003735B1"/>
    <w:rPr>
      <w:rFonts w:ascii="Wingdings" w:hAnsi="Wingdings"/>
    </w:rPr>
  </w:style>
  <w:style w:type="character" w:customStyle="1" w:styleId="WW8Num62z3">
    <w:name w:val="WW8Num62z3"/>
    <w:uiPriority w:val="99"/>
    <w:rsid w:val="003735B1"/>
  </w:style>
  <w:style w:type="character" w:customStyle="1" w:styleId="WW8Num62z4">
    <w:name w:val="WW8Num62z4"/>
    <w:uiPriority w:val="99"/>
    <w:rsid w:val="003735B1"/>
  </w:style>
  <w:style w:type="character" w:customStyle="1" w:styleId="WW8Num62z5">
    <w:name w:val="WW8Num62z5"/>
    <w:uiPriority w:val="99"/>
    <w:rsid w:val="003735B1"/>
  </w:style>
  <w:style w:type="character" w:customStyle="1" w:styleId="WW8Num62z6">
    <w:name w:val="WW8Num62z6"/>
    <w:uiPriority w:val="99"/>
    <w:rsid w:val="003735B1"/>
  </w:style>
  <w:style w:type="character" w:customStyle="1" w:styleId="WW8Num62z7">
    <w:name w:val="WW8Num62z7"/>
    <w:uiPriority w:val="99"/>
    <w:rsid w:val="003735B1"/>
  </w:style>
  <w:style w:type="character" w:customStyle="1" w:styleId="WW8Num62z8">
    <w:name w:val="WW8Num62z8"/>
    <w:uiPriority w:val="99"/>
    <w:rsid w:val="003735B1"/>
  </w:style>
  <w:style w:type="character" w:customStyle="1" w:styleId="WW8Num64z1">
    <w:name w:val="WW8Num64z1"/>
    <w:uiPriority w:val="99"/>
    <w:rsid w:val="003735B1"/>
    <w:rPr>
      <w:rFonts w:ascii="Courier New" w:hAnsi="Courier New"/>
    </w:rPr>
  </w:style>
  <w:style w:type="character" w:customStyle="1" w:styleId="WW8Num64z2">
    <w:name w:val="WW8Num64z2"/>
    <w:uiPriority w:val="99"/>
    <w:rsid w:val="003735B1"/>
    <w:rPr>
      <w:rFonts w:ascii="Wingdings" w:hAnsi="Wingdings"/>
      <w:sz w:val="20"/>
    </w:rPr>
  </w:style>
  <w:style w:type="character" w:customStyle="1" w:styleId="WW8Num64z3">
    <w:name w:val="WW8Num64z3"/>
    <w:uiPriority w:val="99"/>
    <w:rsid w:val="003735B1"/>
    <w:rPr>
      <w:rFonts w:ascii="Symbol" w:hAnsi="Symbol"/>
    </w:rPr>
  </w:style>
  <w:style w:type="character" w:customStyle="1" w:styleId="WW8Num64z4">
    <w:name w:val="WW8Num64z4"/>
    <w:uiPriority w:val="99"/>
    <w:rsid w:val="003735B1"/>
  </w:style>
  <w:style w:type="character" w:customStyle="1" w:styleId="WW8Num64z5">
    <w:name w:val="WW8Num64z5"/>
    <w:uiPriority w:val="99"/>
    <w:rsid w:val="003735B1"/>
  </w:style>
  <w:style w:type="character" w:customStyle="1" w:styleId="WW8Num64z6">
    <w:name w:val="WW8Num64z6"/>
    <w:uiPriority w:val="99"/>
    <w:rsid w:val="003735B1"/>
  </w:style>
  <w:style w:type="character" w:customStyle="1" w:styleId="WW8Num64z7">
    <w:name w:val="WW8Num64z7"/>
    <w:uiPriority w:val="99"/>
    <w:rsid w:val="003735B1"/>
  </w:style>
  <w:style w:type="character" w:customStyle="1" w:styleId="WW8Num64z8">
    <w:name w:val="WW8Num64z8"/>
    <w:uiPriority w:val="99"/>
    <w:rsid w:val="003735B1"/>
  </w:style>
  <w:style w:type="character" w:customStyle="1" w:styleId="WW8Num72z2">
    <w:name w:val="WW8Num72z2"/>
    <w:uiPriority w:val="99"/>
    <w:rsid w:val="003735B1"/>
  </w:style>
  <w:style w:type="character" w:customStyle="1" w:styleId="WW8Num72z3">
    <w:name w:val="WW8Num72z3"/>
    <w:uiPriority w:val="99"/>
    <w:rsid w:val="003735B1"/>
    <w:rPr>
      <w:rFonts w:ascii="Symbol" w:hAnsi="Symbol"/>
    </w:rPr>
  </w:style>
  <w:style w:type="character" w:customStyle="1" w:styleId="WW8Num72z4">
    <w:name w:val="WW8Num72z4"/>
    <w:uiPriority w:val="99"/>
    <w:rsid w:val="003735B1"/>
  </w:style>
  <w:style w:type="character" w:customStyle="1" w:styleId="WW8Num72z5">
    <w:name w:val="WW8Num72z5"/>
    <w:uiPriority w:val="99"/>
    <w:rsid w:val="003735B1"/>
  </w:style>
  <w:style w:type="character" w:customStyle="1" w:styleId="WW8Num72z6">
    <w:name w:val="WW8Num72z6"/>
    <w:uiPriority w:val="99"/>
    <w:rsid w:val="003735B1"/>
  </w:style>
  <w:style w:type="character" w:customStyle="1" w:styleId="WW8Num72z7">
    <w:name w:val="WW8Num72z7"/>
    <w:uiPriority w:val="99"/>
    <w:rsid w:val="003735B1"/>
  </w:style>
  <w:style w:type="character" w:customStyle="1" w:styleId="WW8Num72z8">
    <w:name w:val="WW8Num72z8"/>
    <w:uiPriority w:val="99"/>
    <w:rsid w:val="003735B1"/>
  </w:style>
  <w:style w:type="character" w:customStyle="1" w:styleId="WW8Num58z2">
    <w:name w:val="WW8Num58z2"/>
    <w:uiPriority w:val="99"/>
    <w:rsid w:val="003735B1"/>
    <w:rPr>
      <w:rFonts w:ascii="Wingdings" w:hAnsi="Wingdings"/>
    </w:rPr>
  </w:style>
  <w:style w:type="character" w:customStyle="1" w:styleId="WW8Num58z4">
    <w:name w:val="WW8Num58z4"/>
    <w:uiPriority w:val="99"/>
    <w:rsid w:val="003735B1"/>
    <w:rPr>
      <w:rFonts w:ascii="Courier New" w:hAnsi="Courier New"/>
    </w:rPr>
  </w:style>
  <w:style w:type="character" w:customStyle="1" w:styleId="WW8Num57z2">
    <w:name w:val="WW8Num57z2"/>
    <w:uiPriority w:val="99"/>
    <w:rsid w:val="003735B1"/>
    <w:rPr>
      <w:rFonts w:ascii="Wingdings" w:hAnsi="Wingdings"/>
    </w:rPr>
  </w:style>
  <w:style w:type="character" w:customStyle="1" w:styleId="WW8Num57z4">
    <w:name w:val="WW8Num57z4"/>
    <w:uiPriority w:val="99"/>
    <w:rsid w:val="003735B1"/>
  </w:style>
  <w:style w:type="character" w:customStyle="1" w:styleId="WW8Num57z5">
    <w:name w:val="WW8Num57z5"/>
    <w:uiPriority w:val="99"/>
    <w:rsid w:val="003735B1"/>
  </w:style>
  <w:style w:type="character" w:customStyle="1" w:styleId="WW8Num57z6">
    <w:name w:val="WW8Num57z6"/>
    <w:uiPriority w:val="99"/>
    <w:rsid w:val="003735B1"/>
  </w:style>
  <w:style w:type="character" w:customStyle="1" w:styleId="WW8Num57z7">
    <w:name w:val="WW8Num57z7"/>
    <w:uiPriority w:val="99"/>
    <w:rsid w:val="003735B1"/>
  </w:style>
  <w:style w:type="character" w:customStyle="1" w:styleId="WW8Num57z8">
    <w:name w:val="WW8Num57z8"/>
    <w:uiPriority w:val="99"/>
    <w:rsid w:val="003735B1"/>
  </w:style>
  <w:style w:type="character" w:customStyle="1" w:styleId="WW8Num59z2">
    <w:name w:val="WW8Num59z2"/>
    <w:uiPriority w:val="99"/>
    <w:rsid w:val="003735B1"/>
    <w:rPr>
      <w:rFonts w:ascii="Wingdings" w:hAnsi="Wingdings"/>
    </w:rPr>
  </w:style>
  <w:style w:type="character" w:customStyle="1" w:styleId="WW8Num59z3">
    <w:name w:val="WW8Num59z3"/>
    <w:uiPriority w:val="99"/>
    <w:rsid w:val="003735B1"/>
    <w:rPr>
      <w:rFonts w:ascii="Symbol" w:hAnsi="Symbol"/>
    </w:rPr>
  </w:style>
  <w:style w:type="character" w:customStyle="1" w:styleId="WW8Num59z4">
    <w:name w:val="WW8Num59z4"/>
    <w:uiPriority w:val="99"/>
    <w:rsid w:val="003735B1"/>
  </w:style>
  <w:style w:type="character" w:customStyle="1" w:styleId="WW8Num59z5">
    <w:name w:val="WW8Num59z5"/>
    <w:uiPriority w:val="99"/>
    <w:rsid w:val="003735B1"/>
  </w:style>
  <w:style w:type="character" w:customStyle="1" w:styleId="WW8Num59z6">
    <w:name w:val="WW8Num59z6"/>
    <w:uiPriority w:val="99"/>
    <w:rsid w:val="003735B1"/>
  </w:style>
  <w:style w:type="character" w:customStyle="1" w:styleId="WW8Num59z7">
    <w:name w:val="WW8Num59z7"/>
    <w:uiPriority w:val="99"/>
    <w:rsid w:val="003735B1"/>
  </w:style>
  <w:style w:type="character" w:customStyle="1" w:styleId="WW8Num59z8">
    <w:name w:val="WW8Num59z8"/>
    <w:uiPriority w:val="99"/>
    <w:rsid w:val="003735B1"/>
  </w:style>
  <w:style w:type="character" w:customStyle="1" w:styleId="WW8Num32z1">
    <w:name w:val="WW8Num32z1"/>
    <w:uiPriority w:val="99"/>
    <w:rsid w:val="003735B1"/>
    <w:rPr>
      <w:rFonts w:ascii="Courier New" w:hAnsi="Courier New"/>
    </w:rPr>
  </w:style>
  <w:style w:type="character" w:customStyle="1" w:styleId="WW8Num41z1">
    <w:name w:val="WW8Num41z1"/>
    <w:uiPriority w:val="99"/>
    <w:rsid w:val="003735B1"/>
    <w:rPr>
      <w:rFonts w:ascii="Courier New" w:hAnsi="Courier New"/>
    </w:rPr>
  </w:style>
  <w:style w:type="character" w:customStyle="1" w:styleId="WW8Num55z1">
    <w:name w:val="WW8Num55z1"/>
    <w:uiPriority w:val="99"/>
    <w:rsid w:val="003735B1"/>
    <w:rPr>
      <w:rFonts w:ascii="Courier New" w:hAnsi="Courier New"/>
    </w:rPr>
  </w:style>
  <w:style w:type="character" w:customStyle="1" w:styleId="WW8Num55z3">
    <w:name w:val="WW8Num55z3"/>
    <w:uiPriority w:val="99"/>
    <w:rsid w:val="003735B1"/>
    <w:rPr>
      <w:rFonts w:ascii="Symbol" w:hAnsi="Symbol"/>
    </w:rPr>
  </w:style>
  <w:style w:type="character" w:customStyle="1" w:styleId="WW8Num55z4">
    <w:name w:val="WW8Num55z4"/>
    <w:uiPriority w:val="99"/>
    <w:rsid w:val="003735B1"/>
    <w:rPr>
      <w:rFonts w:ascii="Courier New" w:hAnsi="Courier New"/>
    </w:rPr>
  </w:style>
  <w:style w:type="character" w:customStyle="1" w:styleId="WW8Num4z3">
    <w:name w:val="WW8Num4z3"/>
    <w:uiPriority w:val="99"/>
    <w:rsid w:val="003735B1"/>
    <w:rPr>
      <w:rFonts w:ascii="Symbol" w:hAnsi="Symbol"/>
    </w:rPr>
  </w:style>
  <w:style w:type="character" w:customStyle="1" w:styleId="WW8Num5z3">
    <w:name w:val="WW8Num5z3"/>
    <w:uiPriority w:val="99"/>
    <w:rsid w:val="003735B1"/>
    <w:rPr>
      <w:rFonts w:ascii="Symbol" w:hAnsi="Symbol"/>
    </w:rPr>
  </w:style>
  <w:style w:type="character" w:customStyle="1" w:styleId="WW8Num17z3">
    <w:name w:val="WW8Num17z3"/>
    <w:uiPriority w:val="99"/>
    <w:rsid w:val="003735B1"/>
    <w:rPr>
      <w:rFonts w:ascii="Wingdings 2" w:hAnsi="Wingdings 2"/>
    </w:rPr>
  </w:style>
  <w:style w:type="character" w:customStyle="1" w:styleId="WW8Num20z2">
    <w:name w:val="WW8Num20z2"/>
    <w:uiPriority w:val="99"/>
    <w:rsid w:val="003735B1"/>
    <w:rPr>
      <w:rFonts w:ascii="Wingdings" w:hAnsi="Wingdings"/>
      <w:sz w:val="20"/>
    </w:rPr>
  </w:style>
  <w:style w:type="character" w:customStyle="1" w:styleId="WW8Num21z2">
    <w:name w:val="WW8Num21z2"/>
    <w:uiPriority w:val="99"/>
    <w:rsid w:val="003735B1"/>
    <w:rPr>
      <w:rFonts w:ascii="OpenSymbol" w:eastAsia="OpenSymbol"/>
    </w:rPr>
  </w:style>
  <w:style w:type="character" w:customStyle="1" w:styleId="WW8Num22z2">
    <w:name w:val="WW8Num22z2"/>
    <w:uiPriority w:val="99"/>
    <w:rsid w:val="003735B1"/>
    <w:rPr>
      <w:rFonts w:ascii="Wingdings" w:hAnsi="Wingdings"/>
    </w:rPr>
  </w:style>
  <w:style w:type="character" w:customStyle="1" w:styleId="WW8Num23z2">
    <w:name w:val="WW8Num23z2"/>
    <w:uiPriority w:val="99"/>
    <w:rsid w:val="003735B1"/>
    <w:rPr>
      <w:rFonts w:ascii="Wingdings" w:hAnsi="Wingdings"/>
    </w:rPr>
  </w:style>
  <w:style w:type="character" w:customStyle="1" w:styleId="WW8Num24z2">
    <w:name w:val="WW8Num24z2"/>
    <w:uiPriority w:val="99"/>
    <w:rsid w:val="003735B1"/>
    <w:rPr>
      <w:rFonts w:ascii="Wingdings" w:hAnsi="Wingdings"/>
    </w:rPr>
  </w:style>
  <w:style w:type="character" w:customStyle="1" w:styleId="WW8Num42z1">
    <w:name w:val="WW8Num42z1"/>
    <w:uiPriority w:val="99"/>
    <w:rsid w:val="003735B1"/>
    <w:rPr>
      <w:rFonts w:ascii="Courier New" w:hAnsi="Courier New"/>
    </w:rPr>
  </w:style>
  <w:style w:type="character" w:customStyle="1" w:styleId="WW8Num44z1">
    <w:name w:val="WW8Num44z1"/>
    <w:uiPriority w:val="99"/>
    <w:rsid w:val="003735B1"/>
    <w:rPr>
      <w:rFonts w:ascii="OpenSymbol" w:eastAsia="OpenSymbol"/>
    </w:rPr>
  </w:style>
  <w:style w:type="character" w:customStyle="1" w:styleId="WW8Num45z1">
    <w:name w:val="WW8Num45z1"/>
    <w:uiPriority w:val="99"/>
    <w:rsid w:val="003735B1"/>
    <w:rPr>
      <w:rFonts w:ascii="Courier New" w:hAnsi="Courier New"/>
    </w:rPr>
  </w:style>
  <w:style w:type="character" w:customStyle="1" w:styleId="WW8Num46z1">
    <w:name w:val="WW8Num46z1"/>
    <w:uiPriority w:val="99"/>
    <w:rsid w:val="003735B1"/>
    <w:rPr>
      <w:rFonts w:ascii="OpenSymbol" w:eastAsia="OpenSymbol"/>
    </w:rPr>
  </w:style>
  <w:style w:type="character" w:customStyle="1" w:styleId="WW8Num47z1">
    <w:name w:val="WW8Num47z1"/>
    <w:uiPriority w:val="99"/>
    <w:rsid w:val="003735B1"/>
    <w:rPr>
      <w:rFonts w:ascii="Arial" w:hAnsi="Arial"/>
    </w:rPr>
  </w:style>
  <w:style w:type="character" w:customStyle="1" w:styleId="WW8Num48z1">
    <w:name w:val="WW8Num48z1"/>
    <w:uiPriority w:val="99"/>
    <w:rsid w:val="003735B1"/>
    <w:rPr>
      <w:rFonts w:ascii="Arial" w:hAnsi="Arial"/>
    </w:rPr>
  </w:style>
  <w:style w:type="character" w:customStyle="1" w:styleId="WW8Num65z1">
    <w:name w:val="WW8Num65z1"/>
    <w:uiPriority w:val="99"/>
    <w:rsid w:val="003735B1"/>
    <w:rPr>
      <w:rFonts w:ascii="Courier New" w:hAnsi="Courier New"/>
      <w:sz w:val="20"/>
    </w:rPr>
  </w:style>
  <w:style w:type="character" w:customStyle="1" w:styleId="WW8Num65z2">
    <w:name w:val="WW8Num65z2"/>
    <w:uiPriority w:val="99"/>
    <w:rsid w:val="003735B1"/>
    <w:rPr>
      <w:rFonts w:ascii="Wingdings" w:hAnsi="Wingdings"/>
      <w:sz w:val="20"/>
    </w:rPr>
  </w:style>
  <w:style w:type="character" w:customStyle="1" w:styleId="WW8Num66z2">
    <w:name w:val="WW8Num66z2"/>
    <w:uiPriority w:val="99"/>
    <w:rsid w:val="003735B1"/>
    <w:rPr>
      <w:rFonts w:ascii="Wingdings" w:hAnsi="Wingdings"/>
      <w:sz w:val="20"/>
    </w:rPr>
  </w:style>
  <w:style w:type="character" w:customStyle="1" w:styleId="WW8Num67z2">
    <w:name w:val="WW8Num67z2"/>
    <w:uiPriority w:val="99"/>
    <w:rsid w:val="003735B1"/>
    <w:rPr>
      <w:rFonts w:ascii="Wingdings" w:hAnsi="Wingdings"/>
    </w:rPr>
  </w:style>
  <w:style w:type="character" w:customStyle="1" w:styleId="WW8Num69z2">
    <w:name w:val="WW8Num69z2"/>
    <w:uiPriority w:val="99"/>
    <w:rsid w:val="003735B1"/>
    <w:rPr>
      <w:rFonts w:ascii="Wingdings" w:hAnsi="Wingdings"/>
    </w:rPr>
  </w:style>
  <w:style w:type="character" w:customStyle="1" w:styleId="WW8Num70z2">
    <w:name w:val="WW8Num70z2"/>
    <w:uiPriority w:val="99"/>
    <w:rsid w:val="003735B1"/>
    <w:rPr>
      <w:rFonts w:ascii="Wingdings" w:hAnsi="Wingdings"/>
    </w:rPr>
  </w:style>
  <w:style w:type="character" w:customStyle="1" w:styleId="WW8Num71z3">
    <w:name w:val="WW8Num71z3"/>
    <w:uiPriority w:val="99"/>
    <w:rsid w:val="003735B1"/>
    <w:rPr>
      <w:rFonts w:ascii="Symbol" w:hAnsi="Symbol"/>
    </w:rPr>
  </w:style>
  <w:style w:type="character" w:customStyle="1" w:styleId="WW8Num75z1">
    <w:name w:val="WW8Num75z1"/>
    <w:uiPriority w:val="99"/>
    <w:rsid w:val="003735B1"/>
    <w:rPr>
      <w:rFonts w:ascii="Courier New" w:hAnsi="Courier New"/>
    </w:rPr>
  </w:style>
  <w:style w:type="character" w:customStyle="1" w:styleId="WW8Num75z2">
    <w:name w:val="WW8Num75z2"/>
    <w:uiPriority w:val="99"/>
    <w:rsid w:val="003735B1"/>
    <w:rPr>
      <w:rFonts w:ascii="Wingdings" w:hAnsi="Wingdings"/>
    </w:rPr>
  </w:style>
  <w:style w:type="character" w:customStyle="1" w:styleId="WW8Num76z1">
    <w:name w:val="WW8Num76z1"/>
    <w:uiPriority w:val="99"/>
    <w:rsid w:val="003735B1"/>
    <w:rPr>
      <w:rFonts w:ascii="Courier New" w:hAnsi="Courier New"/>
    </w:rPr>
  </w:style>
  <w:style w:type="character" w:customStyle="1" w:styleId="WW8Num76z3">
    <w:name w:val="WW8Num76z3"/>
    <w:uiPriority w:val="99"/>
    <w:rsid w:val="003735B1"/>
    <w:rPr>
      <w:rFonts w:ascii="Symbol" w:hAnsi="Symbol"/>
    </w:rPr>
  </w:style>
  <w:style w:type="character" w:customStyle="1" w:styleId="WW8Num77z2">
    <w:name w:val="WW8Num77z2"/>
    <w:uiPriority w:val="99"/>
    <w:rsid w:val="003735B1"/>
    <w:rPr>
      <w:rFonts w:ascii="Wingdings" w:hAnsi="Wingdings"/>
    </w:rPr>
  </w:style>
  <w:style w:type="character" w:customStyle="1" w:styleId="WW8Num78z3">
    <w:name w:val="WW8Num78z3"/>
    <w:uiPriority w:val="99"/>
    <w:rsid w:val="003735B1"/>
    <w:rPr>
      <w:rFonts w:ascii="Symbol" w:hAnsi="Symbol"/>
    </w:rPr>
  </w:style>
  <w:style w:type="character" w:customStyle="1" w:styleId="WW8Num78z4">
    <w:name w:val="WW8Num78z4"/>
    <w:uiPriority w:val="99"/>
    <w:rsid w:val="003735B1"/>
    <w:rPr>
      <w:rFonts w:ascii="Courier New" w:hAnsi="Courier New"/>
    </w:rPr>
  </w:style>
  <w:style w:type="character" w:customStyle="1" w:styleId="WW8Num80z2">
    <w:name w:val="WW8Num80z2"/>
    <w:uiPriority w:val="99"/>
    <w:rsid w:val="003735B1"/>
    <w:rPr>
      <w:rFonts w:ascii="Wingdings" w:hAnsi="Wingdings"/>
    </w:rPr>
  </w:style>
  <w:style w:type="character" w:customStyle="1" w:styleId="39">
    <w:name w:val="Основной шрифт абзаца3"/>
    <w:uiPriority w:val="99"/>
    <w:rsid w:val="003735B1"/>
  </w:style>
  <w:style w:type="character" w:customStyle="1" w:styleId="27">
    <w:name w:val="Основной шрифт абзаца2"/>
    <w:uiPriority w:val="99"/>
    <w:rsid w:val="003735B1"/>
  </w:style>
  <w:style w:type="character" w:customStyle="1" w:styleId="WW8Num49z1">
    <w:name w:val="WW8Num49z1"/>
    <w:uiPriority w:val="99"/>
    <w:rsid w:val="003735B1"/>
    <w:rPr>
      <w:rFonts w:ascii="Arial" w:hAnsi="Arial"/>
    </w:rPr>
  </w:style>
  <w:style w:type="character" w:customStyle="1" w:styleId="WW8Num49z2">
    <w:name w:val="WW8Num49z2"/>
    <w:uiPriority w:val="99"/>
    <w:rsid w:val="003735B1"/>
    <w:rPr>
      <w:rFonts w:ascii="Wingdings" w:hAnsi="Wingdings"/>
    </w:rPr>
  </w:style>
  <w:style w:type="character" w:customStyle="1" w:styleId="WW8Num50z1">
    <w:name w:val="WW8Num50z1"/>
    <w:uiPriority w:val="99"/>
    <w:rsid w:val="003735B1"/>
    <w:rPr>
      <w:rFonts w:ascii="Arial" w:hAnsi="Arial"/>
    </w:rPr>
  </w:style>
  <w:style w:type="character" w:customStyle="1" w:styleId="WW8Num50z2">
    <w:name w:val="WW8Num50z2"/>
    <w:uiPriority w:val="99"/>
    <w:rsid w:val="003735B1"/>
    <w:rPr>
      <w:rFonts w:ascii="Wingdings" w:hAnsi="Wingdings"/>
    </w:rPr>
  </w:style>
  <w:style w:type="character" w:customStyle="1" w:styleId="WW8Num51z1">
    <w:name w:val="WW8Num51z1"/>
    <w:uiPriority w:val="99"/>
    <w:rsid w:val="003735B1"/>
    <w:rPr>
      <w:rFonts w:ascii="Courier New" w:hAnsi="Courier New"/>
    </w:rPr>
  </w:style>
  <w:style w:type="character" w:customStyle="1" w:styleId="WW8Num51z2">
    <w:name w:val="WW8Num51z2"/>
    <w:uiPriority w:val="99"/>
    <w:rsid w:val="003735B1"/>
    <w:rPr>
      <w:rFonts w:ascii="Wingdings" w:hAnsi="Wingdings"/>
    </w:rPr>
  </w:style>
  <w:style w:type="character" w:customStyle="1" w:styleId="WW8Num52z1">
    <w:name w:val="WW8Num52z1"/>
    <w:uiPriority w:val="99"/>
    <w:rsid w:val="003735B1"/>
    <w:rPr>
      <w:rFonts w:ascii="Arial" w:hAnsi="Arial"/>
    </w:rPr>
  </w:style>
  <w:style w:type="character" w:customStyle="1" w:styleId="WW8Num52z2">
    <w:name w:val="WW8Num52z2"/>
    <w:uiPriority w:val="99"/>
    <w:rsid w:val="003735B1"/>
    <w:rPr>
      <w:rFonts w:ascii="Wingdings" w:hAnsi="Wingdings"/>
    </w:rPr>
  </w:style>
  <w:style w:type="character" w:customStyle="1" w:styleId="WW8Num53z2">
    <w:name w:val="WW8Num53z2"/>
    <w:uiPriority w:val="99"/>
    <w:rsid w:val="003735B1"/>
    <w:rPr>
      <w:rFonts w:ascii="Wingdings" w:hAnsi="Wingdings"/>
    </w:rPr>
  </w:style>
  <w:style w:type="character" w:customStyle="1" w:styleId="WW8Num54z1">
    <w:name w:val="WW8Num54z1"/>
    <w:uiPriority w:val="99"/>
    <w:rsid w:val="003735B1"/>
    <w:rPr>
      <w:rFonts w:ascii="Courier New" w:hAnsi="Courier New"/>
    </w:rPr>
  </w:style>
  <w:style w:type="character" w:customStyle="1" w:styleId="WW8Num54z2">
    <w:name w:val="WW8Num54z2"/>
    <w:uiPriority w:val="99"/>
    <w:rsid w:val="003735B1"/>
    <w:rPr>
      <w:rFonts w:ascii="Wingdings" w:hAnsi="Wingdings"/>
    </w:rPr>
  </w:style>
  <w:style w:type="character" w:customStyle="1" w:styleId="WW8Num55z2">
    <w:name w:val="WW8Num55z2"/>
    <w:uiPriority w:val="99"/>
    <w:rsid w:val="003735B1"/>
    <w:rPr>
      <w:rFonts w:ascii="Wingdings" w:hAnsi="Wingdings"/>
    </w:rPr>
  </w:style>
  <w:style w:type="character" w:customStyle="1" w:styleId="WW8Num56z1">
    <w:name w:val="WW8Num56z1"/>
    <w:uiPriority w:val="99"/>
    <w:rsid w:val="003735B1"/>
    <w:rPr>
      <w:rFonts w:ascii="Courier New" w:hAnsi="Courier New"/>
    </w:rPr>
  </w:style>
  <w:style w:type="character" w:customStyle="1" w:styleId="WW8Num56z2">
    <w:name w:val="WW8Num56z2"/>
    <w:uiPriority w:val="99"/>
    <w:rsid w:val="003735B1"/>
    <w:rPr>
      <w:rFonts w:ascii="Wingdings" w:hAnsi="Wingdings"/>
    </w:rPr>
  </w:style>
  <w:style w:type="character" w:customStyle="1" w:styleId="WW-">
    <w:name w:val="WW-Основной шрифт абзаца"/>
    <w:uiPriority w:val="99"/>
    <w:rsid w:val="003735B1"/>
  </w:style>
  <w:style w:type="character" w:customStyle="1" w:styleId="WW8Num18z3">
    <w:name w:val="WW8Num18z3"/>
    <w:uiPriority w:val="99"/>
    <w:rsid w:val="003735B1"/>
    <w:rPr>
      <w:rFonts w:ascii="Symbol" w:hAnsi="Symbol"/>
    </w:rPr>
  </w:style>
  <w:style w:type="character" w:customStyle="1" w:styleId="WW8Num19z2">
    <w:name w:val="WW8Num19z2"/>
    <w:uiPriority w:val="99"/>
    <w:rsid w:val="003735B1"/>
    <w:rPr>
      <w:rFonts w:ascii="Wingdings" w:hAnsi="Wingdings"/>
    </w:rPr>
  </w:style>
  <w:style w:type="character" w:customStyle="1" w:styleId="WW8Num25z2">
    <w:name w:val="WW8Num25z2"/>
    <w:uiPriority w:val="99"/>
    <w:rsid w:val="003735B1"/>
    <w:rPr>
      <w:rFonts w:ascii="Wingdings" w:hAnsi="Wingdings"/>
    </w:rPr>
  </w:style>
  <w:style w:type="character" w:customStyle="1" w:styleId="WW8Num25z3">
    <w:name w:val="WW8Num25z3"/>
    <w:uiPriority w:val="99"/>
    <w:rsid w:val="003735B1"/>
    <w:rPr>
      <w:rFonts w:ascii="Symbol" w:hAnsi="Symbol"/>
    </w:rPr>
  </w:style>
  <w:style w:type="character" w:customStyle="1" w:styleId="WW8Num26z2">
    <w:name w:val="WW8Num26z2"/>
    <w:uiPriority w:val="99"/>
    <w:rsid w:val="003735B1"/>
    <w:rPr>
      <w:rFonts w:ascii="Wingdings" w:hAnsi="Wingdings"/>
    </w:rPr>
  </w:style>
  <w:style w:type="character" w:customStyle="1" w:styleId="WW8Num26z3">
    <w:name w:val="WW8Num26z3"/>
    <w:uiPriority w:val="99"/>
    <w:rsid w:val="003735B1"/>
    <w:rPr>
      <w:rFonts w:ascii="Symbol" w:hAnsi="Symbol"/>
    </w:rPr>
  </w:style>
  <w:style w:type="character" w:customStyle="1" w:styleId="WW8Num31z3">
    <w:name w:val="WW8Num31z3"/>
    <w:uiPriority w:val="99"/>
    <w:rsid w:val="003735B1"/>
    <w:rPr>
      <w:rFonts w:ascii="Symbol" w:hAnsi="Symbol"/>
    </w:rPr>
  </w:style>
  <w:style w:type="character" w:customStyle="1" w:styleId="WW8Num43z1">
    <w:name w:val="WW8Num43z1"/>
    <w:uiPriority w:val="99"/>
    <w:rsid w:val="003735B1"/>
    <w:rPr>
      <w:rFonts w:ascii="Courier New" w:hAnsi="Courier New"/>
    </w:rPr>
  </w:style>
  <w:style w:type="character" w:customStyle="1" w:styleId="WW8Num6z3">
    <w:name w:val="WW8Num6z3"/>
    <w:uiPriority w:val="99"/>
    <w:rsid w:val="003735B1"/>
    <w:rPr>
      <w:rFonts w:ascii="Wingdings 2" w:hAnsi="Wingdings 2"/>
    </w:rPr>
  </w:style>
  <w:style w:type="character" w:customStyle="1" w:styleId="WW8Num7z3">
    <w:name w:val="WW8Num7z3"/>
    <w:uiPriority w:val="99"/>
    <w:rsid w:val="003735B1"/>
    <w:rPr>
      <w:rFonts w:ascii="Wingdings 2" w:hAnsi="Wingdings 2"/>
    </w:rPr>
  </w:style>
  <w:style w:type="character" w:customStyle="1" w:styleId="WW8Num8z3">
    <w:name w:val="WW8Num8z3"/>
    <w:uiPriority w:val="99"/>
    <w:rsid w:val="003735B1"/>
    <w:rPr>
      <w:rFonts w:ascii="Wingdings 2" w:hAnsi="Wingdings 2"/>
    </w:rPr>
  </w:style>
  <w:style w:type="character" w:customStyle="1" w:styleId="WW8Num10z3">
    <w:name w:val="WW8Num10z3"/>
    <w:uiPriority w:val="99"/>
    <w:rsid w:val="003735B1"/>
    <w:rPr>
      <w:rFonts w:ascii="Symbol" w:hAnsi="Symbol"/>
    </w:rPr>
  </w:style>
  <w:style w:type="character" w:customStyle="1" w:styleId="WW8Num24z3">
    <w:name w:val="WW8Num24z3"/>
    <w:uiPriority w:val="99"/>
    <w:rsid w:val="003735B1"/>
    <w:rPr>
      <w:rFonts w:ascii="Symbol" w:hAnsi="Symbol"/>
    </w:rPr>
  </w:style>
  <w:style w:type="character" w:customStyle="1" w:styleId="WW8Num27z2">
    <w:name w:val="WW8Num27z2"/>
    <w:uiPriority w:val="99"/>
    <w:rsid w:val="003735B1"/>
    <w:rPr>
      <w:rFonts w:ascii="Wingdings" w:hAnsi="Wingdings"/>
    </w:rPr>
  </w:style>
  <w:style w:type="character" w:customStyle="1" w:styleId="WW8Num28z2">
    <w:name w:val="WW8Num28z2"/>
    <w:uiPriority w:val="99"/>
    <w:rsid w:val="003735B1"/>
    <w:rPr>
      <w:rFonts w:ascii="Wingdings" w:hAnsi="Wingdings"/>
    </w:rPr>
  </w:style>
  <w:style w:type="character" w:customStyle="1" w:styleId="WW8Num29z2">
    <w:name w:val="WW8Num29z2"/>
    <w:uiPriority w:val="99"/>
    <w:rsid w:val="003735B1"/>
    <w:rPr>
      <w:rFonts w:ascii="Wingdings" w:hAnsi="Wingdings"/>
    </w:rPr>
  </w:style>
  <w:style w:type="character" w:customStyle="1" w:styleId="WW8Num30z2">
    <w:name w:val="WW8Num30z2"/>
    <w:uiPriority w:val="99"/>
    <w:rsid w:val="003735B1"/>
    <w:rPr>
      <w:rFonts w:ascii="Wingdings" w:hAnsi="Wingdings"/>
    </w:rPr>
  </w:style>
  <w:style w:type="character" w:customStyle="1" w:styleId="WW8Num31z2">
    <w:name w:val="WW8Num31z2"/>
    <w:uiPriority w:val="99"/>
    <w:rsid w:val="003735B1"/>
    <w:rPr>
      <w:rFonts w:ascii="Wingdings" w:hAnsi="Wingdings"/>
    </w:rPr>
  </w:style>
  <w:style w:type="character" w:customStyle="1" w:styleId="WW8Num32z2">
    <w:name w:val="WW8Num32z2"/>
    <w:uiPriority w:val="99"/>
    <w:rsid w:val="003735B1"/>
    <w:rPr>
      <w:rFonts w:ascii="Wingdings" w:hAnsi="Wingdings"/>
    </w:rPr>
  </w:style>
  <w:style w:type="character" w:customStyle="1" w:styleId="WW8Num32z3">
    <w:name w:val="WW8Num32z3"/>
    <w:uiPriority w:val="99"/>
    <w:rsid w:val="003735B1"/>
    <w:rPr>
      <w:rFonts w:ascii="Symbol" w:hAnsi="Symbol"/>
    </w:rPr>
  </w:style>
  <w:style w:type="character" w:customStyle="1" w:styleId="WW8Num35z2">
    <w:name w:val="WW8Num35z2"/>
    <w:uiPriority w:val="99"/>
    <w:rsid w:val="003735B1"/>
    <w:rPr>
      <w:rFonts w:ascii="Wingdings" w:hAnsi="Wingdings"/>
      <w:sz w:val="20"/>
    </w:rPr>
  </w:style>
  <w:style w:type="character" w:customStyle="1" w:styleId="WW8Num35z3">
    <w:name w:val="WW8Num35z3"/>
    <w:uiPriority w:val="99"/>
    <w:rsid w:val="003735B1"/>
    <w:rPr>
      <w:rFonts w:ascii="Symbol" w:hAnsi="Symbol"/>
    </w:rPr>
  </w:style>
  <w:style w:type="character" w:customStyle="1" w:styleId="WW8Num36z2">
    <w:name w:val="WW8Num36z2"/>
    <w:uiPriority w:val="99"/>
    <w:rsid w:val="003735B1"/>
    <w:rPr>
      <w:rFonts w:ascii="Wingdings" w:hAnsi="Wingdings"/>
    </w:rPr>
  </w:style>
  <w:style w:type="character" w:customStyle="1" w:styleId="WW8Num36z3">
    <w:name w:val="WW8Num36z3"/>
    <w:uiPriority w:val="99"/>
    <w:rsid w:val="003735B1"/>
    <w:rPr>
      <w:rFonts w:ascii="Wingdings 2" w:hAnsi="Wingdings 2"/>
    </w:rPr>
  </w:style>
  <w:style w:type="character" w:customStyle="1" w:styleId="WW8Num37z2">
    <w:name w:val="WW8Num37z2"/>
    <w:uiPriority w:val="99"/>
    <w:rsid w:val="003735B1"/>
    <w:rPr>
      <w:rFonts w:ascii="Wingdings" w:hAnsi="Wingdings"/>
    </w:rPr>
  </w:style>
  <w:style w:type="character" w:customStyle="1" w:styleId="WW8Num37z3">
    <w:name w:val="WW8Num37z3"/>
    <w:uiPriority w:val="99"/>
    <w:rsid w:val="003735B1"/>
    <w:rPr>
      <w:rFonts w:ascii="Symbol" w:hAnsi="Symbol"/>
    </w:rPr>
  </w:style>
  <w:style w:type="character" w:customStyle="1" w:styleId="WW8Num38z3">
    <w:name w:val="WW8Num38z3"/>
    <w:uiPriority w:val="99"/>
    <w:rsid w:val="003735B1"/>
    <w:rPr>
      <w:rFonts w:ascii="Symbol" w:hAnsi="Symbol"/>
    </w:rPr>
  </w:style>
  <w:style w:type="character" w:customStyle="1" w:styleId="WW8Num38z4">
    <w:name w:val="WW8Num38z4"/>
    <w:uiPriority w:val="99"/>
    <w:rsid w:val="003735B1"/>
    <w:rPr>
      <w:rFonts w:ascii="Courier New" w:hAnsi="Courier New"/>
    </w:rPr>
  </w:style>
  <w:style w:type="character" w:customStyle="1" w:styleId="WW8Num44z3">
    <w:name w:val="WW8Num44z3"/>
    <w:uiPriority w:val="99"/>
    <w:rsid w:val="003735B1"/>
    <w:rPr>
      <w:rFonts w:ascii="Symbol" w:hAnsi="Symbol"/>
    </w:rPr>
  </w:style>
  <w:style w:type="character" w:customStyle="1" w:styleId="WW8Num33z2">
    <w:name w:val="WW8Num33z2"/>
    <w:uiPriority w:val="99"/>
    <w:rsid w:val="003735B1"/>
    <w:rPr>
      <w:rFonts w:ascii="Wingdings" w:hAnsi="Wingdings"/>
    </w:rPr>
  </w:style>
  <w:style w:type="character" w:customStyle="1" w:styleId="WW8Num33z3">
    <w:name w:val="WW8Num33z3"/>
    <w:uiPriority w:val="99"/>
    <w:rsid w:val="003735B1"/>
    <w:rPr>
      <w:rFonts w:ascii="Symbol" w:hAnsi="Symbol"/>
    </w:rPr>
  </w:style>
  <w:style w:type="character" w:customStyle="1" w:styleId="WW8Num34z2">
    <w:name w:val="WW8Num34z2"/>
    <w:uiPriority w:val="99"/>
    <w:rsid w:val="003735B1"/>
    <w:rPr>
      <w:rFonts w:ascii="Wingdings" w:hAnsi="Wingdings"/>
    </w:rPr>
  </w:style>
  <w:style w:type="character" w:customStyle="1" w:styleId="WW8Num34z3">
    <w:name w:val="WW8Num34z3"/>
    <w:uiPriority w:val="99"/>
    <w:rsid w:val="003735B1"/>
    <w:rPr>
      <w:rFonts w:ascii="Symbol" w:hAnsi="Symbol"/>
    </w:rPr>
  </w:style>
  <w:style w:type="character" w:customStyle="1" w:styleId="WW8Num38z2">
    <w:name w:val="WW8Num38z2"/>
    <w:uiPriority w:val="99"/>
    <w:rsid w:val="003735B1"/>
    <w:rPr>
      <w:rFonts w:ascii="Wingdings" w:hAnsi="Wingdings"/>
    </w:rPr>
  </w:style>
  <w:style w:type="character" w:customStyle="1" w:styleId="WW8Num39z2">
    <w:name w:val="WW8Num39z2"/>
    <w:uiPriority w:val="99"/>
    <w:rsid w:val="003735B1"/>
    <w:rPr>
      <w:rFonts w:ascii="Wingdings" w:hAnsi="Wingdings"/>
    </w:rPr>
  </w:style>
  <w:style w:type="character" w:customStyle="1" w:styleId="WW8Num39z3">
    <w:name w:val="WW8Num39z3"/>
    <w:uiPriority w:val="99"/>
    <w:rsid w:val="003735B1"/>
    <w:rPr>
      <w:rFonts w:ascii="Symbol" w:hAnsi="Symbol"/>
    </w:rPr>
  </w:style>
  <w:style w:type="character" w:customStyle="1" w:styleId="WW8Num40z3">
    <w:name w:val="WW8Num40z3"/>
    <w:uiPriority w:val="99"/>
    <w:rsid w:val="003735B1"/>
    <w:rPr>
      <w:rFonts w:ascii="Symbol" w:hAnsi="Symbol"/>
    </w:rPr>
  </w:style>
  <w:style w:type="character" w:customStyle="1" w:styleId="WW8Num40z4">
    <w:name w:val="WW8Num40z4"/>
    <w:uiPriority w:val="99"/>
    <w:rsid w:val="003735B1"/>
    <w:rPr>
      <w:rFonts w:ascii="Courier New" w:hAnsi="Courier New"/>
    </w:rPr>
  </w:style>
  <w:style w:type="character" w:customStyle="1" w:styleId="WW8Num46z3">
    <w:name w:val="WW8Num46z3"/>
    <w:uiPriority w:val="99"/>
    <w:rsid w:val="003735B1"/>
    <w:rPr>
      <w:rFonts w:ascii="Symbol" w:hAnsi="Symbol"/>
    </w:rPr>
  </w:style>
  <w:style w:type="character" w:customStyle="1" w:styleId="WW8Num9z3">
    <w:name w:val="WW8Num9z3"/>
    <w:uiPriority w:val="99"/>
    <w:rsid w:val="003735B1"/>
    <w:rPr>
      <w:rFonts w:ascii="Symbol" w:hAnsi="Symbol"/>
    </w:rPr>
  </w:style>
  <w:style w:type="character" w:customStyle="1" w:styleId="WW8Num11z3">
    <w:name w:val="WW8Num11z3"/>
    <w:uiPriority w:val="99"/>
    <w:rsid w:val="003735B1"/>
    <w:rPr>
      <w:rFonts w:ascii="Symbol" w:hAnsi="Symbol"/>
    </w:rPr>
  </w:style>
  <w:style w:type="character" w:customStyle="1" w:styleId="WW8Num40z2">
    <w:name w:val="WW8Num40z2"/>
    <w:uiPriority w:val="99"/>
    <w:rsid w:val="003735B1"/>
    <w:rPr>
      <w:rFonts w:ascii="Wingdings" w:hAnsi="Wingdings"/>
    </w:rPr>
  </w:style>
  <w:style w:type="character" w:customStyle="1" w:styleId="WW8Num41z2">
    <w:name w:val="WW8Num41z2"/>
    <w:uiPriority w:val="99"/>
    <w:rsid w:val="003735B1"/>
    <w:rPr>
      <w:rFonts w:ascii="Wingdings" w:hAnsi="Wingdings"/>
    </w:rPr>
  </w:style>
  <w:style w:type="character" w:customStyle="1" w:styleId="WW8Num41z3">
    <w:name w:val="WW8Num41z3"/>
    <w:uiPriority w:val="99"/>
    <w:rsid w:val="003735B1"/>
    <w:rPr>
      <w:rFonts w:ascii="Symbol" w:hAnsi="Symbol"/>
    </w:rPr>
  </w:style>
  <w:style w:type="character" w:customStyle="1" w:styleId="WW8Num42z2">
    <w:name w:val="WW8Num42z2"/>
    <w:uiPriority w:val="99"/>
    <w:rsid w:val="003735B1"/>
    <w:rPr>
      <w:rFonts w:ascii="Wingdings" w:hAnsi="Wingdings"/>
    </w:rPr>
  </w:style>
  <w:style w:type="character" w:customStyle="1" w:styleId="WW8Num44z2">
    <w:name w:val="WW8Num44z2"/>
    <w:uiPriority w:val="99"/>
    <w:rsid w:val="003735B1"/>
    <w:rPr>
      <w:rFonts w:ascii="Wingdings" w:hAnsi="Wingdings"/>
    </w:rPr>
  </w:style>
  <w:style w:type="character" w:customStyle="1" w:styleId="WW8Num45z2">
    <w:name w:val="WW8Num45z2"/>
    <w:uiPriority w:val="99"/>
    <w:rsid w:val="003735B1"/>
    <w:rPr>
      <w:rFonts w:ascii="Wingdings" w:hAnsi="Wingdings"/>
    </w:rPr>
  </w:style>
  <w:style w:type="character" w:customStyle="1" w:styleId="WW8Num46z2">
    <w:name w:val="WW8Num46z2"/>
    <w:uiPriority w:val="99"/>
    <w:rsid w:val="003735B1"/>
    <w:rPr>
      <w:rFonts w:ascii="Wingdings" w:hAnsi="Wingdings"/>
    </w:rPr>
  </w:style>
  <w:style w:type="character" w:customStyle="1" w:styleId="WW8Num47z2">
    <w:name w:val="WW8Num47z2"/>
    <w:uiPriority w:val="99"/>
    <w:rsid w:val="003735B1"/>
    <w:rPr>
      <w:rFonts w:ascii="Wingdings" w:hAnsi="Wingdings"/>
    </w:rPr>
  </w:style>
  <w:style w:type="character" w:customStyle="1" w:styleId="WW8Num48z2">
    <w:name w:val="WW8Num48z2"/>
    <w:uiPriority w:val="99"/>
    <w:rsid w:val="003735B1"/>
    <w:rPr>
      <w:rFonts w:ascii="Wingdings" w:hAnsi="Wingdings"/>
    </w:rPr>
  </w:style>
  <w:style w:type="character" w:customStyle="1" w:styleId="WW8Num48z3">
    <w:name w:val="WW8Num48z3"/>
    <w:uiPriority w:val="99"/>
    <w:rsid w:val="003735B1"/>
    <w:rPr>
      <w:rFonts w:ascii="Symbol" w:hAnsi="Symbol"/>
    </w:rPr>
  </w:style>
  <w:style w:type="character" w:customStyle="1" w:styleId="WW8Num49z3">
    <w:name w:val="WW8Num49z3"/>
    <w:uiPriority w:val="99"/>
    <w:rsid w:val="003735B1"/>
    <w:rPr>
      <w:rFonts w:ascii="Symbol" w:hAnsi="Symbol"/>
    </w:rPr>
  </w:style>
  <w:style w:type="character" w:customStyle="1" w:styleId="WW8Num52z3">
    <w:name w:val="WW8Num52z3"/>
    <w:uiPriority w:val="99"/>
    <w:rsid w:val="003735B1"/>
    <w:rPr>
      <w:rFonts w:ascii="Symbol" w:hAnsi="Symbol"/>
    </w:rPr>
  </w:style>
  <w:style w:type="character" w:customStyle="1" w:styleId="WW8Num54z3">
    <w:name w:val="WW8Num54z3"/>
    <w:uiPriority w:val="99"/>
    <w:rsid w:val="003735B1"/>
    <w:rPr>
      <w:rFonts w:ascii="Symbol" w:hAnsi="Symbol"/>
    </w:rPr>
  </w:style>
  <w:style w:type="character" w:customStyle="1" w:styleId="WW8Num12z3">
    <w:name w:val="WW8Num12z3"/>
    <w:uiPriority w:val="99"/>
    <w:rsid w:val="003735B1"/>
    <w:rPr>
      <w:rFonts w:ascii="Symbol" w:hAnsi="Symbol"/>
    </w:rPr>
  </w:style>
  <w:style w:type="character" w:customStyle="1" w:styleId="WW8Num14z3">
    <w:name w:val="WW8Num14z3"/>
    <w:uiPriority w:val="99"/>
    <w:rsid w:val="003735B1"/>
    <w:rPr>
      <w:rFonts w:ascii="Wingdings 2" w:hAnsi="Wingdings 2"/>
    </w:rPr>
  </w:style>
  <w:style w:type="character" w:customStyle="1" w:styleId="WW8Num43z2">
    <w:name w:val="WW8Num43z2"/>
    <w:uiPriority w:val="99"/>
    <w:rsid w:val="003735B1"/>
    <w:rPr>
      <w:rFonts w:ascii="Wingdings" w:hAnsi="Wingdings"/>
    </w:rPr>
  </w:style>
  <w:style w:type="character" w:customStyle="1" w:styleId="WW8Num51z3">
    <w:name w:val="WW8Num51z3"/>
    <w:uiPriority w:val="99"/>
    <w:rsid w:val="003735B1"/>
    <w:rPr>
      <w:rFonts w:ascii="Symbol" w:hAnsi="Symbol"/>
    </w:rPr>
  </w:style>
  <w:style w:type="character" w:customStyle="1" w:styleId="WW8Num56z3">
    <w:name w:val="WW8Num56z3"/>
    <w:uiPriority w:val="99"/>
    <w:rsid w:val="003735B1"/>
    <w:rPr>
      <w:rFonts w:ascii="Symbol" w:hAnsi="Symbol"/>
    </w:rPr>
  </w:style>
  <w:style w:type="character" w:customStyle="1" w:styleId="WW-1">
    <w:name w:val="WW-Основной шрифт абзаца1"/>
    <w:uiPriority w:val="99"/>
    <w:rsid w:val="003735B1"/>
  </w:style>
  <w:style w:type="character" w:customStyle="1" w:styleId="WW8Num4z4">
    <w:name w:val="WW8Num4z4"/>
    <w:uiPriority w:val="99"/>
    <w:rsid w:val="003735B1"/>
    <w:rPr>
      <w:rFonts w:ascii="Courier New" w:hAnsi="Courier New"/>
    </w:rPr>
  </w:style>
  <w:style w:type="character" w:customStyle="1" w:styleId="WW8Num22z3">
    <w:name w:val="WW8Num22z3"/>
    <w:uiPriority w:val="99"/>
    <w:rsid w:val="003735B1"/>
    <w:rPr>
      <w:rFonts w:ascii="Symbol" w:hAnsi="Symbol"/>
    </w:rPr>
  </w:style>
  <w:style w:type="character" w:customStyle="1" w:styleId="WW8Num27z3">
    <w:name w:val="WW8Num27z3"/>
    <w:uiPriority w:val="99"/>
    <w:rsid w:val="003735B1"/>
    <w:rPr>
      <w:rFonts w:ascii="Symbol" w:hAnsi="Symbol"/>
    </w:rPr>
  </w:style>
  <w:style w:type="character" w:customStyle="1" w:styleId="WW8Num28z3">
    <w:name w:val="WW8Num28z3"/>
    <w:uiPriority w:val="99"/>
    <w:rsid w:val="003735B1"/>
    <w:rPr>
      <w:rFonts w:ascii="Symbol" w:hAnsi="Symbol"/>
    </w:rPr>
  </w:style>
  <w:style w:type="character" w:customStyle="1" w:styleId="WW8Num29z3">
    <w:name w:val="WW8Num29z3"/>
    <w:uiPriority w:val="99"/>
    <w:rsid w:val="003735B1"/>
    <w:rPr>
      <w:rFonts w:ascii="Symbol" w:hAnsi="Symbol"/>
    </w:rPr>
  </w:style>
  <w:style w:type="character" w:customStyle="1" w:styleId="WW8Num42z3">
    <w:name w:val="WW8Num42z3"/>
    <w:uiPriority w:val="99"/>
    <w:rsid w:val="003735B1"/>
    <w:rPr>
      <w:rFonts w:ascii="Symbol" w:hAnsi="Symbol"/>
    </w:rPr>
  </w:style>
  <w:style w:type="character" w:customStyle="1" w:styleId="WW8Num30z3">
    <w:name w:val="WW8Num30z3"/>
    <w:uiPriority w:val="99"/>
    <w:rsid w:val="003735B1"/>
    <w:rPr>
      <w:rFonts w:ascii="Symbol" w:hAnsi="Symbol"/>
    </w:rPr>
  </w:style>
  <w:style w:type="character" w:customStyle="1" w:styleId="WW8Num10z4">
    <w:name w:val="WW8Num10z4"/>
    <w:uiPriority w:val="99"/>
    <w:rsid w:val="003735B1"/>
    <w:rPr>
      <w:rFonts w:ascii="Courier New" w:hAnsi="Courier New"/>
    </w:rPr>
  </w:style>
  <w:style w:type="character" w:customStyle="1" w:styleId="WW8Num15z3">
    <w:name w:val="WW8Num15z3"/>
    <w:uiPriority w:val="99"/>
    <w:rsid w:val="003735B1"/>
    <w:rPr>
      <w:rFonts w:ascii="Symbol" w:hAnsi="Symbol"/>
    </w:rPr>
  </w:style>
  <w:style w:type="character" w:customStyle="1" w:styleId="WW8Num18z4">
    <w:name w:val="WW8Num18z4"/>
    <w:uiPriority w:val="99"/>
    <w:rsid w:val="003735B1"/>
    <w:rPr>
      <w:rFonts w:ascii="Courier New" w:hAnsi="Courier New"/>
    </w:rPr>
  </w:style>
  <w:style w:type="character" w:customStyle="1" w:styleId="WW8Num60z2">
    <w:name w:val="WW8Num60z2"/>
    <w:uiPriority w:val="99"/>
    <w:rsid w:val="003735B1"/>
    <w:rPr>
      <w:rFonts w:ascii="Wingdings" w:hAnsi="Wingdings"/>
    </w:rPr>
  </w:style>
  <w:style w:type="character" w:customStyle="1" w:styleId="WW8Num65z3">
    <w:name w:val="WW8Num65z3"/>
    <w:uiPriority w:val="99"/>
    <w:rsid w:val="003735B1"/>
    <w:rPr>
      <w:rFonts w:ascii="Symbol" w:hAnsi="Symbol"/>
    </w:rPr>
  </w:style>
  <w:style w:type="character" w:customStyle="1" w:styleId="WW8Num69z3">
    <w:name w:val="WW8Num69z3"/>
    <w:uiPriority w:val="99"/>
    <w:rsid w:val="003735B1"/>
    <w:rPr>
      <w:rFonts w:ascii="Symbol" w:hAnsi="Symbol"/>
    </w:rPr>
  </w:style>
  <w:style w:type="character" w:customStyle="1" w:styleId="WW8Num70z3">
    <w:name w:val="WW8Num70z3"/>
    <w:uiPriority w:val="99"/>
    <w:rsid w:val="003735B1"/>
    <w:rPr>
      <w:rFonts w:ascii="Symbol" w:hAnsi="Symbol"/>
    </w:rPr>
  </w:style>
  <w:style w:type="character" w:customStyle="1" w:styleId="WW8Num66z3">
    <w:name w:val="WW8Num66z3"/>
    <w:uiPriority w:val="99"/>
    <w:rsid w:val="003735B1"/>
    <w:rPr>
      <w:rFonts w:ascii="Symbol" w:hAnsi="Symbol"/>
    </w:rPr>
  </w:style>
  <w:style w:type="character" w:customStyle="1" w:styleId="WW8Num71z2">
    <w:name w:val="WW8Num71z2"/>
    <w:uiPriority w:val="99"/>
    <w:rsid w:val="003735B1"/>
    <w:rPr>
      <w:rFonts w:ascii="Wingdings" w:hAnsi="Wingdings"/>
    </w:rPr>
  </w:style>
  <w:style w:type="character" w:customStyle="1" w:styleId="WW8Num75z3">
    <w:name w:val="WW8Num75z3"/>
    <w:uiPriority w:val="99"/>
    <w:rsid w:val="003735B1"/>
    <w:rPr>
      <w:rFonts w:ascii="Symbol" w:hAnsi="Symbol"/>
    </w:rPr>
  </w:style>
  <w:style w:type="character" w:customStyle="1" w:styleId="WW8Num77z3">
    <w:name w:val="WW8Num77z3"/>
    <w:uiPriority w:val="99"/>
    <w:rsid w:val="003735B1"/>
    <w:rPr>
      <w:rFonts w:ascii="Symbol" w:hAnsi="Symbol"/>
    </w:rPr>
  </w:style>
  <w:style w:type="character" w:customStyle="1" w:styleId="WW-11">
    <w:name w:val="WW-Основной шрифт абзаца11"/>
    <w:uiPriority w:val="99"/>
    <w:rsid w:val="003735B1"/>
  </w:style>
  <w:style w:type="character" w:customStyle="1" w:styleId="WW8Num9z4">
    <w:name w:val="WW8Num9z4"/>
    <w:uiPriority w:val="99"/>
    <w:rsid w:val="003735B1"/>
    <w:rPr>
      <w:rFonts w:ascii="Courier New" w:hAnsi="Courier New"/>
    </w:rPr>
  </w:style>
  <w:style w:type="character" w:customStyle="1" w:styleId="WW8Num16z3">
    <w:name w:val="WW8Num16z3"/>
    <w:uiPriority w:val="99"/>
    <w:rsid w:val="003735B1"/>
    <w:rPr>
      <w:rFonts w:ascii="Wingdings 2" w:hAnsi="Wingdings 2"/>
    </w:rPr>
  </w:style>
  <w:style w:type="character" w:customStyle="1" w:styleId="WW8Num20z3">
    <w:name w:val="WW8Num20z3"/>
    <w:uiPriority w:val="99"/>
    <w:rsid w:val="003735B1"/>
    <w:rPr>
      <w:rFonts w:ascii="Symbol" w:hAnsi="Symbol"/>
    </w:rPr>
  </w:style>
  <w:style w:type="character" w:customStyle="1" w:styleId="WW8Num20z4">
    <w:name w:val="WW8Num20z4"/>
    <w:uiPriority w:val="99"/>
    <w:rsid w:val="003735B1"/>
    <w:rPr>
      <w:rFonts w:ascii="Courier New" w:hAnsi="Courier New"/>
    </w:rPr>
  </w:style>
  <w:style w:type="character" w:customStyle="1" w:styleId="WW8Num23z3">
    <w:name w:val="WW8Num23z3"/>
    <w:uiPriority w:val="99"/>
    <w:rsid w:val="003735B1"/>
    <w:rPr>
      <w:rFonts w:ascii="Symbol" w:hAnsi="Symbol"/>
    </w:rPr>
  </w:style>
  <w:style w:type="character" w:customStyle="1" w:styleId="WW8Num45z3">
    <w:name w:val="WW8Num45z3"/>
    <w:uiPriority w:val="99"/>
    <w:rsid w:val="003735B1"/>
    <w:rPr>
      <w:rFonts w:ascii="Symbol" w:hAnsi="Symbol"/>
    </w:rPr>
  </w:style>
  <w:style w:type="character" w:customStyle="1" w:styleId="WW-111">
    <w:name w:val="WW-Основной шрифт абзаца111"/>
    <w:uiPriority w:val="99"/>
    <w:rsid w:val="003735B1"/>
  </w:style>
  <w:style w:type="character" w:customStyle="1" w:styleId="13">
    <w:name w:val="Знак Знак1"/>
    <w:uiPriority w:val="99"/>
    <w:rsid w:val="003735B1"/>
    <w:rPr>
      <w:b/>
      <w:kern w:val="1"/>
      <w:sz w:val="48"/>
      <w:lang w:val="ru-RU" w:eastAsia="ar-SA" w:bidi="ar-SA"/>
    </w:rPr>
  </w:style>
  <w:style w:type="character" w:customStyle="1" w:styleId="14">
    <w:name w:val="Основной шрифт абзаца1"/>
    <w:uiPriority w:val="99"/>
    <w:rsid w:val="003735B1"/>
  </w:style>
  <w:style w:type="character" w:customStyle="1" w:styleId="aff1">
    <w:name w:val="Маркеры списка"/>
    <w:uiPriority w:val="99"/>
    <w:rsid w:val="003735B1"/>
    <w:rPr>
      <w:rFonts w:ascii="OpenSymbol" w:eastAsia="OpenSymbol" w:hAnsi="OpenSymbol"/>
    </w:rPr>
  </w:style>
  <w:style w:type="character" w:customStyle="1" w:styleId="apple-style-span">
    <w:name w:val="apple-style-span"/>
    <w:basedOn w:val="WW-111"/>
    <w:uiPriority w:val="99"/>
    <w:rsid w:val="003735B1"/>
    <w:rPr>
      <w:rFonts w:cs="Times New Roman"/>
    </w:rPr>
  </w:style>
  <w:style w:type="character" w:customStyle="1" w:styleId="FontStyle11">
    <w:name w:val="Font Style11"/>
    <w:uiPriority w:val="99"/>
    <w:rsid w:val="003735B1"/>
    <w:rPr>
      <w:rFonts w:ascii="Cambria" w:hAnsi="Cambria"/>
      <w:sz w:val="18"/>
    </w:rPr>
  </w:style>
  <w:style w:type="character" w:customStyle="1" w:styleId="FontStyle15">
    <w:name w:val="Font Style15"/>
    <w:uiPriority w:val="99"/>
    <w:rsid w:val="003735B1"/>
    <w:rPr>
      <w:rFonts w:ascii="Microsoft Sans Serif" w:hAnsi="Microsoft Sans Serif"/>
      <w:sz w:val="18"/>
    </w:rPr>
  </w:style>
  <w:style w:type="character" w:customStyle="1" w:styleId="FontStyle12">
    <w:name w:val="Font Style12"/>
    <w:uiPriority w:val="99"/>
    <w:rsid w:val="003735B1"/>
    <w:rPr>
      <w:rFonts w:ascii="Cambria" w:hAnsi="Cambria"/>
      <w:b/>
      <w:i/>
      <w:sz w:val="18"/>
    </w:rPr>
  </w:style>
  <w:style w:type="character" w:customStyle="1" w:styleId="FontStyle13">
    <w:name w:val="Font Style13"/>
    <w:uiPriority w:val="99"/>
    <w:rsid w:val="003735B1"/>
    <w:rPr>
      <w:rFonts w:ascii="Cambria" w:hAnsi="Cambria"/>
      <w:spacing w:val="20"/>
      <w:sz w:val="14"/>
    </w:rPr>
  </w:style>
  <w:style w:type="character" w:customStyle="1" w:styleId="ListLabel1">
    <w:name w:val="ListLabel 1"/>
    <w:uiPriority w:val="99"/>
    <w:rsid w:val="003735B1"/>
  </w:style>
  <w:style w:type="character" w:customStyle="1" w:styleId="ListLabel2">
    <w:name w:val="ListLabel 2"/>
    <w:uiPriority w:val="99"/>
    <w:rsid w:val="003735B1"/>
    <w:rPr>
      <w:b/>
    </w:rPr>
  </w:style>
  <w:style w:type="character" w:customStyle="1" w:styleId="ListLabel4">
    <w:name w:val="ListLabel 4"/>
    <w:uiPriority w:val="99"/>
    <w:rsid w:val="003735B1"/>
  </w:style>
  <w:style w:type="character" w:customStyle="1" w:styleId="ListLabel6">
    <w:name w:val="ListLabel 6"/>
    <w:uiPriority w:val="99"/>
    <w:rsid w:val="003735B1"/>
    <w:rPr>
      <w:rFonts w:eastAsia="Times New Roman"/>
    </w:rPr>
  </w:style>
  <w:style w:type="character" w:customStyle="1" w:styleId="ListLabel5">
    <w:name w:val="ListLabel 5"/>
    <w:uiPriority w:val="99"/>
    <w:rsid w:val="003735B1"/>
    <w:rPr>
      <w:sz w:val="20"/>
    </w:rPr>
  </w:style>
  <w:style w:type="character" w:customStyle="1" w:styleId="ListLabel8">
    <w:name w:val="ListLabel 8"/>
    <w:uiPriority w:val="99"/>
    <w:rsid w:val="003735B1"/>
    <w:rPr>
      <w:rFonts w:eastAsia="Times New Roman"/>
    </w:rPr>
  </w:style>
  <w:style w:type="character" w:customStyle="1" w:styleId="ListLabel7">
    <w:name w:val="ListLabel 7"/>
    <w:uiPriority w:val="99"/>
    <w:rsid w:val="003735B1"/>
    <w:rPr>
      <w:rFonts w:eastAsia="Times New Roman"/>
    </w:rPr>
  </w:style>
  <w:style w:type="character" w:customStyle="1" w:styleId="ListLabel3">
    <w:name w:val="ListLabel 3"/>
    <w:uiPriority w:val="99"/>
    <w:rsid w:val="003735B1"/>
    <w:rPr>
      <w:rFonts w:eastAsia="Times New Roman"/>
    </w:rPr>
  </w:style>
  <w:style w:type="character" w:customStyle="1" w:styleId="FontStyle223">
    <w:name w:val="Font Style223"/>
    <w:uiPriority w:val="99"/>
    <w:rsid w:val="003735B1"/>
    <w:rPr>
      <w:rFonts w:ascii="Microsoft Sans Serif" w:hAnsi="Microsoft Sans Serif"/>
      <w:b/>
      <w:sz w:val="32"/>
    </w:rPr>
  </w:style>
  <w:style w:type="character" w:customStyle="1" w:styleId="FontStyle210">
    <w:name w:val="Font Style210"/>
    <w:uiPriority w:val="99"/>
    <w:rsid w:val="003735B1"/>
    <w:rPr>
      <w:rFonts w:ascii="Microsoft Sans Serif" w:hAnsi="Microsoft Sans Serif"/>
      <w:b/>
      <w:spacing w:val="-10"/>
      <w:sz w:val="46"/>
    </w:rPr>
  </w:style>
  <w:style w:type="character" w:customStyle="1" w:styleId="FontStyle212">
    <w:name w:val="Font Style212"/>
    <w:uiPriority w:val="99"/>
    <w:rsid w:val="003735B1"/>
    <w:rPr>
      <w:rFonts w:ascii="Microsoft Sans Serif" w:hAnsi="Microsoft Sans Serif"/>
      <w:b/>
      <w:sz w:val="40"/>
    </w:rPr>
  </w:style>
  <w:style w:type="character" w:customStyle="1" w:styleId="FontStyle215">
    <w:name w:val="Font Style215"/>
    <w:uiPriority w:val="99"/>
    <w:rsid w:val="003735B1"/>
    <w:rPr>
      <w:rFonts w:ascii="Century Schoolbook" w:hAnsi="Century Schoolbook"/>
      <w:i/>
      <w:sz w:val="20"/>
    </w:rPr>
  </w:style>
  <w:style w:type="character" w:customStyle="1" w:styleId="FontStyle248">
    <w:name w:val="Font Style248"/>
    <w:uiPriority w:val="99"/>
    <w:rsid w:val="003735B1"/>
    <w:rPr>
      <w:rFonts w:ascii="Century Schoolbook" w:hAnsi="Century Schoolbook"/>
      <w:spacing w:val="-20"/>
      <w:sz w:val="20"/>
    </w:rPr>
  </w:style>
  <w:style w:type="character" w:customStyle="1" w:styleId="FontStyle254">
    <w:name w:val="Font Style254"/>
    <w:uiPriority w:val="99"/>
    <w:rsid w:val="003735B1"/>
    <w:rPr>
      <w:rFonts w:ascii="MS Reference Sans Serif" w:hAnsi="MS Reference Sans Serif"/>
      <w:b/>
      <w:sz w:val="20"/>
    </w:rPr>
  </w:style>
  <w:style w:type="character" w:customStyle="1" w:styleId="FontStyle270">
    <w:name w:val="Font Style270"/>
    <w:uiPriority w:val="99"/>
    <w:rsid w:val="003735B1"/>
    <w:rPr>
      <w:rFonts w:ascii="Microsoft Sans Serif" w:hAnsi="Microsoft Sans Serif"/>
      <w:spacing w:val="-10"/>
      <w:sz w:val="46"/>
    </w:rPr>
  </w:style>
  <w:style w:type="character" w:customStyle="1" w:styleId="FontStyle281">
    <w:name w:val="Font Style281"/>
    <w:uiPriority w:val="99"/>
    <w:rsid w:val="003735B1"/>
    <w:rPr>
      <w:rFonts w:ascii="Century Schoolbook" w:hAnsi="Century Schoolbook"/>
      <w:sz w:val="20"/>
    </w:rPr>
  </w:style>
  <w:style w:type="character" w:customStyle="1" w:styleId="FontStyle252">
    <w:name w:val="Font Style252"/>
    <w:uiPriority w:val="99"/>
    <w:rsid w:val="003735B1"/>
    <w:rPr>
      <w:rFonts w:ascii="Century Schoolbook" w:hAnsi="Century Schoolbook"/>
      <w:b/>
      <w:sz w:val="14"/>
    </w:rPr>
  </w:style>
  <w:style w:type="character" w:customStyle="1" w:styleId="FontStyle19">
    <w:name w:val="Font Style19"/>
    <w:uiPriority w:val="99"/>
    <w:rsid w:val="003735B1"/>
    <w:rPr>
      <w:rFonts w:ascii="Times New Roman" w:hAnsi="Times New Roman"/>
      <w:color w:val="000000"/>
      <w:sz w:val="18"/>
    </w:rPr>
  </w:style>
  <w:style w:type="character" w:customStyle="1" w:styleId="51">
    <w:name w:val="Основной шрифт абзаца5"/>
    <w:uiPriority w:val="99"/>
    <w:rsid w:val="003735B1"/>
  </w:style>
  <w:style w:type="character" w:customStyle="1" w:styleId="FontStyle62">
    <w:name w:val="Font Style62"/>
    <w:uiPriority w:val="99"/>
    <w:rsid w:val="003735B1"/>
    <w:rPr>
      <w:rFonts w:ascii="Times New Roman" w:hAnsi="Times New Roman"/>
      <w:sz w:val="20"/>
    </w:rPr>
  </w:style>
  <w:style w:type="character" w:customStyle="1" w:styleId="FontStyle37">
    <w:name w:val="Font Style37"/>
    <w:uiPriority w:val="99"/>
    <w:rsid w:val="003735B1"/>
    <w:rPr>
      <w:rFonts w:ascii="Times New Roman" w:hAnsi="Times New Roman"/>
      <w:b/>
      <w:sz w:val="16"/>
    </w:rPr>
  </w:style>
  <w:style w:type="character" w:customStyle="1" w:styleId="FontStyle34">
    <w:name w:val="Font Style34"/>
    <w:uiPriority w:val="99"/>
    <w:rsid w:val="003735B1"/>
    <w:rPr>
      <w:rFonts w:ascii="Times New Roman" w:hAnsi="Times New Roman"/>
      <w:sz w:val="20"/>
    </w:rPr>
  </w:style>
  <w:style w:type="character" w:customStyle="1" w:styleId="FontStyle36">
    <w:name w:val="Font Style36"/>
    <w:uiPriority w:val="99"/>
    <w:rsid w:val="003735B1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3735B1"/>
    <w:rPr>
      <w:rFonts w:ascii="Candara" w:hAnsi="Candara"/>
      <w:b/>
      <w:sz w:val="24"/>
    </w:rPr>
  </w:style>
  <w:style w:type="character" w:customStyle="1" w:styleId="FontStyle44">
    <w:name w:val="Font Style44"/>
    <w:uiPriority w:val="99"/>
    <w:rsid w:val="003735B1"/>
    <w:rPr>
      <w:rFonts w:ascii="Times New Roman" w:hAnsi="Times New Roman"/>
      <w:b/>
      <w:spacing w:val="20"/>
      <w:sz w:val="16"/>
    </w:rPr>
  </w:style>
  <w:style w:type="character" w:customStyle="1" w:styleId="FontStyle60">
    <w:name w:val="Font Style60"/>
    <w:uiPriority w:val="99"/>
    <w:rsid w:val="003735B1"/>
    <w:rPr>
      <w:rFonts w:ascii="Candara" w:hAnsi="Candara"/>
      <w:spacing w:val="30"/>
      <w:sz w:val="12"/>
    </w:rPr>
  </w:style>
  <w:style w:type="character" w:customStyle="1" w:styleId="FontStyle41">
    <w:name w:val="Font Style41"/>
    <w:uiPriority w:val="99"/>
    <w:rsid w:val="003735B1"/>
    <w:rPr>
      <w:rFonts w:ascii="Times New Roman" w:hAnsi="Times New Roman"/>
      <w:spacing w:val="20"/>
      <w:sz w:val="10"/>
    </w:rPr>
  </w:style>
  <w:style w:type="character" w:customStyle="1" w:styleId="FontStyle49">
    <w:name w:val="Font Style49"/>
    <w:uiPriority w:val="99"/>
    <w:rsid w:val="003735B1"/>
    <w:rPr>
      <w:rFonts w:ascii="Times New Roman" w:hAnsi="Times New Roman"/>
      <w:b/>
      <w:spacing w:val="-10"/>
      <w:sz w:val="20"/>
    </w:rPr>
  </w:style>
  <w:style w:type="character" w:customStyle="1" w:styleId="FontStyle56">
    <w:name w:val="Font Style56"/>
    <w:uiPriority w:val="99"/>
    <w:rsid w:val="003735B1"/>
    <w:rPr>
      <w:rFonts w:ascii="Times New Roman" w:hAnsi="Times New Roman"/>
      <w:b/>
      <w:sz w:val="14"/>
    </w:rPr>
  </w:style>
  <w:style w:type="character" w:customStyle="1" w:styleId="FontStyle52">
    <w:name w:val="Font Style52"/>
    <w:uiPriority w:val="99"/>
    <w:rsid w:val="003735B1"/>
    <w:rPr>
      <w:rFonts w:ascii="Times New Roman" w:hAnsi="Times New Roman"/>
      <w:spacing w:val="10"/>
      <w:sz w:val="14"/>
    </w:rPr>
  </w:style>
  <w:style w:type="character" w:customStyle="1" w:styleId="FontStyle54">
    <w:name w:val="Font Style54"/>
    <w:uiPriority w:val="99"/>
    <w:rsid w:val="003735B1"/>
    <w:rPr>
      <w:rFonts w:ascii="Candara" w:hAnsi="Candara"/>
      <w:sz w:val="18"/>
    </w:rPr>
  </w:style>
  <w:style w:type="character" w:customStyle="1" w:styleId="FontStyle40">
    <w:name w:val="Font Style40"/>
    <w:uiPriority w:val="99"/>
    <w:rsid w:val="003735B1"/>
    <w:rPr>
      <w:rFonts w:ascii="Candara" w:hAnsi="Candara"/>
      <w:spacing w:val="20"/>
      <w:sz w:val="12"/>
    </w:rPr>
  </w:style>
  <w:style w:type="character" w:customStyle="1" w:styleId="FontStyle58">
    <w:name w:val="Font Style58"/>
    <w:uiPriority w:val="99"/>
    <w:rsid w:val="003735B1"/>
    <w:rPr>
      <w:rFonts w:ascii="Times New Roman" w:hAnsi="Times New Roman"/>
      <w:b/>
      <w:spacing w:val="10"/>
      <w:sz w:val="14"/>
    </w:rPr>
  </w:style>
  <w:style w:type="character" w:customStyle="1" w:styleId="FontStyle59">
    <w:name w:val="Font Style59"/>
    <w:uiPriority w:val="99"/>
    <w:rsid w:val="003735B1"/>
    <w:rPr>
      <w:rFonts w:ascii="Times New Roman" w:hAnsi="Times New Roman"/>
      <w:spacing w:val="10"/>
      <w:sz w:val="18"/>
    </w:rPr>
  </w:style>
  <w:style w:type="character" w:customStyle="1" w:styleId="FontStyle57">
    <w:name w:val="Font Style57"/>
    <w:uiPriority w:val="99"/>
    <w:rsid w:val="003735B1"/>
    <w:rPr>
      <w:rFonts w:ascii="Candara" w:hAnsi="Candara"/>
      <w:spacing w:val="20"/>
      <w:sz w:val="16"/>
    </w:rPr>
  </w:style>
  <w:style w:type="character" w:customStyle="1" w:styleId="FontStyle43">
    <w:name w:val="Font Style43"/>
    <w:uiPriority w:val="99"/>
    <w:rsid w:val="003735B1"/>
    <w:rPr>
      <w:rFonts w:ascii="Candara" w:hAnsi="Candara"/>
      <w:b/>
      <w:spacing w:val="-10"/>
      <w:sz w:val="22"/>
    </w:rPr>
  </w:style>
  <w:style w:type="character" w:customStyle="1" w:styleId="FontStyle63">
    <w:name w:val="Font Style63"/>
    <w:uiPriority w:val="99"/>
    <w:rsid w:val="003735B1"/>
    <w:rPr>
      <w:rFonts w:ascii="Candara" w:hAnsi="Candara"/>
      <w:spacing w:val="20"/>
      <w:sz w:val="12"/>
    </w:rPr>
  </w:style>
  <w:style w:type="character" w:customStyle="1" w:styleId="FontStyle211">
    <w:name w:val="Font Style211"/>
    <w:uiPriority w:val="99"/>
    <w:rsid w:val="003735B1"/>
    <w:rPr>
      <w:rFonts w:ascii="Microsoft Sans Serif" w:hAnsi="Microsoft Sans Serif"/>
      <w:b/>
      <w:sz w:val="22"/>
    </w:rPr>
  </w:style>
  <w:style w:type="character" w:customStyle="1" w:styleId="aff2">
    <w:name w:val="Символ сноски"/>
    <w:uiPriority w:val="99"/>
    <w:rsid w:val="003735B1"/>
    <w:rPr>
      <w:vertAlign w:val="superscript"/>
    </w:rPr>
  </w:style>
  <w:style w:type="character" w:customStyle="1" w:styleId="WW-0">
    <w:name w:val="WW-Символ сноски"/>
    <w:uiPriority w:val="99"/>
    <w:rsid w:val="003735B1"/>
  </w:style>
  <w:style w:type="character" w:customStyle="1" w:styleId="15">
    <w:name w:val="Знак сноски1"/>
    <w:uiPriority w:val="99"/>
    <w:rsid w:val="003735B1"/>
    <w:rPr>
      <w:vertAlign w:val="superscript"/>
    </w:rPr>
  </w:style>
  <w:style w:type="character" w:customStyle="1" w:styleId="aff3">
    <w:name w:val="Символы концевой сноски"/>
    <w:uiPriority w:val="99"/>
    <w:rsid w:val="003735B1"/>
    <w:rPr>
      <w:vertAlign w:val="superscript"/>
    </w:rPr>
  </w:style>
  <w:style w:type="character" w:customStyle="1" w:styleId="WW-2">
    <w:name w:val="WW-Символы концевой сноски"/>
    <w:uiPriority w:val="99"/>
    <w:rsid w:val="003735B1"/>
  </w:style>
  <w:style w:type="character" w:customStyle="1" w:styleId="16">
    <w:name w:val="Знак концевой сноски1"/>
    <w:uiPriority w:val="99"/>
    <w:rsid w:val="003735B1"/>
    <w:rPr>
      <w:vertAlign w:val="superscript"/>
    </w:rPr>
  </w:style>
  <w:style w:type="character" w:customStyle="1" w:styleId="WW-3">
    <w:name w:val="WW-Знак сноски"/>
    <w:uiPriority w:val="99"/>
    <w:rsid w:val="003735B1"/>
    <w:rPr>
      <w:vertAlign w:val="superscript"/>
    </w:rPr>
  </w:style>
  <w:style w:type="character" w:customStyle="1" w:styleId="WW-4">
    <w:name w:val="WW-Знак концевой сноски"/>
    <w:uiPriority w:val="99"/>
    <w:rsid w:val="003735B1"/>
    <w:rPr>
      <w:vertAlign w:val="superscript"/>
    </w:rPr>
  </w:style>
  <w:style w:type="character" w:customStyle="1" w:styleId="28">
    <w:name w:val="Знак сноски2"/>
    <w:uiPriority w:val="99"/>
    <w:rsid w:val="003735B1"/>
    <w:rPr>
      <w:vertAlign w:val="superscript"/>
    </w:rPr>
  </w:style>
  <w:style w:type="character" w:customStyle="1" w:styleId="29">
    <w:name w:val="Знак концевой сноски2"/>
    <w:uiPriority w:val="99"/>
    <w:rsid w:val="003735B1"/>
    <w:rPr>
      <w:vertAlign w:val="superscript"/>
    </w:rPr>
  </w:style>
  <w:style w:type="character" w:customStyle="1" w:styleId="3a">
    <w:name w:val="Знак сноски3"/>
    <w:uiPriority w:val="99"/>
    <w:rsid w:val="003735B1"/>
    <w:rPr>
      <w:vertAlign w:val="superscript"/>
    </w:rPr>
  </w:style>
  <w:style w:type="character" w:customStyle="1" w:styleId="3b">
    <w:name w:val="Знак концевой сноски3"/>
    <w:uiPriority w:val="99"/>
    <w:rsid w:val="003735B1"/>
    <w:rPr>
      <w:vertAlign w:val="superscript"/>
    </w:rPr>
  </w:style>
  <w:style w:type="character" w:customStyle="1" w:styleId="aff4">
    <w:name w:val="Символ нумерации"/>
    <w:uiPriority w:val="99"/>
    <w:rsid w:val="003735B1"/>
  </w:style>
  <w:style w:type="character" w:customStyle="1" w:styleId="ListLabel10">
    <w:name w:val="ListLabel 10"/>
    <w:uiPriority w:val="99"/>
    <w:rsid w:val="003735B1"/>
  </w:style>
  <w:style w:type="character" w:customStyle="1" w:styleId="ListLabel9">
    <w:name w:val="ListLabel 9"/>
    <w:uiPriority w:val="99"/>
    <w:rsid w:val="003735B1"/>
    <w:rPr>
      <w:rFonts w:eastAsia="Times New Roman"/>
      <w:sz w:val="24"/>
    </w:rPr>
  </w:style>
  <w:style w:type="character" w:customStyle="1" w:styleId="ListLabel11">
    <w:name w:val="ListLabel 11"/>
    <w:uiPriority w:val="99"/>
    <w:rsid w:val="003735B1"/>
    <w:rPr>
      <w:rFonts w:eastAsia="Times New Roman"/>
      <w:b/>
      <w:w w:val="99"/>
      <w:sz w:val="26"/>
    </w:rPr>
  </w:style>
  <w:style w:type="character" w:customStyle="1" w:styleId="ListLabel12">
    <w:name w:val="ListLabel 12"/>
    <w:uiPriority w:val="99"/>
    <w:rsid w:val="003735B1"/>
    <w:rPr>
      <w:rFonts w:eastAsia="Times New Roman"/>
      <w:i/>
      <w:w w:val="99"/>
      <w:sz w:val="26"/>
    </w:rPr>
  </w:style>
  <w:style w:type="character" w:customStyle="1" w:styleId="ListLabel13">
    <w:name w:val="ListLabel 13"/>
    <w:uiPriority w:val="99"/>
    <w:rsid w:val="003735B1"/>
    <w:rPr>
      <w:rFonts w:eastAsia="Times New Roman"/>
      <w:w w:val="99"/>
      <w:sz w:val="20"/>
    </w:rPr>
  </w:style>
  <w:style w:type="character" w:customStyle="1" w:styleId="ListLabel14">
    <w:name w:val="ListLabel 14"/>
    <w:uiPriority w:val="99"/>
    <w:rsid w:val="003735B1"/>
    <w:rPr>
      <w:rFonts w:eastAsia="Times New Roman"/>
      <w:w w:val="99"/>
      <w:sz w:val="26"/>
    </w:rPr>
  </w:style>
  <w:style w:type="character" w:customStyle="1" w:styleId="ListLabel15">
    <w:name w:val="ListLabel 15"/>
    <w:uiPriority w:val="99"/>
    <w:rsid w:val="003735B1"/>
    <w:rPr>
      <w:rFonts w:eastAsia="Times New Roman"/>
      <w:w w:val="99"/>
      <w:sz w:val="26"/>
    </w:rPr>
  </w:style>
  <w:style w:type="character" w:customStyle="1" w:styleId="Internetlink">
    <w:name w:val="Internet link"/>
    <w:uiPriority w:val="99"/>
    <w:rsid w:val="003735B1"/>
    <w:rPr>
      <w:color w:val="000080"/>
      <w:u w:val="single"/>
    </w:rPr>
  </w:style>
  <w:style w:type="character" w:customStyle="1" w:styleId="WW8NumSt1z0">
    <w:name w:val="WW8NumSt1z0"/>
    <w:uiPriority w:val="99"/>
    <w:rsid w:val="003735B1"/>
    <w:rPr>
      <w:rFonts w:ascii="Times New Roman" w:hAnsi="Times New Roman"/>
    </w:rPr>
  </w:style>
  <w:style w:type="character" w:customStyle="1" w:styleId="WW8NumSt2z0">
    <w:name w:val="WW8NumSt2z0"/>
    <w:uiPriority w:val="99"/>
    <w:rsid w:val="003735B1"/>
    <w:rPr>
      <w:rFonts w:ascii="Times New Roman" w:hAnsi="Times New Roman"/>
      <w:sz w:val="24"/>
    </w:rPr>
  </w:style>
  <w:style w:type="character" w:customStyle="1" w:styleId="WW8NumSt3z0">
    <w:name w:val="WW8NumSt3z0"/>
    <w:uiPriority w:val="99"/>
    <w:rsid w:val="003735B1"/>
    <w:rPr>
      <w:rFonts w:ascii="Times New Roman" w:hAnsi="Times New Roman"/>
      <w:spacing w:val="-3"/>
      <w:sz w:val="24"/>
    </w:rPr>
  </w:style>
  <w:style w:type="character" w:customStyle="1" w:styleId="WW8NumSt5z0">
    <w:name w:val="WW8NumSt5z0"/>
    <w:uiPriority w:val="99"/>
    <w:rsid w:val="003735B1"/>
    <w:rPr>
      <w:rFonts w:ascii="Times New Roman" w:hAnsi="Times New Roman"/>
      <w:sz w:val="24"/>
    </w:rPr>
  </w:style>
  <w:style w:type="character" w:customStyle="1" w:styleId="WW8NumSt11z0">
    <w:name w:val="WW8NumSt11z0"/>
    <w:uiPriority w:val="99"/>
    <w:rsid w:val="003735B1"/>
    <w:rPr>
      <w:rFonts w:ascii="Times New Roman" w:hAnsi="Times New Roman"/>
      <w:sz w:val="24"/>
    </w:rPr>
  </w:style>
  <w:style w:type="paragraph" w:customStyle="1" w:styleId="aff5">
    <w:name w:val="Заголовок"/>
    <w:basedOn w:val="a0"/>
    <w:next w:val="a1"/>
    <w:uiPriority w:val="99"/>
    <w:rsid w:val="003735B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6">
    <w:name w:val="List"/>
    <w:basedOn w:val="a1"/>
    <w:uiPriority w:val="99"/>
    <w:rsid w:val="003735B1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42">
    <w:name w:val="Название4"/>
    <w:basedOn w:val="a0"/>
    <w:uiPriority w:val="99"/>
    <w:rsid w:val="003735B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lang w:eastAsia="hi-IN" w:bidi="hi-IN"/>
    </w:rPr>
  </w:style>
  <w:style w:type="paragraph" w:customStyle="1" w:styleId="52">
    <w:name w:val="Указатель5"/>
    <w:basedOn w:val="a0"/>
    <w:uiPriority w:val="99"/>
    <w:rsid w:val="003735B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3c">
    <w:name w:val="Название3"/>
    <w:basedOn w:val="a0"/>
    <w:uiPriority w:val="99"/>
    <w:rsid w:val="003735B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lang w:eastAsia="hi-IN" w:bidi="hi-IN"/>
    </w:rPr>
  </w:style>
  <w:style w:type="paragraph" w:customStyle="1" w:styleId="43">
    <w:name w:val="Указатель4"/>
    <w:basedOn w:val="a0"/>
    <w:uiPriority w:val="99"/>
    <w:rsid w:val="003735B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2a">
    <w:name w:val="Название объекта2"/>
    <w:basedOn w:val="a0"/>
    <w:uiPriority w:val="99"/>
    <w:rsid w:val="003735B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lang w:eastAsia="hi-IN" w:bidi="hi-IN"/>
    </w:rPr>
  </w:style>
  <w:style w:type="paragraph" w:customStyle="1" w:styleId="3d">
    <w:name w:val="Указатель3"/>
    <w:basedOn w:val="a0"/>
    <w:uiPriority w:val="99"/>
    <w:rsid w:val="003735B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7">
    <w:name w:val="Название объекта1"/>
    <w:basedOn w:val="a0"/>
    <w:uiPriority w:val="99"/>
    <w:rsid w:val="003735B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lang w:eastAsia="hi-IN" w:bidi="hi-IN"/>
    </w:rPr>
  </w:style>
  <w:style w:type="paragraph" w:styleId="18">
    <w:name w:val="index 1"/>
    <w:basedOn w:val="a0"/>
    <w:next w:val="a0"/>
    <w:autoRedefine/>
    <w:uiPriority w:val="99"/>
    <w:semiHidden/>
    <w:rsid w:val="003735B1"/>
    <w:pPr>
      <w:ind w:left="240" w:hanging="240"/>
    </w:pPr>
  </w:style>
  <w:style w:type="paragraph" w:styleId="aff7">
    <w:name w:val="index heading"/>
    <w:basedOn w:val="a0"/>
    <w:uiPriority w:val="99"/>
    <w:rsid w:val="003735B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WW-5">
    <w:name w:val="WW-Название объекта"/>
    <w:basedOn w:val="a0"/>
    <w:uiPriority w:val="99"/>
    <w:rsid w:val="003735B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lang w:eastAsia="hi-IN" w:bidi="hi-IN"/>
    </w:rPr>
  </w:style>
  <w:style w:type="paragraph" w:customStyle="1" w:styleId="WW-10">
    <w:name w:val="WW-Название объекта1"/>
    <w:basedOn w:val="a0"/>
    <w:uiPriority w:val="99"/>
    <w:rsid w:val="003735B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lang w:eastAsia="hi-IN" w:bidi="hi-IN"/>
    </w:rPr>
  </w:style>
  <w:style w:type="paragraph" w:customStyle="1" w:styleId="WW-110">
    <w:name w:val="WW-Название объекта11"/>
    <w:basedOn w:val="a0"/>
    <w:uiPriority w:val="99"/>
    <w:rsid w:val="003735B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lang w:eastAsia="hi-IN" w:bidi="hi-IN"/>
    </w:rPr>
  </w:style>
  <w:style w:type="paragraph" w:customStyle="1" w:styleId="2b">
    <w:name w:val="Название2"/>
    <w:basedOn w:val="a0"/>
    <w:uiPriority w:val="99"/>
    <w:rsid w:val="003735B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eastAsia="hi-IN" w:bidi="hi-IN"/>
    </w:rPr>
  </w:style>
  <w:style w:type="paragraph" w:customStyle="1" w:styleId="2c">
    <w:name w:val="Указатель2"/>
    <w:basedOn w:val="a0"/>
    <w:uiPriority w:val="99"/>
    <w:rsid w:val="003735B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9">
    <w:name w:val="Название1"/>
    <w:basedOn w:val="a0"/>
    <w:uiPriority w:val="99"/>
    <w:rsid w:val="003735B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eastAsia="hi-IN" w:bidi="hi-IN"/>
    </w:rPr>
  </w:style>
  <w:style w:type="paragraph" w:customStyle="1" w:styleId="1a">
    <w:name w:val="Указатель1"/>
    <w:basedOn w:val="a0"/>
    <w:uiPriority w:val="99"/>
    <w:rsid w:val="003735B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b">
    <w:name w:val="Без интервала1"/>
    <w:uiPriority w:val="99"/>
    <w:rsid w:val="003735B1"/>
    <w:pPr>
      <w:widowControl w:val="0"/>
      <w:suppressAutoHyphens/>
    </w:pPr>
    <w:rPr>
      <w:rFonts w:ascii="Arial" w:hAnsi="Arial" w:cs="Mangal"/>
      <w:kern w:val="1"/>
      <w:sz w:val="20"/>
      <w:szCs w:val="24"/>
      <w:lang w:eastAsia="hi-IN" w:bidi="hi-IN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0"/>
    <w:uiPriority w:val="99"/>
    <w:rsid w:val="003735B1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9">
    <w:name w:val="Новый"/>
    <w:basedOn w:val="a0"/>
    <w:uiPriority w:val="99"/>
    <w:rsid w:val="003735B1"/>
    <w:pPr>
      <w:widowControl w:val="0"/>
      <w:spacing w:line="360" w:lineRule="auto"/>
      <w:ind w:firstLine="454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310">
    <w:name w:val="Основной текст с отступом 31"/>
    <w:basedOn w:val="a0"/>
    <w:uiPriority w:val="99"/>
    <w:rsid w:val="003735B1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msolistparagraph0">
    <w:name w:val="msolistparagraph"/>
    <w:basedOn w:val="a0"/>
    <w:uiPriority w:val="99"/>
    <w:rsid w:val="003735B1"/>
    <w:pPr>
      <w:widowControl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Web">
    <w:name w:val="Обычный (Web)"/>
    <w:basedOn w:val="a0"/>
    <w:uiPriority w:val="99"/>
    <w:rsid w:val="003735B1"/>
    <w:pPr>
      <w:widowControl w:val="0"/>
      <w:suppressAutoHyphens/>
      <w:spacing w:before="280" w:after="28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320">
    <w:name w:val="Основной текст с отступом 32"/>
    <w:basedOn w:val="a0"/>
    <w:uiPriority w:val="99"/>
    <w:rsid w:val="003735B1"/>
    <w:pPr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3735B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a">
    <w:name w:val="Заголовок таблицы"/>
    <w:basedOn w:val="ac"/>
    <w:uiPriority w:val="99"/>
    <w:rsid w:val="003735B1"/>
  </w:style>
  <w:style w:type="paragraph" w:customStyle="1" w:styleId="affb">
    <w:name w:val="Содержимое врезки"/>
    <w:basedOn w:val="a1"/>
    <w:uiPriority w:val="99"/>
    <w:rsid w:val="003735B1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220">
    <w:name w:val="Основной текст с отступом 22"/>
    <w:basedOn w:val="a0"/>
    <w:uiPriority w:val="99"/>
    <w:rsid w:val="003735B1"/>
    <w:pPr>
      <w:widowControl w:val="0"/>
      <w:suppressAutoHyphens/>
      <w:spacing w:after="120" w:line="480" w:lineRule="auto"/>
      <w:ind w:left="283"/>
    </w:pPr>
    <w:rPr>
      <w:kern w:val="1"/>
      <w:lang w:eastAsia="hi-IN" w:bidi="hi-IN"/>
    </w:rPr>
  </w:style>
  <w:style w:type="paragraph" w:customStyle="1" w:styleId="330">
    <w:name w:val="Основной текст с отступом 33"/>
    <w:basedOn w:val="a0"/>
    <w:uiPriority w:val="99"/>
    <w:rsid w:val="003735B1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c">
    <w:name w:val="Обычный (веб)1"/>
    <w:basedOn w:val="a0"/>
    <w:uiPriority w:val="99"/>
    <w:rsid w:val="003735B1"/>
    <w:pPr>
      <w:widowControl w:val="0"/>
      <w:suppressAutoHyphens/>
      <w:spacing w:after="120" w:line="480" w:lineRule="auto"/>
      <w:ind w:left="283"/>
    </w:pPr>
    <w:rPr>
      <w:kern w:val="1"/>
      <w:lang w:eastAsia="hi-IN" w:bidi="hi-IN"/>
    </w:rPr>
  </w:style>
  <w:style w:type="paragraph" w:customStyle="1" w:styleId="Style77">
    <w:name w:val="Style77"/>
    <w:basedOn w:val="a0"/>
    <w:uiPriority w:val="99"/>
    <w:rsid w:val="003735B1"/>
    <w:pPr>
      <w:widowControl w:val="0"/>
      <w:suppressAutoHyphens/>
      <w:autoSpaceDE w:val="0"/>
      <w:spacing w:line="100" w:lineRule="atLeast"/>
    </w:pPr>
    <w:rPr>
      <w:rFonts w:ascii="Tahoma" w:eastAsia="SimSun" w:hAnsi="Tahoma" w:cs="Tahoma"/>
      <w:kern w:val="1"/>
      <w:lang w:eastAsia="hi-IN" w:bidi="hi-IN"/>
    </w:rPr>
  </w:style>
  <w:style w:type="paragraph" w:customStyle="1" w:styleId="Style10">
    <w:name w:val="Style10"/>
    <w:basedOn w:val="a0"/>
    <w:uiPriority w:val="99"/>
    <w:rsid w:val="003735B1"/>
    <w:pPr>
      <w:widowControl w:val="0"/>
      <w:suppressAutoHyphens/>
      <w:autoSpaceDE w:val="0"/>
      <w:spacing w:line="100" w:lineRule="atLeast"/>
      <w:jc w:val="both"/>
    </w:pPr>
    <w:rPr>
      <w:rFonts w:ascii="Tahoma" w:eastAsia="SimSun" w:hAnsi="Tahoma" w:cs="Tahoma"/>
      <w:kern w:val="1"/>
      <w:lang w:eastAsia="hi-IN" w:bidi="hi-IN"/>
    </w:rPr>
  </w:style>
  <w:style w:type="paragraph" w:customStyle="1" w:styleId="Style76">
    <w:name w:val="Style76"/>
    <w:basedOn w:val="a0"/>
    <w:uiPriority w:val="99"/>
    <w:rsid w:val="003735B1"/>
    <w:pPr>
      <w:widowControl w:val="0"/>
      <w:suppressAutoHyphens/>
      <w:autoSpaceDE w:val="0"/>
      <w:spacing w:line="100" w:lineRule="atLeast"/>
    </w:pPr>
    <w:rPr>
      <w:rFonts w:ascii="Tahoma" w:eastAsia="SimSun" w:hAnsi="Tahoma" w:cs="Tahoma"/>
      <w:kern w:val="1"/>
      <w:lang w:eastAsia="hi-IN" w:bidi="hi-IN"/>
    </w:rPr>
  </w:style>
  <w:style w:type="paragraph" w:customStyle="1" w:styleId="Style37">
    <w:name w:val="Style37"/>
    <w:basedOn w:val="a0"/>
    <w:uiPriority w:val="99"/>
    <w:rsid w:val="003735B1"/>
    <w:pPr>
      <w:widowControl w:val="0"/>
      <w:suppressAutoHyphens/>
      <w:autoSpaceDE w:val="0"/>
      <w:spacing w:line="403" w:lineRule="exact"/>
      <w:jc w:val="both"/>
    </w:pPr>
    <w:rPr>
      <w:rFonts w:ascii="Tahoma" w:eastAsia="SimSun" w:hAnsi="Tahoma" w:cs="Tahoma"/>
      <w:kern w:val="1"/>
      <w:lang w:eastAsia="hi-IN" w:bidi="hi-IN"/>
    </w:rPr>
  </w:style>
  <w:style w:type="paragraph" w:customStyle="1" w:styleId="Style105">
    <w:name w:val="Style105"/>
    <w:basedOn w:val="a0"/>
    <w:uiPriority w:val="99"/>
    <w:rsid w:val="003735B1"/>
    <w:pPr>
      <w:widowControl w:val="0"/>
      <w:suppressAutoHyphens/>
      <w:autoSpaceDE w:val="0"/>
      <w:spacing w:line="100" w:lineRule="atLeast"/>
    </w:pPr>
    <w:rPr>
      <w:rFonts w:ascii="Tahoma" w:eastAsia="SimSun" w:hAnsi="Tahoma" w:cs="Tahoma"/>
      <w:kern w:val="1"/>
      <w:lang w:eastAsia="hi-IN" w:bidi="hi-IN"/>
    </w:rPr>
  </w:style>
  <w:style w:type="paragraph" w:customStyle="1" w:styleId="Style132">
    <w:name w:val="Style132"/>
    <w:basedOn w:val="a0"/>
    <w:uiPriority w:val="99"/>
    <w:rsid w:val="003735B1"/>
    <w:pPr>
      <w:widowControl w:val="0"/>
      <w:suppressAutoHyphens/>
      <w:autoSpaceDE w:val="0"/>
      <w:spacing w:line="100" w:lineRule="atLeast"/>
    </w:pPr>
    <w:rPr>
      <w:rFonts w:ascii="Tahoma" w:eastAsia="SimSun" w:hAnsi="Tahoma" w:cs="Tahoma"/>
      <w:kern w:val="1"/>
      <w:lang w:eastAsia="hi-IN" w:bidi="hi-IN"/>
    </w:rPr>
  </w:style>
  <w:style w:type="paragraph" w:customStyle="1" w:styleId="Style90">
    <w:name w:val="Style90"/>
    <w:basedOn w:val="a0"/>
    <w:uiPriority w:val="99"/>
    <w:rsid w:val="003735B1"/>
    <w:pPr>
      <w:widowControl w:val="0"/>
      <w:suppressAutoHyphens/>
      <w:autoSpaceDE w:val="0"/>
      <w:spacing w:line="262" w:lineRule="exact"/>
      <w:jc w:val="both"/>
    </w:pPr>
    <w:rPr>
      <w:rFonts w:ascii="Tahoma" w:eastAsia="SimSun" w:hAnsi="Tahoma" w:cs="Tahoma"/>
      <w:kern w:val="1"/>
      <w:lang w:eastAsia="hi-IN" w:bidi="hi-IN"/>
    </w:rPr>
  </w:style>
  <w:style w:type="paragraph" w:customStyle="1" w:styleId="Style157">
    <w:name w:val="Style157"/>
    <w:basedOn w:val="a0"/>
    <w:uiPriority w:val="99"/>
    <w:rsid w:val="003735B1"/>
    <w:pPr>
      <w:widowControl w:val="0"/>
      <w:suppressAutoHyphens/>
      <w:autoSpaceDE w:val="0"/>
      <w:spacing w:line="413" w:lineRule="exact"/>
      <w:ind w:firstLine="336"/>
    </w:pPr>
    <w:rPr>
      <w:rFonts w:ascii="Tahoma" w:eastAsia="SimSun" w:hAnsi="Tahoma" w:cs="Tahoma"/>
      <w:kern w:val="1"/>
      <w:lang w:eastAsia="hi-IN" w:bidi="hi-IN"/>
    </w:rPr>
  </w:style>
  <w:style w:type="paragraph" w:customStyle="1" w:styleId="Style4">
    <w:name w:val="Style4"/>
    <w:basedOn w:val="a0"/>
    <w:uiPriority w:val="99"/>
    <w:rsid w:val="003735B1"/>
    <w:pPr>
      <w:widowControl w:val="0"/>
      <w:suppressAutoHyphens/>
      <w:autoSpaceDE w:val="0"/>
      <w:spacing w:line="100" w:lineRule="atLeast"/>
      <w:jc w:val="both"/>
    </w:pPr>
    <w:rPr>
      <w:rFonts w:ascii="Tahoma" w:eastAsia="SimSun" w:hAnsi="Tahoma" w:cs="Tahoma"/>
      <w:kern w:val="1"/>
      <w:lang w:eastAsia="hi-IN" w:bidi="hi-IN"/>
    </w:rPr>
  </w:style>
  <w:style w:type="paragraph" w:customStyle="1" w:styleId="Style8">
    <w:name w:val="Style8"/>
    <w:basedOn w:val="a0"/>
    <w:uiPriority w:val="99"/>
    <w:rsid w:val="003735B1"/>
    <w:pPr>
      <w:widowControl w:val="0"/>
      <w:suppressAutoHyphens/>
      <w:spacing w:line="100" w:lineRule="atLeast"/>
    </w:pPr>
    <w:rPr>
      <w:rFonts w:ascii="Candara" w:hAnsi="Candara"/>
      <w:kern w:val="1"/>
      <w:lang w:eastAsia="hi-IN" w:bidi="hi-IN"/>
    </w:rPr>
  </w:style>
  <w:style w:type="paragraph" w:customStyle="1" w:styleId="Style12">
    <w:name w:val="Style12"/>
    <w:basedOn w:val="a0"/>
    <w:uiPriority w:val="99"/>
    <w:rsid w:val="003735B1"/>
    <w:pPr>
      <w:widowControl w:val="0"/>
      <w:suppressAutoHyphens/>
      <w:spacing w:line="100" w:lineRule="atLeast"/>
    </w:pPr>
    <w:rPr>
      <w:rFonts w:ascii="Candara" w:hAnsi="Candara"/>
      <w:kern w:val="1"/>
      <w:lang w:eastAsia="hi-IN" w:bidi="hi-IN"/>
    </w:rPr>
  </w:style>
  <w:style w:type="paragraph" w:customStyle="1" w:styleId="Style13">
    <w:name w:val="Style13"/>
    <w:basedOn w:val="a0"/>
    <w:uiPriority w:val="99"/>
    <w:rsid w:val="003735B1"/>
    <w:pPr>
      <w:widowControl w:val="0"/>
      <w:suppressAutoHyphens/>
      <w:spacing w:line="100" w:lineRule="atLeast"/>
    </w:pPr>
    <w:rPr>
      <w:rFonts w:ascii="Candara" w:hAnsi="Candara"/>
      <w:kern w:val="1"/>
      <w:lang w:eastAsia="hi-IN" w:bidi="hi-IN"/>
    </w:rPr>
  </w:style>
  <w:style w:type="paragraph" w:customStyle="1" w:styleId="Style21">
    <w:name w:val="Style21"/>
    <w:basedOn w:val="a0"/>
    <w:uiPriority w:val="99"/>
    <w:rsid w:val="003735B1"/>
    <w:pPr>
      <w:widowControl w:val="0"/>
      <w:suppressAutoHyphens/>
      <w:spacing w:line="100" w:lineRule="atLeast"/>
    </w:pPr>
    <w:rPr>
      <w:rFonts w:ascii="Candara" w:hAnsi="Candara"/>
      <w:kern w:val="1"/>
      <w:lang w:eastAsia="hi-IN" w:bidi="hi-IN"/>
    </w:rPr>
  </w:style>
  <w:style w:type="paragraph" w:customStyle="1" w:styleId="Style23">
    <w:name w:val="Style23"/>
    <w:basedOn w:val="a0"/>
    <w:uiPriority w:val="99"/>
    <w:rsid w:val="003735B1"/>
    <w:pPr>
      <w:widowControl w:val="0"/>
      <w:suppressAutoHyphens/>
      <w:spacing w:line="100" w:lineRule="atLeast"/>
    </w:pPr>
    <w:rPr>
      <w:rFonts w:ascii="Candara" w:hAnsi="Candara"/>
      <w:kern w:val="1"/>
      <w:lang w:eastAsia="hi-IN" w:bidi="hi-IN"/>
    </w:rPr>
  </w:style>
  <w:style w:type="paragraph" w:customStyle="1" w:styleId="Style25">
    <w:name w:val="Style25"/>
    <w:basedOn w:val="a0"/>
    <w:uiPriority w:val="99"/>
    <w:rsid w:val="003735B1"/>
    <w:pPr>
      <w:widowControl w:val="0"/>
      <w:suppressAutoHyphens/>
      <w:spacing w:line="100" w:lineRule="atLeast"/>
    </w:pPr>
    <w:rPr>
      <w:rFonts w:ascii="Candara" w:hAnsi="Candara"/>
      <w:kern w:val="1"/>
      <w:lang w:eastAsia="hi-IN" w:bidi="hi-IN"/>
    </w:rPr>
  </w:style>
  <w:style w:type="paragraph" w:customStyle="1" w:styleId="Style26">
    <w:name w:val="Style26"/>
    <w:basedOn w:val="a0"/>
    <w:uiPriority w:val="99"/>
    <w:rsid w:val="003735B1"/>
    <w:pPr>
      <w:widowControl w:val="0"/>
      <w:suppressAutoHyphens/>
      <w:spacing w:line="100" w:lineRule="atLeast"/>
    </w:pPr>
    <w:rPr>
      <w:rFonts w:ascii="Candara" w:hAnsi="Candara"/>
      <w:kern w:val="1"/>
      <w:lang w:eastAsia="hi-IN" w:bidi="hi-IN"/>
    </w:rPr>
  </w:style>
  <w:style w:type="paragraph" w:customStyle="1" w:styleId="Style27">
    <w:name w:val="Style27"/>
    <w:basedOn w:val="a0"/>
    <w:uiPriority w:val="99"/>
    <w:rsid w:val="003735B1"/>
    <w:pPr>
      <w:widowControl w:val="0"/>
      <w:suppressAutoHyphens/>
      <w:spacing w:line="100" w:lineRule="atLeast"/>
    </w:pPr>
    <w:rPr>
      <w:rFonts w:ascii="Candara" w:hAnsi="Candara"/>
      <w:kern w:val="1"/>
      <w:lang w:eastAsia="hi-IN" w:bidi="hi-IN"/>
    </w:rPr>
  </w:style>
  <w:style w:type="paragraph" w:customStyle="1" w:styleId="Style22">
    <w:name w:val="Style22"/>
    <w:basedOn w:val="a0"/>
    <w:uiPriority w:val="99"/>
    <w:rsid w:val="003735B1"/>
    <w:pPr>
      <w:widowControl w:val="0"/>
      <w:suppressAutoHyphens/>
      <w:spacing w:line="100" w:lineRule="atLeast"/>
    </w:pPr>
    <w:rPr>
      <w:rFonts w:ascii="Candara" w:hAnsi="Candara"/>
      <w:kern w:val="1"/>
      <w:lang w:eastAsia="hi-IN" w:bidi="hi-IN"/>
    </w:rPr>
  </w:style>
  <w:style w:type="paragraph" w:customStyle="1" w:styleId="Style31">
    <w:name w:val="Style31"/>
    <w:basedOn w:val="a0"/>
    <w:uiPriority w:val="99"/>
    <w:rsid w:val="003735B1"/>
    <w:pPr>
      <w:widowControl w:val="0"/>
      <w:suppressAutoHyphens/>
      <w:spacing w:line="100" w:lineRule="atLeast"/>
    </w:pPr>
    <w:rPr>
      <w:rFonts w:ascii="Candara" w:hAnsi="Candara"/>
      <w:kern w:val="1"/>
      <w:lang w:eastAsia="hi-IN" w:bidi="hi-IN"/>
    </w:rPr>
  </w:style>
  <w:style w:type="paragraph" w:customStyle="1" w:styleId="Style181">
    <w:name w:val="Style181"/>
    <w:basedOn w:val="a0"/>
    <w:uiPriority w:val="99"/>
    <w:rsid w:val="003735B1"/>
    <w:pPr>
      <w:widowControl w:val="0"/>
      <w:suppressAutoHyphens/>
      <w:spacing w:line="298" w:lineRule="exact"/>
      <w:ind w:hanging="336"/>
    </w:pPr>
    <w:rPr>
      <w:rFonts w:ascii="Tahoma" w:hAnsi="Tahoma" w:cs="Tahoma"/>
      <w:kern w:val="1"/>
      <w:lang w:eastAsia="hi-IN" w:bidi="hi-IN"/>
    </w:rPr>
  </w:style>
  <w:style w:type="paragraph" w:customStyle="1" w:styleId="1d">
    <w:name w:val="Текст сноски1"/>
    <w:basedOn w:val="a0"/>
    <w:uiPriority w:val="99"/>
    <w:rsid w:val="003735B1"/>
    <w:pPr>
      <w:widowControl w:val="0"/>
      <w:suppressAutoHyphens/>
    </w:pPr>
    <w:rPr>
      <w:rFonts w:ascii="Calibri" w:eastAsia="SimSun" w:hAnsi="Calibri" w:cs="Calibri"/>
      <w:kern w:val="1"/>
      <w:sz w:val="20"/>
      <w:szCs w:val="20"/>
      <w:lang w:eastAsia="hi-IN" w:bidi="hi-IN"/>
    </w:rPr>
  </w:style>
  <w:style w:type="paragraph" w:customStyle="1" w:styleId="Heading">
    <w:name w:val="Heading"/>
    <w:basedOn w:val="Standard"/>
    <w:next w:val="Textbody"/>
    <w:uiPriority w:val="99"/>
    <w:rsid w:val="003735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e">
    <w:name w:val="Название объекта3"/>
    <w:basedOn w:val="Standard"/>
    <w:uiPriority w:val="99"/>
    <w:rsid w:val="003735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3735B1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uiPriority w:val="99"/>
    <w:rsid w:val="003735B1"/>
    <w:pPr>
      <w:suppressLineNumbers/>
    </w:pPr>
  </w:style>
  <w:style w:type="paragraph" w:styleId="affc">
    <w:name w:val="Plain Text"/>
    <w:basedOn w:val="a0"/>
    <w:link w:val="affd"/>
    <w:uiPriority w:val="99"/>
    <w:semiHidden/>
    <w:rsid w:val="003735B1"/>
    <w:pPr>
      <w:spacing w:before="100" w:beforeAutospacing="1" w:after="100" w:afterAutospacing="1"/>
    </w:pPr>
  </w:style>
  <w:style w:type="character" w:customStyle="1" w:styleId="affd">
    <w:name w:val="Текст Знак"/>
    <w:basedOn w:val="a2"/>
    <w:link w:val="affc"/>
    <w:uiPriority w:val="99"/>
    <w:semiHidden/>
    <w:locked/>
    <w:rsid w:val="003735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2"/>
    <w:link w:val="ad"/>
    <w:uiPriority w:val="99"/>
    <w:locked/>
    <w:rsid w:val="003735B1"/>
    <w:rPr>
      <w:rFonts w:eastAsia="Times New Roman" w:cs="Calibri"/>
      <w:sz w:val="22"/>
      <w:szCs w:val="22"/>
      <w:lang w:val="ru-RU" w:eastAsia="ar-SA" w:bidi="ar-SA"/>
    </w:rPr>
  </w:style>
  <w:style w:type="paragraph" w:customStyle="1" w:styleId="affe">
    <w:name w:val="Базовый"/>
    <w:uiPriority w:val="99"/>
    <w:rsid w:val="008A177D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61225</Words>
  <Characters>348983</Characters>
  <Application>Microsoft Office Word</Application>
  <DocSecurity>0</DocSecurity>
  <Lines>2908</Lines>
  <Paragraphs>818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                                                                                                                       Утверждаю</vt:lpstr>
    </vt:vector>
  </TitlesOfParts>
  <Company>Hewlett-Packard</Company>
  <LinksUpToDate>false</LinksUpToDate>
  <CharactersWithSpaces>409390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                                                                                                                       Утверждаю</dc:title>
  <dc:creator>HP</dc:creator>
  <cp:lastModifiedBy>ГРУППА 9</cp:lastModifiedBy>
  <cp:revision>7</cp:revision>
  <cp:lastPrinted>2016-10-18T08:29:00Z</cp:lastPrinted>
  <dcterms:created xsi:type="dcterms:W3CDTF">2016-10-17T15:36:00Z</dcterms:created>
  <dcterms:modified xsi:type="dcterms:W3CDTF">2016-10-21T07:26:00Z</dcterms:modified>
</cp:coreProperties>
</file>